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4BF" w:rsidRPr="00705BE2" w:rsidRDefault="006D4D6A" w:rsidP="00EA24BF">
      <w:pPr>
        <w:jc w:val="center"/>
        <w:rPr>
          <w:rFonts w:asciiTheme="majorHAnsi" w:hAnsiTheme="majorHAnsi"/>
          <w:b/>
          <w:sz w:val="64"/>
          <w:szCs w:val="64"/>
          <w:u w:val="single"/>
        </w:rPr>
      </w:pPr>
      <w:r>
        <w:rPr>
          <w:rFonts w:asciiTheme="majorHAnsi" w:hAnsiTheme="majorHAnsi"/>
          <w:b/>
          <w:noProof/>
          <w:sz w:val="64"/>
          <w:szCs w:val="64"/>
          <w:u w:val="single"/>
        </w:rPr>
        <mc:AlternateContent>
          <mc:Choice Requires="wps">
            <w:drawing>
              <wp:anchor distT="0" distB="0" distL="114300" distR="114300" simplePos="0" relativeHeight="251664384" behindDoc="1" locked="0" layoutInCell="1" allowOverlap="1">
                <wp:simplePos x="0" y="0"/>
                <wp:positionH relativeFrom="column">
                  <wp:posOffset>-190500</wp:posOffset>
                </wp:positionH>
                <wp:positionV relativeFrom="paragraph">
                  <wp:posOffset>-190500</wp:posOffset>
                </wp:positionV>
                <wp:extent cx="6353175" cy="8686800"/>
                <wp:effectExtent l="38100" t="38100" r="47625" b="3810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8686800"/>
                        </a:xfrm>
                        <a:prstGeom prst="rect">
                          <a:avLst/>
                        </a:prstGeom>
                        <a:solidFill>
                          <a:srgbClr val="FFFFFF"/>
                        </a:solidFill>
                        <a:ln w="76200" cmpd="tri">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pt;margin-top:-15pt;width:500.25pt;height:68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" strokeweight="6pt">
                <v:stroke linestyle="thickBetweenThin"/>
              </v:rect>
            </w:pict>
          </mc:Fallback>
        </mc:AlternateContent>
      </w:r>
    </w:p>
    <w:p w:rsidR="00EA24BF" w:rsidRPr="00705BE2" w:rsidRDefault="00EA24BF" w:rsidP="00EA24BF">
      <w:pPr>
        <w:jc w:val="center"/>
        <w:rPr>
          <w:rFonts w:asciiTheme="majorHAnsi" w:hAnsiTheme="majorHAnsi"/>
          <w:b/>
          <w:sz w:val="64"/>
          <w:szCs w:val="64"/>
          <w:u w:val="single"/>
        </w:rPr>
      </w:pPr>
    </w:p>
    <w:p w:rsidR="00EA24BF" w:rsidRPr="00705BE2" w:rsidRDefault="00EA24BF" w:rsidP="00EA24BF">
      <w:pPr>
        <w:jc w:val="center"/>
        <w:rPr>
          <w:rFonts w:asciiTheme="majorHAnsi" w:hAnsiTheme="majorHAnsi"/>
          <w:b/>
          <w:sz w:val="72"/>
          <w:szCs w:val="64"/>
          <w:u w:val="single"/>
        </w:rPr>
      </w:pPr>
    </w:p>
    <w:p w:rsidR="00EA24BF" w:rsidRPr="00705BE2" w:rsidRDefault="00EA24BF" w:rsidP="00EA24BF">
      <w:pPr>
        <w:jc w:val="center"/>
        <w:rPr>
          <w:rFonts w:asciiTheme="majorHAnsi" w:hAnsiTheme="majorHAnsi"/>
          <w:b/>
          <w:sz w:val="72"/>
          <w:szCs w:val="64"/>
          <w:u w:val="single"/>
        </w:rPr>
      </w:pPr>
      <w:r w:rsidRPr="00705BE2">
        <w:rPr>
          <w:rFonts w:asciiTheme="majorHAnsi" w:hAnsiTheme="majorHAnsi"/>
          <w:b/>
          <w:sz w:val="72"/>
          <w:szCs w:val="64"/>
          <w:u w:val="single"/>
        </w:rPr>
        <w:t>KERALA TECHN</w:t>
      </w:r>
      <w:r>
        <w:rPr>
          <w:rFonts w:asciiTheme="majorHAnsi" w:hAnsiTheme="majorHAnsi"/>
          <w:b/>
          <w:sz w:val="72"/>
          <w:szCs w:val="64"/>
          <w:u w:val="single"/>
        </w:rPr>
        <w:t>OLOGI</w:t>
      </w:r>
      <w:r w:rsidRPr="00705BE2">
        <w:rPr>
          <w:rFonts w:asciiTheme="majorHAnsi" w:hAnsiTheme="majorHAnsi"/>
          <w:b/>
          <w:sz w:val="72"/>
          <w:szCs w:val="64"/>
          <w:u w:val="single"/>
        </w:rPr>
        <w:t xml:space="preserve">CAL UNIVERSITY </w:t>
      </w:r>
    </w:p>
    <w:p w:rsidR="00EA24BF" w:rsidRPr="00705BE2" w:rsidRDefault="00EA24BF" w:rsidP="00EA24BF">
      <w:pPr>
        <w:jc w:val="center"/>
        <w:rPr>
          <w:rFonts w:asciiTheme="majorHAnsi" w:hAnsiTheme="majorHAnsi"/>
          <w:b/>
          <w:sz w:val="56"/>
          <w:szCs w:val="56"/>
        </w:rPr>
      </w:pPr>
    </w:p>
    <w:p w:rsidR="00EA24BF" w:rsidRPr="00705BE2" w:rsidRDefault="00EA24BF" w:rsidP="00EA24BF">
      <w:pPr>
        <w:jc w:val="center"/>
        <w:rPr>
          <w:rFonts w:asciiTheme="majorHAnsi" w:hAnsiTheme="majorHAnsi"/>
          <w:b/>
          <w:sz w:val="56"/>
          <w:szCs w:val="56"/>
        </w:rPr>
      </w:pPr>
    </w:p>
    <w:p w:rsidR="00EA24BF" w:rsidRPr="00705BE2" w:rsidRDefault="00EA24BF" w:rsidP="00EA24BF">
      <w:pPr>
        <w:spacing w:after="0" w:line="360" w:lineRule="auto"/>
        <w:jc w:val="center"/>
        <w:rPr>
          <w:rFonts w:asciiTheme="majorHAnsi" w:hAnsiTheme="majorHAnsi"/>
          <w:b/>
          <w:sz w:val="56"/>
          <w:szCs w:val="56"/>
        </w:rPr>
      </w:pPr>
      <w:r w:rsidRPr="00705BE2">
        <w:rPr>
          <w:rFonts w:asciiTheme="majorHAnsi" w:hAnsiTheme="majorHAnsi"/>
          <w:b/>
          <w:sz w:val="56"/>
          <w:szCs w:val="56"/>
        </w:rPr>
        <w:t>SCHEME AND SYLLABUS FOR</w:t>
      </w:r>
    </w:p>
    <w:p w:rsidR="00EA24BF" w:rsidRPr="00705BE2" w:rsidRDefault="00EA24BF" w:rsidP="00EA24BF">
      <w:pPr>
        <w:spacing w:after="0" w:line="360" w:lineRule="auto"/>
        <w:jc w:val="center"/>
        <w:rPr>
          <w:rFonts w:asciiTheme="majorHAnsi" w:hAnsiTheme="majorHAnsi"/>
          <w:b/>
          <w:sz w:val="56"/>
          <w:szCs w:val="56"/>
        </w:rPr>
      </w:pPr>
      <w:r w:rsidRPr="00705BE2">
        <w:rPr>
          <w:rFonts w:asciiTheme="majorHAnsi" w:hAnsiTheme="majorHAnsi"/>
          <w:b/>
          <w:sz w:val="56"/>
          <w:szCs w:val="56"/>
        </w:rPr>
        <w:t>M. TECH.</w:t>
      </w:r>
    </w:p>
    <w:p w:rsidR="00EA24BF" w:rsidRPr="00705BE2" w:rsidRDefault="00EA24BF" w:rsidP="00EA24BF">
      <w:pPr>
        <w:spacing w:after="0" w:line="360" w:lineRule="auto"/>
        <w:jc w:val="center"/>
        <w:rPr>
          <w:rFonts w:asciiTheme="majorHAnsi" w:hAnsiTheme="majorHAnsi"/>
          <w:b/>
          <w:sz w:val="56"/>
          <w:szCs w:val="56"/>
        </w:rPr>
      </w:pPr>
      <w:proofErr w:type="gramStart"/>
      <w:r w:rsidRPr="00705BE2">
        <w:rPr>
          <w:rFonts w:asciiTheme="majorHAnsi" w:hAnsiTheme="majorHAnsi"/>
          <w:b/>
          <w:sz w:val="56"/>
          <w:szCs w:val="56"/>
        </w:rPr>
        <w:t>in</w:t>
      </w:r>
      <w:proofErr w:type="gramEnd"/>
    </w:p>
    <w:p w:rsidR="00EA24BF" w:rsidRPr="00705BE2" w:rsidRDefault="00EA24BF" w:rsidP="00EA24BF">
      <w:pPr>
        <w:spacing w:after="0" w:line="360" w:lineRule="auto"/>
        <w:jc w:val="center"/>
        <w:rPr>
          <w:rFonts w:asciiTheme="majorHAnsi" w:hAnsiTheme="majorHAnsi"/>
          <w:b/>
          <w:sz w:val="56"/>
          <w:szCs w:val="56"/>
        </w:rPr>
      </w:pPr>
      <w:r w:rsidRPr="00705BE2">
        <w:rPr>
          <w:rFonts w:asciiTheme="majorHAnsi" w:hAnsiTheme="majorHAnsi"/>
          <w:b/>
          <w:sz w:val="56"/>
          <w:szCs w:val="56"/>
        </w:rPr>
        <w:t xml:space="preserve">ENERGY SYSTEMS </w:t>
      </w:r>
    </w:p>
    <w:p w:rsidR="00EA24BF" w:rsidRPr="00705BE2" w:rsidRDefault="00EA24BF" w:rsidP="00EA24BF">
      <w:pPr>
        <w:rPr>
          <w:rFonts w:asciiTheme="majorHAnsi" w:hAnsiTheme="majorHAnsi"/>
          <w:b/>
        </w:rPr>
      </w:pPr>
    </w:p>
    <w:p w:rsidR="00EA24BF" w:rsidRPr="00705BE2" w:rsidRDefault="00EA24BF" w:rsidP="00EA24BF">
      <w:pPr>
        <w:rPr>
          <w:rFonts w:asciiTheme="majorHAnsi" w:hAnsiTheme="majorHAnsi"/>
        </w:rPr>
      </w:pPr>
    </w:p>
    <w:p w:rsidR="00BE5298" w:rsidRDefault="00BE5298" w:rsidP="00AF06B6">
      <w:pPr>
        <w:jc w:val="center"/>
        <w:rPr>
          <w:rFonts w:asciiTheme="majorHAnsi" w:hAnsiTheme="majorHAnsi"/>
          <w:b/>
          <w:sz w:val="40"/>
          <w:szCs w:val="40"/>
        </w:rPr>
      </w:pPr>
    </w:p>
    <w:p w:rsidR="00BE5298" w:rsidRDefault="00BE5298" w:rsidP="00AF06B6">
      <w:pPr>
        <w:jc w:val="center"/>
        <w:rPr>
          <w:rFonts w:asciiTheme="majorHAnsi" w:hAnsiTheme="majorHAnsi"/>
          <w:b/>
          <w:sz w:val="40"/>
          <w:szCs w:val="40"/>
        </w:rPr>
      </w:pPr>
    </w:p>
    <w:p w:rsidR="00BE5298" w:rsidRDefault="00BE5298" w:rsidP="00AF06B6">
      <w:pPr>
        <w:jc w:val="center"/>
        <w:rPr>
          <w:rFonts w:asciiTheme="majorHAnsi" w:hAnsiTheme="majorHAnsi"/>
          <w:b/>
          <w:sz w:val="40"/>
          <w:szCs w:val="40"/>
        </w:rPr>
      </w:pPr>
    </w:p>
    <w:tbl>
      <w:tblPr>
        <w:tblW w:w="12040" w:type="dxa"/>
        <w:tblInd w:w="-1335" w:type="dxa"/>
        <w:tblLook w:val="04A0" w:firstRow="1" w:lastRow="0" w:firstColumn="1" w:lastColumn="0" w:noHBand="0" w:noVBand="1"/>
      </w:tblPr>
      <w:tblGrid>
        <w:gridCol w:w="12040"/>
      </w:tblGrid>
      <w:tr w:rsidR="00151456" w:rsidRPr="00497CB1" w:rsidTr="00E5296F">
        <w:trPr>
          <w:trHeight w:val="1005"/>
        </w:trPr>
        <w:tc>
          <w:tcPr>
            <w:tcW w:w="12040" w:type="dxa"/>
            <w:tcBorders>
              <w:top w:val="nil"/>
              <w:left w:val="nil"/>
              <w:bottom w:val="nil"/>
              <w:right w:val="nil"/>
            </w:tcBorders>
            <w:shd w:val="clear" w:color="auto" w:fill="auto"/>
            <w:noWrap/>
            <w:vAlign w:val="bottom"/>
            <w:hideMark/>
          </w:tcPr>
          <w:p w:rsidR="00151456" w:rsidRPr="00497CB1" w:rsidRDefault="00151456" w:rsidP="00E5296F">
            <w:pPr>
              <w:spacing w:after="0" w:line="240" w:lineRule="auto"/>
              <w:jc w:val="center"/>
              <w:rPr>
                <w:rFonts w:ascii="Cambria" w:eastAsia="Times New Roman" w:hAnsi="Cambria" w:cs="Times New Roman"/>
                <w:b/>
                <w:bCs/>
                <w:color w:val="000000"/>
                <w:sz w:val="40"/>
                <w:szCs w:val="40"/>
              </w:rPr>
            </w:pPr>
            <w:proofErr w:type="spellStart"/>
            <w:r w:rsidRPr="00497CB1">
              <w:rPr>
                <w:rFonts w:ascii="Cambria" w:eastAsia="Times New Roman" w:hAnsi="Cambria" w:cs="Times New Roman"/>
                <w:b/>
                <w:bCs/>
                <w:color w:val="000000"/>
                <w:sz w:val="40"/>
                <w:szCs w:val="40"/>
              </w:rPr>
              <w:lastRenderedPageBreak/>
              <w:t>M.Tech</w:t>
            </w:r>
            <w:proofErr w:type="spellEnd"/>
            <w:r w:rsidRPr="00497CB1">
              <w:rPr>
                <w:rFonts w:ascii="Cambria" w:eastAsia="Times New Roman" w:hAnsi="Cambria" w:cs="Times New Roman"/>
                <w:b/>
                <w:bCs/>
                <w:color w:val="000000"/>
                <w:sz w:val="40"/>
                <w:szCs w:val="40"/>
              </w:rPr>
              <w:t xml:space="preserve"> Program Credit Assignment</w:t>
            </w:r>
          </w:p>
        </w:tc>
      </w:tr>
      <w:tr w:rsidR="00151456" w:rsidRPr="00497CB1" w:rsidTr="00E5296F">
        <w:trPr>
          <w:trHeight w:val="555"/>
        </w:trPr>
        <w:tc>
          <w:tcPr>
            <w:tcW w:w="12040" w:type="dxa"/>
            <w:tcBorders>
              <w:top w:val="nil"/>
              <w:left w:val="nil"/>
              <w:bottom w:val="nil"/>
              <w:right w:val="nil"/>
            </w:tcBorders>
            <w:shd w:val="clear" w:color="auto" w:fill="auto"/>
            <w:noWrap/>
            <w:vAlign w:val="bottom"/>
            <w:hideMark/>
          </w:tcPr>
          <w:p w:rsidR="00151456" w:rsidRPr="00497CB1" w:rsidRDefault="00151456" w:rsidP="00E5296F">
            <w:pPr>
              <w:spacing w:after="0" w:line="240" w:lineRule="auto"/>
              <w:jc w:val="center"/>
              <w:rPr>
                <w:rFonts w:ascii="Cambria" w:eastAsia="Times New Roman" w:hAnsi="Cambria" w:cs="Times New Roman"/>
                <w:b/>
                <w:bCs/>
                <w:color w:val="000000"/>
                <w:sz w:val="32"/>
                <w:szCs w:val="32"/>
              </w:rPr>
            </w:pPr>
            <w:r w:rsidRPr="00497CB1">
              <w:rPr>
                <w:rFonts w:ascii="Cambria" w:eastAsia="Times New Roman" w:hAnsi="Cambria" w:cs="Times New Roman"/>
                <w:b/>
                <w:bCs/>
                <w:color w:val="000000"/>
                <w:sz w:val="32"/>
                <w:szCs w:val="32"/>
              </w:rPr>
              <w:t>ENERGY SYSTEMS</w:t>
            </w:r>
          </w:p>
        </w:tc>
      </w:tr>
    </w:tbl>
    <w:p w:rsidR="00151456" w:rsidRDefault="00151456" w:rsidP="00151456"/>
    <w:p w:rsidR="00151456" w:rsidRDefault="00151456" w:rsidP="00151456"/>
    <w:tbl>
      <w:tblPr>
        <w:tblW w:w="12522" w:type="dxa"/>
        <w:tblInd w:w="-482" w:type="dxa"/>
        <w:tblLook w:val="04A0" w:firstRow="1" w:lastRow="0" w:firstColumn="1" w:lastColumn="0" w:noHBand="0" w:noVBand="1"/>
      </w:tblPr>
      <w:tblGrid>
        <w:gridCol w:w="6718"/>
        <w:gridCol w:w="520"/>
        <w:gridCol w:w="520"/>
        <w:gridCol w:w="520"/>
        <w:gridCol w:w="978"/>
        <w:gridCol w:w="978"/>
        <w:gridCol w:w="1227"/>
        <w:gridCol w:w="1061"/>
      </w:tblGrid>
      <w:tr w:rsidR="00151456" w:rsidRPr="00497CB1" w:rsidTr="00E5296F">
        <w:trPr>
          <w:trHeight w:val="499"/>
        </w:trPr>
        <w:tc>
          <w:tcPr>
            <w:tcW w:w="6460" w:type="dxa"/>
            <w:tcBorders>
              <w:top w:val="nil"/>
              <w:left w:val="nil"/>
              <w:bottom w:val="nil"/>
              <w:right w:val="nil"/>
            </w:tcBorders>
            <w:shd w:val="clear" w:color="auto" w:fill="auto"/>
            <w:noWrap/>
            <w:vAlign w:val="bottom"/>
            <w:hideMark/>
          </w:tcPr>
          <w:p w:rsidR="00151456" w:rsidRPr="00497CB1" w:rsidRDefault="00634C91" w:rsidP="00E5296F">
            <w:pPr>
              <w:spacing w:after="0" w:line="240" w:lineRule="auto"/>
              <w:rPr>
                <w:rFonts w:ascii="Cambria" w:eastAsia="Times New Roman" w:hAnsi="Cambria" w:cs="Times New Roman"/>
                <w:b/>
                <w:bCs/>
                <w:color w:val="000000"/>
                <w:sz w:val="28"/>
                <w:szCs w:val="28"/>
              </w:rPr>
            </w:pPr>
            <w:r>
              <w:rPr>
                <w:rFonts w:ascii="Cambria" w:eastAsia="Times New Roman" w:hAnsi="Cambria" w:cs="Times New Roman"/>
                <w:b/>
                <w:bCs/>
                <w:color w:val="000000"/>
                <w:sz w:val="28"/>
                <w:szCs w:val="28"/>
              </w:rPr>
              <w:t>Semester 1 (Credits: 22</w:t>
            </w:r>
            <w:r w:rsidR="00151456" w:rsidRPr="00497CB1">
              <w:rPr>
                <w:rFonts w:ascii="Cambria" w:eastAsia="Times New Roman" w:hAnsi="Cambria" w:cs="Times New Roman"/>
                <w:b/>
                <w:bCs/>
                <w:color w:val="000000"/>
                <w:sz w:val="28"/>
                <w:szCs w:val="28"/>
              </w:rPr>
              <w:t>)</w:t>
            </w:r>
          </w:p>
        </w:tc>
        <w:tc>
          <w:tcPr>
            <w:tcW w:w="500" w:type="dxa"/>
            <w:tcBorders>
              <w:top w:val="nil"/>
              <w:left w:val="nil"/>
              <w:bottom w:val="nil"/>
              <w:right w:val="nil"/>
            </w:tcBorders>
            <w:shd w:val="clear" w:color="auto" w:fill="auto"/>
            <w:noWrap/>
            <w:vAlign w:val="bottom"/>
            <w:hideMark/>
          </w:tcPr>
          <w:p w:rsidR="00151456" w:rsidRPr="00497CB1" w:rsidRDefault="00151456" w:rsidP="00E5296F">
            <w:pPr>
              <w:spacing w:after="0" w:line="240" w:lineRule="auto"/>
              <w:rPr>
                <w:rFonts w:ascii="Cambria" w:eastAsia="Times New Roman" w:hAnsi="Cambria" w:cs="Times New Roman"/>
                <w:b/>
                <w:bCs/>
                <w:color w:val="000000"/>
                <w:sz w:val="28"/>
                <w:szCs w:val="28"/>
              </w:rPr>
            </w:pPr>
          </w:p>
        </w:tc>
        <w:tc>
          <w:tcPr>
            <w:tcW w:w="500" w:type="dxa"/>
            <w:tcBorders>
              <w:top w:val="nil"/>
              <w:left w:val="nil"/>
              <w:bottom w:val="nil"/>
              <w:right w:val="nil"/>
            </w:tcBorders>
            <w:shd w:val="clear" w:color="auto" w:fill="auto"/>
            <w:noWrap/>
            <w:vAlign w:val="bottom"/>
            <w:hideMark/>
          </w:tcPr>
          <w:p w:rsidR="00151456" w:rsidRPr="00497CB1" w:rsidRDefault="00151456" w:rsidP="00E5296F">
            <w:pPr>
              <w:spacing w:after="0" w:line="240" w:lineRule="auto"/>
              <w:rPr>
                <w:rFonts w:ascii="Times New Roman" w:eastAsia="Times New Roman" w:hAnsi="Times New Roman" w:cs="Times New Roman"/>
                <w:sz w:val="20"/>
                <w:szCs w:val="20"/>
              </w:rPr>
            </w:pPr>
          </w:p>
        </w:tc>
        <w:tc>
          <w:tcPr>
            <w:tcW w:w="500" w:type="dxa"/>
            <w:tcBorders>
              <w:top w:val="nil"/>
              <w:left w:val="nil"/>
              <w:bottom w:val="nil"/>
              <w:right w:val="nil"/>
            </w:tcBorders>
            <w:shd w:val="clear" w:color="auto" w:fill="auto"/>
            <w:noWrap/>
            <w:vAlign w:val="bottom"/>
            <w:hideMark/>
          </w:tcPr>
          <w:p w:rsidR="00151456" w:rsidRPr="00497CB1" w:rsidRDefault="00151456" w:rsidP="00E5296F">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bottom"/>
            <w:hideMark/>
          </w:tcPr>
          <w:p w:rsidR="00151456" w:rsidRPr="00497CB1" w:rsidRDefault="00151456" w:rsidP="00E5296F">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bottom"/>
            <w:hideMark/>
          </w:tcPr>
          <w:p w:rsidR="00151456" w:rsidRPr="00497CB1" w:rsidRDefault="00151456" w:rsidP="00E5296F">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vAlign w:val="bottom"/>
            <w:hideMark/>
          </w:tcPr>
          <w:p w:rsidR="00151456" w:rsidRPr="00497CB1" w:rsidRDefault="00151456" w:rsidP="00E5296F">
            <w:pPr>
              <w:spacing w:after="0" w:line="240" w:lineRule="auto"/>
              <w:rPr>
                <w:rFonts w:ascii="Times New Roman" w:eastAsia="Times New Roman" w:hAnsi="Times New Roman" w:cs="Times New Roman"/>
                <w:sz w:val="20"/>
                <w:szCs w:val="20"/>
              </w:rPr>
            </w:pPr>
          </w:p>
        </w:tc>
        <w:tc>
          <w:tcPr>
            <w:tcW w:w="1020" w:type="dxa"/>
            <w:tcBorders>
              <w:top w:val="nil"/>
              <w:left w:val="nil"/>
              <w:bottom w:val="nil"/>
              <w:right w:val="nil"/>
            </w:tcBorders>
            <w:shd w:val="clear" w:color="auto" w:fill="auto"/>
            <w:noWrap/>
            <w:vAlign w:val="bottom"/>
            <w:hideMark/>
          </w:tcPr>
          <w:p w:rsidR="00151456" w:rsidRPr="00497CB1" w:rsidRDefault="00151456" w:rsidP="00E5296F">
            <w:pPr>
              <w:spacing w:after="0" w:line="240" w:lineRule="auto"/>
              <w:rPr>
                <w:rFonts w:ascii="Times New Roman" w:eastAsia="Times New Roman" w:hAnsi="Times New Roman" w:cs="Times New Roman"/>
                <w:sz w:val="20"/>
                <w:szCs w:val="20"/>
              </w:rPr>
            </w:pPr>
          </w:p>
        </w:tc>
      </w:tr>
    </w:tbl>
    <w:tbl>
      <w:tblPr>
        <w:tblpPr w:leftFromText="180" w:rightFromText="180" w:vertAnchor="text" w:horzAnchor="margin" w:tblpXSpec="center" w:tblpY="343"/>
        <w:tblW w:w="11287" w:type="dxa"/>
        <w:tblLook w:val="04A0" w:firstRow="1" w:lastRow="0" w:firstColumn="1" w:lastColumn="0" w:noHBand="0" w:noVBand="1"/>
      </w:tblPr>
      <w:tblGrid>
        <w:gridCol w:w="823"/>
        <w:gridCol w:w="1324"/>
        <w:gridCol w:w="3284"/>
        <w:gridCol w:w="547"/>
        <w:gridCol w:w="546"/>
        <w:gridCol w:w="546"/>
        <w:gridCol w:w="1118"/>
        <w:gridCol w:w="911"/>
        <w:gridCol w:w="1213"/>
        <w:gridCol w:w="1009"/>
      </w:tblGrid>
      <w:tr w:rsidR="00151456" w:rsidRPr="00497CB1" w:rsidTr="00634C91">
        <w:trPr>
          <w:trHeight w:val="905"/>
        </w:trPr>
        <w:tc>
          <w:tcPr>
            <w:tcW w:w="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Exam Slot</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Course No:</w:t>
            </w:r>
          </w:p>
        </w:tc>
        <w:tc>
          <w:tcPr>
            <w:tcW w:w="3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Name</w:t>
            </w:r>
          </w:p>
        </w:tc>
        <w:tc>
          <w:tcPr>
            <w:tcW w:w="1639" w:type="dxa"/>
            <w:gridSpan w:val="3"/>
            <w:tcBorders>
              <w:top w:val="single" w:sz="4" w:space="0" w:color="auto"/>
              <w:left w:val="nil"/>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Hours/Week</w:t>
            </w: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Internal Marks</w:t>
            </w:r>
          </w:p>
        </w:tc>
        <w:tc>
          <w:tcPr>
            <w:tcW w:w="2124" w:type="dxa"/>
            <w:gridSpan w:val="2"/>
            <w:tcBorders>
              <w:top w:val="single" w:sz="4" w:space="0" w:color="auto"/>
              <w:left w:val="nil"/>
              <w:bottom w:val="single" w:sz="4" w:space="0" w:color="auto"/>
              <w:right w:val="single" w:sz="4" w:space="0" w:color="000000"/>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End Semester Exam</w:t>
            </w:r>
          </w:p>
        </w:tc>
        <w:tc>
          <w:tcPr>
            <w:tcW w:w="10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Credits</w:t>
            </w:r>
          </w:p>
        </w:tc>
      </w:tr>
      <w:tr w:rsidR="00151456" w:rsidRPr="00497CB1" w:rsidTr="00634C91">
        <w:trPr>
          <w:trHeight w:val="560"/>
        </w:trPr>
        <w:tc>
          <w:tcPr>
            <w:tcW w:w="823" w:type="dxa"/>
            <w:vMerge/>
            <w:tcBorders>
              <w:top w:val="single" w:sz="4" w:space="0" w:color="auto"/>
              <w:left w:val="single" w:sz="4" w:space="0" w:color="auto"/>
              <w:bottom w:val="single" w:sz="4" w:space="0" w:color="auto"/>
              <w:right w:val="single" w:sz="4" w:space="0" w:color="auto"/>
            </w:tcBorders>
            <w:vAlign w:val="center"/>
            <w:hideMark/>
          </w:tcPr>
          <w:p w:rsidR="00151456" w:rsidRPr="00497CB1" w:rsidRDefault="00151456" w:rsidP="00E5296F">
            <w:pPr>
              <w:spacing w:after="0" w:line="240" w:lineRule="auto"/>
              <w:rPr>
                <w:rFonts w:ascii="Cambria" w:eastAsia="Times New Roman" w:hAnsi="Cambria" w:cs="Times New Roman"/>
                <w:b/>
                <w:bCs/>
                <w:color w:val="000000"/>
                <w:sz w:val="24"/>
                <w:szCs w:val="24"/>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rsidR="00151456" w:rsidRPr="00497CB1" w:rsidRDefault="00151456" w:rsidP="00E5296F">
            <w:pPr>
              <w:spacing w:after="0" w:line="240" w:lineRule="auto"/>
              <w:rPr>
                <w:rFonts w:ascii="Cambria" w:eastAsia="Times New Roman" w:hAnsi="Cambria" w:cs="Times New Roman"/>
                <w:b/>
                <w:bCs/>
                <w:color w:val="000000"/>
                <w:sz w:val="24"/>
                <w:szCs w:val="24"/>
              </w:rPr>
            </w:pPr>
          </w:p>
        </w:tc>
        <w:tc>
          <w:tcPr>
            <w:tcW w:w="3284" w:type="dxa"/>
            <w:vMerge/>
            <w:tcBorders>
              <w:top w:val="single" w:sz="4" w:space="0" w:color="auto"/>
              <w:left w:val="single" w:sz="4" w:space="0" w:color="auto"/>
              <w:bottom w:val="single" w:sz="4" w:space="0" w:color="auto"/>
              <w:right w:val="single" w:sz="4" w:space="0" w:color="auto"/>
            </w:tcBorders>
            <w:vAlign w:val="center"/>
            <w:hideMark/>
          </w:tcPr>
          <w:p w:rsidR="00151456" w:rsidRPr="00497CB1" w:rsidRDefault="00151456" w:rsidP="00E5296F">
            <w:pPr>
              <w:spacing w:after="0" w:line="240" w:lineRule="auto"/>
              <w:rPr>
                <w:rFonts w:ascii="Cambria" w:eastAsia="Times New Roman" w:hAnsi="Cambria" w:cs="Times New Roman"/>
                <w:b/>
                <w:bCs/>
                <w:color w:val="000000"/>
                <w:sz w:val="24"/>
                <w:szCs w:val="24"/>
              </w:rPr>
            </w:pPr>
          </w:p>
        </w:tc>
        <w:tc>
          <w:tcPr>
            <w:tcW w:w="547" w:type="dxa"/>
            <w:tcBorders>
              <w:top w:val="nil"/>
              <w:left w:val="nil"/>
              <w:bottom w:val="single" w:sz="4" w:space="0" w:color="auto"/>
              <w:right w:val="single" w:sz="4" w:space="0" w:color="auto"/>
            </w:tcBorders>
            <w:shd w:val="clear" w:color="auto" w:fill="auto"/>
            <w:noWrap/>
            <w:vAlign w:val="bottom"/>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L</w:t>
            </w:r>
          </w:p>
        </w:tc>
        <w:tc>
          <w:tcPr>
            <w:tcW w:w="546" w:type="dxa"/>
            <w:tcBorders>
              <w:top w:val="nil"/>
              <w:left w:val="nil"/>
              <w:bottom w:val="single" w:sz="4" w:space="0" w:color="auto"/>
              <w:right w:val="single" w:sz="4" w:space="0" w:color="auto"/>
            </w:tcBorders>
            <w:shd w:val="clear" w:color="auto" w:fill="auto"/>
            <w:noWrap/>
            <w:vAlign w:val="bottom"/>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T</w:t>
            </w:r>
          </w:p>
        </w:tc>
        <w:tc>
          <w:tcPr>
            <w:tcW w:w="546" w:type="dxa"/>
            <w:tcBorders>
              <w:top w:val="nil"/>
              <w:left w:val="nil"/>
              <w:bottom w:val="single" w:sz="4" w:space="0" w:color="auto"/>
              <w:right w:val="single" w:sz="4" w:space="0" w:color="auto"/>
            </w:tcBorders>
            <w:shd w:val="clear" w:color="auto" w:fill="auto"/>
            <w:noWrap/>
            <w:vAlign w:val="bottom"/>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P</w:t>
            </w: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151456" w:rsidRPr="00497CB1" w:rsidRDefault="00151456" w:rsidP="00E5296F">
            <w:pPr>
              <w:spacing w:after="0" w:line="240" w:lineRule="auto"/>
              <w:rPr>
                <w:rFonts w:ascii="Cambria" w:eastAsia="Times New Roman" w:hAnsi="Cambria" w:cs="Times New Roman"/>
                <w:b/>
                <w:bCs/>
                <w:color w:val="000000"/>
                <w:sz w:val="24"/>
                <w:szCs w:val="24"/>
              </w:rPr>
            </w:pPr>
          </w:p>
        </w:tc>
        <w:tc>
          <w:tcPr>
            <w:tcW w:w="911" w:type="dxa"/>
            <w:tcBorders>
              <w:top w:val="nil"/>
              <w:left w:val="nil"/>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Marks</w:t>
            </w:r>
          </w:p>
        </w:tc>
        <w:tc>
          <w:tcPr>
            <w:tcW w:w="1213" w:type="dxa"/>
            <w:tcBorders>
              <w:top w:val="nil"/>
              <w:left w:val="nil"/>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b/>
                <w:bCs/>
                <w:color w:val="000000"/>
                <w:sz w:val="24"/>
                <w:szCs w:val="24"/>
              </w:rPr>
            </w:pPr>
            <w:r w:rsidRPr="00497CB1">
              <w:rPr>
                <w:rFonts w:ascii="Cambria" w:eastAsia="Times New Roman" w:hAnsi="Cambria" w:cs="Times New Roman"/>
                <w:b/>
                <w:bCs/>
                <w:color w:val="000000"/>
                <w:sz w:val="24"/>
                <w:szCs w:val="24"/>
              </w:rPr>
              <w:t>Duration (</w:t>
            </w:r>
            <w:proofErr w:type="spellStart"/>
            <w:r w:rsidRPr="00497CB1">
              <w:rPr>
                <w:rFonts w:ascii="Cambria" w:eastAsia="Times New Roman" w:hAnsi="Cambria" w:cs="Times New Roman"/>
                <w:b/>
                <w:bCs/>
                <w:color w:val="000000"/>
                <w:sz w:val="24"/>
                <w:szCs w:val="24"/>
              </w:rPr>
              <w:t>hrs</w:t>
            </w:r>
            <w:proofErr w:type="spellEnd"/>
            <w:r w:rsidRPr="00497CB1">
              <w:rPr>
                <w:rFonts w:ascii="Cambria" w:eastAsia="Times New Roman" w:hAnsi="Cambria" w:cs="Times New Roman"/>
                <w:b/>
                <w:bCs/>
                <w:color w:val="000000"/>
                <w:sz w:val="24"/>
                <w:szCs w:val="24"/>
              </w:rPr>
              <w:t>)</w:t>
            </w:r>
          </w:p>
        </w:tc>
        <w:tc>
          <w:tcPr>
            <w:tcW w:w="1009" w:type="dxa"/>
            <w:vMerge/>
            <w:tcBorders>
              <w:top w:val="single" w:sz="4" w:space="0" w:color="auto"/>
              <w:left w:val="single" w:sz="4" w:space="0" w:color="auto"/>
              <w:bottom w:val="single" w:sz="4" w:space="0" w:color="auto"/>
              <w:right w:val="single" w:sz="4" w:space="0" w:color="auto"/>
            </w:tcBorders>
            <w:vAlign w:val="center"/>
            <w:hideMark/>
          </w:tcPr>
          <w:p w:rsidR="00151456" w:rsidRPr="00497CB1" w:rsidRDefault="00151456" w:rsidP="00E5296F">
            <w:pPr>
              <w:spacing w:after="0" w:line="240" w:lineRule="auto"/>
              <w:rPr>
                <w:rFonts w:ascii="Cambria" w:eastAsia="Times New Roman" w:hAnsi="Cambria" w:cs="Times New Roman"/>
                <w:b/>
                <w:bCs/>
                <w:color w:val="000000"/>
                <w:sz w:val="24"/>
                <w:szCs w:val="24"/>
              </w:rPr>
            </w:pPr>
          </w:p>
        </w:tc>
      </w:tr>
      <w:tr w:rsidR="00151456" w:rsidRPr="00497CB1" w:rsidTr="00634C91">
        <w:trPr>
          <w:trHeight w:val="301"/>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A</w:t>
            </w:r>
          </w:p>
        </w:tc>
        <w:tc>
          <w:tcPr>
            <w:tcW w:w="1290" w:type="dxa"/>
            <w:tcBorders>
              <w:top w:val="nil"/>
              <w:left w:val="nil"/>
              <w:bottom w:val="single" w:sz="4" w:space="0" w:color="auto"/>
              <w:right w:val="single" w:sz="4" w:space="0" w:color="auto"/>
            </w:tcBorders>
            <w:shd w:val="clear" w:color="auto" w:fill="auto"/>
            <w:vAlign w:val="center"/>
          </w:tcPr>
          <w:p w:rsidR="00151456" w:rsidRPr="00497CB1"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08EE6011</w:t>
            </w:r>
          </w:p>
        </w:tc>
        <w:tc>
          <w:tcPr>
            <w:tcW w:w="3284" w:type="dxa"/>
            <w:tcBorders>
              <w:top w:val="nil"/>
              <w:left w:val="nil"/>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Applied Mathematics</w:t>
            </w:r>
          </w:p>
        </w:tc>
        <w:tc>
          <w:tcPr>
            <w:tcW w:w="547" w:type="dxa"/>
            <w:tcBorders>
              <w:top w:val="nil"/>
              <w:left w:val="nil"/>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151456" w:rsidRPr="00497CB1"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00151456" w:rsidRPr="00497CB1">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151456" w:rsidRPr="00497CB1"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00151456" w:rsidRPr="00497CB1">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151456" w:rsidRPr="00497CB1" w:rsidRDefault="00151456" w:rsidP="00E5296F">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r>
      <w:tr w:rsidR="00634C91" w:rsidRPr="00497CB1" w:rsidTr="00634C91">
        <w:trPr>
          <w:trHeight w:val="316"/>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B</w:t>
            </w:r>
          </w:p>
        </w:tc>
        <w:tc>
          <w:tcPr>
            <w:tcW w:w="1290" w:type="dxa"/>
            <w:tcBorders>
              <w:top w:val="nil"/>
              <w:left w:val="nil"/>
              <w:bottom w:val="single" w:sz="4" w:space="0" w:color="auto"/>
              <w:right w:val="single" w:sz="4" w:space="0" w:color="auto"/>
            </w:tcBorders>
            <w:shd w:val="clear" w:color="auto" w:fill="auto"/>
            <w:vAlign w:val="center"/>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08EE6021</w:t>
            </w:r>
          </w:p>
        </w:tc>
        <w:tc>
          <w:tcPr>
            <w:tcW w:w="3284"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Advanced Energy Conversion Systems</w:t>
            </w:r>
          </w:p>
        </w:tc>
        <w:tc>
          <w:tcPr>
            <w:tcW w:w="547"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Pr="00497CB1">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Pr="00497CB1">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r>
      <w:tr w:rsidR="00634C91" w:rsidRPr="00497CB1" w:rsidTr="00634C91">
        <w:trPr>
          <w:trHeight w:val="301"/>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C</w:t>
            </w:r>
          </w:p>
        </w:tc>
        <w:tc>
          <w:tcPr>
            <w:tcW w:w="1290" w:type="dxa"/>
            <w:tcBorders>
              <w:top w:val="nil"/>
              <w:left w:val="nil"/>
              <w:bottom w:val="single" w:sz="4" w:space="0" w:color="auto"/>
              <w:right w:val="single" w:sz="4" w:space="0" w:color="auto"/>
            </w:tcBorders>
            <w:shd w:val="clear" w:color="auto" w:fill="auto"/>
            <w:vAlign w:val="center"/>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08EE6031</w:t>
            </w:r>
          </w:p>
        </w:tc>
        <w:tc>
          <w:tcPr>
            <w:tcW w:w="3284"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Renewable Energy Technology</w:t>
            </w:r>
          </w:p>
        </w:tc>
        <w:tc>
          <w:tcPr>
            <w:tcW w:w="547"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4</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Pr="00497CB1">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Pr="00497CB1">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4</w:t>
            </w:r>
          </w:p>
        </w:tc>
      </w:tr>
      <w:tr w:rsidR="00634C91" w:rsidRPr="00497CB1" w:rsidTr="00634C91">
        <w:trPr>
          <w:trHeight w:val="532"/>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D</w:t>
            </w:r>
          </w:p>
        </w:tc>
        <w:tc>
          <w:tcPr>
            <w:tcW w:w="1290" w:type="dxa"/>
            <w:tcBorders>
              <w:top w:val="nil"/>
              <w:left w:val="nil"/>
              <w:bottom w:val="single" w:sz="4" w:space="0" w:color="auto"/>
              <w:right w:val="single" w:sz="4" w:space="0" w:color="auto"/>
            </w:tcBorders>
            <w:shd w:val="clear" w:color="auto" w:fill="auto"/>
            <w:vAlign w:val="center"/>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08EE6041</w:t>
            </w:r>
          </w:p>
        </w:tc>
        <w:tc>
          <w:tcPr>
            <w:tcW w:w="3284"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Electrical Energy Systems and Management</w:t>
            </w:r>
          </w:p>
        </w:tc>
        <w:tc>
          <w:tcPr>
            <w:tcW w:w="547"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Pr="00497CB1">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Pr="00497CB1">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r>
      <w:tr w:rsidR="00634C91" w:rsidRPr="00497CB1" w:rsidTr="00634C91">
        <w:trPr>
          <w:trHeight w:val="301"/>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E</w:t>
            </w:r>
          </w:p>
        </w:tc>
        <w:tc>
          <w:tcPr>
            <w:tcW w:w="1290" w:type="dxa"/>
            <w:tcBorders>
              <w:top w:val="nil"/>
              <w:left w:val="nil"/>
              <w:bottom w:val="single" w:sz="4" w:space="0" w:color="auto"/>
              <w:right w:val="single" w:sz="4" w:space="0" w:color="auto"/>
            </w:tcBorders>
            <w:shd w:val="clear" w:color="auto" w:fill="auto"/>
            <w:vAlign w:val="center"/>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08EE6051</w:t>
            </w:r>
          </w:p>
        </w:tc>
        <w:tc>
          <w:tcPr>
            <w:tcW w:w="3284"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Elective I</w:t>
            </w:r>
          </w:p>
        </w:tc>
        <w:tc>
          <w:tcPr>
            <w:tcW w:w="547"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Pr="00497CB1">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Pr="00497CB1">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3</w:t>
            </w:r>
          </w:p>
        </w:tc>
      </w:tr>
      <w:tr w:rsidR="00634C91" w:rsidRPr="00497CB1" w:rsidTr="00634C91">
        <w:trPr>
          <w:trHeight w:val="301"/>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1290" w:type="dxa"/>
            <w:tcBorders>
              <w:top w:val="nil"/>
              <w:left w:val="nil"/>
              <w:bottom w:val="single" w:sz="4" w:space="0" w:color="auto"/>
              <w:right w:val="single" w:sz="4" w:space="0" w:color="auto"/>
            </w:tcBorders>
            <w:shd w:val="clear" w:color="auto" w:fill="auto"/>
            <w:vAlign w:val="center"/>
          </w:tcPr>
          <w:p w:rsidR="00634C91" w:rsidRPr="00497CB1" w:rsidRDefault="00634C91" w:rsidP="00AF1C7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w:t>
            </w:r>
            <w:r w:rsidR="00AF1C71">
              <w:rPr>
                <w:rFonts w:ascii="Cambria" w:eastAsia="Times New Roman" w:hAnsi="Cambria" w:cs="Times New Roman"/>
                <w:color w:val="000000"/>
                <w:sz w:val="24"/>
                <w:szCs w:val="24"/>
              </w:rPr>
              <w:t>GN610</w:t>
            </w:r>
            <w:r>
              <w:rPr>
                <w:rFonts w:ascii="Cambria" w:eastAsia="Times New Roman" w:hAnsi="Cambria" w:cs="Times New Roman"/>
                <w:color w:val="000000"/>
                <w:sz w:val="24"/>
                <w:szCs w:val="24"/>
              </w:rPr>
              <w:t>1</w:t>
            </w:r>
          </w:p>
        </w:tc>
        <w:tc>
          <w:tcPr>
            <w:tcW w:w="3284"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Research Methodology</w:t>
            </w:r>
          </w:p>
        </w:tc>
        <w:tc>
          <w:tcPr>
            <w:tcW w:w="547"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2</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100</w:t>
            </w:r>
          </w:p>
        </w:tc>
        <w:tc>
          <w:tcPr>
            <w:tcW w:w="911"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009"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2</w:t>
            </w:r>
          </w:p>
        </w:tc>
      </w:tr>
      <w:tr w:rsidR="00634C91" w:rsidRPr="00497CB1" w:rsidTr="00634C91">
        <w:trPr>
          <w:trHeight w:val="301"/>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1290" w:type="dxa"/>
            <w:tcBorders>
              <w:top w:val="nil"/>
              <w:left w:val="nil"/>
              <w:bottom w:val="single" w:sz="4" w:space="0" w:color="auto"/>
              <w:right w:val="single" w:sz="4" w:space="0" w:color="auto"/>
            </w:tcBorders>
            <w:shd w:val="clear" w:color="auto" w:fill="auto"/>
            <w:vAlign w:val="center"/>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08EE6071</w:t>
            </w:r>
          </w:p>
        </w:tc>
        <w:tc>
          <w:tcPr>
            <w:tcW w:w="3284"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xml:space="preserve">  Seminar</w:t>
            </w:r>
          </w:p>
        </w:tc>
        <w:tc>
          <w:tcPr>
            <w:tcW w:w="547"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2</w:t>
            </w:r>
          </w:p>
        </w:tc>
        <w:tc>
          <w:tcPr>
            <w:tcW w:w="1118"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100</w:t>
            </w:r>
          </w:p>
        </w:tc>
        <w:tc>
          <w:tcPr>
            <w:tcW w:w="911"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009"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2</w:t>
            </w:r>
          </w:p>
        </w:tc>
      </w:tr>
      <w:tr w:rsidR="00634C91" w:rsidRPr="00497CB1" w:rsidTr="00634C91">
        <w:trPr>
          <w:trHeight w:val="618"/>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1290" w:type="dxa"/>
            <w:tcBorders>
              <w:top w:val="nil"/>
              <w:left w:val="nil"/>
              <w:bottom w:val="single" w:sz="4" w:space="0" w:color="auto"/>
              <w:right w:val="single" w:sz="4" w:space="0" w:color="auto"/>
            </w:tcBorders>
            <w:shd w:val="clear" w:color="auto" w:fill="auto"/>
            <w:vAlign w:val="center"/>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08EE6081</w:t>
            </w:r>
          </w:p>
        </w:tc>
        <w:tc>
          <w:tcPr>
            <w:tcW w:w="3284"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Energy Systems Lab</w:t>
            </w:r>
          </w:p>
        </w:tc>
        <w:tc>
          <w:tcPr>
            <w:tcW w:w="547"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sz w:val="24"/>
                <w:szCs w:val="24"/>
              </w:rPr>
            </w:pPr>
            <w:r w:rsidRPr="00497CB1">
              <w:rPr>
                <w:rFonts w:ascii="Cambria" w:eastAsia="Times New Roman" w:hAnsi="Cambria" w:cs="Times New Roman"/>
                <w:sz w:val="24"/>
                <w:szCs w:val="24"/>
              </w:rPr>
              <w:t>2</w:t>
            </w:r>
          </w:p>
        </w:tc>
        <w:tc>
          <w:tcPr>
            <w:tcW w:w="1118"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100</w:t>
            </w:r>
          </w:p>
        </w:tc>
        <w:tc>
          <w:tcPr>
            <w:tcW w:w="911"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0</w:t>
            </w:r>
          </w:p>
        </w:tc>
        <w:tc>
          <w:tcPr>
            <w:tcW w:w="1009" w:type="dxa"/>
            <w:tcBorders>
              <w:top w:val="nil"/>
              <w:left w:val="nil"/>
              <w:bottom w:val="single" w:sz="4" w:space="0" w:color="auto"/>
              <w:right w:val="single" w:sz="4" w:space="0" w:color="auto"/>
            </w:tcBorders>
            <w:shd w:val="clear" w:color="auto" w:fill="auto"/>
            <w:vAlign w:val="center"/>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2</w:t>
            </w:r>
          </w:p>
        </w:tc>
      </w:tr>
      <w:tr w:rsidR="00634C91" w:rsidRPr="00497CB1" w:rsidTr="00634C91">
        <w:trPr>
          <w:trHeight w:val="301"/>
        </w:trPr>
        <w:tc>
          <w:tcPr>
            <w:tcW w:w="823" w:type="dxa"/>
            <w:tcBorders>
              <w:top w:val="nil"/>
              <w:left w:val="single" w:sz="4" w:space="0" w:color="auto"/>
              <w:bottom w:val="single" w:sz="4" w:space="0" w:color="auto"/>
              <w:right w:val="nil"/>
            </w:tcBorders>
            <w:shd w:val="clear" w:color="auto" w:fill="auto"/>
            <w:noWrap/>
            <w:vAlign w:val="bottom"/>
            <w:hideMark/>
          </w:tcPr>
          <w:p w:rsidR="00634C91" w:rsidRPr="00497CB1" w:rsidRDefault="00634C91" w:rsidP="00634C91">
            <w:pPr>
              <w:spacing w:after="0" w:line="240" w:lineRule="auto"/>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1290" w:type="dxa"/>
            <w:tcBorders>
              <w:top w:val="nil"/>
              <w:left w:val="nil"/>
              <w:bottom w:val="single" w:sz="4" w:space="0" w:color="auto"/>
              <w:right w:val="nil"/>
            </w:tcBorders>
            <w:shd w:val="clear" w:color="auto" w:fill="auto"/>
            <w:noWrap/>
            <w:vAlign w:val="bottom"/>
            <w:hideMark/>
          </w:tcPr>
          <w:p w:rsidR="00634C91" w:rsidRPr="00497CB1" w:rsidRDefault="00634C91" w:rsidP="00634C91">
            <w:pPr>
              <w:spacing w:after="0" w:line="240" w:lineRule="auto"/>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3284" w:type="dxa"/>
            <w:tcBorders>
              <w:top w:val="nil"/>
              <w:left w:val="nil"/>
              <w:bottom w:val="single" w:sz="4" w:space="0" w:color="auto"/>
              <w:right w:val="nil"/>
            </w:tcBorders>
            <w:shd w:val="clear" w:color="auto" w:fill="auto"/>
            <w:noWrap/>
            <w:vAlign w:val="bottom"/>
            <w:hideMark/>
          </w:tcPr>
          <w:p w:rsidR="00634C91" w:rsidRPr="00497CB1" w:rsidRDefault="00634C91" w:rsidP="00634C91">
            <w:pPr>
              <w:spacing w:after="0" w:line="240" w:lineRule="auto"/>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547" w:type="dxa"/>
            <w:tcBorders>
              <w:top w:val="nil"/>
              <w:left w:val="nil"/>
              <w:bottom w:val="single" w:sz="4" w:space="0" w:color="auto"/>
              <w:right w:val="nil"/>
            </w:tcBorders>
            <w:shd w:val="clear" w:color="auto" w:fill="auto"/>
            <w:noWrap/>
            <w:vAlign w:val="bottom"/>
            <w:hideMark/>
          </w:tcPr>
          <w:p w:rsidR="00634C91" w:rsidRPr="00497CB1" w:rsidRDefault="00634C91" w:rsidP="00634C91">
            <w:pPr>
              <w:spacing w:after="0" w:line="240" w:lineRule="auto"/>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546" w:type="dxa"/>
            <w:tcBorders>
              <w:top w:val="nil"/>
              <w:left w:val="nil"/>
              <w:bottom w:val="single" w:sz="4" w:space="0" w:color="auto"/>
              <w:right w:val="nil"/>
            </w:tcBorders>
            <w:shd w:val="clear" w:color="auto" w:fill="auto"/>
            <w:noWrap/>
            <w:vAlign w:val="bottom"/>
            <w:hideMark/>
          </w:tcPr>
          <w:p w:rsidR="00634C91" w:rsidRPr="00497CB1" w:rsidRDefault="00634C91" w:rsidP="00634C91">
            <w:pPr>
              <w:spacing w:after="0" w:line="240" w:lineRule="auto"/>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546" w:type="dxa"/>
            <w:tcBorders>
              <w:top w:val="nil"/>
              <w:left w:val="nil"/>
              <w:bottom w:val="single" w:sz="4" w:space="0" w:color="auto"/>
              <w:right w:val="nil"/>
            </w:tcBorders>
            <w:shd w:val="clear" w:color="auto" w:fill="auto"/>
            <w:noWrap/>
            <w:vAlign w:val="bottom"/>
            <w:hideMark/>
          </w:tcPr>
          <w:p w:rsidR="00634C91" w:rsidRPr="00497CB1" w:rsidRDefault="00634C91" w:rsidP="00634C91">
            <w:pPr>
              <w:spacing w:after="0" w:line="240" w:lineRule="auto"/>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1118" w:type="dxa"/>
            <w:tcBorders>
              <w:top w:val="nil"/>
              <w:left w:val="nil"/>
              <w:bottom w:val="single" w:sz="4" w:space="0" w:color="auto"/>
              <w:right w:val="nil"/>
            </w:tcBorders>
            <w:shd w:val="clear" w:color="auto" w:fill="auto"/>
            <w:noWrap/>
            <w:vAlign w:val="bottom"/>
            <w:hideMark/>
          </w:tcPr>
          <w:p w:rsidR="00634C91" w:rsidRPr="00497CB1" w:rsidRDefault="00634C91" w:rsidP="00634C91">
            <w:pPr>
              <w:spacing w:after="0" w:line="240" w:lineRule="auto"/>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Credits</w:t>
            </w:r>
          </w:p>
        </w:tc>
        <w:tc>
          <w:tcPr>
            <w:tcW w:w="911" w:type="dxa"/>
            <w:tcBorders>
              <w:top w:val="nil"/>
              <w:left w:val="nil"/>
              <w:bottom w:val="single" w:sz="4" w:space="0" w:color="auto"/>
              <w:right w:val="nil"/>
            </w:tcBorders>
            <w:shd w:val="clear" w:color="auto" w:fill="auto"/>
            <w:noWrap/>
            <w:vAlign w:val="bottom"/>
            <w:hideMark/>
          </w:tcPr>
          <w:p w:rsidR="00634C91" w:rsidRPr="00497CB1" w:rsidRDefault="00634C91" w:rsidP="00634C91">
            <w:pPr>
              <w:spacing w:after="0" w:line="240" w:lineRule="auto"/>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 </w:t>
            </w:r>
          </w:p>
        </w:tc>
        <w:tc>
          <w:tcPr>
            <w:tcW w:w="222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34C91" w:rsidRPr="00497CB1" w:rsidRDefault="00634C91" w:rsidP="00634C91">
            <w:pPr>
              <w:spacing w:after="0" w:line="240" w:lineRule="auto"/>
              <w:jc w:val="center"/>
              <w:rPr>
                <w:rFonts w:ascii="Cambria" w:eastAsia="Times New Roman" w:hAnsi="Cambria" w:cs="Times New Roman"/>
                <w:color w:val="000000"/>
                <w:sz w:val="24"/>
                <w:szCs w:val="24"/>
              </w:rPr>
            </w:pPr>
            <w:r w:rsidRPr="00497CB1">
              <w:rPr>
                <w:rFonts w:ascii="Cambria" w:eastAsia="Times New Roman" w:hAnsi="Cambria" w:cs="Times New Roman"/>
                <w:color w:val="000000"/>
                <w:sz w:val="24"/>
                <w:szCs w:val="24"/>
              </w:rPr>
              <w:t>21</w:t>
            </w:r>
          </w:p>
        </w:tc>
      </w:tr>
    </w:tbl>
    <w:p w:rsidR="00151456" w:rsidRDefault="00151456" w:rsidP="00151456"/>
    <w:p w:rsidR="00151456" w:rsidRDefault="00151456" w:rsidP="00151456"/>
    <w:tbl>
      <w:tblPr>
        <w:tblW w:w="10688" w:type="dxa"/>
        <w:tblInd w:w="-660" w:type="dxa"/>
        <w:tblLook w:val="04A0" w:firstRow="1" w:lastRow="0" w:firstColumn="1" w:lastColumn="0" w:noHBand="0" w:noVBand="1"/>
      </w:tblPr>
      <w:tblGrid>
        <w:gridCol w:w="10688"/>
      </w:tblGrid>
      <w:tr w:rsidR="00151456" w:rsidRPr="001A31B0" w:rsidTr="00E5296F">
        <w:trPr>
          <w:trHeight w:val="264"/>
        </w:trPr>
        <w:tc>
          <w:tcPr>
            <w:tcW w:w="10688" w:type="dxa"/>
            <w:tcBorders>
              <w:top w:val="nil"/>
              <w:left w:val="nil"/>
              <w:bottom w:val="nil"/>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b/>
                <w:bCs/>
                <w:color w:val="000000"/>
                <w:sz w:val="24"/>
                <w:szCs w:val="24"/>
                <w:u w:val="single"/>
              </w:rPr>
            </w:pPr>
            <w:r w:rsidRPr="001A31B0">
              <w:rPr>
                <w:rFonts w:ascii="Cambria" w:eastAsia="Times New Roman" w:hAnsi="Cambria" w:cs="Times New Roman"/>
                <w:b/>
                <w:bCs/>
                <w:color w:val="000000"/>
                <w:sz w:val="24"/>
                <w:szCs w:val="24"/>
                <w:u w:val="single"/>
              </w:rPr>
              <w:t xml:space="preserve">Elective </w:t>
            </w:r>
            <w:r w:rsidR="00ED075F">
              <w:rPr>
                <w:rFonts w:ascii="Cambria" w:eastAsia="Times New Roman" w:hAnsi="Cambria" w:cs="Times New Roman"/>
                <w:b/>
                <w:bCs/>
                <w:color w:val="000000"/>
                <w:sz w:val="24"/>
                <w:szCs w:val="24"/>
                <w:u w:val="single"/>
              </w:rPr>
              <w:t>–</w:t>
            </w:r>
            <w:r w:rsidRPr="001A31B0">
              <w:rPr>
                <w:rFonts w:ascii="Cambria" w:eastAsia="Times New Roman" w:hAnsi="Cambria" w:cs="Times New Roman"/>
                <w:b/>
                <w:bCs/>
                <w:color w:val="000000"/>
                <w:sz w:val="24"/>
                <w:szCs w:val="24"/>
                <w:u w:val="single"/>
              </w:rPr>
              <w:t xml:space="preserve"> I</w:t>
            </w:r>
          </w:p>
        </w:tc>
      </w:tr>
      <w:tr w:rsidR="00151456" w:rsidRPr="001A31B0" w:rsidTr="00E5296F">
        <w:trPr>
          <w:trHeight w:val="409"/>
        </w:trPr>
        <w:tc>
          <w:tcPr>
            <w:tcW w:w="10688" w:type="dxa"/>
            <w:tcBorders>
              <w:top w:val="nil"/>
              <w:left w:val="nil"/>
              <w:bottom w:val="nil"/>
              <w:right w:val="nil"/>
            </w:tcBorders>
            <w:shd w:val="clear" w:color="auto" w:fill="auto"/>
            <w:noWrap/>
            <w:vAlign w:val="bottom"/>
            <w:hideMark/>
          </w:tcPr>
          <w:p w:rsidR="00151456" w:rsidRPr="001A31B0"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08EE6051(A):</w:t>
            </w:r>
            <w:r w:rsidR="00151456" w:rsidRPr="001A31B0">
              <w:rPr>
                <w:rFonts w:ascii="Cambria" w:eastAsia="Times New Roman" w:hAnsi="Cambria" w:cs="Times New Roman"/>
                <w:color w:val="000000"/>
                <w:sz w:val="24"/>
                <w:szCs w:val="24"/>
              </w:rPr>
              <w:t xml:space="preserve"> Energy Policies for Sustainable Development</w:t>
            </w:r>
          </w:p>
        </w:tc>
      </w:tr>
      <w:tr w:rsidR="00151456" w:rsidRPr="001A31B0" w:rsidTr="00E5296F">
        <w:trPr>
          <w:trHeight w:val="277"/>
        </w:trPr>
        <w:tc>
          <w:tcPr>
            <w:tcW w:w="10688" w:type="dxa"/>
            <w:tcBorders>
              <w:top w:val="nil"/>
              <w:left w:val="nil"/>
              <w:bottom w:val="nil"/>
              <w:right w:val="nil"/>
            </w:tcBorders>
            <w:shd w:val="clear" w:color="auto" w:fill="auto"/>
            <w:noWrap/>
            <w:vAlign w:val="bottom"/>
            <w:hideMark/>
          </w:tcPr>
          <w:p w:rsidR="00151456" w:rsidRPr="001A31B0"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08EE6051(B):</w:t>
            </w:r>
            <w:r w:rsidR="00151456" w:rsidRPr="001A31B0">
              <w:rPr>
                <w:rFonts w:ascii="Cambria" w:eastAsia="Times New Roman" w:hAnsi="Cambria" w:cs="Times New Roman"/>
                <w:color w:val="000000"/>
                <w:sz w:val="24"/>
                <w:szCs w:val="24"/>
              </w:rPr>
              <w:t xml:space="preserve"> Energy Modelling, Economics and Project Management</w:t>
            </w:r>
          </w:p>
        </w:tc>
      </w:tr>
      <w:tr w:rsidR="00151456" w:rsidRPr="001A31B0" w:rsidTr="00E5296F">
        <w:trPr>
          <w:trHeight w:val="277"/>
        </w:trPr>
        <w:tc>
          <w:tcPr>
            <w:tcW w:w="10688" w:type="dxa"/>
            <w:tcBorders>
              <w:top w:val="nil"/>
              <w:left w:val="nil"/>
              <w:bottom w:val="nil"/>
              <w:right w:val="nil"/>
            </w:tcBorders>
            <w:shd w:val="clear" w:color="auto" w:fill="auto"/>
            <w:noWrap/>
            <w:vAlign w:val="bottom"/>
            <w:hideMark/>
          </w:tcPr>
          <w:p w:rsidR="00151456" w:rsidRPr="001A31B0"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08EE6051(C):</w:t>
            </w:r>
            <w:r w:rsidR="00151456" w:rsidRPr="001A31B0">
              <w:rPr>
                <w:rFonts w:ascii="Cambria" w:eastAsia="Times New Roman" w:hAnsi="Cambria" w:cs="Times New Roman"/>
                <w:color w:val="000000"/>
                <w:sz w:val="24"/>
                <w:szCs w:val="24"/>
              </w:rPr>
              <w:t xml:space="preserve">  Advanced Instrumentation</w:t>
            </w:r>
          </w:p>
        </w:tc>
      </w:tr>
    </w:tbl>
    <w:p w:rsidR="00151456" w:rsidRDefault="00151456" w:rsidP="00151456"/>
    <w:p w:rsidR="00151456" w:rsidRDefault="00151456" w:rsidP="00151456"/>
    <w:p w:rsidR="00151456" w:rsidRDefault="00151456" w:rsidP="00151456"/>
    <w:p w:rsidR="00151456" w:rsidRDefault="00151456" w:rsidP="00151456"/>
    <w:p w:rsidR="00ED075F" w:rsidRDefault="00ED075F" w:rsidP="00151456"/>
    <w:p w:rsidR="00ED075F" w:rsidRDefault="00ED075F" w:rsidP="00151456"/>
    <w:p w:rsidR="00ED075F" w:rsidRDefault="00ED075F" w:rsidP="00151456"/>
    <w:p w:rsidR="00151456" w:rsidRDefault="00151456" w:rsidP="00151456"/>
    <w:p w:rsidR="00151456" w:rsidRDefault="00151456" w:rsidP="00151456"/>
    <w:tbl>
      <w:tblPr>
        <w:tblW w:w="11458" w:type="dxa"/>
        <w:tblInd w:w="-1050" w:type="dxa"/>
        <w:tblLook w:val="04A0" w:firstRow="1" w:lastRow="0" w:firstColumn="1" w:lastColumn="0" w:noHBand="0" w:noVBand="1"/>
      </w:tblPr>
      <w:tblGrid>
        <w:gridCol w:w="823"/>
        <w:gridCol w:w="1290"/>
        <w:gridCol w:w="3465"/>
        <w:gridCol w:w="547"/>
        <w:gridCol w:w="546"/>
        <w:gridCol w:w="546"/>
        <w:gridCol w:w="1118"/>
        <w:gridCol w:w="911"/>
        <w:gridCol w:w="1213"/>
        <w:gridCol w:w="1009"/>
      </w:tblGrid>
      <w:tr w:rsidR="00151456" w:rsidRPr="001A31B0" w:rsidTr="00E5296F">
        <w:trPr>
          <w:trHeight w:val="353"/>
        </w:trPr>
        <w:tc>
          <w:tcPr>
            <w:tcW w:w="11458" w:type="dxa"/>
            <w:gridSpan w:val="10"/>
            <w:tcBorders>
              <w:top w:val="nil"/>
              <w:left w:val="nil"/>
              <w:bottom w:val="single" w:sz="4" w:space="0" w:color="auto"/>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b/>
                <w:bCs/>
                <w:color w:val="000000"/>
                <w:sz w:val="28"/>
                <w:szCs w:val="28"/>
              </w:rPr>
            </w:pPr>
            <w:r w:rsidRPr="001A31B0">
              <w:rPr>
                <w:rFonts w:ascii="Cambria" w:eastAsia="Times New Roman" w:hAnsi="Cambria" w:cs="Times New Roman"/>
                <w:b/>
                <w:bCs/>
                <w:color w:val="000000"/>
                <w:sz w:val="28"/>
                <w:szCs w:val="28"/>
              </w:rPr>
              <w:t>Semester 2 (Credits: 19)</w:t>
            </w:r>
          </w:p>
        </w:tc>
      </w:tr>
      <w:tr w:rsidR="00151456" w:rsidRPr="001A31B0" w:rsidTr="00E5296F">
        <w:trPr>
          <w:trHeight w:val="309"/>
        </w:trPr>
        <w:tc>
          <w:tcPr>
            <w:tcW w:w="823"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Exam Slot</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Course No:</w:t>
            </w:r>
          </w:p>
        </w:tc>
        <w:tc>
          <w:tcPr>
            <w:tcW w:w="3465"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Name</w:t>
            </w:r>
          </w:p>
        </w:tc>
        <w:tc>
          <w:tcPr>
            <w:tcW w:w="1639" w:type="dxa"/>
            <w:gridSpan w:val="3"/>
            <w:tcBorders>
              <w:top w:val="single" w:sz="4" w:space="0" w:color="auto"/>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Hours/Week</w:t>
            </w:r>
          </w:p>
        </w:tc>
        <w:tc>
          <w:tcPr>
            <w:tcW w:w="1118"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Internal Marks</w:t>
            </w:r>
          </w:p>
        </w:tc>
        <w:tc>
          <w:tcPr>
            <w:tcW w:w="2124" w:type="dxa"/>
            <w:gridSpan w:val="2"/>
            <w:tcBorders>
              <w:top w:val="single" w:sz="4" w:space="0" w:color="auto"/>
              <w:left w:val="nil"/>
              <w:bottom w:val="single" w:sz="4" w:space="0" w:color="auto"/>
              <w:right w:val="single" w:sz="4" w:space="0" w:color="000000"/>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End Semester Exam</w:t>
            </w:r>
          </w:p>
        </w:tc>
        <w:tc>
          <w:tcPr>
            <w:tcW w:w="1009"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Credits</w:t>
            </w:r>
          </w:p>
        </w:tc>
      </w:tr>
      <w:tr w:rsidR="00151456" w:rsidRPr="001A31B0" w:rsidTr="00E5296F">
        <w:trPr>
          <w:trHeight w:val="618"/>
        </w:trPr>
        <w:tc>
          <w:tcPr>
            <w:tcW w:w="823" w:type="dxa"/>
            <w:vMerge/>
            <w:tcBorders>
              <w:top w:val="nil"/>
              <w:left w:val="single" w:sz="4" w:space="0" w:color="auto"/>
              <w:bottom w:val="single" w:sz="4" w:space="0" w:color="auto"/>
              <w:right w:val="single" w:sz="4" w:space="0" w:color="auto"/>
            </w:tcBorders>
            <w:vAlign w:val="center"/>
            <w:hideMark/>
          </w:tcPr>
          <w:p w:rsidR="00151456" w:rsidRPr="001A31B0" w:rsidRDefault="00151456" w:rsidP="00E5296F">
            <w:pPr>
              <w:spacing w:after="0" w:line="240" w:lineRule="auto"/>
              <w:rPr>
                <w:rFonts w:ascii="Cambria" w:eastAsia="Times New Roman" w:hAnsi="Cambria" w:cs="Times New Roman"/>
                <w:b/>
                <w:bCs/>
                <w:color w:val="000000"/>
                <w:sz w:val="24"/>
                <w:szCs w:val="24"/>
              </w:rPr>
            </w:pPr>
          </w:p>
        </w:tc>
        <w:tc>
          <w:tcPr>
            <w:tcW w:w="1275" w:type="dxa"/>
            <w:vMerge/>
            <w:tcBorders>
              <w:top w:val="nil"/>
              <w:left w:val="single" w:sz="4" w:space="0" w:color="auto"/>
              <w:bottom w:val="single" w:sz="4" w:space="0" w:color="auto"/>
              <w:right w:val="single" w:sz="4" w:space="0" w:color="auto"/>
            </w:tcBorders>
            <w:vAlign w:val="center"/>
            <w:hideMark/>
          </w:tcPr>
          <w:p w:rsidR="00151456" w:rsidRPr="001A31B0" w:rsidRDefault="00151456" w:rsidP="00E5296F">
            <w:pPr>
              <w:spacing w:after="0" w:line="240" w:lineRule="auto"/>
              <w:rPr>
                <w:rFonts w:ascii="Cambria" w:eastAsia="Times New Roman" w:hAnsi="Cambria" w:cs="Times New Roman"/>
                <w:b/>
                <w:bCs/>
                <w:color w:val="000000"/>
                <w:sz w:val="24"/>
                <w:szCs w:val="24"/>
              </w:rPr>
            </w:pPr>
          </w:p>
        </w:tc>
        <w:tc>
          <w:tcPr>
            <w:tcW w:w="3465" w:type="dxa"/>
            <w:vMerge/>
            <w:tcBorders>
              <w:top w:val="nil"/>
              <w:left w:val="single" w:sz="4" w:space="0" w:color="auto"/>
              <w:bottom w:val="single" w:sz="4" w:space="0" w:color="auto"/>
              <w:right w:val="single" w:sz="4" w:space="0" w:color="auto"/>
            </w:tcBorders>
            <w:vAlign w:val="center"/>
            <w:hideMark/>
          </w:tcPr>
          <w:p w:rsidR="00151456" w:rsidRPr="001A31B0" w:rsidRDefault="00151456" w:rsidP="00E5296F">
            <w:pPr>
              <w:spacing w:after="0" w:line="240" w:lineRule="auto"/>
              <w:rPr>
                <w:rFonts w:ascii="Cambria" w:eastAsia="Times New Roman" w:hAnsi="Cambria" w:cs="Times New Roman"/>
                <w:b/>
                <w:bCs/>
                <w:color w:val="000000"/>
                <w:sz w:val="24"/>
                <w:szCs w:val="24"/>
              </w:rPr>
            </w:pPr>
          </w:p>
        </w:tc>
        <w:tc>
          <w:tcPr>
            <w:tcW w:w="547" w:type="dxa"/>
            <w:tcBorders>
              <w:top w:val="nil"/>
              <w:left w:val="nil"/>
              <w:bottom w:val="single" w:sz="4" w:space="0" w:color="auto"/>
              <w:right w:val="single" w:sz="4" w:space="0" w:color="auto"/>
            </w:tcBorders>
            <w:shd w:val="clear" w:color="auto" w:fill="auto"/>
            <w:noWrap/>
            <w:vAlign w:val="bottom"/>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L</w:t>
            </w:r>
          </w:p>
        </w:tc>
        <w:tc>
          <w:tcPr>
            <w:tcW w:w="546" w:type="dxa"/>
            <w:tcBorders>
              <w:top w:val="nil"/>
              <w:left w:val="nil"/>
              <w:bottom w:val="single" w:sz="4" w:space="0" w:color="auto"/>
              <w:right w:val="single" w:sz="4" w:space="0" w:color="auto"/>
            </w:tcBorders>
            <w:shd w:val="clear" w:color="auto" w:fill="auto"/>
            <w:noWrap/>
            <w:vAlign w:val="bottom"/>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T</w:t>
            </w:r>
          </w:p>
        </w:tc>
        <w:tc>
          <w:tcPr>
            <w:tcW w:w="546" w:type="dxa"/>
            <w:tcBorders>
              <w:top w:val="nil"/>
              <w:left w:val="nil"/>
              <w:bottom w:val="single" w:sz="4" w:space="0" w:color="auto"/>
              <w:right w:val="single" w:sz="4" w:space="0" w:color="auto"/>
            </w:tcBorders>
            <w:shd w:val="clear" w:color="auto" w:fill="auto"/>
            <w:noWrap/>
            <w:vAlign w:val="bottom"/>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P</w:t>
            </w:r>
          </w:p>
        </w:tc>
        <w:tc>
          <w:tcPr>
            <w:tcW w:w="1118" w:type="dxa"/>
            <w:vMerge/>
            <w:tcBorders>
              <w:top w:val="nil"/>
              <w:left w:val="single" w:sz="4" w:space="0" w:color="auto"/>
              <w:bottom w:val="single" w:sz="4" w:space="0" w:color="auto"/>
              <w:right w:val="single" w:sz="4" w:space="0" w:color="auto"/>
            </w:tcBorders>
            <w:vAlign w:val="center"/>
            <w:hideMark/>
          </w:tcPr>
          <w:p w:rsidR="00151456" w:rsidRPr="001A31B0" w:rsidRDefault="00151456" w:rsidP="00E5296F">
            <w:pPr>
              <w:spacing w:after="0" w:line="240" w:lineRule="auto"/>
              <w:rPr>
                <w:rFonts w:ascii="Cambria" w:eastAsia="Times New Roman" w:hAnsi="Cambria" w:cs="Times New Roman"/>
                <w:b/>
                <w:bCs/>
                <w:color w:val="000000"/>
                <w:sz w:val="24"/>
                <w:szCs w:val="24"/>
              </w:rPr>
            </w:pPr>
          </w:p>
        </w:tc>
        <w:tc>
          <w:tcPr>
            <w:tcW w:w="911"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Marks</w:t>
            </w:r>
          </w:p>
        </w:tc>
        <w:tc>
          <w:tcPr>
            <w:tcW w:w="1213"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b/>
                <w:bCs/>
                <w:color w:val="000000"/>
                <w:sz w:val="24"/>
                <w:szCs w:val="24"/>
              </w:rPr>
            </w:pPr>
            <w:r w:rsidRPr="001A31B0">
              <w:rPr>
                <w:rFonts w:ascii="Cambria" w:eastAsia="Times New Roman" w:hAnsi="Cambria" w:cs="Times New Roman"/>
                <w:b/>
                <w:bCs/>
                <w:color w:val="000000"/>
                <w:sz w:val="24"/>
                <w:szCs w:val="24"/>
              </w:rPr>
              <w:t>Duration (</w:t>
            </w:r>
            <w:proofErr w:type="spellStart"/>
            <w:r w:rsidRPr="001A31B0">
              <w:rPr>
                <w:rFonts w:ascii="Cambria" w:eastAsia="Times New Roman" w:hAnsi="Cambria" w:cs="Times New Roman"/>
                <w:b/>
                <w:bCs/>
                <w:color w:val="000000"/>
                <w:sz w:val="24"/>
                <w:szCs w:val="24"/>
              </w:rPr>
              <w:t>hrs</w:t>
            </w:r>
            <w:proofErr w:type="spellEnd"/>
            <w:r w:rsidRPr="001A31B0">
              <w:rPr>
                <w:rFonts w:ascii="Cambria" w:eastAsia="Times New Roman" w:hAnsi="Cambria" w:cs="Times New Roman"/>
                <w:b/>
                <w:bCs/>
                <w:color w:val="000000"/>
                <w:sz w:val="24"/>
                <w:szCs w:val="24"/>
              </w:rPr>
              <w:t>)</w:t>
            </w:r>
          </w:p>
        </w:tc>
        <w:tc>
          <w:tcPr>
            <w:tcW w:w="1009" w:type="dxa"/>
            <w:vMerge/>
            <w:tcBorders>
              <w:top w:val="nil"/>
              <w:left w:val="single" w:sz="4" w:space="0" w:color="auto"/>
              <w:bottom w:val="single" w:sz="4" w:space="0" w:color="auto"/>
              <w:right w:val="single" w:sz="4" w:space="0" w:color="auto"/>
            </w:tcBorders>
            <w:vAlign w:val="center"/>
            <w:hideMark/>
          </w:tcPr>
          <w:p w:rsidR="00151456" w:rsidRPr="001A31B0" w:rsidRDefault="00151456" w:rsidP="00E5296F">
            <w:pPr>
              <w:spacing w:after="0" w:line="240" w:lineRule="auto"/>
              <w:rPr>
                <w:rFonts w:ascii="Cambria" w:eastAsia="Times New Roman" w:hAnsi="Cambria" w:cs="Times New Roman"/>
                <w:b/>
                <w:bCs/>
                <w:color w:val="000000"/>
                <w:sz w:val="24"/>
                <w:szCs w:val="24"/>
              </w:rPr>
            </w:pPr>
          </w:p>
        </w:tc>
      </w:tr>
      <w:tr w:rsidR="00151456" w:rsidRPr="001A31B0" w:rsidTr="00E5296F">
        <w:trPr>
          <w:trHeight w:val="618"/>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A</w:t>
            </w:r>
          </w:p>
        </w:tc>
        <w:tc>
          <w:tcPr>
            <w:tcW w:w="1275" w:type="dxa"/>
            <w:tcBorders>
              <w:top w:val="nil"/>
              <w:left w:val="nil"/>
              <w:bottom w:val="single" w:sz="4" w:space="0" w:color="auto"/>
              <w:right w:val="single" w:sz="4" w:space="0" w:color="auto"/>
            </w:tcBorders>
            <w:shd w:val="clear" w:color="auto" w:fill="auto"/>
            <w:vAlign w:val="center"/>
            <w:hideMark/>
          </w:tcPr>
          <w:p w:rsidR="00151456" w:rsidRPr="001A31B0"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08EE6012</w:t>
            </w:r>
          </w:p>
        </w:tc>
        <w:tc>
          <w:tcPr>
            <w:tcW w:w="3465"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 xml:space="preserve">Design and Analysis of Energy Systems </w:t>
            </w:r>
          </w:p>
        </w:tc>
        <w:tc>
          <w:tcPr>
            <w:tcW w:w="547"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4</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00C0593D">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00151456" w:rsidRPr="001A31B0">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151456" w:rsidRPr="001A31B0"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3</w:t>
            </w:r>
          </w:p>
        </w:tc>
      </w:tr>
      <w:tr w:rsidR="00151456" w:rsidRPr="001A31B0" w:rsidTr="00634C91">
        <w:trPr>
          <w:trHeight w:val="618"/>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B</w:t>
            </w:r>
          </w:p>
        </w:tc>
        <w:tc>
          <w:tcPr>
            <w:tcW w:w="1275" w:type="dxa"/>
            <w:tcBorders>
              <w:top w:val="nil"/>
              <w:left w:val="nil"/>
              <w:bottom w:val="single" w:sz="4" w:space="0" w:color="auto"/>
              <w:right w:val="single" w:sz="4" w:space="0" w:color="auto"/>
            </w:tcBorders>
            <w:shd w:val="clear" w:color="auto" w:fill="auto"/>
            <w:vAlign w:val="center"/>
          </w:tcPr>
          <w:p w:rsidR="00151456" w:rsidRPr="001A31B0"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08EE6022</w:t>
            </w:r>
          </w:p>
        </w:tc>
        <w:tc>
          <w:tcPr>
            <w:tcW w:w="3465"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Energy Conservation in Thermal Systems</w:t>
            </w:r>
          </w:p>
        </w:tc>
        <w:tc>
          <w:tcPr>
            <w:tcW w:w="547"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00151456" w:rsidRPr="001A31B0">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00151456" w:rsidRPr="001A31B0">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r>
      <w:tr w:rsidR="00151456" w:rsidRPr="001A31B0" w:rsidTr="00634C91">
        <w:trPr>
          <w:trHeight w:val="309"/>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C</w:t>
            </w:r>
          </w:p>
        </w:tc>
        <w:tc>
          <w:tcPr>
            <w:tcW w:w="1275" w:type="dxa"/>
            <w:tcBorders>
              <w:top w:val="nil"/>
              <w:left w:val="nil"/>
              <w:bottom w:val="single" w:sz="4" w:space="0" w:color="auto"/>
              <w:right w:val="single" w:sz="4" w:space="0" w:color="auto"/>
            </w:tcBorders>
            <w:shd w:val="clear" w:color="auto" w:fill="auto"/>
            <w:vAlign w:val="center"/>
          </w:tcPr>
          <w:p w:rsidR="00151456" w:rsidRPr="001A31B0"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08EE6032</w:t>
            </w:r>
          </w:p>
        </w:tc>
        <w:tc>
          <w:tcPr>
            <w:tcW w:w="3465"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Energy and Environment</w:t>
            </w:r>
          </w:p>
        </w:tc>
        <w:tc>
          <w:tcPr>
            <w:tcW w:w="547"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C90534">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40</w:t>
            </w:r>
          </w:p>
        </w:tc>
        <w:tc>
          <w:tcPr>
            <w:tcW w:w="911"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00151456" w:rsidRPr="001A31B0">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r>
      <w:tr w:rsidR="00151456" w:rsidRPr="001A31B0" w:rsidTr="00634C91">
        <w:trPr>
          <w:trHeight w:val="309"/>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D</w:t>
            </w:r>
          </w:p>
        </w:tc>
        <w:tc>
          <w:tcPr>
            <w:tcW w:w="1275" w:type="dxa"/>
            <w:tcBorders>
              <w:top w:val="nil"/>
              <w:left w:val="nil"/>
              <w:bottom w:val="single" w:sz="4" w:space="0" w:color="auto"/>
              <w:right w:val="single" w:sz="4" w:space="0" w:color="auto"/>
            </w:tcBorders>
            <w:shd w:val="clear" w:color="auto" w:fill="auto"/>
            <w:vAlign w:val="center"/>
          </w:tcPr>
          <w:p w:rsidR="00151456" w:rsidRPr="001A31B0"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08EE6042</w:t>
            </w:r>
          </w:p>
        </w:tc>
        <w:tc>
          <w:tcPr>
            <w:tcW w:w="3465"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Elective- II</w:t>
            </w:r>
          </w:p>
        </w:tc>
        <w:tc>
          <w:tcPr>
            <w:tcW w:w="547"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00151456" w:rsidRPr="001A31B0">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00151456" w:rsidRPr="001A31B0">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r>
      <w:tr w:rsidR="00151456" w:rsidRPr="001A31B0" w:rsidTr="00634C91">
        <w:trPr>
          <w:trHeight w:val="309"/>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E</w:t>
            </w:r>
          </w:p>
        </w:tc>
        <w:tc>
          <w:tcPr>
            <w:tcW w:w="1275" w:type="dxa"/>
            <w:tcBorders>
              <w:top w:val="nil"/>
              <w:left w:val="nil"/>
              <w:bottom w:val="single" w:sz="4" w:space="0" w:color="auto"/>
              <w:right w:val="single" w:sz="4" w:space="0" w:color="auto"/>
            </w:tcBorders>
            <w:shd w:val="clear" w:color="auto" w:fill="auto"/>
            <w:vAlign w:val="center"/>
          </w:tcPr>
          <w:p w:rsidR="00151456" w:rsidRPr="001A31B0"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08EE6052</w:t>
            </w:r>
          </w:p>
        </w:tc>
        <w:tc>
          <w:tcPr>
            <w:tcW w:w="3465"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Elective -III</w:t>
            </w:r>
          </w:p>
        </w:tc>
        <w:tc>
          <w:tcPr>
            <w:tcW w:w="547"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00151456" w:rsidRPr="001A31B0">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00151456" w:rsidRPr="001A31B0">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3</w:t>
            </w:r>
          </w:p>
        </w:tc>
      </w:tr>
      <w:tr w:rsidR="00151456" w:rsidRPr="001A31B0" w:rsidTr="00634C91">
        <w:trPr>
          <w:trHeight w:val="309"/>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 </w:t>
            </w:r>
          </w:p>
        </w:tc>
        <w:tc>
          <w:tcPr>
            <w:tcW w:w="1275" w:type="dxa"/>
            <w:tcBorders>
              <w:top w:val="nil"/>
              <w:left w:val="nil"/>
              <w:bottom w:val="single" w:sz="4" w:space="0" w:color="auto"/>
              <w:right w:val="single" w:sz="4" w:space="0" w:color="auto"/>
            </w:tcBorders>
            <w:shd w:val="clear" w:color="auto" w:fill="auto"/>
            <w:vAlign w:val="center"/>
          </w:tcPr>
          <w:p w:rsidR="00151456" w:rsidRPr="001A31B0"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08EE6062</w:t>
            </w:r>
          </w:p>
        </w:tc>
        <w:tc>
          <w:tcPr>
            <w:tcW w:w="3465" w:type="dxa"/>
            <w:tcBorders>
              <w:top w:val="nil"/>
              <w:left w:val="nil"/>
              <w:bottom w:val="single" w:sz="4" w:space="0" w:color="auto"/>
              <w:right w:val="single" w:sz="4" w:space="0" w:color="auto"/>
            </w:tcBorders>
            <w:shd w:val="clear" w:color="auto" w:fill="auto"/>
            <w:vAlign w:val="center"/>
            <w:hideMark/>
          </w:tcPr>
          <w:p w:rsidR="00151456" w:rsidRPr="001A31B0"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 xml:space="preserve"> Mini Project</w:t>
            </w:r>
          </w:p>
        </w:tc>
        <w:tc>
          <w:tcPr>
            <w:tcW w:w="547"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4</w:t>
            </w:r>
          </w:p>
        </w:tc>
        <w:tc>
          <w:tcPr>
            <w:tcW w:w="1118"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100</w:t>
            </w:r>
          </w:p>
        </w:tc>
        <w:tc>
          <w:tcPr>
            <w:tcW w:w="911"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1009"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2</w:t>
            </w:r>
          </w:p>
        </w:tc>
      </w:tr>
      <w:tr w:rsidR="00151456" w:rsidRPr="001A31B0" w:rsidTr="00634C91">
        <w:trPr>
          <w:trHeight w:val="309"/>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 </w:t>
            </w:r>
          </w:p>
        </w:tc>
        <w:tc>
          <w:tcPr>
            <w:tcW w:w="1275" w:type="dxa"/>
            <w:tcBorders>
              <w:top w:val="nil"/>
              <w:left w:val="nil"/>
              <w:bottom w:val="single" w:sz="4" w:space="0" w:color="auto"/>
              <w:right w:val="single" w:sz="4" w:space="0" w:color="auto"/>
            </w:tcBorders>
            <w:shd w:val="clear" w:color="auto" w:fill="auto"/>
            <w:vAlign w:val="center"/>
          </w:tcPr>
          <w:p w:rsidR="00151456" w:rsidRPr="001A31B0"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08EE6072</w:t>
            </w:r>
          </w:p>
        </w:tc>
        <w:tc>
          <w:tcPr>
            <w:tcW w:w="3465"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Power Electronics Lab</w:t>
            </w:r>
          </w:p>
        </w:tc>
        <w:tc>
          <w:tcPr>
            <w:tcW w:w="547"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2</w:t>
            </w:r>
          </w:p>
        </w:tc>
        <w:tc>
          <w:tcPr>
            <w:tcW w:w="1118"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100</w:t>
            </w:r>
          </w:p>
        </w:tc>
        <w:tc>
          <w:tcPr>
            <w:tcW w:w="911"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151456" w:rsidRPr="001A31B0" w:rsidRDefault="00151456" w:rsidP="00E5296F">
            <w:pPr>
              <w:spacing w:after="0" w:line="240" w:lineRule="auto"/>
              <w:jc w:val="center"/>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0</w:t>
            </w:r>
          </w:p>
        </w:tc>
        <w:tc>
          <w:tcPr>
            <w:tcW w:w="1009" w:type="dxa"/>
            <w:tcBorders>
              <w:top w:val="nil"/>
              <w:left w:val="nil"/>
              <w:bottom w:val="single" w:sz="4" w:space="0" w:color="auto"/>
              <w:right w:val="single" w:sz="4" w:space="0" w:color="auto"/>
            </w:tcBorders>
            <w:shd w:val="clear" w:color="auto" w:fill="auto"/>
            <w:vAlign w:val="center"/>
            <w:hideMark/>
          </w:tcPr>
          <w:p w:rsidR="00151456" w:rsidRPr="001A31B0"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2</w:t>
            </w:r>
          </w:p>
        </w:tc>
      </w:tr>
      <w:tr w:rsidR="00151456" w:rsidRPr="001A31B0" w:rsidTr="00E5296F">
        <w:trPr>
          <w:trHeight w:val="309"/>
        </w:trPr>
        <w:tc>
          <w:tcPr>
            <w:tcW w:w="823" w:type="dxa"/>
            <w:tcBorders>
              <w:top w:val="nil"/>
              <w:left w:val="single" w:sz="4" w:space="0" w:color="auto"/>
              <w:bottom w:val="single" w:sz="4" w:space="0" w:color="auto"/>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color w:val="000000"/>
              </w:rPr>
            </w:pPr>
            <w:r w:rsidRPr="001A31B0">
              <w:rPr>
                <w:rFonts w:ascii="Cambria" w:eastAsia="Times New Roman" w:hAnsi="Cambria" w:cs="Times New Roman"/>
                <w:color w:val="000000"/>
              </w:rPr>
              <w:t> </w:t>
            </w:r>
          </w:p>
        </w:tc>
        <w:tc>
          <w:tcPr>
            <w:tcW w:w="1275" w:type="dxa"/>
            <w:tcBorders>
              <w:top w:val="nil"/>
              <w:left w:val="nil"/>
              <w:bottom w:val="single" w:sz="4" w:space="0" w:color="auto"/>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color w:val="000000"/>
              </w:rPr>
            </w:pPr>
            <w:r w:rsidRPr="001A31B0">
              <w:rPr>
                <w:rFonts w:ascii="Cambria" w:eastAsia="Times New Roman" w:hAnsi="Cambria" w:cs="Times New Roman"/>
                <w:color w:val="000000"/>
              </w:rPr>
              <w:t> </w:t>
            </w:r>
          </w:p>
        </w:tc>
        <w:tc>
          <w:tcPr>
            <w:tcW w:w="3465" w:type="dxa"/>
            <w:tcBorders>
              <w:top w:val="nil"/>
              <w:left w:val="nil"/>
              <w:bottom w:val="single" w:sz="4" w:space="0" w:color="auto"/>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color w:val="000000"/>
              </w:rPr>
            </w:pPr>
            <w:r w:rsidRPr="001A31B0">
              <w:rPr>
                <w:rFonts w:ascii="Cambria" w:eastAsia="Times New Roman" w:hAnsi="Cambria" w:cs="Times New Roman"/>
                <w:color w:val="000000"/>
              </w:rPr>
              <w:t> </w:t>
            </w:r>
          </w:p>
        </w:tc>
        <w:tc>
          <w:tcPr>
            <w:tcW w:w="547" w:type="dxa"/>
            <w:tcBorders>
              <w:top w:val="nil"/>
              <w:left w:val="nil"/>
              <w:bottom w:val="single" w:sz="4" w:space="0" w:color="auto"/>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color w:val="000000"/>
              </w:rPr>
            </w:pPr>
            <w:r w:rsidRPr="001A31B0">
              <w:rPr>
                <w:rFonts w:ascii="Cambria" w:eastAsia="Times New Roman" w:hAnsi="Cambria" w:cs="Times New Roman"/>
                <w:color w:val="000000"/>
              </w:rPr>
              <w:t> </w:t>
            </w:r>
          </w:p>
        </w:tc>
        <w:tc>
          <w:tcPr>
            <w:tcW w:w="546" w:type="dxa"/>
            <w:tcBorders>
              <w:top w:val="nil"/>
              <w:left w:val="nil"/>
              <w:bottom w:val="single" w:sz="4" w:space="0" w:color="auto"/>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color w:val="000000"/>
              </w:rPr>
            </w:pPr>
            <w:r w:rsidRPr="001A31B0">
              <w:rPr>
                <w:rFonts w:ascii="Cambria" w:eastAsia="Times New Roman" w:hAnsi="Cambria" w:cs="Times New Roman"/>
                <w:color w:val="000000"/>
              </w:rPr>
              <w:t> </w:t>
            </w:r>
          </w:p>
        </w:tc>
        <w:tc>
          <w:tcPr>
            <w:tcW w:w="546" w:type="dxa"/>
            <w:tcBorders>
              <w:top w:val="nil"/>
              <w:left w:val="nil"/>
              <w:bottom w:val="single" w:sz="4" w:space="0" w:color="auto"/>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color w:val="000000"/>
              </w:rPr>
            </w:pPr>
            <w:r w:rsidRPr="001A31B0">
              <w:rPr>
                <w:rFonts w:ascii="Cambria" w:eastAsia="Times New Roman" w:hAnsi="Cambria" w:cs="Times New Roman"/>
                <w:color w:val="000000"/>
              </w:rPr>
              <w:t> </w:t>
            </w:r>
          </w:p>
        </w:tc>
        <w:tc>
          <w:tcPr>
            <w:tcW w:w="1118" w:type="dxa"/>
            <w:tcBorders>
              <w:top w:val="nil"/>
              <w:left w:val="nil"/>
              <w:bottom w:val="single" w:sz="4" w:space="0" w:color="auto"/>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color w:val="000000"/>
              </w:rPr>
            </w:pPr>
            <w:r w:rsidRPr="001A31B0">
              <w:rPr>
                <w:rFonts w:ascii="Cambria" w:eastAsia="Times New Roman" w:hAnsi="Cambria" w:cs="Times New Roman"/>
                <w:color w:val="000000"/>
              </w:rPr>
              <w:t> </w:t>
            </w:r>
          </w:p>
        </w:tc>
        <w:tc>
          <w:tcPr>
            <w:tcW w:w="911" w:type="dxa"/>
            <w:tcBorders>
              <w:top w:val="nil"/>
              <w:left w:val="nil"/>
              <w:bottom w:val="single" w:sz="4" w:space="0" w:color="auto"/>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color w:val="000000"/>
              </w:rPr>
            </w:pPr>
            <w:r w:rsidRPr="001A31B0">
              <w:rPr>
                <w:rFonts w:ascii="Cambria" w:eastAsia="Times New Roman" w:hAnsi="Cambria" w:cs="Times New Roman"/>
                <w:color w:val="000000"/>
              </w:rPr>
              <w:t>Credits</w:t>
            </w:r>
          </w:p>
        </w:tc>
        <w:tc>
          <w:tcPr>
            <w:tcW w:w="222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51456" w:rsidRPr="001A31B0" w:rsidRDefault="00151456" w:rsidP="00E5296F">
            <w:pPr>
              <w:spacing w:after="0" w:line="240" w:lineRule="auto"/>
              <w:jc w:val="center"/>
              <w:rPr>
                <w:rFonts w:ascii="Cambria" w:eastAsia="Times New Roman" w:hAnsi="Cambria" w:cs="Times New Roman"/>
                <w:color w:val="000000"/>
              </w:rPr>
            </w:pPr>
            <w:r w:rsidRPr="001A31B0">
              <w:rPr>
                <w:rFonts w:ascii="Cambria" w:eastAsia="Times New Roman" w:hAnsi="Cambria" w:cs="Times New Roman"/>
                <w:color w:val="000000"/>
              </w:rPr>
              <w:t>19</w:t>
            </w:r>
          </w:p>
        </w:tc>
      </w:tr>
    </w:tbl>
    <w:p w:rsidR="00151456" w:rsidRDefault="00151456" w:rsidP="00151456"/>
    <w:tbl>
      <w:tblPr>
        <w:tblW w:w="7211" w:type="dxa"/>
        <w:tblInd w:w="-690" w:type="dxa"/>
        <w:tblLook w:val="04A0" w:firstRow="1" w:lastRow="0" w:firstColumn="1" w:lastColumn="0" w:noHBand="0" w:noVBand="1"/>
      </w:tblPr>
      <w:tblGrid>
        <w:gridCol w:w="2545"/>
        <w:gridCol w:w="4666"/>
      </w:tblGrid>
      <w:tr w:rsidR="00151456" w:rsidRPr="001A31B0" w:rsidTr="00E5296F">
        <w:trPr>
          <w:trHeight w:val="352"/>
        </w:trPr>
        <w:tc>
          <w:tcPr>
            <w:tcW w:w="2545" w:type="dxa"/>
            <w:tcBorders>
              <w:top w:val="nil"/>
              <w:left w:val="nil"/>
              <w:bottom w:val="nil"/>
              <w:right w:val="nil"/>
            </w:tcBorders>
            <w:shd w:val="clear" w:color="auto" w:fill="auto"/>
            <w:noWrap/>
            <w:vAlign w:val="center"/>
            <w:hideMark/>
          </w:tcPr>
          <w:p w:rsidR="00151456" w:rsidRPr="001A31B0" w:rsidRDefault="00151456" w:rsidP="00E5296F">
            <w:pPr>
              <w:spacing w:after="0" w:line="240" w:lineRule="auto"/>
              <w:rPr>
                <w:rFonts w:ascii="Cambria" w:eastAsia="Times New Roman" w:hAnsi="Cambria" w:cs="Times New Roman"/>
                <w:b/>
                <w:bCs/>
                <w:color w:val="000000"/>
                <w:sz w:val="24"/>
                <w:szCs w:val="24"/>
                <w:u w:val="single"/>
              </w:rPr>
            </w:pPr>
            <w:r w:rsidRPr="001A31B0">
              <w:rPr>
                <w:rFonts w:ascii="Cambria" w:eastAsia="Times New Roman" w:hAnsi="Cambria" w:cs="Times New Roman"/>
                <w:b/>
                <w:bCs/>
                <w:color w:val="000000"/>
                <w:sz w:val="24"/>
                <w:szCs w:val="24"/>
                <w:u w:val="single"/>
              </w:rPr>
              <w:t>ELECTIVE</w:t>
            </w:r>
            <w:r w:rsidRPr="001A31B0">
              <w:rPr>
                <w:rFonts w:ascii="Cambria" w:eastAsia="Times New Roman" w:hAnsi="Cambria" w:cs="Times New Roman"/>
                <w:b/>
                <w:bCs/>
                <w:color w:val="000000"/>
                <w:sz w:val="24"/>
                <w:szCs w:val="24"/>
              </w:rPr>
              <w:t xml:space="preserve"> - II</w:t>
            </w:r>
          </w:p>
        </w:tc>
        <w:tc>
          <w:tcPr>
            <w:tcW w:w="4665" w:type="dxa"/>
            <w:tcBorders>
              <w:top w:val="nil"/>
              <w:left w:val="nil"/>
              <w:bottom w:val="nil"/>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b/>
                <w:bCs/>
                <w:color w:val="000000"/>
                <w:sz w:val="24"/>
                <w:szCs w:val="24"/>
                <w:u w:val="single"/>
              </w:rPr>
            </w:pPr>
          </w:p>
        </w:tc>
      </w:tr>
      <w:tr w:rsidR="00151456" w:rsidRPr="001A31B0" w:rsidTr="00E5296F">
        <w:trPr>
          <w:trHeight w:val="352"/>
        </w:trPr>
        <w:tc>
          <w:tcPr>
            <w:tcW w:w="7211" w:type="dxa"/>
            <w:gridSpan w:val="2"/>
            <w:tcBorders>
              <w:top w:val="nil"/>
              <w:left w:val="nil"/>
              <w:bottom w:val="nil"/>
              <w:right w:val="nil"/>
            </w:tcBorders>
            <w:shd w:val="clear" w:color="auto" w:fill="auto"/>
            <w:noWrap/>
            <w:vAlign w:val="bottom"/>
            <w:hideMark/>
          </w:tcPr>
          <w:p w:rsidR="00151456" w:rsidRPr="001A31B0"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08EE6042(A):</w:t>
            </w:r>
            <w:r w:rsidR="00151456" w:rsidRPr="001A31B0">
              <w:rPr>
                <w:rFonts w:ascii="Cambria" w:eastAsia="Times New Roman" w:hAnsi="Cambria" w:cs="Times New Roman"/>
                <w:color w:val="000000"/>
                <w:sz w:val="24"/>
                <w:szCs w:val="24"/>
              </w:rPr>
              <w:t>Hydro Power Systems</w:t>
            </w:r>
          </w:p>
        </w:tc>
      </w:tr>
      <w:tr w:rsidR="00151456" w:rsidRPr="001A31B0" w:rsidTr="00E5296F">
        <w:trPr>
          <w:trHeight w:val="352"/>
        </w:trPr>
        <w:tc>
          <w:tcPr>
            <w:tcW w:w="7211" w:type="dxa"/>
            <w:gridSpan w:val="2"/>
            <w:tcBorders>
              <w:top w:val="nil"/>
              <w:left w:val="nil"/>
              <w:bottom w:val="nil"/>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color w:val="000000"/>
                <w:sz w:val="24"/>
                <w:szCs w:val="24"/>
              </w:rPr>
            </w:pPr>
            <w:r w:rsidRPr="001A31B0">
              <w:rPr>
                <w:rFonts w:ascii="Cambria" w:eastAsia="Times New Roman" w:hAnsi="Cambria" w:cs="Times New Roman"/>
                <w:color w:val="000000"/>
                <w:sz w:val="24"/>
                <w:szCs w:val="24"/>
              </w:rPr>
              <w:t xml:space="preserve"> </w:t>
            </w:r>
            <w:r w:rsidR="00634C91">
              <w:rPr>
                <w:rFonts w:ascii="Cambria" w:eastAsia="Times New Roman" w:hAnsi="Cambria" w:cs="Times New Roman"/>
                <w:color w:val="000000"/>
                <w:sz w:val="24"/>
                <w:szCs w:val="24"/>
              </w:rPr>
              <w:t>08EE6042(B):</w:t>
            </w:r>
            <w:r w:rsidRPr="001A31B0">
              <w:rPr>
                <w:rFonts w:ascii="Cambria" w:eastAsia="Times New Roman" w:hAnsi="Cambria" w:cs="Times New Roman"/>
                <w:color w:val="000000"/>
                <w:sz w:val="24"/>
                <w:szCs w:val="24"/>
              </w:rPr>
              <w:t xml:space="preserve"> Optimization Techniques</w:t>
            </w:r>
          </w:p>
        </w:tc>
      </w:tr>
      <w:tr w:rsidR="00151456" w:rsidRPr="001A31B0" w:rsidTr="00E5296F">
        <w:trPr>
          <w:trHeight w:val="352"/>
        </w:trPr>
        <w:tc>
          <w:tcPr>
            <w:tcW w:w="7211" w:type="dxa"/>
            <w:gridSpan w:val="2"/>
            <w:tcBorders>
              <w:top w:val="nil"/>
              <w:left w:val="nil"/>
              <w:bottom w:val="nil"/>
              <w:right w:val="nil"/>
            </w:tcBorders>
            <w:shd w:val="clear" w:color="auto" w:fill="auto"/>
            <w:noWrap/>
            <w:vAlign w:val="bottom"/>
            <w:hideMark/>
          </w:tcPr>
          <w:p w:rsidR="00151456" w:rsidRPr="001A31B0"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08EE6042(C):</w:t>
            </w:r>
            <w:r w:rsidR="00151456" w:rsidRPr="001A31B0">
              <w:rPr>
                <w:rFonts w:ascii="Cambria" w:eastAsia="Times New Roman" w:hAnsi="Cambria" w:cs="Times New Roman"/>
                <w:color w:val="000000"/>
                <w:sz w:val="24"/>
                <w:szCs w:val="24"/>
              </w:rPr>
              <w:t>Computational Fluid Dynamics</w:t>
            </w:r>
          </w:p>
        </w:tc>
      </w:tr>
      <w:tr w:rsidR="00151456" w:rsidRPr="001A31B0" w:rsidTr="00E5296F">
        <w:trPr>
          <w:trHeight w:val="352"/>
        </w:trPr>
        <w:tc>
          <w:tcPr>
            <w:tcW w:w="2545" w:type="dxa"/>
            <w:tcBorders>
              <w:top w:val="nil"/>
              <w:left w:val="nil"/>
              <w:bottom w:val="nil"/>
              <w:right w:val="nil"/>
            </w:tcBorders>
            <w:shd w:val="clear" w:color="auto" w:fill="auto"/>
            <w:noWrap/>
            <w:vAlign w:val="center"/>
            <w:hideMark/>
          </w:tcPr>
          <w:p w:rsidR="00151456" w:rsidRPr="001A31B0" w:rsidRDefault="00151456" w:rsidP="00E5296F">
            <w:pPr>
              <w:spacing w:after="0" w:line="240" w:lineRule="auto"/>
              <w:rPr>
                <w:rFonts w:ascii="Cambria" w:eastAsia="Times New Roman" w:hAnsi="Cambria" w:cs="Times New Roman"/>
                <w:b/>
                <w:bCs/>
                <w:color w:val="000000"/>
                <w:sz w:val="24"/>
                <w:szCs w:val="24"/>
                <w:u w:val="single"/>
              </w:rPr>
            </w:pPr>
            <w:r w:rsidRPr="001A31B0">
              <w:rPr>
                <w:rFonts w:ascii="Cambria" w:eastAsia="Times New Roman" w:hAnsi="Cambria" w:cs="Times New Roman"/>
                <w:b/>
                <w:bCs/>
                <w:color w:val="000000"/>
                <w:sz w:val="24"/>
                <w:szCs w:val="24"/>
                <w:u w:val="single"/>
              </w:rPr>
              <w:t>ELECTIVE</w:t>
            </w:r>
            <w:r w:rsidRPr="001A31B0">
              <w:rPr>
                <w:rFonts w:ascii="Cambria" w:eastAsia="Times New Roman" w:hAnsi="Cambria" w:cs="Times New Roman"/>
                <w:b/>
                <w:bCs/>
                <w:color w:val="000000"/>
                <w:sz w:val="24"/>
                <w:szCs w:val="24"/>
              </w:rPr>
              <w:t xml:space="preserve"> - III</w:t>
            </w:r>
          </w:p>
        </w:tc>
        <w:tc>
          <w:tcPr>
            <w:tcW w:w="4665" w:type="dxa"/>
            <w:tcBorders>
              <w:top w:val="nil"/>
              <w:left w:val="nil"/>
              <w:bottom w:val="nil"/>
              <w:right w:val="nil"/>
            </w:tcBorders>
            <w:shd w:val="clear" w:color="auto" w:fill="auto"/>
            <w:noWrap/>
            <w:vAlign w:val="bottom"/>
            <w:hideMark/>
          </w:tcPr>
          <w:p w:rsidR="00151456" w:rsidRPr="001A31B0" w:rsidRDefault="00151456" w:rsidP="00E5296F">
            <w:pPr>
              <w:spacing w:after="0" w:line="240" w:lineRule="auto"/>
              <w:rPr>
                <w:rFonts w:ascii="Cambria" w:eastAsia="Times New Roman" w:hAnsi="Cambria" w:cs="Times New Roman"/>
                <w:b/>
                <w:bCs/>
                <w:color w:val="000000"/>
                <w:sz w:val="24"/>
                <w:szCs w:val="24"/>
                <w:u w:val="single"/>
              </w:rPr>
            </w:pPr>
          </w:p>
        </w:tc>
      </w:tr>
      <w:tr w:rsidR="00151456" w:rsidRPr="001A31B0" w:rsidTr="00E5296F">
        <w:trPr>
          <w:trHeight w:val="352"/>
        </w:trPr>
        <w:tc>
          <w:tcPr>
            <w:tcW w:w="7211" w:type="dxa"/>
            <w:gridSpan w:val="2"/>
            <w:tcBorders>
              <w:top w:val="nil"/>
              <w:left w:val="nil"/>
              <w:bottom w:val="nil"/>
              <w:right w:val="nil"/>
            </w:tcBorders>
            <w:shd w:val="clear" w:color="auto" w:fill="auto"/>
            <w:noWrap/>
            <w:vAlign w:val="bottom"/>
            <w:hideMark/>
          </w:tcPr>
          <w:p w:rsidR="00151456" w:rsidRPr="001A31B0"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08EE6052(A):</w:t>
            </w:r>
            <w:r w:rsidR="00151456" w:rsidRPr="001A31B0">
              <w:rPr>
                <w:rFonts w:ascii="Cambria" w:eastAsia="Times New Roman" w:hAnsi="Cambria" w:cs="Times New Roman"/>
                <w:color w:val="000000"/>
                <w:sz w:val="24"/>
                <w:szCs w:val="24"/>
              </w:rPr>
              <w:t xml:space="preserve"> Wind Energy and its Utilization</w:t>
            </w:r>
          </w:p>
        </w:tc>
      </w:tr>
      <w:tr w:rsidR="00151456" w:rsidRPr="001A31B0" w:rsidTr="00E5296F">
        <w:trPr>
          <w:trHeight w:val="352"/>
        </w:trPr>
        <w:tc>
          <w:tcPr>
            <w:tcW w:w="7211" w:type="dxa"/>
            <w:gridSpan w:val="2"/>
            <w:tcBorders>
              <w:top w:val="nil"/>
              <w:left w:val="nil"/>
              <w:bottom w:val="nil"/>
              <w:right w:val="nil"/>
            </w:tcBorders>
            <w:shd w:val="clear" w:color="auto" w:fill="auto"/>
            <w:noWrap/>
            <w:vAlign w:val="bottom"/>
            <w:hideMark/>
          </w:tcPr>
          <w:p w:rsidR="00151456" w:rsidRPr="001A31B0" w:rsidRDefault="00634C91" w:rsidP="00E5296F">
            <w:pPr>
              <w:spacing w:after="0" w:line="240" w:lineRule="auto"/>
              <w:rPr>
                <w:rFonts w:ascii="Cambria" w:eastAsia="Times New Roman" w:hAnsi="Cambria" w:cs="Times New Roman"/>
                <w:color w:val="000000"/>
              </w:rPr>
            </w:pPr>
            <w:r>
              <w:rPr>
                <w:rFonts w:ascii="Cambria" w:eastAsia="Times New Roman" w:hAnsi="Cambria" w:cs="Times New Roman"/>
                <w:color w:val="000000"/>
                <w:sz w:val="24"/>
                <w:szCs w:val="24"/>
              </w:rPr>
              <w:t>08EE6052(B):</w:t>
            </w:r>
            <w:r w:rsidR="00151456" w:rsidRPr="001A31B0">
              <w:rPr>
                <w:rFonts w:ascii="Cambria" w:eastAsia="Times New Roman" w:hAnsi="Cambria" w:cs="Times New Roman"/>
                <w:color w:val="000000"/>
              </w:rPr>
              <w:t xml:space="preserve"> Advanced Solar Thermal and PV Systems</w:t>
            </w:r>
          </w:p>
        </w:tc>
      </w:tr>
      <w:tr w:rsidR="00151456" w:rsidRPr="001A31B0" w:rsidTr="00E5296F">
        <w:trPr>
          <w:trHeight w:val="369"/>
        </w:trPr>
        <w:tc>
          <w:tcPr>
            <w:tcW w:w="7211" w:type="dxa"/>
            <w:gridSpan w:val="2"/>
            <w:tcBorders>
              <w:top w:val="nil"/>
              <w:left w:val="nil"/>
              <w:bottom w:val="nil"/>
              <w:right w:val="nil"/>
            </w:tcBorders>
            <w:shd w:val="clear" w:color="auto" w:fill="auto"/>
            <w:noWrap/>
            <w:vAlign w:val="bottom"/>
            <w:hideMark/>
          </w:tcPr>
          <w:p w:rsidR="00151456" w:rsidRPr="001A31B0"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08EE6052(C):</w:t>
            </w:r>
            <w:r w:rsidR="00151456" w:rsidRPr="001A31B0">
              <w:rPr>
                <w:rFonts w:ascii="Cambria" w:eastAsia="Times New Roman" w:hAnsi="Cambria" w:cs="Times New Roman"/>
                <w:color w:val="000000"/>
                <w:sz w:val="24"/>
                <w:szCs w:val="24"/>
              </w:rPr>
              <w:t xml:space="preserve">  Emerging Refrigeration Technologies </w:t>
            </w:r>
          </w:p>
        </w:tc>
      </w:tr>
    </w:tbl>
    <w:p w:rsidR="00151456" w:rsidRDefault="00151456" w:rsidP="00151456"/>
    <w:p w:rsidR="00151456" w:rsidRDefault="00151456" w:rsidP="00151456"/>
    <w:p w:rsidR="00151456" w:rsidRDefault="00151456" w:rsidP="00151456"/>
    <w:p w:rsidR="00151456" w:rsidRDefault="00151456" w:rsidP="00151456"/>
    <w:p w:rsidR="00151456" w:rsidRDefault="00151456" w:rsidP="00151456"/>
    <w:p w:rsidR="00151456" w:rsidRDefault="00151456" w:rsidP="00151456"/>
    <w:p w:rsidR="00151456" w:rsidRDefault="00151456" w:rsidP="00151456"/>
    <w:p w:rsidR="00151456" w:rsidRDefault="00151456" w:rsidP="00151456"/>
    <w:p w:rsidR="00151456" w:rsidRDefault="00151456" w:rsidP="00151456"/>
    <w:p w:rsidR="00ED075F" w:rsidRDefault="00ED075F" w:rsidP="00151456"/>
    <w:p w:rsidR="00ED075F" w:rsidRDefault="00ED075F" w:rsidP="00151456"/>
    <w:p w:rsidR="00151456" w:rsidRDefault="00151456" w:rsidP="00151456"/>
    <w:p w:rsidR="00151456" w:rsidRDefault="00151456" w:rsidP="00151456"/>
    <w:tbl>
      <w:tblPr>
        <w:tblW w:w="11525" w:type="dxa"/>
        <w:tblInd w:w="-1080" w:type="dxa"/>
        <w:tblLook w:val="04A0" w:firstRow="1" w:lastRow="0" w:firstColumn="1" w:lastColumn="0" w:noHBand="0" w:noVBand="1"/>
      </w:tblPr>
      <w:tblGrid>
        <w:gridCol w:w="823"/>
        <w:gridCol w:w="1290"/>
        <w:gridCol w:w="3521"/>
        <w:gridCol w:w="547"/>
        <w:gridCol w:w="546"/>
        <w:gridCol w:w="547"/>
        <w:gridCol w:w="1118"/>
        <w:gridCol w:w="911"/>
        <w:gridCol w:w="1213"/>
        <w:gridCol w:w="1009"/>
      </w:tblGrid>
      <w:tr w:rsidR="00151456" w:rsidRPr="00A644F7" w:rsidTr="00634C91">
        <w:trPr>
          <w:trHeight w:val="519"/>
        </w:trPr>
        <w:tc>
          <w:tcPr>
            <w:tcW w:w="11525" w:type="dxa"/>
            <w:gridSpan w:val="10"/>
            <w:tcBorders>
              <w:top w:val="nil"/>
              <w:left w:val="nil"/>
              <w:bottom w:val="single" w:sz="4" w:space="0" w:color="auto"/>
              <w:right w:val="nil"/>
            </w:tcBorders>
            <w:shd w:val="clear" w:color="auto" w:fill="auto"/>
            <w:noWrap/>
            <w:vAlign w:val="bottom"/>
            <w:hideMark/>
          </w:tcPr>
          <w:p w:rsidR="00151456" w:rsidRPr="00A644F7" w:rsidRDefault="00151456" w:rsidP="00E5296F">
            <w:pPr>
              <w:spacing w:after="0" w:line="240" w:lineRule="auto"/>
              <w:rPr>
                <w:rFonts w:ascii="Cambria" w:eastAsia="Times New Roman" w:hAnsi="Cambria" w:cs="Times New Roman"/>
                <w:b/>
                <w:bCs/>
                <w:color w:val="000000"/>
                <w:sz w:val="32"/>
                <w:szCs w:val="32"/>
              </w:rPr>
            </w:pPr>
            <w:r w:rsidRPr="00A644F7">
              <w:rPr>
                <w:rFonts w:ascii="Cambria" w:eastAsia="Times New Roman" w:hAnsi="Cambria" w:cs="Times New Roman"/>
                <w:b/>
                <w:bCs/>
                <w:color w:val="000000"/>
                <w:sz w:val="32"/>
                <w:szCs w:val="32"/>
              </w:rPr>
              <w:t>Semester 3 (Credits :14)</w:t>
            </w:r>
          </w:p>
        </w:tc>
      </w:tr>
      <w:tr w:rsidR="00151456" w:rsidRPr="00A644F7" w:rsidTr="00634C91">
        <w:trPr>
          <w:trHeight w:val="320"/>
        </w:trPr>
        <w:tc>
          <w:tcPr>
            <w:tcW w:w="823"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Exam Slot</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Course No:</w:t>
            </w:r>
          </w:p>
        </w:tc>
        <w:tc>
          <w:tcPr>
            <w:tcW w:w="3521"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Name</w:t>
            </w:r>
          </w:p>
        </w:tc>
        <w:tc>
          <w:tcPr>
            <w:tcW w:w="1640" w:type="dxa"/>
            <w:gridSpan w:val="3"/>
            <w:tcBorders>
              <w:top w:val="single" w:sz="4" w:space="0" w:color="auto"/>
              <w:left w:val="nil"/>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Hours/Week</w:t>
            </w:r>
          </w:p>
        </w:tc>
        <w:tc>
          <w:tcPr>
            <w:tcW w:w="1118"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Internal Marks</w:t>
            </w:r>
          </w:p>
        </w:tc>
        <w:tc>
          <w:tcPr>
            <w:tcW w:w="2124" w:type="dxa"/>
            <w:gridSpan w:val="2"/>
            <w:tcBorders>
              <w:top w:val="single" w:sz="4" w:space="0" w:color="auto"/>
              <w:left w:val="nil"/>
              <w:bottom w:val="single" w:sz="4" w:space="0" w:color="auto"/>
              <w:right w:val="single" w:sz="4" w:space="0" w:color="000000"/>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End Semester Exam</w:t>
            </w:r>
          </w:p>
        </w:tc>
        <w:tc>
          <w:tcPr>
            <w:tcW w:w="1009" w:type="dxa"/>
            <w:vMerge w:val="restart"/>
            <w:tcBorders>
              <w:top w:val="nil"/>
              <w:left w:val="single" w:sz="4" w:space="0" w:color="auto"/>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Credits</w:t>
            </w:r>
          </w:p>
        </w:tc>
      </w:tr>
      <w:tr w:rsidR="00151456" w:rsidRPr="00A644F7" w:rsidTr="00634C91">
        <w:trPr>
          <w:trHeight w:val="641"/>
        </w:trPr>
        <w:tc>
          <w:tcPr>
            <w:tcW w:w="823" w:type="dxa"/>
            <w:vMerge/>
            <w:tcBorders>
              <w:top w:val="nil"/>
              <w:left w:val="single" w:sz="4" w:space="0" w:color="auto"/>
              <w:bottom w:val="single" w:sz="4" w:space="0" w:color="auto"/>
              <w:right w:val="single" w:sz="4" w:space="0" w:color="auto"/>
            </w:tcBorders>
            <w:vAlign w:val="center"/>
            <w:hideMark/>
          </w:tcPr>
          <w:p w:rsidR="00151456" w:rsidRPr="00A644F7" w:rsidRDefault="00151456" w:rsidP="00E5296F">
            <w:pPr>
              <w:spacing w:after="0" w:line="240" w:lineRule="auto"/>
              <w:rPr>
                <w:rFonts w:ascii="Cambria" w:eastAsia="Times New Roman" w:hAnsi="Cambria" w:cs="Times New Roman"/>
                <w:b/>
                <w:bCs/>
                <w:color w:val="000000"/>
                <w:sz w:val="24"/>
                <w:szCs w:val="24"/>
              </w:rPr>
            </w:pPr>
          </w:p>
        </w:tc>
        <w:tc>
          <w:tcPr>
            <w:tcW w:w="1290" w:type="dxa"/>
            <w:vMerge/>
            <w:tcBorders>
              <w:top w:val="nil"/>
              <w:left w:val="single" w:sz="4" w:space="0" w:color="auto"/>
              <w:bottom w:val="single" w:sz="4" w:space="0" w:color="auto"/>
              <w:right w:val="single" w:sz="4" w:space="0" w:color="auto"/>
            </w:tcBorders>
            <w:vAlign w:val="center"/>
            <w:hideMark/>
          </w:tcPr>
          <w:p w:rsidR="00151456" w:rsidRPr="00A644F7" w:rsidRDefault="00151456" w:rsidP="00E5296F">
            <w:pPr>
              <w:spacing w:after="0" w:line="240" w:lineRule="auto"/>
              <w:rPr>
                <w:rFonts w:ascii="Cambria" w:eastAsia="Times New Roman" w:hAnsi="Cambria" w:cs="Times New Roman"/>
                <w:b/>
                <w:bCs/>
                <w:color w:val="000000"/>
                <w:sz w:val="24"/>
                <w:szCs w:val="24"/>
              </w:rPr>
            </w:pPr>
          </w:p>
        </w:tc>
        <w:tc>
          <w:tcPr>
            <w:tcW w:w="3521" w:type="dxa"/>
            <w:vMerge/>
            <w:tcBorders>
              <w:top w:val="nil"/>
              <w:left w:val="single" w:sz="4" w:space="0" w:color="auto"/>
              <w:bottom w:val="single" w:sz="4" w:space="0" w:color="auto"/>
              <w:right w:val="single" w:sz="4" w:space="0" w:color="auto"/>
            </w:tcBorders>
            <w:vAlign w:val="center"/>
            <w:hideMark/>
          </w:tcPr>
          <w:p w:rsidR="00151456" w:rsidRPr="00A644F7" w:rsidRDefault="00151456" w:rsidP="00E5296F">
            <w:pPr>
              <w:spacing w:after="0" w:line="240" w:lineRule="auto"/>
              <w:rPr>
                <w:rFonts w:ascii="Cambria" w:eastAsia="Times New Roman" w:hAnsi="Cambria" w:cs="Times New Roman"/>
                <w:b/>
                <w:bCs/>
                <w:color w:val="000000"/>
                <w:sz w:val="24"/>
                <w:szCs w:val="24"/>
              </w:rPr>
            </w:pPr>
          </w:p>
        </w:tc>
        <w:tc>
          <w:tcPr>
            <w:tcW w:w="547" w:type="dxa"/>
            <w:tcBorders>
              <w:top w:val="nil"/>
              <w:left w:val="nil"/>
              <w:bottom w:val="single" w:sz="4" w:space="0" w:color="auto"/>
              <w:right w:val="single" w:sz="4" w:space="0" w:color="auto"/>
            </w:tcBorders>
            <w:shd w:val="clear" w:color="auto" w:fill="auto"/>
            <w:noWrap/>
            <w:vAlign w:val="bottom"/>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L</w:t>
            </w:r>
          </w:p>
        </w:tc>
        <w:tc>
          <w:tcPr>
            <w:tcW w:w="546" w:type="dxa"/>
            <w:tcBorders>
              <w:top w:val="nil"/>
              <w:left w:val="nil"/>
              <w:bottom w:val="single" w:sz="4" w:space="0" w:color="auto"/>
              <w:right w:val="single" w:sz="4" w:space="0" w:color="auto"/>
            </w:tcBorders>
            <w:shd w:val="clear" w:color="auto" w:fill="auto"/>
            <w:noWrap/>
            <w:vAlign w:val="bottom"/>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T</w:t>
            </w:r>
          </w:p>
        </w:tc>
        <w:tc>
          <w:tcPr>
            <w:tcW w:w="547" w:type="dxa"/>
            <w:tcBorders>
              <w:top w:val="nil"/>
              <w:left w:val="nil"/>
              <w:bottom w:val="single" w:sz="4" w:space="0" w:color="auto"/>
              <w:right w:val="single" w:sz="4" w:space="0" w:color="auto"/>
            </w:tcBorders>
            <w:shd w:val="clear" w:color="auto" w:fill="auto"/>
            <w:noWrap/>
            <w:vAlign w:val="bottom"/>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P</w:t>
            </w:r>
          </w:p>
        </w:tc>
        <w:tc>
          <w:tcPr>
            <w:tcW w:w="1118" w:type="dxa"/>
            <w:vMerge/>
            <w:tcBorders>
              <w:top w:val="nil"/>
              <w:left w:val="single" w:sz="4" w:space="0" w:color="auto"/>
              <w:bottom w:val="single" w:sz="4" w:space="0" w:color="auto"/>
              <w:right w:val="single" w:sz="4" w:space="0" w:color="auto"/>
            </w:tcBorders>
            <w:vAlign w:val="center"/>
            <w:hideMark/>
          </w:tcPr>
          <w:p w:rsidR="00151456" w:rsidRPr="00A644F7" w:rsidRDefault="00151456" w:rsidP="00E5296F">
            <w:pPr>
              <w:spacing w:after="0" w:line="240" w:lineRule="auto"/>
              <w:rPr>
                <w:rFonts w:ascii="Cambria" w:eastAsia="Times New Roman" w:hAnsi="Cambria" w:cs="Times New Roman"/>
                <w:b/>
                <w:bCs/>
                <w:color w:val="000000"/>
                <w:sz w:val="24"/>
                <w:szCs w:val="24"/>
              </w:rPr>
            </w:pPr>
          </w:p>
        </w:tc>
        <w:tc>
          <w:tcPr>
            <w:tcW w:w="911" w:type="dxa"/>
            <w:tcBorders>
              <w:top w:val="nil"/>
              <w:left w:val="nil"/>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Marks</w:t>
            </w:r>
          </w:p>
        </w:tc>
        <w:tc>
          <w:tcPr>
            <w:tcW w:w="1213" w:type="dxa"/>
            <w:tcBorders>
              <w:top w:val="nil"/>
              <w:left w:val="nil"/>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Duration (</w:t>
            </w:r>
            <w:proofErr w:type="spellStart"/>
            <w:r w:rsidRPr="00A644F7">
              <w:rPr>
                <w:rFonts w:ascii="Cambria" w:eastAsia="Times New Roman" w:hAnsi="Cambria" w:cs="Times New Roman"/>
                <w:b/>
                <w:bCs/>
                <w:color w:val="000000"/>
                <w:sz w:val="24"/>
                <w:szCs w:val="24"/>
              </w:rPr>
              <w:t>hrs</w:t>
            </w:r>
            <w:proofErr w:type="spellEnd"/>
            <w:r w:rsidRPr="00A644F7">
              <w:rPr>
                <w:rFonts w:ascii="Cambria" w:eastAsia="Times New Roman" w:hAnsi="Cambria" w:cs="Times New Roman"/>
                <w:b/>
                <w:bCs/>
                <w:color w:val="000000"/>
                <w:sz w:val="24"/>
                <w:szCs w:val="24"/>
              </w:rPr>
              <w:t>)</w:t>
            </w:r>
          </w:p>
        </w:tc>
        <w:tc>
          <w:tcPr>
            <w:tcW w:w="1009" w:type="dxa"/>
            <w:vMerge/>
            <w:tcBorders>
              <w:top w:val="nil"/>
              <w:left w:val="single" w:sz="4" w:space="0" w:color="auto"/>
              <w:bottom w:val="single" w:sz="4" w:space="0" w:color="auto"/>
              <w:right w:val="single" w:sz="4" w:space="0" w:color="auto"/>
            </w:tcBorders>
            <w:vAlign w:val="center"/>
            <w:hideMark/>
          </w:tcPr>
          <w:p w:rsidR="00151456" w:rsidRPr="00A644F7" w:rsidRDefault="00151456" w:rsidP="00E5296F">
            <w:pPr>
              <w:spacing w:after="0" w:line="240" w:lineRule="auto"/>
              <w:rPr>
                <w:rFonts w:ascii="Cambria" w:eastAsia="Times New Roman" w:hAnsi="Cambria" w:cs="Times New Roman"/>
                <w:b/>
                <w:bCs/>
                <w:color w:val="000000"/>
                <w:sz w:val="24"/>
                <w:szCs w:val="24"/>
              </w:rPr>
            </w:pPr>
          </w:p>
        </w:tc>
      </w:tr>
      <w:tr w:rsidR="00151456" w:rsidRPr="00A644F7" w:rsidTr="00634C91">
        <w:trPr>
          <w:trHeight w:val="320"/>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A</w:t>
            </w:r>
          </w:p>
        </w:tc>
        <w:tc>
          <w:tcPr>
            <w:tcW w:w="1290" w:type="dxa"/>
            <w:tcBorders>
              <w:top w:val="nil"/>
              <w:left w:val="nil"/>
              <w:bottom w:val="single" w:sz="4" w:space="0" w:color="auto"/>
              <w:right w:val="single" w:sz="4" w:space="0" w:color="auto"/>
            </w:tcBorders>
            <w:shd w:val="clear" w:color="auto" w:fill="auto"/>
            <w:vAlign w:val="center"/>
          </w:tcPr>
          <w:p w:rsidR="00151456" w:rsidRPr="00A644F7"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08EE7013</w:t>
            </w:r>
          </w:p>
        </w:tc>
        <w:tc>
          <w:tcPr>
            <w:tcW w:w="3521" w:type="dxa"/>
            <w:tcBorders>
              <w:top w:val="nil"/>
              <w:left w:val="nil"/>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Elective - IV</w:t>
            </w:r>
          </w:p>
        </w:tc>
        <w:tc>
          <w:tcPr>
            <w:tcW w:w="547" w:type="dxa"/>
            <w:tcBorders>
              <w:top w:val="nil"/>
              <w:left w:val="nil"/>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547" w:type="dxa"/>
            <w:tcBorders>
              <w:top w:val="nil"/>
              <w:left w:val="nil"/>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151456" w:rsidRPr="00A644F7"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00151456" w:rsidRPr="00A644F7">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151456" w:rsidRPr="00A644F7" w:rsidRDefault="00C90534"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00151456" w:rsidRPr="00A644F7">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151456" w:rsidRPr="00A644F7" w:rsidRDefault="00151456"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3</w:t>
            </w:r>
          </w:p>
        </w:tc>
      </w:tr>
      <w:tr w:rsidR="00634C91" w:rsidRPr="00A644F7" w:rsidTr="00634C91">
        <w:trPr>
          <w:trHeight w:val="320"/>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B</w:t>
            </w:r>
          </w:p>
        </w:tc>
        <w:tc>
          <w:tcPr>
            <w:tcW w:w="1290" w:type="dxa"/>
            <w:tcBorders>
              <w:top w:val="nil"/>
              <w:left w:val="nil"/>
              <w:bottom w:val="single" w:sz="4" w:space="0" w:color="auto"/>
              <w:right w:val="single" w:sz="4" w:space="0" w:color="auto"/>
            </w:tcBorders>
            <w:shd w:val="clear" w:color="auto" w:fill="auto"/>
            <w:vAlign w:val="center"/>
          </w:tcPr>
          <w:p w:rsidR="00634C91" w:rsidRPr="00A644F7"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08EE7023</w:t>
            </w:r>
          </w:p>
        </w:tc>
        <w:tc>
          <w:tcPr>
            <w:tcW w:w="3521"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Elective -V</w:t>
            </w:r>
          </w:p>
        </w:tc>
        <w:tc>
          <w:tcPr>
            <w:tcW w:w="547"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3</w:t>
            </w:r>
          </w:p>
        </w:tc>
        <w:tc>
          <w:tcPr>
            <w:tcW w:w="546"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547"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1118"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4</w:t>
            </w:r>
            <w:r w:rsidRPr="00A644F7">
              <w:rPr>
                <w:rFonts w:ascii="Cambria" w:eastAsia="Times New Roman" w:hAnsi="Cambria" w:cs="Times New Roman"/>
                <w:color w:val="000000"/>
                <w:sz w:val="24"/>
                <w:szCs w:val="24"/>
              </w:rPr>
              <w:t>0</w:t>
            </w:r>
          </w:p>
        </w:tc>
        <w:tc>
          <w:tcPr>
            <w:tcW w:w="911"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6</w:t>
            </w:r>
            <w:r w:rsidRPr="00A644F7">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3</w:t>
            </w:r>
          </w:p>
        </w:tc>
        <w:tc>
          <w:tcPr>
            <w:tcW w:w="1009"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3</w:t>
            </w:r>
          </w:p>
        </w:tc>
      </w:tr>
      <w:tr w:rsidR="00634C91" w:rsidRPr="00A644F7" w:rsidTr="00634C91">
        <w:trPr>
          <w:trHeight w:val="320"/>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 </w:t>
            </w:r>
          </w:p>
        </w:tc>
        <w:tc>
          <w:tcPr>
            <w:tcW w:w="1290" w:type="dxa"/>
            <w:tcBorders>
              <w:top w:val="nil"/>
              <w:left w:val="nil"/>
              <w:bottom w:val="single" w:sz="4" w:space="0" w:color="auto"/>
              <w:right w:val="single" w:sz="4" w:space="0" w:color="auto"/>
            </w:tcBorders>
            <w:shd w:val="clear" w:color="auto" w:fill="auto"/>
            <w:vAlign w:val="center"/>
          </w:tcPr>
          <w:p w:rsidR="00634C91" w:rsidRPr="00A644F7"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08EE7033</w:t>
            </w:r>
          </w:p>
        </w:tc>
        <w:tc>
          <w:tcPr>
            <w:tcW w:w="3521"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Seminar</w:t>
            </w:r>
          </w:p>
        </w:tc>
        <w:tc>
          <w:tcPr>
            <w:tcW w:w="547"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547"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2</w:t>
            </w:r>
          </w:p>
        </w:tc>
        <w:tc>
          <w:tcPr>
            <w:tcW w:w="1118"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100</w:t>
            </w:r>
          </w:p>
        </w:tc>
        <w:tc>
          <w:tcPr>
            <w:tcW w:w="911"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1009"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2</w:t>
            </w:r>
          </w:p>
        </w:tc>
      </w:tr>
      <w:tr w:rsidR="00634C91" w:rsidRPr="00A644F7" w:rsidTr="00634C91">
        <w:trPr>
          <w:trHeight w:val="320"/>
        </w:trPr>
        <w:tc>
          <w:tcPr>
            <w:tcW w:w="823" w:type="dxa"/>
            <w:tcBorders>
              <w:top w:val="nil"/>
              <w:left w:val="single" w:sz="4" w:space="0" w:color="auto"/>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 </w:t>
            </w:r>
          </w:p>
        </w:tc>
        <w:tc>
          <w:tcPr>
            <w:tcW w:w="1290" w:type="dxa"/>
            <w:tcBorders>
              <w:top w:val="nil"/>
              <w:left w:val="nil"/>
              <w:bottom w:val="single" w:sz="4" w:space="0" w:color="auto"/>
              <w:right w:val="single" w:sz="4" w:space="0" w:color="auto"/>
            </w:tcBorders>
            <w:shd w:val="clear" w:color="auto" w:fill="auto"/>
            <w:vAlign w:val="center"/>
          </w:tcPr>
          <w:p w:rsidR="00634C91" w:rsidRPr="00A644F7" w:rsidRDefault="00634C91" w:rsidP="00634C91">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08EE7043</w:t>
            </w:r>
          </w:p>
        </w:tc>
        <w:tc>
          <w:tcPr>
            <w:tcW w:w="3521"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Research Project Phase- I</w:t>
            </w:r>
          </w:p>
        </w:tc>
        <w:tc>
          <w:tcPr>
            <w:tcW w:w="547"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546"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547"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12</w:t>
            </w:r>
          </w:p>
        </w:tc>
        <w:tc>
          <w:tcPr>
            <w:tcW w:w="1118"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50</w:t>
            </w:r>
          </w:p>
        </w:tc>
        <w:tc>
          <w:tcPr>
            <w:tcW w:w="911"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1213"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1009"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6</w:t>
            </w:r>
          </w:p>
        </w:tc>
      </w:tr>
      <w:tr w:rsidR="00634C91" w:rsidRPr="00A644F7" w:rsidTr="00634C91">
        <w:trPr>
          <w:trHeight w:val="320"/>
        </w:trPr>
        <w:tc>
          <w:tcPr>
            <w:tcW w:w="823" w:type="dxa"/>
            <w:tcBorders>
              <w:top w:val="nil"/>
              <w:left w:val="single" w:sz="4" w:space="0" w:color="auto"/>
              <w:bottom w:val="single" w:sz="4" w:space="0" w:color="auto"/>
              <w:right w:val="nil"/>
            </w:tcBorders>
            <w:shd w:val="clear" w:color="auto" w:fill="auto"/>
            <w:noWrap/>
            <w:vAlign w:val="center"/>
            <w:hideMark/>
          </w:tcPr>
          <w:p w:rsidR="00634C91" w:rsidRPr="00A644F7" w:rsidRDefault="00634C91" w:rsidP="00E5296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1290" w:type="dxa"/>
            <w:tcBorders>
              <w:top w:val="nil"/>
              <w:left w:val="nil"/>
              <w:bottom w:val="single" w:sz="4" w:space="0" w:color="auto"/>
              <w:right w:val="nil"/>
            </w:tcBorders>
            <w:shd w:val="clear" w:color="auto" w:fill="auto"/>
            <w:noWrap/>
            <w:vAlign w:val="bottom"/>
            <w:hideMark/>
          </w:tcPr>
          <w:p w:rsidR="00634C91" w:rsidRPr="00A644F7" w:rsidRDefault="00634C91" w:rsidP="00E5296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3521" w:type="dxa"/>
            <w:tcBorders>
              <w:top w:val="nil"/>
              <w:left w:val="nil"/>
              <w:bottom w:val="single" w:sz="4" w:space="0" w:color="auto"/>
              <w:right w:val="nil"/>
            </w:tcBorders>
            <w:shd w:val="clear" w:color="auto" w:fill="auto"/>
            <w:noWrap/>
            <w:vAlign w:val="bottom"/>
            <w:hideMark/>
          </w:tcPr>
          <w:p w:rsidR="00634C91" w:rsidRPr="00A644F7" w:rsidRDefault="00634C91" w:rsidP="00E5296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547" w:type="dxa"/>
            <w:tcBorders>
              <w:top w:val="nil"/>
              <w:left w:val="nil"/>
              <w:bottom w:val="single" w:sz="4" w:space="0" w:color="auto"/>
              <w:right w:val="nil"/>
            </w:tcBorders>
            <w:shd w:val="clear" w:color="auto" w:fill="auto"/>
            <w:noWrap/>
            <w:vAlign w:val="bottom"/>
            <w:hideMark/>
          </w:tcPr>
          <w:p w:rsidR="00634C91" w:rsidRPr="00A644F7" w:rsidRDefault="00634C91" w:rsidP="00E5296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546" w:type="dxa"/>
            <w:tcBorders>
              <w:top w:val="nil"/>
              <w:left w:val="nil"/>
              <w:bottom w:val="single" w:sz="4" w:space="0" w:color="auto"/>
              <w:right w:val="nil"/>
            </w:tcBorders>
            <w:shd w:val="clear" w:color="auto" w:fill="auto"/>
            <w:noWrap/>
            <w:vAlign w:val="bottom"/>
            <w:hideMark/>
          </w:tcPr>
          <w:p w:rsidR="00634C91" w:rsidRPr="00A644F7" w:rsidRDefault="00634C91" w:rsidP="00E5296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547" w:type="dxa"/>
            <w:tcBorders>
              <w:top w:val="nil"/>
              <w:left w:val="nil"/>
              <w:bottom w:val="single" w:sz="4" w:space="0" w:color="auto"/>
              <w:right w:val="nil"/>
            </w:tcBorders>
            <w:shd w:val="clear" w:color="auto" w:fill="auto"/>
            <w:noWrap/>
            <w:vAlign w:val="bottom"/>
            <w:hideMark/>
          </w:tcPr>
          <w:p w:rsidR="00634C91" w:rsidRPr="00A644F7" w:rsidRDefault="00634C91" w:rsidP="00E5296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1118" w:type="dxa"/>
            <w:tcBorders>
              <w:top w:val="nil"/>
              <w:left w:val="nil"/>
              <w:bottom w:val="single" w:sz="4" w:space="0" w:color="auto"/>
              <w:right w:val="nil"/>
            </w:tcBorders>
            <w:shd w:val="clear" w:color="auto" w:fill="auto"/>
            <w:noWrap/>
            <w:vAlign w:val="bottom"/>
            <w:hideMark/>
          </w:tcPr>
          <w:p w:rsidR="00634C91" w:rsidRPr="00A644F7" w:rsidRDefault="00634C91" w:rsidP="00E5296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911" w:type="dxa"/>
            <w:tcBorders>
              <w:top w:val="nil"/>
              <w:left w:val="nil"/>
              <w:bottom w:val="single" w:sz="4" w:space="0" w:color="auto"/>
              <w:right w:val="nil"/>
            </w:tcBorders>
            <w:shd w:val="clear" w:color="auto" w:fill="auto"/>
            <w:noWrap/>
            <w:vAlign w:val="bottom"/>
            <w:hideMark/>
          </w:tcPr>
          <w:p w:rsidR="00634C91" w:rsidRPr="00A644F7" w:rsidRDefault="00634C91" w:rsidP="00E5296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Credits</w:t>
            </w:r>
          </w:p>
        </w:tc>
        <w:tc>
          <w:tcPr>
            <w:tcW w:w="1213" w:type="dxa"/>
            <w:tcBorders>
              <w:top w:val="nil"/>
              <w:left w:val="nil"/>
              <w:bottom w:val="single" w:sz="4" w:space="0" w:color="auto"/>
              <w:right w:val="nil"/>
            </w:tcBorders>
            <w:shd w:val="clear" w:color="auto" w:fill="auto"/>
            <w:noWrap/>
            <w:vAlign w:val="bottom"/>
            <w:hideMark/>
          </w:tcPr>
          <w:p w:rsidR="00634C91" w:rsidRPr="00A644F7" w:rsidRDefault="00634C91" w:rsidP="00E5296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1009" w:type="dxa"/>
            <w:tcBorders>
              <w:top w:val="nil"/>
              <w:left w:val="nil"/>
              <w:bottom w:val="single" w:sz="4" w:space="0" w:color="auto"/>
              <w:right w:val="single" w:sz="4" w:space="0" w:color="auto"/>
            </w:tcBorders>
            <w:shd w:val="clear" w:color="auto" w:fill="auto"/>
            <w:vAlign w:val="center"/>
            <w:hideMark/>
          </w:tcPr>
          <w:p w:rsidR="00634C91" w:rsidRPr="00A644F7" w:rsidRDefault="00634C91" w:rsidP="00E5296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14</w:t>
            </w:r>
          </w:p>
        </w:tc>
      </w:tr>
    </w:tbl>
    <w:p w:rsidR="00151456" w:rsidRDefault="00151456" w:rsidP="00151456"/>
    <w:tbl>
      <w:tblPr>
        <w:tblpPr w:leftFromText="180" w:rightFromText="180" w:vertAnchor="text" w:horzAnchor="page" w:tblpX="811" w:tblpY="334"/>
        <w:tblW w:w="7736" w:type="dxa"/>
        <w:tblLayout w:type="fixed"/>
        <w:tblLook w:val="04A0" w:firstRow="1" w:lastRow="0" w:firstColumn="1" w:lastColumn="0" w:noHBand="0" w:noVBand="1"/>
      </w:tblPr>
      <w:tblGrid>
        <w:gridCol w:w="2730"/>
        <w:gridCol w:w="5006"/>
      </w:tblGrid>
      <w:tr w:rsidR="00151456" w:rsidRPr="00A644F7" w:rsidTr="009D5E9F">
        <w:trPr>
          <w:trHeight w:val="362"/>
        </w:trPr>
        <w:tc>
          <w:tcPr>
            <w:tcW w:w="2730" w:type="dxa"/>
            <w:tcBorders>
              <w:top w:val="nil"/>
              <w:left w:val="nil"/>
              <w:bottom w:val="nil"/>
              <w:right w:val="nil"/>
            </w:tcBorders>
            <w:shd w:val="clear" w:color="auto" w:fill="auto"/>
            <w:noWrap/>
            <w:vAlign w:val="center"/>
            <w:hideMark/>
          </w:tcPr>
          <w:p w:rsidR="00151456" w:rsidRPr="00A644F7" w:rsidRDefault="00151456" w:rsidP="00E5296F">
            <w:pPr>
              <w:spacing w:after="0" w:line="240" w:lineRule="auto"/>
              <w:rPr>
                <w:rFonts w:ascii="Cambria" w:eastAsia="Times New Roman" w:hAnsi="Cambria" w:cs="Times New Roman"/>
                <w:b/>
                <w:bCs/>
                <w:color w:val="000000"/>
                <w:sz w:val="24"/>
                <w:szCs w:val="24"/>
                <w:u w:val="single"/>
              </w:rPr>
            </w:pPr>
            <w:r w:rsidRPr="00A644F7">
              <w:rPr>
                <w:rFonts w:ascii="Cambria" w:eastAsia="Times New Roman" w:hAnsi="Cambria" w:cs="Times New Roman"/>
                <w:b/>
                <w:bCs/>
                <w:color w:val="000000"/>
                <w:sz w:val="24"/>
                <w:szCs w:val="24"/>
                <w:u w:val="single"/>
              </w:rPr>
              <w:t>ELECTIVES</w:t>
            </w:r>
            <w:r w:rsidRPr="00A644F7">
              <w:rPr>
                <w:rFonts w:ascii="Cambria" w:eastAsia="Times New Roman" w:hAnsi="Cambria" w:cs="Times New Roman"/>
                <w:b/>
                <w:bCs/>
                <w:color w:val="000000"/>
                <w:sz w:val="24"/>
                <w:szCs w:val="24"/>
              </w:rPr>
              <w:t xml:space="preserve"> - I</w:t>
            </w:r>
          </w:p>
        </w:tc>
        <w:tc>
          <w:tcPr>
            <w:tcW w:w="5006" w:type="dxa"/>
            <w:tcBorders>
              <w:top w:val="nil"/>
              <w:left w:val="nil"/>
              <w:bottom w:val="nil"/>
              <w:right w:val="nil"/>
            </w:tcBorders>
            <w:shd w:val="clear" w:color="auto" w:fill="auto"/>
            <w:noWrap/>
            <w:vAlign w:val="bottom"/>
            <w:hideMark/>
          </w:tcPr>
          <w:p w:rsidR="00151456" w:rsidRPr="00A644F7" w:rsidRDefault="00151456" w:rsidP="00E5296F">
            <w:pPr>
              <w:spacing w:after="0" w:line="240" w:lineRule="auto"/>
              <w:rPr>
                <w:rFonts w:ascii="Cambria" w:eastAsia="Times New Roman" w:hAnsi="Cambria" w:cs="Times New Roman"/>
                <w:b/>
                <w:bCs/>
                <w:color w:val="000000"/>
                <w:sz w:val="24"/>
                <w:szCs w:val="24"/>
                <w:u w:val="single"/>
              </w:rPr>
            </w:pPr>
          </w:p>
        </w:tc>
      </w:tr>
      <w:tr w:rsidR="00151456" w:rsidRPr="00A644F7" w:rsidTr="009D5E9F">
        <w:trPr>
          <w:trHeight w:val="362"/>
        </w:trPr>
        <w:tc>
          <w:tcPr>
            <w:tcW w:w="7736" w:type="dxa"/>
            <w:gridSpan w:val="2"/>
            <w:tcBorders>
              <w:top w:val="nil"/>
              <w:left w:val="nil"/>
              <w:bottom w:val="nil"/>
              <w:right w:val="nil"/>
            </w:tcBorders>
            <w:shd w:val="clear" w:color="auto" w:fill="auto"/>
            <w:noWrap/>
            <w:vAlign w:val="bottom"/>
            <w:hideMark/>
          </w:tcPr>
          <w:p w:rsidR="00151456" w:rsidRPr="00A644F7"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08EE7013(A):</w:t>
            </w:r>
            <w:r w:rsidR="00151456" w:rsidRPr="00A644F7">
              <w:rPr>
                <w:rFonts w:ascii="Cambria" w:eastAsia="Times New Roman" w:hAnsi="Cambria" w:cs="Times New Roman"/>
                <w:color w:val="000000"/>
                <w:sz w:val="24"/>
                <w:szCs w:val="24"/>
              </w:rPr>
              <w:t xml:space="preserve"> Cryogenic Engineering</w:t>
            </w:r>
          </w:p>
        </w:tc>
      </w:tr>
      <w:tr w:rsidR="00151456" w:rsidRPr="00A644F7" w:rsidTr="009D5E9F">
        <w:trPr>
          <w:trHeight w:val="362"/>
        </w:trPr>
        <w:tc>
          <w:tcPr>
            <w:tcW w:w="7736" w:type="dxa"/>
            <w:gridSpan w:val="2"/>
            <w:tcBorders>
              <w:top w:val="nil"/>
              <w:left w:val="nil"/>
              <w:bottom w:val="nil"/>
              <w:right w:val="nil"/>
            </w:tcBorders>
            <w:shd w:val="clear" w:color="auto" w:fill="auto"/>
            <w:noWrap/>
            <w:vAlign w:val="bottom"/>
            <w:hideMark/>
          </w:tcPr>
          <w:p w:rsidR="00151456" w:rsidRPr="00A644F7"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08EE7013(B)</w:t>
            </w:r>
            <w:r w:rsidR="00151456" w:rsidRPr="00A644F7">
              <w:rPr>
                <w:rFonts w:ascii="Cambria" w:eastAsia="Times New Roman" w:hAnsi="Cambria" w:cs="Times New Roman"/>
                <w:color w:val="000000"/>
                <w:sz w:val="24"/>
                <w:szCs w:val="24"/>
              </w:rPr>
              <w:t>Theory of Combustion</w:t>
            </w:r>
          </w:p>
        </w:tc>
      </w:tr>
      <w:tr w:rsidR="00151456" w:rsidRPr="00A644F7" w:rsidTr="009D5E9F">
        <w:trPr>
          <w:trHeight w:val="362"/>
        </w:trPr>
        <w:tc>
          <w:tcPr>
            <w:tcW w:w="7736" w:type="dxa"/>
            <w:gridSpan w:val="2"/>
            <w:tcBorders>
              <w:top w:val="nil"/>
              <w:left w:val="nil"/>
              <w:bottom w:val="nil"/>
              <w:right w:val="nil"/>
            </w:tcBorders>
            <w:shd w:val="clear" w:color="auto" w:fill="auto"/>
            <w:noWrap/>
            <w:vAlign w:val="bottom"/>
            <w:hideMark/>
          </w:tcPr>
          <w:p w:rsidR="00151456" w:rsidRPr="00A644F7"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08EE7013(C)</w:t>
            </w:r>
            <w:r w:rsidR="00151456" w:rsidRPr="00A644F7">
              <w:rPr>
                <w:rFonts w:ascii="Cambria" w:eastAsia="Times New Roman" w:hAnsi="Cambria" w:cs="Times New Roman"/>
                <w:color w:val="000000"/>
                <w:sz w:val="24"/>
                <w:szCs w:val="24"/>
              </w:rPr>
              <w:t xml:space="preserve"> Energy Efficient Buildings </w:t>
            </w:r>
          </w:p>
        </w:tc>
      </w:tr>
      <w:tr w:rsidR="00151456" w:rsidRPr="00A644F7" w:rsidTr="009D5E9F">
        <w:trPr>
          <w:trHeight w:val="362"/>
        </w:trPr>
        <w:tc>
          <w:tcPr>
            <w:tcW w:w="2730" w:type="dxa"/>
            <w:tcBorders>
              <w:top w:val="nil"/>
              <w:left w:val="nil"/>
              <w:bottom w:val="nil"/>
              <w:right w:val="nil"/>
            </w:tcBorders>
            <w:shd w:val="clear" w:color="auto" w:fill="auto"/>
            <w:noWrap/>
            <w:vAlign w:val="center"/>
            <w:hideMark/>
          </w:tcPr>
          <w:p w:rsidR="00151456" w:rsidRPr="00A644F7" w:rsidRDefault="00151456" w:rsidP="00E5296F">
            <w:pPr>
              <w:spacing w:after="0" w:line="240" w:lineRule="auto"/>
              <w:rPr>
                <w:rFonts w:ascii="Cambria" w:eastAsia="Times New Roman" w:hAnsi="Cambria" w:cs="Times New Roman"/>
                <w:b/>
                <w:bCs/>
                <w:color w:val="000000"/>
                <w:sz w:val="24"/>
                <w:szCs w:val="24"/>
                <w:u w:val="single"/>
              </w:rPr>
            </w:pPr>
            <w:r w:rsidRPr="00A644F7">
              <w:rPr>
                <w:rFonts w:ascii="Cambria" w:eastAsia="Times New Roman" w:hAnsi="Cambria" w:cs="Times New Roman"/>
                <w:b/>
                <w:bCs/>
                <w:color w:val="000000"/>
                <w:sz w:val="24"/>
                <w:szCs w:val="24"/>
                <w:u w:val="single"/>
              </w:rPr>
              <w:t>ELECTIVES</w:t>
            </w:r>
            <w:r w:rsidR="00251EB6">
              <w:rPr>
                <w:rFonts w:ascii="Cambria" w:eastAsia="Times New Roman" w:hAnsi="Cambria" w:cs="Times New Roman"/>
                <w:b/>
                <w:bCs/>
                <w:color w:val="000000"/>
                <w:sz w:val="24"/>
                <w:szCs w:val="24"/>
              </w:rPr>
              <w:t>–</w:t>
            </w:r>
            <w:r w:rsidRPr="00A644F7">
              <w:rPr>
                <w:rFonts w:ascii="Cambria" w:eastAsia="Times New Roman" w:hAnsi="Cambria" w:cs="Times New Roman"/>
                <w:b/>
                <w:bCs/>
                <w:color w:val="000000"/>
                <w:sz w:val="24"/>
                <w:szCs w:val="24"/>
              </w:rPr>
              <w:t xml:space="preserve"> II</w:t>
            </w:r>
          </w:p>
        </w:tc>
        <w:tc>
          <w:tcPr>
            <w:tcW w:w="5006" w:type="dxa"/>
            <w:tcBorders>
              <w:top w:val="nil"/>
              <w:left w:val="nil"/>
              <w:bottom w:val="nil"/>
              <w:right w:val="nil"/>
            </w:tcBorders>
            <w:shd w:val="clear" w:color="auto" w:fill="auto"/>
            <w:noWrap/>
            <w:vAlign w:val="bottom"/>
            <w:hideMark/>
          </w:tcPr>
          <w:p w:rsidR="00151456" w:rsidRPr="00A644F7" w:rsidRDefault="00151456" w:rsidP="00E5296F">
            <w:pPr>
              <w:spacing w:after="0" w:line="240" w:lineRule="auto"/>
              <w:rPr>
                <w:rFonts w:ascii="Cambria" w:eastAsia="Times New Roman" w:hAnsi="Cambria" w:cs="Times New Roman"/>
                <w:b/>
                <w:bCs/>
                <w:color w:val="000000"/>
                <w:sz w:val="24"/>
                <w:szCs w:val="24"/>
                <w:u w:val="single"/>
              </w:rPr>
            </w:pPr>
          </w:p>
        </w:tc>
      </w:tr>
      <w:tr w:rsidR="00151456" w:rsidRPr="00A644F7" w:rsidTr="009D5E9F">
        <w:trPr>
          <w:trHeight w:val="362"/>
        </w:trPr>
        <w:tc>
          <w:tcPr>
            <w:tcW w:w="7736" w:type="dxa"/>
            <w:gridSpan w:val="2"/>
            <w:tcBorders>
              <w:top w:val="nil"/>
              <w:left w:val="nil"/>
              <w:bottom w:val="nil"/>
              <w:right w:val="nil"/>
            </w:tcBorders>
            <w:shd w:val="clear" w:color="auto" w:fill="auto"/>
            <w:noWrap/>
            <w:vAlign w:val="bottom"/>
            <w:hideMark/>
          </w:tcPr>
          <w:p w:rsidR="00151456" w:rsidRPr="00A644F7"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08EE7023(A)</w:t>
            </w:r>
            <w:r w:rsidR="00151456" w:rsidRPr="00A644F7">
              <w:rPr>
                <w:rFonts w:ascii="Cambria" w:eastAsia="Times New Roman" w:hAnsi="Cambria" w:cs="Times New Roman"/>
                <w:color w:val="000000"/>
                <w:sz w:val="24"/>
                <w:szCs w:val="24"/>
              </w:rPr>
              <w:t xml:space="preserve"> Optimal Design of Heat Exchangers</w:t>
            </w:r>
          </w:p>
        </w:tc>
      </w:tr>
      <w:tr w:rsidR="00151456" w:rsidRPr="00A644F7" w:rsidTr="009D5E9F">
        <w:trPr>
          <w:trHeight w:val="362"/>
        </w:trPr>
        <w:tc>
          <w:tcPr>
            <w:tcW w:w="7736" w:type="dxa"/>
            <w:gridSpan w:val="2"/>
            <w:tcBorders>
              <w:top w:val="nil"/>
              <w:left w:val="nil"/>
              <w:bottom w:val="nil"/>
              <w:right w:val="nil"/>
            </w:tcBorders>
            <w:shd w:val="clear" w:color="auto" w:fill="auto"/>
            <w:noWrap/>
            <w:vAlign w:val="bottom"/>
            <w:hideMark/>
          </w:tcPr>
          <w:p w:rsidR="00151456" w:rsidRPr="00A644F7"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08EE7023(B)</w:t>
            </w:r>
            <w:r w:rsidR="00151456" w:rsidRPr="00A644F7">
              <w:rPr>
                <w:rFonts w:ascii="Cambria" w:eastAsia="Times New Roman" w:hAnsi="Cambria" w:cs="Times New Roman"/>
                <w:color w:val="000000"/>
                <w:sz w:val="24"/>
                <w:szCs w:val="24"/>
              </w:rPr>
              <w:t xml:space="preserve">  Soft Computing Techniques</w:t>
            </w:r>
          </w:p>
        </w:tc>
      </w:tr>
      <w:tr w:rsidR="00151456" w:rsidRPr="00A644F7" w:rsidTr="009D5E9F">
        <w:trPr>
          <w:trHeight w:val="362"/>
        </w:trPr>
        <w:tc>
          <w:tcPr>
            <w:tcW w:w="7736" w:type="dxa"/>
            <w:gridSpan w:val="2"/>
            <w:tcBorders>
              <w:top w:val="nil"/>
              <w:left w:val="nil"/>
              <w:bottom w:val="nil"/>
              <w:right w:val="nil"/>
            </w:tcBorders>
            <w:shd w:val="clear" w:color="auto" w:fill="auto"/>
            <w:noWrap/>
            <w:vAlign w:val="bottom"/>
            <w:hideMark/>
          </w:tcPr>
          <w:p w:rsidR="00151456" w:rsidRPr="00A644F7" w:rsidRDefault="00634C91" w:rsidP="00E5296F">
            <w:pPr>
              <w:spacing w:after="0" w:line="240" w:lineRule="auto"/>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08EE7023(C)</w:t>
            </w:r>
            <w:r w:rsidR="00151456" w:rsidRPr="00A644F7">
              <w:rPr>
                <w:rFonts w:ascii="Cambria" w:eastAsia="Times New Roman" w:hAnsi="Cambria" w:cs="Times New Roman"/>
                <w:color w:val="000000"/>
                <w:sz w:val="24"/>
                <w:szCs w:val="24"/>
              </w:rPr>
              <w:t xml:space="preserve"> </w:t>
            </w:r>
            <w:proofErr w:type="spellStart"/>
            <w:r w:rsidR="00151456" w:rsidRPr="00A644F7">
              <w:rPr>
                <w:rFonts w:ascii="Cambria" w:eastAsia="Times New Roman" w:hAnsi="Cambria" w:cs="Times New Roman"/>
                <w:color w:val="000000"/>
                <w:sz w:val="24"/>
                <w:szCs w:val="24"/>
              </w:rPr>
              <w:t>Nanomaterials</w:t>
            </w:r>
            <w:proofErr w:type="spellEnd"/>
            <w:r w:rsidR="00151456" w:rsidRPr="00A644F7">
              <w:rPr>
                <w:rFonts w:ascii="Cambria" w:eastAsia="Times New Roman" w:hAnsi="Cambria" w:cs="Times New Roman"/>
                <w:color w:val="000000"/>
                <w:sz w:val="24"/>
                <w:szCs w:val="24"/>
              </w:rPr>
              <w:t xml:space="preserve"> and Nanotechnology</w:t>
            </w:r>
          </w:p>
        </w:tc>
      </w:tr>
      <w:tr w:rsidR="00151456" w:rsidRPr="00A644F7" w:rsidTr="009D5E9F">
        <w:trPr>
          <w:trHeight w:val="362"/>
        </w:trPr>
        <w:tc>
          <w:tcPr>
            <w:tcW w:w="7736" w:type="dxa"/>
            <w:gridSpan w:val="2"/>
            <w:tcBorders>
              <w:top w:val="nil"/>
              <w:left w:val="nil"/>
              <w:bottom w:val="nil"/>
              <w:right w:val="nil"/>
            </w:tcBorders>
            <w:shd w:val="clear" w:color="auto" w:fill="auto"/>
            <w:noWrap/>
            <w:vAlign w:val="bottom"/>
          </w:tcPr>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151456" w:rsidRDefault="00151456"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ED075F" w:rsidRDefault="00ED075F" w:rsidP="00E5296F">
            <w:pPr>
              <w:spacing w:after="0" w:line="240" w:lineRule="auto"/>
              <w:rPr>
                <w:rFonts w:ascii="Cambria" w:eastAsia="Times New Roman" w:hAnsi="Cambria" w:cs="Times New Roman"/>
                <w:color w:val="000000"/>
                <w:sz w:val="24"/>
                <w:szCs w:val="24"/>
              </w:rPr>
            </w:pPr>
          </w:p>
          <w:p w:rsidR="00151456" w:rsidRPr="00A644F7" w:rsidRDefault="00151456" w:rsidP="00E5296F">
            <w:pPr>
              <w:spacing w:after="0" w:line="240" w:lineRule="auto"/>
              <w:rPr>
                <w:rFonts w:ascii="Cambria" w:eastAsia="Times New Roman" w:hAnsi="Cambria" w:cs="Times New Roman"/>
                <w:color w:val="000000"/>
                <w:sz w:val="24"/>
                <w:szCs w:val="24"/>
              </w:rPr>
            </w:pPr>
          </w:p>
        </w:tc>
      </w:tr>
    </w:tbl>
    <w:p w:rsidR="00151456" w:rsidRDefault="00151456" w:rsidP="00151456"/>
    <w:p w:rsidR="00151456" w:rsidRDefault="00151456" w:rsidP="00151456"/>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634C91" w:rsidRDefault="00634C91"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p w:rsidR="00151456" w:rsidRDefault="00151456" w:rsidP="00AF06B6">
      <w:pPr>
        <w:jc w:val="center"/>
        <w:rPr>
          <w:rFonts w:asciiTheme="majorHAnsi" w:hAnsiTheme="majorHAnsi"/>
          <w:b/>
          <w:sz w:val="40"/>
          <w:szCs w:val="40"/>
        </w:rPr>
      </w:pPr>
    </w:p>
    <w:tbl>
      <w:tblPr>
        <w:tblpPr w:leftFromText="180" w:rightFromText="180" w:horzAnchor="page" w:tblpX="361" w:tblpY="1"/>
        <w:tblOverlap w:val="never"/>
        <w:tblW w:w="9810" w:type="dxa"/>
        <w:tblLayout w:type="fixed"/>
        <w:tblLook w:val="04A0" w:firstRow="1" w:lastRow="0" w:firstColumn="1" w:lastColumn="0" w:noHBand="0" w:noVBand="1"/>
      </w:tblPr>
      <w:tblGrid>
        <w:gridCol w:w="990"/>
        <w:gridCol w:w="1350"/>
        <w:gridCol w:w="1405"/>
        <w:gridCol w:w="509"/>
        <w:gridCol w:w="506"/>
        <w:gridCol w:w="640"/>
        <w:gridCol w:w="990"/>
        <w:gridCol w:w="1052"/>
        <w:gridCol w:w="1288"/>
        <w:gridCol w:w="1080"/>
      </w:tblGrid>
      <w:tr w:rsidR="009D5E9F" w:rsidRPr="00A644F7" w:rsidTr="009D5E9F">
        <w:trPr>
          <w:trHeight w:val="495"/>
        </w:trPr>
        <w:tc>
          <w:tcPr>
            <w:tcW w:w="9810" w:type="dxa"/>
            <w:gridSpan w:val="10"/>
            <w:tcBorders>
              <w:top w:val="nil"/>
              <w:left w:val="nil"/>
              <w:bottom w:val="single" w:sz="4" w:space="0" w:color="auto"/>
              <w:right w:val="nil"/>
            </w:tcBorders>
            <w:shd w:val="clear" w:color="auto" w:fill="auto"/>
            <w:noWrap/>
            <w:vAlign w:val="bottom"/>
            <w:hideMark/>
          </w:tcPr>
          <w:p w:rsidR="009D5E9F" w:rsidRPr="00A644F7" w:rsidRDefault="009D5E9F" w:rsidP="009D5E9F">
            <w:pPr>
              <w:spacing w:after="0" w:line="240" w:lineRule="auto"/>
              <w:rPr>
                <w:rFonts w:ascii="Cambria" w:eastAsia="Times New Roman" w:hAnsi="Cambria" w:cs="Times New Roman"/>
                <w:b/>
                <w:bCs/>
                <w:color w:val="000000"/>
                <w:sz w:val="32"/>
                <w:szCs w:val="32"/>
              </w:rPr>
            </w:pPr>
            <w:r w:rsidRPr="00A644F7">
              <w:rPr>
                <w:rFonts w:ascii="Cambria" w:eastAsia="Times New Roman" w:hAnsi="Cambria" w:cs="Times New Roman"/>
                <w:b/>
                <w:bCs/>
                <w:color w:val="000000"/>
                <w:sz w:val="32"/>
                <w:szCs w:val="32"/>
              </w:rPr>
              <w:t>Semester 4  (Credits:12)</w:t>
            </w:r>
          </w:p>
        </w:tc>
      </w:tr>
      <w:tr w:rsidR="009D5E9F" w:rsidRPr="00A644F7" w:rsidTr="009D5E9F">
        <w:trPr>
          <w:trHeight w:val="305"/>
        </w:trPr>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Exam Slot</w:t>
            </w:r>
          </w:p>
        </w:tc>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Course No:</w:t>
            </w:r>
          </w:p>
        </w:tc>
        <w:tc>
          <w:tcPr>
            <w:tcW w:w="1405" w:type="dxa"/>
            <w:vMerge w:val="restart"/>
            <w:tcBorders>
              <w:top w:val="nil"/>
              <w:left w:val="single" w:sz="4" w:space="0" w:color="auto"/>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Name</w:t>
            </w:r>
          </w:p>
        </w:tc>
        <w:tc>
          <w:tcPr>
            <w:tcW w:w="1655" w:type="dxa"/>
            <w:gridSpan w:val="3"/>
            <w:tcBorders>
              <w:top w:val="single" w:sz="4" w:space="0" w:color="auto"/>
              <w:left w:val="nil"/>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Hours/Week</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Internal Marks</w:t>
            </w:r>
          </w:p>
        </w:tc>
        <w:tc>
          <w:tcPr>
            <w:tcW w:w="2340" w:type="dxa"/>
            <w:gridSpan w:val="2"/>
            <w:tcBorders>
              <w:top w:val="single" w:sz="4" w:space="0" w:color="auto"/>
              <w:left w:val="nil"/>
              <w:bottom w:val="single" w:sz="4" w:space="0" w:color="auto"/>
              <w:right w:val="single" w:sz="4" w:space="0" w:color="000000"/>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End Semester Exam</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Credits</w:t>
            </w:r>
          </w:p>
        </w:tc>
      </w:tr>
      <w:tr w:rsidR="009D5E9F" w:rsidRPr="00A644F7" w:rsidTr="009D5E9F">
        <w:trPr>
          <w:trHeight w:val="612"/>
        </w:trPr>
        <w:tc>
          <w:tcPr>
            <w:tcW w:w="990" w:type="dxa"/>
            <w:vMerge/>
            <w:tcBorders>
              <w:top w:val="nil"/>
              <w:left w:val="single" w:sz="4" w:space="0" w:color="auto"/>
              <w:bottom w:val="single" w:sz="4" w:space="0" w:color="auto"/>
              <w:right w:val="single" w:sz="4" w:space="0" w:color="auto"/>
            </w:tcBorders>
            <w:vAlign w:val="center"/>
            <w:hideMark/>
          </w:tcPr>
          <w:p w:rsidR="009D5E9F" w:rsidRPr="00A644F7" w:rsidRDefault="009D5E9F" w:rsidP="009D5E9F">
            <w:pPr>
              <w:spacing w:after="0" w:line="240" w:lineRule="auto"/>
              <w:rPr>
                <w:rFonts w:ascii="Cambria" w:eastAsia="Times New Roman" w:hAnsi="Cambria" w:cs="Times New Roman"/>
                <w:b/>
                <w:bCs/>
                <w:color w:val="000000"/>
                <w:sz w:val="24"/>
                <w:szCs w:val="24"/>
              </w:rPr>
            </w:pPr>
          </w:p>
        </w:tc>
        <w:tc>
          <w:tcPr>
            <w:tcW w:w="1350" w:type="dxa"/>
            <w:vMerge/>
            <w:tcBorders>
              <w:top w:val="nil"/>
              <w:left w:val="single" w:sz="4" w:space="0" w:color="auto"/>
              <w:bottom w:val="single" w:sz="4" w:space="0" w:color="auto"/>
              <w:right w:val="single" w:sz="4" w:space="0" w:color="auto"/>
            </w:tcBorders>
            <w:vAlign w:val="center"/>
            <w:hideMark/>
          </w:tcPr>
          <w:p w:rsidR="009D5E9F" w:rsidRPr="00A644F7" w:rsidRDefault="009D5E9F" w:rsidP="009D5E9F">
            <w:pPr>
              <w:spacing w:after="0" w:line="240" w:lineRule="auto"/>
              <w:rPr>
                <w:rFonts w:ascii="Cambria" w:eastAsia="Times New Roman" w:hAnsi="Cambria" w:cs="Times New Roman"/>
                <w:b/>
                <w:bCs/>
                <w:color w:val="000000"/>
                <w:sz w:val="24"/>
                <w:szCs w:val="24"/>
              </w:rPr>
            </w:pPr>
          </w:p>
        </w:tc>
        <w:tc>
          <w:tcPr>
            <w:tcW w:w="1405" w:type="dxa"/>
            <w:vMerge/>
            <w:tcBorders>
              <w:top w:val="nil"/>
              <w:left w:val="single" w:sz="4" w:space="0" w:color="auto"/>
              <w:bottom w:val="single" w:sz="4" w:space="0" w:color="auto"/>
              <w:right w:val="single" w:sz="4" w:space="0" w:color="auto"/>
            </w:tcBorders>
            <w:vAlign w:val="center"/>
            <w:hideMark/>
          </w:tcPr>
          <w:p w:rsidR="009D5E9F" w:rsidRPr="00A644F7" w:rsidRDefault="009D5E9F" w:rsidP="009D5E9F">
            <w:pPr>
              <w:spacing w:after="0" w:line="240" w:lineRule="auto"/>
              <w:rPr>
                <w:rFonts w:ascii="Cambria" w:eastAsia="Times New Roman" w:hAnsi="Cambria" w:cs="Times New Roman"/>
                <w:b/>
                <w:bCs/>
                <w:color w:val="000000"/>
                <w:sz w:val="24"/>
                <w:szCs w:val="24"/>
              </w:rPr>
            </w:pPr>
          </w:p>
        </w:tc>
        <w:tc>
          <w:tcPr>
            <w:tcW w:w="509" w:type="dxa"/>
            <w:tcBorders>
              <w:top w:val="nil"/>
              <w:left w:val="nil"/>
              <w:bottom w:val="single" w:sz="4" w:space="0" w:color="auto"/>
              <w:right w:val="single" w:sz="4" w:space="0" w:color="auto"/>
            </w:tcBorders>
            <w:shd w:val="clear" w:color="auto" w:fill="auto"/>
            <w:noWrap/>
            <w:vAlign w:val="bottom"/>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L</w:t>
            </w:r>
          </w:p>
        </w:tc>
        <w:tc>
          <w:tcPr>
            <w:tcW w:w="506" w:type="dxa"/>
            <w:tcBorders>
              <w:top w:val="nil"/>
              <w:left w:val="nil"/>
              <w:bottom w:val="single" w:sz="4" w:space="0" w:color="auto"/>
              <w:right w:val="single" w:sz="4" w:space="0" w:color="auto"/>
            </w:tcBorders>
            <w:shd w:val="clear" w:color="auto" w:fill="auto"/>
            <w:noWrap/>
            <w:vAlign w:val="bottom"/>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T</w:t>
            </w:r>
          </w:p>
        </w:tc>
        <w:tc>
          <w:tcPr>
            <w:tcW w:w="640" w:type="dxa"/>
            <w:tcBorders>
              <w:top w:val="nil"/>
              <w:left w:val="nil"/>
              <w:bottom w:val="single" w:sz="4" w:space="0" w:color="auto"/>
              <w:right w:val="single" w:sz="4" w:space="0" w:color="auto"/>
            </w:tcBorders>
            <w:shd w:val="clear" w:color="auto" w:fill="auto"/>
            <w:noWrap/>
            <w:vAlign w:val="bottom"/>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P</w:t>
            </w:r>
          </w:p>
        </w:tc>
        <w:tc>
          <w:tcPr>
            <w:tcW w:w="990" w:type="dxa"/>
            <w:vMerge/>
            <w:tcBorders>
              <w:top w:val="nil"/>
              <w:left w:val="single" w:sz="4" w:space="0" w:color="auto"/>
              <w:bottom w:val="single" w:sz="4" w:space="0" w:color="auto"/>
              <w:right w:val="single" w:sz="4" w:space="0" w:color="auto"/>
            </w:tcBorders>
            <w:vAlign w:val="center"/>
            <w:hideMark/>
          </w:tcPr>
          <w:p w:rsidR="009D5E9F" w:rsidRPr="00A644F7" w:rsidRDefault="009D5E9F" w:rsidP="009D5E9F">
            <w:pPr>
              <w:spacing w:after="0" w:line="240" w:lineRule="auto"/>
              <w:rPr>
                <w:rFonts w:ascii="Cambria" w:eastAsia="Times New Roman" w:hAnsi="Cambria" w:cs="Times New Roman"/>
                <w:b/>
                <w:bCs/>
                <w:color w:val="000000"/>
                <w:sz w:val="24"/>
                <w:szCs w:val="24"/>
              </w:rPr>
            </w:pPr>
          </w:p>
        </w:tc>
        <w:tc>
          <w:tcPr>
            <w:tcW w:w="1052" w:type="dxa"/>
            <w:tcBorders>
              <w:top w:val="nil"/>
              <w:left w:val="nil"/>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Marks</w:t>
            </w:r>
          </w:p>
        </w:tc>
        <w:tc>
          <w:tcPr>
            <w:tcW w:w="1288" w:type="dxa"/>
            <w:tcBorders>
              <w:top w:val="nil"/>
              <w:left w:val="nil"/>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b/>
                <w:bCs/>
                <w:color w:val="000000"/>
                <w:sz w:val="24"/>
                <w:szCs w:val="24"/>
              </w:rPr>
            </w:pPr>
            <w:r w:rsidRPr="00A644F7">
              <w:rPr>
                <w:rFonts w:ascii="Cambria" w:eastAsia="Times New Roman" w:hAnsi="Cambria" w:cs="Times New Roman"/>
                <w:b/>
                <w:bCs/>
                <w:color w:val="000000"/>
                <w:sz w:val="24"/>
                <w:szCs w:val="24"/>
              </w:rPr>
              <w:t>Duration (</w:t>
            </w:r>
            <w:proofErr w:type="spellStart"/>
            <w:r w:rsidRPr="00A644F7">
              <w:rPr>
                <w:rFonts w:ascii="Cambria" w:eastAsia="Times New Roman" w:hAnsi="Cambria" w:cs="Times New Roman"/>
                <w:b/>
                <w:bCs/>
                <w:color w:val="000000"/>
                <w:sz w:val="24"/>
                <w:szCs w:val="24"/>
              </w:rPr>
              <w:t>hrs</w:t>
            </w:r>
            <w:proofErr w:type="spellEnd"/>
            <w:r w:rsidRPr="00A644F7">
              <w:rPr>
                <w:rFonts w:ascii="Cambria" w:eastAsia="Times New Roman" w:hAnsi="Cambria" w:cs="Times New Roman"/>
                <w:b/>
                <w:bCs/>
                <w:color w:val="000000"/>
                <w:sz w:val="24"/>
                <w:szCs w:val="24"/>
              </w:rPr>
              <w:t>)</w:t>
            </w:r>
          </w:p>
        </w:tc>
        <w:tc>
          <w:tcPr>
            <w:tcW w:w="1080" w:type="dxa"/>
            <w:vMerge/>
            <w:tcBorders>
              <w:top w:val="nil"/>
              <w:left w:val="single" w:sz="4" w:space="0" w:color="auto"/>
              <w:bottom w:val="single" w:sz="4" w:space="0" w:color="auto"/>
              <w:right w:val="single" w:sz="4" w:space="0" w:color="auto"/>
            </w:tcBorders>
            <w:vAlign w:val="center"/>
            <w:hideMark/>
          </w:tcPr>
          <w:p w:rsidR="009D5E9F" w:rsidRPr="00A644F7" w:rsidRDefault="009D5E9F" w:rsidP="009D5E9F">
            <w:pPr>
              <w:spacing w:after="0" w:line="240" w:lineRule="auto"/>
              <w:rPr>
                <w:rFonts w:ascii="Cambria" w:eastAsia="Times New Roman" w:hAnsi="Cambria" w:cs="Times New Roman"/>
                <w:b/>
                <w:bCs/>
                <w:color w:val="000000"/>
                <w:sz w:val="24"/>
                <w:szCs w:val="24"/>
              </w:rPr>
            </w:pPr>
          </w:p>
        </w:tc>
      </w:tr>
      <w:tr w:rsidR="009D5E9F" w:rsidRPr="00A644F7" w:rsidTr="009D5E9F">
        <w:trPr>
          <w:trHeight w:val="480"/>
        </w:trPr>
        <w:tc>
          <w:tcPr>
            <w:tcW w:w="990" w:type="dxa"/>
            <w:tcBorders>
              <w:top w:val="nil"/>
              <w:left w:val="single" w:sz="4" w:space="0" w:color="auto"/>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 </w:t>
            </w:r>
          </w:p>
        </w:tc>
        <w:tc>
          <w:tcPr>
            <w:tcW w:w="1350" w:type="dxa"/>
            <w:tcBorders>
              <w:top w:val="nil"/>
              <w:left w:val="nil"/>
              <w:bottom w:val="single" w:sz="4" w:space="0" w:color="auto"/>
              <w:right w:val="single" w:sz="4" w:space="0" w:color="auto"/>
            </w:tcBorders>
            <w:shd w:val="clear" w:color="auto" w:fill="auto"/>
            <w:vAlign w:val="center"/>
            <w:hideMark/>
          </w:tcPr>
          <w:p w:rsidR="009D5E9F" w:rsidRPr="00A644F7" w:rsidRDefault="00634C91" w:rsidP="009D5E9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08EE7014</w:t>
            </w:r>
          </w:p>
        </w:tc>
        <w:tc>
          <w:tcPr>
            <w:tcW w:w="1405" w:type="dxa"/>
            <w:tcBorders>
              <w:top w:val="nil"/>
              <w:left w:val="nil"/>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Research Project -Phase II</w:t>
            </w:r>
          </w:p>
        </w:tc>
        <w:tc>
          <w:tcPr>
            <w:tcW w:w="509" w:type="dxa"/>
            <w:tcBorders>
              <w:top w:val="nil"/>
              <w:left w:val="nil"/>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506" w:type="dxa"/>
            <w:tcBorders>
              <w:top w:val="nil"/>
              <w:left w:val="nil"/>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640" w:type="dxa"/>
            <w:tcBorders>
              <w:top w:val="nil"/>
              <w:left w:val="nil"/>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21</w:t>
            </w:r>
          </w:p>
        </w:tc>
        <w:tc>
          <w:tcPr>
            <w:tcW w:w="990" w:type="dxa"/>
            <w:tcBorders>
              <w:top w:val="nil"/>
              <w:left w:val="nil"/>
              <w:bottom w:val="single" w:sz="4" w:space="0" w:color="auto"/>
              <w:right w:val="nil"/>
            </w:tcBorders>
            <w:shd w:val="clear" w:color="auto" w:fill="auto"/>
            <w:vAlign w:val="center"/>
            <w:hideMark/>
          </w:tcPr>
          <w:p w:rsidR="009D5E9F" w:rsidRPr="00A644F7" w:rsidRDefault="002D2184" w:rsidP="009D5E9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7</w:t>
            </w:r>
            <w:r w:rsidR="000C5388">
              <w:rPr>
                <w:rFonts w:ascii="Cambria" w:eastAsia="Times New Roman" w:hAnsi="Cambria" w:cs="Times New Roman"/>
                <w:color w:val="000000"/>
                <w:sz w:val="24"/>
                <w:szCs w:val="24"/>
              </w:rPr>
              <w:t>0</w:t>
            </w:r>
          </w:p>
        </w:tc>
        <w:tc>
          <w:tcPr>
            <w:tcW w:w="1052" w:type="dxa"/>
            <w:tcBorders>
              <w:top w:val="nil"/>
              <w:left w:val="single" w:sz="4" w:space="0" w:color="auto"/>
              <w:bottom w:val="single" w:sz="4" w:space="0" w:color="auto"/>
              <w:right w:val="nil"/>
            </w:tcBorders>
            <w:shd w:val="clear" w:color="auto" w:fill="auto"/>
            <w:vAlign w:val="center"/>
            <w:hideMark/>
          </w:tcPr>
          <w:p w:rsidR="009D5E9F" w:rsidRPr="00A644F7" w:rsidRDefault="002D2184" w:rsidP="009D5E9F">
            <w:pPr>
              <w:spacing w:after="0" w:line="240" w:lineRule="auto"/>
              <w:jc w:val="center"/>
              <w:rPr>
                <w:rFonts w:ascii="Cambria" w:eastAsia="Times New Roman" w:hAnsi="Cambria" w:cs="Times New Roman"/>
                <w:color w:val="000000"/>
                <w:sz w:val="24"/>
                <w:szCs w:val="24"/>
              </w:rPr>
            </w:pPr>
            <w:r>
              <w:rPr>
                <w:rFonts w:ascii="Cambria" w:eastAsia="Times New Roman" w:hAnsi="Cambria" w:cs="Times New Roman"/>
                <w:color w:val="000000"/>
                <w:sz w:val="24"/>
                <w:szCs w:val="24"/>
              </w:rPr>
              <w:t>3</w:t>
            </w:r>
            <w:r w:rsidR="009D5E9F" w:rsidRPr="00A644F7">
              <w:rPr>
                <w:rFonts w:ascii="Cambria" w:eastAsia="Times New Roman" w:hAnsi="Cambria" w:cs="Times New Roman"/>
                <w:color w:val="000000"/>
                <w:sz w:val="24"/>
                <w:szCs w:val="24"/>
              </w:rPr>
              <w:t>0</w:t>
            </w:r>
          </w:p>
        </w:tc>
        <w:tc>
          <w:tcPr>
            <w:tcW w:w="1288" w:type="dxa"/>
            <w:tcBorders>
              <w:top w:val="nil"/>
              <w:left w:val="single" w:sz="4" w:space="0" w:color="auto"/>
              <w:bottom w:val="single" w:sz="4" w:space="0" w:color="auto"/>
              <w:right w:val="nil"/>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0</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9D5E9F" w:rsidRPr="00A644F7" w:rsidRDefault="009D5E9F" w:rsidP="009D5E9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12</w:t>
            </w:r>
          </w:p>
        </w:tc>
      </w:tr>
      <w:tr w:rsidR="009D5E9F" w:rsidRPr="00A644F7" w:rsidTr="009D5E9F">
        <w:trPr>
          <w:trHeight w:val="305"/>
        </w:trPr>
        <w:tc>
          <w:tcPr>
            <w:tcW w:w="990" w:type="dxa"/>
            <w:tcBorders>
              <w:top w:val="nil"/>
              <w:left w:val="single" w:sz="4" w:space="0" w:color="auto"/>
              <w:bottom w:val="single" w:sz="4" w:space="0" w:color="auto"/>
              <w:right w:val="nil"/>
            </w:tcBorders>
            <w:shd w:val="clear" w:color="auto" w:fill="auto"/>
            <w:noWrap/>
            <w:vAlign w:val="bottom"/>
            <w:hideMark/>
          </w:tcPr>
          <w:p w:rsidR="009D5E9F" w:rsidRPr="00A644F7" w:rsidRDefault="009D5E9F" w:rsidP="009D5E9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1350" w:type="dxa"/>
            <w:tcBorders>
              <w:top w:val="nil"/>
              <w:left w:val="nil"/>
              <w:bottom w:val="single" w:sz="4" w:space="0" w:color="auto"/>
              <w:right w:val="nil"/>
            </w:tcBorders>
            <w:shd w:val="clear" w:color="auto" w:fill="auto"/>
            <w:noWrap/>
            <w:vAlign w:val="bottom"/>
            <w:hideMark/>
          </w:tcPr>
          <w:p w:rsidR="009D5E9F" w:rsidRPr="00A644F7" w:rsidRDefault="009D5E9F" w:rsidP="009D5E9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1405" w:type="dxa"/>
            <w:tcBorders>
              <w:top w:val="nil"/>
              <w:left w:val="nil"/>
              <w:bottom w:val="single" w:sz="4" w:space="0" w:color="auto"/>
              <w:right w:val="nil"/>
            </w:tcBorders>
            <w:shd w:val="clear" w:color="auto" w:fill="auto"/>
            <w:noWrap/>
            <w:vAlign w:val="bottom"/>
            <w:hideMark/>
          </w:tcPr>
          <w:p w:rsidR="009D5E9F" w:rsidRPr="00A644F7" w:rsidRDefault="009D5E9F" w:rsidP="009D5E9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509" w:type="dxa"/>
            <w:tcBorders>
              <w:top w:val="nil"/>
              <w:left w:val="nil"/>
              <w:bottom w:val="single" w:sz="4" w:space="0" w:color="auto"/>
              <w:right w:val="nil"/>
            </w:tcBorders>
            <w:shd w:val="clear" w:color="auto" w:fill="auto"/>
            <w:noWrap/>
            <w:vAlign w:val="bottom"/>
            <w:hideMark/>
          </w:tcPr>
          <w:p w:rsidR="009D5E9F" w:rsidRPr="00A644F7" w:rsidRDefault="009D5E9F" w:rsidP="009D5E9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506" w:type="dxa"/>
            <w:tcBorders>
              <w:top w:val="nil"/>
              <w:left w:val="nil"/>
              <w:bottom w:val="single" w:sz="4" w:space="0" w:color="auto"/>
              <w:right w:val="nil"/>
            </w:tcBorders>
            <w:shd w:val="clear" w:color="auto" w:fill="auto"/>
            <w:noWrap/>
            <w:vAlign w:val="bottom"/>
            <w:hideMark/>
          </w:tcPr>
          <w:p w:rsidR="009D5E9F" w:rsidRPr="00A644F7" w:rsidRDefault="009D5E9F" w:rsidP="009D5E9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640" w:type="dxa"/>
            <w:tcBorders>
              <w:top w:val="nil"/>
              <w:left w:val="nil"/>
              <w:bottom w:val="single" w:sz="4" w:space="0" w:color="auto"/>
              <w:right w:val="nil"/>
            </w:tcBorders>
            <w:shd w:val="clear" w:color="auto" w:fill="auto"/>
            <w:noWrap/>
            <w:vAlign w:val="bottom"/>
            <w:hideMark/>
          </w:tcPr>
          <w:p w:rsidR="009D5E9F" w:rsidRPr="00A644F7" w:rsidRDefault="009D5E9F" w:rsidP="009D5E9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990" w:type="dxa"/>
            <w:tcBorders>
              <w:top w:val="nil"/>
              <w:left w:val="nil"/>
              <w:bottom w:val="single" w:sz="4" w:space="0" w:color="auto"/>
              <w:right w:val="nil"/>
            </w:tcBorders>
            <w:shd w:val="clear" w:color="auto" w:fill="auto"/>
            <w:noWrap/>
            <w:vAlign w:val="bottom"/>
            <w:hideMark/>
          </w:tcPr>
          <w:p w:rsidR="009D5E9F" w:rsidRPr="00A644F7" w:rsidRDefault="009D5E9F" w:rsidP="009D5E9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1052" w:type="dxa"/>
            <w:tcBorders>
              <w:top w:val="nil"/>
              <w:left w:val="nil"/>
              <w:bottom w:val="single" w:sz="4" w:space="0" w:color="auto"/>
              <w:right w:val="nil"/>
            </w:tcBorders>
            <w:shd w:val="clear" w:color="auto" w:fill="auto"/>
            <w:noWrap/>
            <w:vAlign w:val="bottom"/>
            <w:hideMark/>
          </w:tcPr>
          <w:p w:rsidR="009D5E9F" w:rsidRPr="00A644F7" w:rsidRDefault="009D5E9F" w:rsidP="009D5E9F">
            <w:pPr>
              <w:spacing w:after="0" w:line="240" w:lineRule="auto"/>
              <w:ind w:right="-270"/>
              <w:rPr>
                <w:rFonts w:ascii="Cambria" w:eastAsia="Times New Roman" w:hAnsi="Cambria" w:cs="Times New Roman"/>
                <w:color w:val="000000"/>
              </w:rPr>
            </w:pPr>
            <w:proofErr w:type="spellStart"/>
            <w:r>
              <w:rPr>
                <w:rFonts w:ascii="Cambria" w:eastAsia="Times New Roman" w:hAnsi="Cambria" w:cs="Times New Roman"/>
                <w:color w:val="000000"/>
              </w:rPr>
              <w:t>Credi</w:t>
            </w:r>
            <w:r w:rsidRPr="00A644F7">
              <w:rPr>
                <w:rFonts w:ascii="Cambria" w:eastAsia="Times New Roman" w:hAnsi="Cambria" w:cs="Times New Roman"/>
                <w:color w:val="000000"/>
              </w:rPr>
              <w:t>s</w:t>
            </w:r>
            <w:proofErr w:type="spellEnd"/>
          </w:p>
        </w:tc>
        <w:tc>
          <w:tcPr>
            <w:tcW w:w="1288" w:type="dxa"/>
            <w:tcBorders>
              <w:top w:val="nil"/>
              <w:left w:val="nil"/>
              <w:bottom w:val="single" w:sz="4" w:space="0" w:color="auto"/>
              <w:right w:val="nil"/>
            </w:tcBorders>
            <w:shd w:val="clear" w:color="auto" w:fill="auto"/>
            <w:noWrap/>
            <w:vAlign w:val="bottom"/>
            <w:hideMark/>
          </w:tcPr>
          <w:p w:rsidR="009D5E9F" w:rsidRPr="00A644F7" w:rsidRDefault="009D5E9F" w:rsidP="009D5E9F">
            <w:pPr>
              <w:spacing w:after="0" w:line="240" w:lineRule="auto"/>
              <w:rPr>
                <w:rFonts w:ascii="Cambria" w:eastAsia="Times New Roman" w:hAnsi="Cambria" w:cs="Times New Roman"/>
                <w:color w:val="000000"/>
              </w:rPr>
            </w:pPr>
            <w:r w:rsidRPr="00A644F7">
              <w:rPr>
                <w:rFonts w:ascii="Cambria" w:eastAsia="Times New Roman" w:hAnsi="Cambria"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9D5E9F" w:rsidRPr="00A644F7" w:rsidRDefault="009D5E9F" w:rsidP="009D5E9F">
            <w:pPr>
              <w:spacing w:after="0" w:line="240" w:lineRule="auto"/>
              <w:jc w:val="center"/>
              <w:rPr>
                <w:rFonts w:ascii="Cambria" w:eastAsia="Times New Roman" w:hAnsi="Cambria" w:cs="Times New Roman"/>
                <w:color w:val="000000"/>
                <w:sz w:val="24"/>
                <w:szCs w:val="24"/>
              </w:rPr>
            </w:pPr>
            <w:r w:rsidRPr="00A644F7">
              <w:rPr>
                <w:rFonts w:ascii="Cambria" w:eastAsia="Times New Roman" w:hAnsi="Cambria" w:cs="Times New Roman"/>
                <w:color w:val="000000"/>
                <w:sz w:val="24"/>
                <w:szCs w:val="24"/>
              </w:rPr>
              <w:t>12</w:t>
            </w:r>
          </w:p>
        </w:tc>
      </w:tr>
      <w:tr w:rsidR="009D5E9F" w:rsidRPr="00A644F7" w:rsidTr="009D5E9F">
        <w:trPr>
          <w:trHeight w:val="305"/>
        </w:trPr>
        <w:tc>
          <w:tcPr>
            <w:tcW w:w="990"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jc w:val="center"/>
              <w:rPr>
                <w:rFonts w:ascii="Cambria" w:eastAsia="Times New Roman" w:hAnsi="Cambria" w:cs="Times New Roman"/>
                <w:color w:val="000000"/>
                <w:sz w:val="24"/>
                <w:szCs w:val="24"/>
              </w:rPr>
            </w:pPr>
          </w:p>
        </w:tc>
        <w:tc>
          <w:tcPr>
            <w:tcW w:w="1350"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rPr>
                <w:rFonts w:ascii="Times New Roman" w:eastAsia="Times New Roman" w:hAnsi="Times New Roman" w:cs="Times New Roman"/>
                <w:sz w:val="20"/>
                <w:szCs w:val="20"/>
              </w:rPr>
            </w:pPr>
          </w:p>
        </w:tc>
        <w:tc>
          <w:tcPr>
            <w:tcW w:w="1405"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rPr>
                <w:rFonts w:ascii="Times New Roman" w:eastAsia="Times New Roman" w:hAnsi="Times New Roman" w:cs="Times New Roman"/>
                <w:sz w:val="20"/>
                <w:szCs w:val="20"/>
              </w:rPr>
            </w:pPr>
          </w:p>
        </w:tc>
        <w:tc>
          <w:tcPr>
            <w:tcW w:w="509"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rPr>
                <w:rFonts w:ascii="Times New Roman" w:eastAsia="Times New Roman" w:hAnsi="Times New Roman" w:cs="Times New Roman"/>
                <w:sz w:val="20"/>
                <w:szCs w:val="20"/>
              </w:rPr>
            </w:pPr>
          </w:p>
        </w:tc>
        <w:tc>
          <w:tcPr>
            <w:tcW w:w="506"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rPr>
                <w:rFonts w:ascii="Times New Roman" w:eastAsia="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rPr>
                <w:rFonts w:ascii="Times New Roman" w:eastAsia="Times New Roman" w:hAnsi="Times New Roman" w:cs="Times New Roman"/>
                <w:sz w:val="20"/>
                <w:szCs w:val="20"/>
              </w:rPr>
            </w:pPr>
          </w:p>
        </w:tc>
        <w:tc>
          <w:tcPr>
            <w:tcW w:w="990"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rPr>
                <w:rFonts w:ascii="Times New Roman" w:eastAsia="Times New Roman" w:hAnsi="Times New Roman" w:cs="Times New Roman"/>
                <w:sz w:val="20"/>
                <w:szCs w:val="20"/>
              </w:rPr>
            </w:pPr>
          </w:p>
        </w:tc>
        <w:tc>
          <w:tcPr>
            <w:tcW w:w="1052"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rPr>
                <w:rFonts w:ascii="Times New Roman" w:eastAsia="Times New Roman" w:hAnsi="Times New Roman" w:cs="Times New Roman"/>
                <w:sz w:val="20"/>
                <w:szCs w:val="20"/>
              </w:rPr>
            </w:pPr>
          </w:p>
        </w:tc>
        <w:tc>
          <w:tcPr>
            <w:tcW w:w="1288"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bottom"/>
            <w:hideMark/>
          </w:tcPr>
          <w:p w:rsidR="009D5E9F" w:rsidRPr="00A644F7" w:rsidRDefault="009D5E9F" w:rsidP="009D5E9F">
            <w:pPr>
              <w:spacing w:after="0" w:line="240" w:lineRule="auto"/>
              <w:rPr>
                <w:rFonts w:ascii="Times New Roman" w:eastAsia="Times New Roman" w:hAnsi="Times New Roman" w:cs="Times New Roman"/>
                <w:sz w:val="20"/>
                <w:szCs w:val="20"/>
              </w:rPr>
            </w:pPr>
          </w:p>
        </w:tc>
      </w:tr>
    </w:tbl>
    <w:p w:rsidR="00ED075F" w:rsidRDefault="00ED075F" w:rsidP="00AF06B6">
      <w:pPr>
        <w:jc w:val="center"/>
        <w:rPr>
          <w:rFonts w:asciiTheme="majorHAnsi" w:hAnsiTheme="majorHAnsi"/>
          <w:b/>
          <w:sz w:val="40"/>
          <w:szCs w:val="40"/>
        </w:rPr>
      </w:pPr>
    </w:p>
    <w:p w:rsidR="00ED075F" w:rsidRDefault="00ED075F" w:rsidP="00AF06B6">
      <w:pPr>
        <w:jc w:val="center"/>
        <w:rPr>
          <w:rFonts w:asciiTheme="majorHAnsi" w:hAnsiTheme="majorHAnsi"/>
          <w:b/>
          <w:sz w:val="40"/>
          <w:szCs w:val="40"/>
        </w:rPr>
      </w:pPr>
    </w:p>
    <w:p w:rsidR="00ED075F" w:rsidRDefault="00ED075F" w:rsidP="00AF06B6">
      <w:pPr>
        <w:jc w:val="center"/>
        <w:rPr>
          <w:rFonts w:asciiTheme="majorHAnsi" w:hAnsiTheme="majorHAnsi"/>
          <w:b/>
          <w:sz w:val="40"/>
          <w:szCs w:val="40"/>
        </w:rPr>
      </w:pPr>
    </w:p>
    <w:p w:rsidR="00ED075F" w:rsidRDefault="00ED075F" w:rsidP="00AF06B6">
      <w:pPr>
        <w:jc w:val="center"/>
        <w:rPr>
          <w:rFonts w:asciiTheme="majorHAnsi" w:hAnsiTheme="majorHAnsi"/>
          <w:b/>
          <w:sz w:val="40"/>
          <w:szCs w:val="40"/>
        </w:rPr>
      </w:pPr>
    </w:p>
    <w:p w:rsidR="00ED075F" w:rsidRDefault="00ED075F" w:rsidP="00AF06B6">
      <w:pPr>
        <w:jc w:val="center"/>
        <w:rPr>
          <w:rFonts w:asciiTheme="majorHAnsi" w:hAnsiTheme="majorHAnsi"/>
          <w:b/>
          <w:sz w:val="40"/>
          <w:szCs w:val="40"/>
        </w:rPr>
      </w:pPr>
    </w:p>
    <w:p w:rsidR="00ED075F" w:rsidRDefault="00ED075F" w:rsidP="00634C91">
      <w:pPr>
        <w:rPr>
          <w:rFonts w:asciiTheme="majorHAnsi" w:hAnsiTheme="majorHAnsi"/>
          <w:b/>
          <w:sz w:val="40"/>
          <w:szCs w:val="40"/>
        </w:rPr>
      </w:pPr>
    </w:p>
    <w:p w:rsidR="00AF06B6" w:rsidRPr="00705BE2" w:rsidRDefault="006D4D6A" w:rsidP="00AF06B6">
      <w:pPr>
        <w:jc w:val="center"/>
        <w:rPr>
          <w:rFonts w:asciiTheme="majorHAnsi" w:hAnsiTheme="majorHAnsi"/>
          <w:b/>
          <w:sz w:val="40"/>
          <w:szCs w:val="40"/>
        </w:rPr>
      </w:pPr>
      <w:r>
        <w:rPr>
          <w:rFonts w:asciiTheme="majorHAnsi" w:hAnsiTheme="majorHAnsi"/>
          <w:b/>
          <w:noProof/>
          <w:sz w:val="40"/>
          <w:szCs w:val="40"/>
        </w:rPr>
        <mc:AlternateContent>
          <mc:Choice Requires="wps">
            <w:drawing>
              <wp:anchor distT="0" distB="0" distL="114300" distR="114300" simplePos="0" relativeHeight="251662336" behindDoc="0" locked="0" layoutInCell="1" allowOverlap="1">
                <wp:simplePos x="0" y="0"/>
                <wp:positionH relativeFrom="column">
                  <wp:posOffset>39370</wp:posOffset>
                </wp:positionH>
                <wp:positionV relativeFrom="paragraph">
                  <wp:posOffset>429260</wp:posOffset>
                </wp:positionV>
                <wp:extent cx="5831205" cy="635"/>
                <wp:effectExtent l="0" t="0" r="17145" b="374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3.1pt;margin-top:33.8pt;width:459.1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" strokeweight="2pt">
                <v:stroke dashstyle="1 1"/>
              </v:shape>
            </w:pict>
          </mc:Fallback>
        </mc:AlternateContent>
      </w:r>
      <w:r>
        <w:rPr>
          <w:rFonts w:asciiTheme="majorHAnsi" w:hAnsiTheme="majorHAnsi"/>
          <w:b/>
          <w:noProof/>
          <w:sz w:val="40"/>
          <w:szCs w:val="40"/>
        </w:rPr>
        <mc:AlternateContent>
          <mc:Choice Requires="wps">
            <w:drawing>
              <wp:anchor distT="0" distB="0" distL="114300" distR="114300" simplePos="0" relativeHeight="251661312" behindDoc="0" locked="0" layoutInCell="1" allowOverlap="1">
                <wp:simplePos x="0" y="0"/>
                <wp:positionH relativeFrom="column">
                  <wp:posOffset>29210</wp:posOffset>
                </wp:positionH>
                <wp:positionV relativeFrom="paragraph">
                  <wp:posOffset>392430</wp:posOffset>
                </wp:positionV>
                <wp:extent cx="5831205" cy="635"/>
                <wp:effectExtent l="0" t="0" r="17145" b="3746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2.3pt;margin-top:30.9pt;width:459.1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" strokeweight="2pt"/>
            </w:pict>
          </mc:Fallback>
        </mc:AlternateContent>
      </w:r>
      <w:r>
        <w:rPr>
          <w:rFonts w:asciiTheme="majorHAnsi" w:hAnsiTheme="majorHAnsi"/>
          <w:noProof/>
          <w:sz w:val="40"/>
          <w:szCs w:val="40"/>
        </w:rPr>
        <mc:AlternateContent>
          <mc:Choice Requires="wps">
            <w:drawing>
              <wp:anchor distT="0" distB="0" distL="114300" distR="114300" simplePos="0" relativeHeight="251660288" behindDoc="0" locked="0" layoutInCell="1" allowOverlap="1">
                <wp:simplePos x="0" y="0"/>
                <wp:positionH relativeFrom="column">
                  <wp:posOffset>46990</wp:posOffset>
                </wp:positionH>
                <wp:positionV relativeFrom="paragraph">
                  <wp:posOffset>-88265</wp:posOffset>
                </wp:positionV>
                <wp:extent cx="5831205" cy="635"/>
                <wp:effectExtent l="0" t="0" r="17145" b="374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3.7pt;margin-top:-6.95pt;width:459.1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" strokeweight="2pt">
                <v:stroke dashstyle="1 1"/>
              </v:shape>
            </w:pict>
          </mc:Fallback>
        </mc:AlternateContent>
      </w:r>
      <w:r>
        <w:rPr>
          <w:rFonts w:asciiTheme="majorHAnsi" w:hAnsiTheme="majorHAnsi"/>
          <w:noProof/>
          <w:sz w:val="40"/>
          <w:szCs w:val="40"/>
        </w:rPr>
        <mc:AlternateContent>
          <mc:Choice Requires="wps">
            <w:drawing>
              <wp:anchor distT="0" distB="0" distL="114300" distR="114300" simplePos="0" relativeHeight="251659264" behindDoc="0" locked="0" layoutInCell="1" allowOverlap="1">
                <wp:simplePos x="0" y="0"/>
                <wp:positionH relativeFrom="column">
                  <wp:posOffset>36830</wp:posOffset>
                </wp:positionH>
                <wp:positionV relativeFrom="paragraph">
                  <wp:posOffset>-53975</wp:posOffset>
                </wp:positionV>
                <wp:extent cx="5831205" cy="635"/>
                <wp:effectExtent l="0" t="0" r="17145" b="374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2.9pt;margin-top:-4.25pt;width:459.1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" strokeweight="2pt"/>
            </w:pict>
          </mc:Fallback>
        </mc:AlternateContent>
      </w:r>
      <w:r w:rsidR="00AF06B6">
        <w:rPr>
          <w:rFonts w:asciiTheme="majorHAnsi" w:hAnsiTheme="majorHAnsi"/>
          <w:b/>
          <w:sz w:val="40"/>
          <w:szCs w:val="40"/>
        </w:rPr>
        <w:t>SEMESTER 1</w:t>
      </w:r>
    </w:p>
    <w:p w:rsidR="006C40DF" w:rsidRPr="00634C91" w:rsidRDefault="00102F6E" w:rsidP="00AF06B6">
      <w:pPr>
        <w:spacing w:after="120" w:line="240" w:lineRule="auto"/>
        <w:rPr>
          <w:rFonts w:asciiTheme="majorHAnsi" w:hAnsiTheme="majorHAnsi"/>
          <w:b/>
          <w:bCs/>
          <w:sz w:val="24"/>
          <w:szCs w:val="24"/>
        </w:rPr>
      </w:pPr>
      <w:r w:rsidRPr="00634C91">
        <w:rPr>
          <w:rFonts w:asciiTheme="majorHAnsi" w:hAnsiTheme="majorHAnsi"/>
          <w:b/>
          <w:bCs/>
          <w:sz w:val="24"/>
          <w:szCs w:val="24"/>
        </w:rPr>
        <w:t xml:space="preserve">Course No: </w:t>
      </w:r>
      <w:proofErr w:type="gramStart"/>
      <w:r w:rsidR="00634C91" w:rsidRPr="00634C91">
        <w:rPr>
          <w:rFonts w:asciiTheme="majorHAnsi" w:eastAsia="Times New Roman" w:hAnsiTheme="majorHAnsi" w:cs="Times New Roman"/>
          <w:b/>
          <w:color w:val="000000"/>
          <w:sz w:val="24"/>
          <w:szCs w:val="24"/>
        </w:rPr>
        <w:t>08EE6011</w:t>
      </w:r>
      <w:r w:rsidR="00CE0569" w:rsidRPr="00634C91">
        <w:rPr>
          <w:rFonts w:asciiTheme="majorHAnsi" w:hAnsiTheme="majorHAnsi"/>
          <w:b/>
          <w:bCs/>
          <w:sz w:val="24"/>
          <w:szCs w:val="24"/>
        </w:rPr>
        <w:t xml:space="preserve">  Course</w:t>
      </w:r>
      <w:proofErr w:type="gramEnd"/>
      <w:r w:rsidR="00CE0569" w:rsidRPr="00634C91">
        <w:rPr>
          <w:rFonts w:asciiTheme="majorHAnsi" w:hAnsiTheme="majorHAnsi"/>
          <w:b/>
          <w:bCs/>
          <w:sz w:val="24"/>
          <w:szCs w:val="24"/>
        </w:rPr>
        <w:t xml:space="preserve"> </w:t>
      </w:r>
      <w:proofErr w:type="spellStart"/>
      <w:r w:rsidR="00CE0569" w:rsidRPr="00634C91">
        <w:rPr>
          <w:rFonts w:asciiTheme="majorHAnsi" w:hAnsiTheme="majorHAnsi"/>
          <w:b/>
          <w:bCs/>
          <w:sz w:val="24"/>
          <w:szCs w:val="24"/>
        </w:rPr>
        <w:t>Title:</w:t>
      </w:r>
      <w:r w:rsidR="006C40DF" w:rsidRPr="00634C91">
        <w:rPr>
          <w:rFonts w:asciiTheme="majorHAnsi" w:hAnsiTheme="majorHAnsi"/>
          <w:b/>
          <w:sz w:val="24"/>
          <w:szCs w:val="24"/>
        </w:rPr>
        <w:t>Applied</w:t>
      </w:r>
      <w:proofErr w:type="spellEnd"/>
      <w:r w:rsidR="006C40DF" w:rsidRPr="00634C91">
        <w:rPr>
          <w:rFonts w:asciiTheme="majorHAnsi" w:hAnsiTheme="majorHAnsi"/>
          <w:b/>
          <w:sz w:val="24"/>
          <w:szCs w:val="24"/>
        </w:rPr>
        <w:t xml:space="preserve"> Mathematics</w:t>
      </w:r>
      <w:r w:rsidR="00CE0569" w:rsidRPr="00634C91">
        <w:rPr>
          <w:rFonts w:asciiTheme="majorHAnsi" w:hAnsiTheme="majorHAnsi"/>
          <w:b/>
          <w:bCs/>
          <w:sz w:val="24"/>
          <w:szCs w:val="24"/>
        </w:rPr>
        <w:t xml:space="preserve">     Credits: 3-0-0: 3</w:t>
      </w:r>
    </w:p>
    <w:p w:rsidR="00CE0569" w:rsidRPr="000B0012" w:rsidRDefault="00102F6E" w:rsidP="00CE0569">
      <w:pPr>
        <w:rPr>
          <w:rFonts w:asciiTheme="majorHAnsi" w:hAnsiTheme="majorHAnsi"/>
          <w:sz w:val="24"/>
          <w:szCs w:val="24"/>
        </w:rPr>
      </w:pP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sidR="00CE0569" w:rsidRPr="000B0012">
        <w:rPr>
          <w:rFonts w:asciiTheme="majorHAnsi" w:hAnsiTheme="majorHAnsi"/>
          <w:b/>
          <w:bCs/>
          <w:sz w:val="24"/>
          <w:szCs w:val="24"/>
        </w:rPr>
        <w:t>Year</w:t>
      </w:r>
      <w:proofErr w:type="gramStart"/>
      <w:r w:rsidR="00CE0569">
        <w:rPr>
          <w:rFonts w:asciiTheme="majorHAnsi" w:hAnsiTheme="majorHAnsi"/>
          <w:b/>
          <w:bCs/>
          <w:sz w:val="24"/>
          <w:szCs w:val="24"/>
        </w:rPr>
        <w:t>:</w:t>
      </w:r>
      <w:r w:rsidR="00CE0569" w:rsidRPr="000B0012">
        <w:rPr>
          <w:rFonts w:asciiTheme="majorHAnsi" w:hAnsiTheme="majorHAnsi"/>
          <w:b/>
          <w:bCs/>
          <w:sz w:val="24"/>
          <w:szCs w:val="24"/>
        </w:rPr>
        <w:t>2015</w:t>
      </w:r>
      <w:proofErr w:type="gramEnd"/>
    </w:p>
    <w:p w:rsidR="00CE0569" w:rsidRPr="000B0012" w:rsidRDefault="00CE0569" w:rsidP="00CE0569">
      <w:pPr>
        <w:rPr>
          <w:rFonts w:asciiTheme="majorHAnsi" w:hAnsiTheme="majorHAnsi"/>
          <w:sz w:val="24"/>
          <w:szCs w:val="24"/>
        </w:rPr>
      </w:pPr>
      <w:r w:rsidRPr="000B0012">
        <w:rPr>
          <w:rFonts w:asciiTheme="majorHAnsi" w:hAnsiTheme="majorHAnsi"/>
          <w:b/>
          <w:bCs/>
          <w:sz w:val="24"/>
          <w:szCs w:val="24"/>
        </w:rPr>
        <w:t>Pre-requisites: Nil</w:t>
      </w:r>
    </w:p>
    <w:p w:rsidR="00CE0569" w:rsidRPr="000B0012" w:rsidRDefault="00CE0569" w:rsidP="00CE0569">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C66545" w:rsidRPr="00C66545" w:rsidRDefault="00C66545" w:rsidP="0034612E">
      <w:pPr>
        <w:pStyle w:val="ListParagraph"/>
        <w:numPr>
          <w:ilvl w:val="0"/>
          <w:numId w:val="15"/>
        </w:numPr>
        <w:jc w:val="both"/>
        <w:rPr>
          <w:rFonts w:asciiTheme="majorHAnsi" w:hAnsiTheme="majorHAnsi"/>
          <w:sz w:val="24"/>
          <w:szCs w:val="24"/>
        </w:rPr>
      </w:pPr>
      <w:r>
        <w:rPr>
          <w:rFonts w:asciiTheme="majorHAnsi" w:hAnsiTheme="majorHAnsi"/>
          <w:sz w:val="24"/>
          <w:szCs w:val="24"/>
        </w:rPr>
        <w:t xml:space="preserve">To understand </w:t>
      </w:r>
      <w:r w:rsidRPr="00C66545">
        <w:rPr>
          <w:rFonts w:asciiTheme="majorHAnsi" w:hAnsiTheme="majorHAnsi"/>
          <w:sz w:val="24"/>
          <w:szCs w:val="24"/>
        </w:rPr>
        <w:t>Fundamental concepts in Linear Algebra</w:t>
      </w:r>
    </w:p>
    <w:p w:rsidR="00C66545" w:rsidRPr="00C66545" w:rsidRDefault="00C66545" w:rsidP="0034612E">
      <w:pPr>
        <w:pStyle w:val="ListParagraph"/>
        <w:numPr>
          <w:ilvl w:val="0"/>
          <w:numId w:val="15"/>
        </w:numPr>
        <w:jc w:val="both"/>
        <w:rPr>
          <w:rFonts w:asciiTheme="majorHAnsi" w:hAnsiTheme="majorHAnsi"/>
          <w:sz w:val="24"/>
          <w:szCs w:val="24"/>
        </w:rPr>
      </w:pPr>
      <w:r>
        <w:rPr>
          <w:rFonts w:asciiTheme="majorHAnsi" w:hAnsiTheme="majorHAnsi"/>
          <w:sz w:val="24"/>
          <w:szCs w:val="24"/>
        </w:rPr>
        <w:t>To understand</w:t>
      </w:r>
      <w:r w:rsidRPr="00C66545">
        <w:rPr>
          <w:rFonts w:asciiTheme="majorHAnsi" w:hAnsiTheme="majorHAnsi"/>
          <w:sz w:val="24"/>
          <w:szCs w:val="24"/>
        </w:rPr>
        <w:t xml:space="preserve"> Theories of non-linear programming</w:t>
      </w:r>
    </w:p>
    <w:p w:rsidR="00C66545" w:rsidRPr="00C66545" w:rsidRDefault="00C66545" w:rsidP="0034612E">
      <w:pPr>
        <w:pStyle w:val="ListParagraph"/>
        <w:numPr>
          <w:ilvl w:val="0"/>
          <w:numId w:val="15"/>
        </w:numPr>
        <w:jc w:val="both"/>
        <w:rPr>
          <w:rFonts w:asciiTheme="majorHAnsi" w:hAnsiTheme="majorHAnsi"/>
          <w:sz w:val="24"/>
          <w:szCs w:val="24"/>
        </w:rPr>
      </w:pPr>
      <w:r>
        <w:rPr>
          <w:rFonts w:asciiTheme="majorHAnsi" w:hAnsiTheme="majorHAnsi"/>
          <w:sz w:val="24"/>
          <w:szCs w:val="24"/>
        </w:rPr>
        <w:t>To understand</w:t>
      </w:r>
      <w:r w:rsidRPr="00C66545">
        <w:rPr>
          <w:rFonts w:asciiTheme="majorHAnsi" w:hAnsiTheme="majorHAnsi"/>
          <w:sz w:val="24"/>
          <w:szCs w:val="24"/>
        </w:rPr>
        <w:t xml:space="preserve"> Various methods in numerical analysis</w:t>
      </w:r>
    </w:p>
    <w:p w:rsidR="00CE0569" w:rsidRPr="00C66545" w:rsidRDefault="00C66545" w:rsidP="0034612E">
      <w:pPr>
        <w:pStyle w:val="ListParagraph"/>
        <w:numPr>
          <w:ilvl w:val="0"/>
          <w:numId w:val="15"/>
        </w:numPr>
        <w:jc w:val="both"/>
        <w:rPr>
          <w:rFonts w:asciiTheme="majorHAnsi" w:hAnsiTheme="majorHAnsi"/>
          <w:sz w:val="24"/>
          <w:szCs w:val="24"/>
        </w:rPr>
      </w:pPr>
      <w:r>
        <w:rPr>
          <w:rFonts w:asciiTheme="majorHAnsi" w:hAnsiTheme="majorHAnsi"/>
          <w:sz w:val="24"/>
          <w:szCs w:val="24"/>
        </w:rPr>
        <w:t>To understand</w:t>
      </w:r>
      <w:r w:rsidRPr="00C66545">
        <w:rPr>
          <w:rFonts w:asciiTheme="majorHAnsi" w:hAnsiTheme="majorHAnsi"/>
          <w:sz w:val="24"/>
          <w:szCs w:val="24"/>
        </w:rPr>
        <w:t xml:space="preserve"> Concepts of PDE</w:t>
      </w:r>
    </w:p>
    <w:p w:rsidR="00CE0569" w:rsidRDefault="00CE0569" w:rsidP="00CE0569">
      <w:pPr>
        <w:rPr>
          <w:rFonts w:asciiTheme="majorHAnsi" w:hAnsiTheme="majorHAnsi"/>
          <w:b/>
          <w:bCs/>
          <w:sz w:val="24"/>
          <w:szCs w:val="24"/>
        </w:rPr>
      </w:pPr>
      <w:r w:rsidRPr="000B0012">
        <w:rPr>
          <w:rFonts w:asciiTheme="majorHAnsi" w:hAnsiTheme="majorHAnsi"/>
          <w:b/>
          <w:bCs/>
          <w:sz w:val="24"/>
          <w:szCs w:val="24"/>
        </w:rPr>
        <w:t>Syllabus</w:t>
      </w:r>
    </w:p>
    <w:p w:rsidR="006C40DF" w:rsidRPr="00A45E81" w:rsidRDefault="006C40DF" w:rsidP="00A45E81">
      <w:pPr>
        <w:jc w:val="both"/>
        <w:rPr>
          <w:rFonts w:asciiTheme="majorHAnsi" w:hAnsiTheme="majorHAnsi"/>
          <w:sz w:val="24"/>
          <w:szCs w:val="24"/>
        </w:rPr>
      </w:pPr>
      <w:r w:rsidRPr="00A45E81">
        <w:rPr>
          <w:rFonts w:asciiTheme="majorHAnsi" w:hAnsiTheme="majorHAnsi"/>
          <w:sz w:val="24"/>
          <w:szCs w:val="24"/>
        </w:rPr>
        <w:t>Vector spaces, Linear Transformations, Matrix of transformations and Change of Basis, Non- linear programming, Non-linear programming unconstraint optimization, First order PDEs, Second order PDEs, Formulation and method of solutions of Wave equation, Heat equation and Laplace equation, Numerical solution of ODE, Numerical solution of PDE .</w:t>
      </w:r>
    </w:p>
    <w:p w:rsidR="00CE0569" w:rsidRDefault="00CE0569" w:rsidP="00CE0569">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A45E81" w:rsidRPr="000B0012" w:rsidRDefault="00A45E81" w:rsidP="00CE0569">
      <w:pPr>
        <w:jc w:val="both"/>
        <w:rPr>
          <w:rFonts w:asciiTheme="majorHAnsi" w:hAnsiTheme="majorHAnsi"/>
          <w:sz w:val="24"/>
          <w:szCs w:val="24"/>
        </w:rPr>
      </w:pPr>
      <w:r w:rsidRPr="00A45E81">
        <w:rPr>
          <w:rFonts w:asciiTheme="majorHAnsi" w:hAnsiTheme="majorHAnsi"/>
          <w:sz w:val="24"/>
          <w:szCs w:val="24"/>
        </w:rPr>
        <w:t>Students will be able to apply the knowledge of content in the syllabus in various Engineering &amp; Technological field</w:t>
      </w:r>
    </w:p>
    <w:p w:rsidR="00CE0569" w:rsidRDefault="00CE0569" w:rsidP="00006444">
      <w:pPr>
        <w:jc w:val="both"/>
        <w:rPr>
          <w:rFonts w:asciiTheme="majorHAnsi" w:hAnsiTheme="majorHAnsi"/>
          <w:b/>
          <w:bCs/>
          <w:sz w:val="24"/>
          <w:szCs w:val="24"/>
        </w:rPr>
      </w:pPr>
      <w:r w:rsidRPr="000B0012">
        <w:rPr>
          <w:rFonts w:asciiTheme="majorHAnsi" w:hAnsiTheme="majorHAnsi"/>
          <w:b/>
          <w:bCs/>
          <w:sz w:val="24"/>
          <w:szCs w:val="24"/>
        </w:rPr>
        <w:t xml:space="preserve">Text Books: </w:t>
      </w:r>
      <w:r w:rsidRPr="000B0012">
        <w:rPr>
          <w:rFonts w:asciiTheme="majorHAnsi" w:hAnsiTheme="majorHAnsi"/>
          <w:b/>
          <w:bCs/>
          <w:sz w:val="24"/>
          <w:szCs w:val="24"/>
        </w:rPr>
        <w:tab/>
      </w:r>
    </w:p>
    <w:p w:rsidR="00C66748" w:rsidRPr="00A45E81" w:rsidRDefault="00C66748" w:rsidP="0034612E">
      <w:pPr>
        <w:numPr>
          <w:ilvl w:val="0"/>
          <w:numId w:val="1"/>
        </w:numPr>
        <w:spacing w:after="0" w:line="360" w:lineRule="auto"/>
        <w:jc w:val="both"/>
        <w:rPr>
          <w:rFonts w:asciiTheme="majorHAnsi" w:hAnsiTheme="majorHAnsi"/>
          <w:sz w:val="24"/>
          <w:szCs w:val="24"/>
        </w:rPr>
      </w:pPr>
      <w:r w:rsidRPr="00A45E81">
        <w:rPr>
          <w:rFonts w:asciiTheme="majorHAnsi" w:hAnsiTheme="majorHAnsi"/>
          <w:sz w:val="24"/>
          <w:szCs w:val="24"/>
        </w:rPr>
        <w:t xml:space="preserve">D.C. Lay: Linear Algebra and its Applications, </w:t>
      </w:r>
      <w:proofErr w:type="spellStart"/>
      <w:r w:rsidRPr="00A45E81">
        <w:rPr>
          <w:rFonts w:asciiTheme="majorHAnsi" w:hAnsiTheme="majorHAnsi"/>
          <w:sz w:val="24"/>
          <w:szCs w:val="24"/>
        </w:rPr>
        <w:t>Addision</w:t>
      </w:r>
      <w:proofErr w:type="spellEnd"/>
      <w:r w:rsidRPr="00A45E81">
        <w:rPr>
          <w:rFonts w:asciiTheme="majorHAnsi" w:hAnsiTheme="majorHAnsi"/>
          <w:sz w:val="24"/>
          <w:szCs w:val="24"/>
        </w:rPr>
        <w:t xml:space="preserve"> Wesley, 2003.</w:t>
      </w:r>
    </w:p>
    <w:p w:rsidR="00C66748" w:rsidRPr="00A45E81" w:rsidRDefault="00C66748" w:rsidP="0034612E">
      <w:pPr>
        <w:numPr>
          <w:ilvl w:val="0"/>
          <w:numId w:val="1"/>
        </w:numPr>
        <w:spacing w:after="0" w:line="360" w:lineRule="auto"/>
        <w:jc w:val="both"/>
        <w:rPr>
          <w:rFonts w:asciiTheme="majorHAnsi" w:hAnsiTheme="majorHAnsi"/>
          <w:sz w:val="24"/>
          <w:szCs w:val="24"/>
        </w:rPr>
      </w:pPr>
      <w:r w:rsidRPr="00A45E81">
        <w:rPr>
          <w:rFonts w:asciiTheme="majorHAnsi" w:hAnsiTheme="majorHAnsi"/>
          <w:sz w:val="24"/>
          <w:szCs w:val="24"/>
        </w:rPr>
        <w:t>F.G. Florey; Elementary Linear Algebra with Application, Prentice Englewood, 1979.</w:t>
      </w:r>
    </w:p>
    <w:p w:rsidR="00C66748" w:rsidRPr="00A45E81" w:rsidRDefault="00C66748" w:rsidP="0034612E">
      <w:pPr>
        <w:numPr>
          <w:ilvl w:val="0"/>
          <w:numId w:val="1"/>
        </w:numPr>
        <w:spacing w:after="0" w:line="360" w:lineRule="auto"/>
        <w:jc w:val="both"/>
        <w:rPr>
          <w:rFonts w:asciiTheme="majorHAnsi" w:hAnsiTheme="majorHAnsi"/>
          <w:sz w:val="24"/>
          <w:szCs w:val="24"/>
        </w:rPr>
      </w:pPr>
      <w:proofErr w:type="spellStart"/>
      <w:r w:rsidRPr="00A45E81">
        <w:rPr>
          <w:rFonts w:asciiTheme="majorHAnsi" w:hAnsiTheme="majorHAnsi"/>
          <w:sz w:val="24"/>
          <w:szCs w:val="24"/>
        </w:rPr>
        <w:t>Singiresu</w:t>
      </w:r>
      <w:proofErr w:type="spellEnd"/>
      <w:r w:rsidRPr="00A45E81">
        <w:rPr>
          <w:rFonts w:asciiTheme="majorHAnsi" w:hAnsiTheme="majorHAnsi"/>
          <w:sz w:val="24"/>
          <w:szCs w:val="24"/>
        </w:rPr>
        <w:t xml:space="preserve"> S </w:t>
      </w:r>
      <w:proofErr w:type="spellStart"/>
      <w:r w:rsidRPr="00A45E81">
        <w:rPr>
          <w:rFonts w:asciiTheme="majorHAnsi" w:hAnsiTheme="majorHAnsi"/>
          <w:sz w:val="24"/>
          <w:szCs w:val="24"/>
        </w:rPr>
        <w:t>Rao</w:t>
      </w:r>
      <w:proofErr w:type="spellEnd"/>
      <w:r w:rsidRPr="00A45E81">
        <w:rPr>
          <w:rFonts w:asciiTheme="majorHAnsi" w:hAnsiTheme="majorHAnsi"/>
          <w:sz w:val="24"/>
          <w:szCs w:val="24"/>
        </w:rPr>
        <w:t>, “Engineering Optimization Theory and Practice”, New Age International, 1996</w:t>
      </w:r>
    </w:p>
    <w:p w:rsidR="00C66748" w:rsidRPr="00A45E81" w:rsidRDefault="00CE0569" w:rsidP="00CE0569">
      <w:pPr>
        <w:ind w:left="1440" w:hanging="1440"/>
        <w:jc w:val="both"/>
        <w:rPr>
          <w:rFonts w:asciiTheme="majorHAnsi" w:hAnsiTheme="majorHAnsi"/>
          <w:sz w:val="24"/>
          <w:szCs w:val="24"/>
        </w:rPr>
      </w:pPr>
      <w:r w:rsidRPr="00A45E81">
        <w:rPr>
          <w:rFonts w:asciiTheme="majorHAnsi" w:hAnsiTheme="majorHAnsi"/>
          <w:b/>
          <w:bCs/>
          <w:sz w:val="24"/>
          <w:szCs w:val="24"/>
        </w:rPr>
        <w:t>References</w:t>
      </w:r>
      <w:r w:rsidRPr="00A45E81">
        <w:rPr>
          <w:rFonts w:asciiTheme="majorHAnsi" w:hAnsiTheme="majorHAnsi"/>
          <w:sz w:val="24"/>
          <w:szCs w:val="24"/>
        </w:rPr>
        <w:t xml:space="preserve">:  </w:t>
      </w:r>
      <w:r w:rsidRPr="00A45E81">
        <w:rPr>
          <w:rFonts w:asciiTheme="majorHAnsi" w:hAnsiTheme="majorHAnsi"/>
          <w:sz w:val="24"/>
          <w:szCs w:val="24"/>
        </w:rPr>
        <w:tab/>
      </w:r>
    </w:p>
    <w:p w:rsidR="00C66748" w:rsidRPr="00A45E81" w:rsidRDefault="00C66748" w:rsidP="0034612E">
      <w:pPr>
        <w:numPr>
          <w:ilvl w:val="0"/>
          <w:numId w:val="2"/>
        </w:numPr>
        <w:spacing w:after="0" w:line="360" w:lineRule="auto"/>
        <w:jc w:val="both"/>
        <w:rPr>
          <w:rFonts w:asciiTheme="majorHAnsi" w:hAnsiTheme="majorHAnsi"/>
          <w:sz w:val="24"/>
          <w:szCs w:val="24"/>
        </w:rPr>
      </w:pPr>
      <w:r w:rsidRPr="00A45E81">
        <w:rPr>
          <w:rFonts w:asciiTheme="majorHAnsi" w:hAnsiTheme="majorHAnsi"/>
          <w:sz w:val="24"/>
          <w:szCs w:val="24"/>
        </w:rPr>
        <w:t xml:space="preserve">Steven C </w:t>
      </w:r>
      <w:proofErr w:type="spellStart"/>
      <w:r w:rsidRPr="00A45E81">
        <w:rPr>
          <w:rFonts w:asciiTheme="majorHAnsi" w:hAnsiTheme="majorHAnsi"/>
          <w:sz w:val="24"/>
          <w:szCs w:val="24"/>
        </w:rPr>
        <w:t>Chapra</w:t>
      </w:r>
      <w:proofErr w:type="spellEnd"/>
      <w:r w:rsidRPr="00A45E81">
        <w:rPr>
          <w:rFonts w:asciiTheme="majorHAnsi" w:hAnsiTheme="majorHAnsi"/>
          <w:sz w:val="24"/>
          <w:szCs w:val="24"/>
        </w:rPr>
        <w:t xml:space="preserve"> and Raymond P </w:t>
      </w:r>
      <w:proofErr w:type="spellStart"/>
      <w:r w:rsidRPr="00A45E81">
        <w:rPr>
          <w:rFonts w:asciiTheme="majorHAnsi" w:hAnsiTheme="majorHAnsi"/>
          <w:sz w:val="24"/>
          <w:szCs w:val="24"/>
        </w:rPr>
        <w:t>Canall</w:t>
      </w:r>
      <w:proofErr w:type="spellEnd"/>
      <w:r w:rsidRPr="00A45E81">
        <w:rPr>
          <w:rFonts w:asciiTheme="majorHAnsi" w:hAnsiTheme="majorHAnsi"/>
          <w:sz w:val="24"/>
          <w:szCs w:val="24"/>
        </w:rPr>
        <w:t>, ‘Numerical Methods for Engineers with Software and Programming applications”, Tata McGraw Hill, 2004.</w:t>
      </w:r>
    </w:p>
    <w:p w:rsidR="00C66748" w:rsidRPr="00A45E81" w:rsidRDefault="00C66748" w:rsidP="0034612E">
      <w:pPr>
        <w:numPr>
          <w:ilvl w:val="0"/>
          <w:numId w:val="2"/>
        </w:numPr>
        <w:spacing w:after="0" w:line="360" w:lineRule="auto"/>
        <w:jc w:val="both"/>
        <w:rPr>
          <w:rFonts w:asciiTheme="majorHAnsi" w:hAnsiTheme="majorHAnsi"/>
          <w:sz w:val="24"/>
          <w:szCs w:val="24"/>
        </w:rPr>
      </w:pPr>
      <w:proofErr w:type="spellStart"/>
      <w:r w:rsidRPr="00A45E81">
        <w:rPr>
          <w:rFonts w:asciiTheme="majorHAnsi" w:hAnsiTheme="majorHAnsi"/>
          <w:sz w:val="24"/>
          <w:szCs w:val="24"/>
        </w:rPr>
        <w:t>Curlis</w:t>
      </w:r>
      <w:proofErr w:type="spellEnd"/>
      <w:r w:rsidRPr="00A45E81">
        <w:rPr>
          <w:rFonts w:asciiTheme="majorHAnsi" w:hAnsiTheme="majorHAnsi"/>
          <w:sz w:val="24"/>
          <w:szCs w:val="24"/>
        </w:rPr>
        <w:t xml:space="preserve"> F Gerald and </w:t>
      </w:r>
      <w:proofErr w:type="spellStart"/>
      <w:r w:rsidRPr="00A45E81">
        <w:rPr>
          <w:rFonts w:asciiTheme="majorHAnsi" w:hAnsiTheme="majorHAnsi"/>
          <w:sz w:val="24"/>
          <w:szCs w:val="24"/>
        </w:rPr>
        <w:t>Patric</w:t>
      </w:r>
      <w:proofErr w:type="spellEnd"/>
      <w:r w:rsidRPr="00A45E81">
        <w:rPr>
          <w:rFonts w:asciiTheme="majorHAnsi" w:hAnsiTheme="majorHAnsi"/>
          <w:sz w:val="24"/>
          <w:szCs w:val="24"/>
        </w:rPr>
        <w:t xml:space="preserve"> O </w:t>
      </w:r>
      <w:proofErr w:type="spellStart"/>
      <w:r w:rsidRPr="00A45E81">
        <w:rPr>
          <w:rFonts w:asciiTheme="majorHAnsi" w:hAnsiTheme="majorHAnsi"/>
          <w:sz w:val="24"/>
          <w:szCs w:val="24"/>
        </w:rPr>
        <w:t>Wheatly</w:t>
      </w:r>
      <w:proofErr w:type="spellEnd"/>
      <w:r w:rsidRPr="00A45E81">
        <w:rPr>
          <w:rFonts w:asciiTheme="majorHAnsi" w:hAnsiTheme="majorHAnsi"/>
          <w:sz w:val="24"/>
          <w:szCs w:val="24"/>
        </w:rPr>
        <w:t xml:space="preserve"> “Applied Numerical analysis”, Pearson Education, 2002.</w:t>
      </w:r>
    </w:p>
    <w:p w:rsidR="00006444" w:rsidRDefault="00006444" w:rsidP="00CE0569">
      <w:pPr>
        <w:ind w:left="1440" w:hanging="1440"/>
        <w:jc w:val="both"/>
        <w:rPr>
          <w:rFonts w:asciiTheme="majorHAnsi" w:hAnsiTheme="majorHAnsi"/>
          <w:sz w:val="24"/>
          <w:szCs w:val="24"/>
        </w:rPr>
      </w:pPr>
    </w:p>
    <w:p w:rsidR="00BB0202" w:rsidRDefault="00BB0202" w:rsidP="00CE0569">
      <w:pPr>
        <w:ind w:left="1440" w:hanging="1440"/>
        <w:rPr>
          <w:rFonts w:asciiTheme="majorHAnsi" w:hAnsiTheme="majorHAnsi"/>
          <w:sz w:val="24"/>
          <w:szCs w:val="24"/>
        </w:rPr>
      </w:pPr>
    </w:p>
    <w:p w:rsidR="00BB0202" w:rsidRDefault="00BB0202" w:rsidP="00CE0569">
      <w:pPr>
        <w:ind w:left="1440" w:hanging="1440"/>
        <w:rPr>
          <w:rFonts w:asciiTheme="majorHAnsi" w:hAnsiTheme="majorHAnsi"/>
          <w:sz w:val="24"/>
          <w:szCs w:val="24"/>
        </w:rPr>
      </w:pPr>
    </w:p>
    <w:p w:rsidR="00CE0569" w:rsidRDefault="00CE0569" w:rsidP="00CE0569">
      <w:pPr>
        <w:ind w:left="1440" w:hanging="1440"/>
        <w:rPr>
          <w:rFonts w:asciiTheme="majorHAnsi" w:hAnsiTheme="majorHAnsi"/>
          <w:sz w:val="24"/>
          <w:szCs w:val="24"/>
        </w:rPr>
      </w:pPr>
    </w:p>
    <w:p w:rsidR="00634C91" w:rsidRPr="00102F6E" w:rsidRDefault="00634C91" w:rsidP="00634C91">
      <w:pPr>
        <w:rPr>
          <w:rFonts w:asciiTheme="majorHAnsi" w:hAnsiTheme="majorHAnsi"/>
          <w:b/>
          <w:sz w:val="24"/>
          <w:szCs w:val="24"/>
        </w:rPr>
      </w:pPr>
    </w:p>
    <w:tbl>
      <w:tblPr>
        <w:tblStyle w:val="TableGrid"/>
        <w:tblpPr w:leftFromText="180" w:rightFromText="180" w:vertAnchor="page" w:horzAnchor="margin" w:tblpY="1411"/>
        <w:tblW w:w="0" w:type="auto"/>
        <w:tblLook w:val="04A0" w:firstRow="1" w:lastRow="0" w:firstColumn="1" w:lastColumn="0" w:noHBand="0" w:noVBand="1"/>
      </w:tblPr>
      <w:tblGrid>
        <w:gridCol w:w="6818"/>
        <w:gridCol w:w="922"/>
        <w:gridCol w:w="1165"/>
      </w:tblGrid>
      <w:tr w:rsidR="00102F6E" w:rsidTr="00102F6E">
        <w:trPr>
          <w:trHeight w:val="134"/>
        </w:trPr>
        <w:tc>
          <w:tcPr>
            <w:tcW w:w="8905" w:type="dxa"/>
            <w:gridSpan w:val="3"/>
            <w:shd w:val="clear" w:color="auto" w:fill="D9D9D9" w:themeFill="background1" w:themeFillShade="D9"/>
          </w:tcPr>
          <w:p w:rsidR="0076613B" w:rsidRPr="0041570C" w:rsidRDefault="00102F6E" w:rsidP="00102F6E">
            <w:pPr>
              <w:rPr>
                <w:rFonts w:asciiTheme="majorHAnsi" w:hAnsiTheme="majorHAnsi"/>
                <w:b/>
                <w:sz w:val="24"/>
                <w:szCs w:val="24"/>
              </w:rPr>
            </w:pPr>
            <w:r w:rsidRPr="0041570C">
              <w:rPr>
                <w:rFonts w:asciiTheme="majorHAnsi" w:hAnsiTheme="majorHAnsi"/>
                <w:b/>
                <w:sz w:val="24"/>
                <w:szCs w:val="24"/>
              </w:rPr>
              <w:t>COURSE NO:</w:t>
            </w:r>
            <w:r w:rsidR="0041570C" w:rsidRPr="0041570C">
              <w:rPr>
                <w:rFonts w:asciiTheme="majorHAnsi" w:eastAsia="Times New Roman" w:hAnsiTheme="majorHAnsi" w:cs="Times New Roman"/>
                <w:b/>
                <w:color w:val="000000"/>
                <w:sz w:val="24"/>
                <w:szCs w:val="24"/>
              </w:rPr>
              <w:t>08EE6011</w:t>
            </w:r>
            <w:r w:rsidRPr="0041570C">
              <w:rPr>
                <w:rFonts w:asciiTheme="majorHAnsi" w:hAnsiTheme="majorHAnsi"/>
                <w:b/>
                <w:sz w:val="24"/>
                <w:szCs w:val="24"/>
              </w:rPr>
              <w:t xml:space="preserve">    COURSE TITLE:   </w:t>
            </w:r>
            <w:r w:rsidR="0076613B" w:rsidRPr="0041570C">
              <w:rPr>
                <w:rFonts w:asciiTheme="majorHAnsi" w:hAnsiTheme="majorHAnsi"/>
                <w:b/>
                <w:sz w:val="24"/>
                <w:szCs w:val="24"/>
              </w:rPr>
              <w:t>Applied Mathematics</w:t>
            </w:r>
            <w:r w:rsidRPr="0041570C">
              <w:rPr>
                <w:rFonts w:asciiTheme="majorHAnsi" w:hAnsiTheme="majorHAnsi"/>
                <w:b/>
                <w:sz w:val="24"/>
                <w:szCs w:val="24"/>
              </w:rPr>
              <w:t xml:space="preserve">   (L-T-P :</w:t>
            </w:r>
            <w:r w:rsidR="009C7988" w:rsidRPr="0041570C">
              <w:rPr>
                <w:rFonts w:asciiTheme="majorHAnsi" w:hAnsiTheme="majorHAnsi"/>
                <w:b/>
                <w:sz w:val="24"/>
                <w:szCs w:val="24"/>
              </w:rPr>
              <w:t>3-0</w:t>
            </w:r>
            <w:r w:rsidRPr="0041570C">
              <w:rPr>
                <w:rFonts w:asciiTheme="majorHAnsi" w:hAnsiTheme="majorHAnsi"/>
                <w:b/>
                <w:sz w:val="24"/>
                <w:szCs w:val="24"/>
              </w:rPr>
              <w:t xml:space="preserve">-0) </w:t>
            </w:r>
          </w:p>
          <w:p w:rsidR="00102F6E" w:rsidRPr="0041570C" w:rsidRDefault="006E4867" w:rsidP="00102F6E">
            <w:pPr>
              <w:rPr>
                <w:rFonts w:asciiTheme="majorHAnsi" w:hAnsiTheme="majorHAnsi"/>
                <w:b/>
                <w:sz w:val="24"/>
                <w:szCs w:val="24"/>
              </w:rPr>
            </w:pPr>
            <w:r w:rsidRPr="0041570C">
              <w:rPr>
                <w:rFonts w:asciiTheme="majorHAnsi" w:hAnsiTheme="majorHAnsi"/>
                <w:b/>
                <w:sz w:val="24"/>
                <w:szCs w:val="24"/>
              </w:rPr>
              <w:t>CREDITS:3</w:t>
            </w:r>
          </w:p>
          <w:p w:rsidR="00102F6E" w:rsidRDefault="00102F6E" w:rsidP="00102F6E"/>
        </w:tc>
      </w:tr>
      <w:tr w:rsidR="00102F6E" w:rsidTr="00102F6E">
        <w:trPr>
          <w:trHeight w:val="134"/>
        </w:trPr>
        <w:tc>
          <w:tcPr>
            <w:tcW w:w="6818" w:type="dxa"/>
            <w:shd w:val="clear" w:color="auto" w:fill="D9D9D9" w:themeFill="background1" w:themeFillShade="D9"/>
          </w:tcPr>
          <w:p w:rsidR="00102F6E" w:rsidRPr="001B2BCC" w:rsidRDefault="00102F6E" w:rsidP="00102F6E">
            <w:pPr>
              <w:jc w:val="center"/>
              <w:rPr>
                <w:b/>
              </w:rPr>
            </w:pPr>
            <w:r w:rsidRPr="001B2BCC">
              <w:rPr>
                <w:b/>
              </w:rPr>
              <w:t>MODULES</w:t>
            </w:r>
          </w:p>
        </w:tc>
        <w:tc>
          <w:tcPr>
            <w:tcW w:w="922" w:type="dxa"/>
            <w:shd w:val="clear" w:color="auto" w:fill="D9D9D9" w:themeFill="background1" w:themeFillShade="D9"/>
          </w:tcPr>
          <w:p w:rsidR="00102F6E" w:rsidRPr="001B2BCC" w:rsidRDefault="00102F6E" w:rsidP="00102F6E">
            <w:pPr>
              <w:jc w:val="center"/>
              <w:rPr>
                <w:b/>
              </w:rPr>
            </w:pPr>
            <w:r>
              <w:rPr>
                <w:b/>
              </w:rPr>
              <w:t>Contact</w:t>
            </w:r>
          </w:p>
          <w:p w:rsidR="00102F6E" w:rsidRPr="001B2BCC" w:rsidRDefault="00102F6E" w:rsidP="00102F6E">
            <w:pPr>
              <w:rPr>
                <w:b/>
              </w:rPr>
            </w:pPr>
            <w:r>
              <w:rPr>
                <w:b/>
              </w:rPr>
              <w:t>hours</w:t>
            </w:r>
          </w:p>
        </w:tc>
        <w:tc>
          <w:tcPr>
            <w:tcW w:w="1165" w:type="dxa"/>
            <w:shd w:val="clear" w:color="auto" w:fill="D9D9D9" w:themeFill="background1" w:themeFillShade="D9"/>
          </w:tcPr>
          <w:p w:rsidR="00102F6E" w:rsidRPr="001B2BCC" w:rsidRDefault="00102F6E" w:rsidP="00102F6E">
            <w:pPr>
              <w:jc w:val="center"/>
              <w:rPr>
                <w:b/>
              </w:rPr>
            </w:pPr>
            <w:proofErr w:type="spellStart"/>
            <w:r w:rsidRPr="001B2BCC">
              <w:rPr>
                <w:b/>
              </w:rPr>
              <w:t>Sem.Exam</w:t>
            </w:r>
            <w:proofErr w:type="spellEnd"/>
          </w:p>
          <w:p w:rsidR="00102F6E" w:rsidRPr="001B2BCC" w:rsidRDefault="00102F6E" w:rsidP="00102F6E">
            <w:pPr>
              <w:jc w:val="center"/>
              <w:rPr>
                <w:b/>
              </w:rPr>
            </w:pPr>
            <w:r w:rsidRPr="001B2BCC">
              <w:rPr>
                <w:b/>
              </w:rPr>
              <w:t>Marks;%</w:t>
            </w:r>
          </w:p>
        </w:tc>
      </w:tr>
      <w:tr w:rsidR="00102F6E" w:rsidTr="00102F6E">
        <w:trPr>
          <w:trHeight w:val="756"/>
        </w:trPr>
        <w:tc>
          <w:tcPr>
            <w:tcW w:w="6818" w:type="dxa"/>
          </w:tcPr>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MODULE : 1</w:t>
            </w:r>
          </w:p>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Vector spaces, Basis, Dimension, Inner product spaces, Gram-</w:t>
            </w:r>
            <w:proofErr w:type="spellStart"/>
            <w:r w:rsidRPr="00A45E81">
              <w:rPr>
                <w:rFonts w:asciiTheme="majorHAnsi" w:hAnsiTheme="majorHAnsi"/>
                <w:sz w:val="24"/>
                <w:szCs w:val="24"/>
              </w:rPr>
              <w:t>Schmidth</w:t>
            </w:r>
            <w:proofErr w:type="spellEnd"/>
            <w:r w:rsidRPr="00A45E81">
              <w:rPr>
                <w:rFonts w:asciiTheme="majorHAnsi" w:hAnsiTheme="majorHAnsi"/>
                <w:sz w:val="24"/>
                <w:szCs w:val="24"/>
              </w:rPr>
              <w:t xml:space="preserve"> Process, Linear Transformations, Range and Kernel, Isomorphism, Matrix of transformations and Change of Basis.</w:t>
            </w:r>
          </w:p>
          <w:p w:rsidR="00102F6E" w:rsidRPr="00A45E81" w:rsidRDefault="00102F6E" w:rsidP="00A45E81">
            <w:pPr>
              <w:jc w:val="both"/>
              <w:rPr>
                <w:rFonts w:asciiTheme="majorHAnsi" w:hAnsiTheme="majorHAnsi"/>
                <w:sz w:val="24"/>
                <w:szCs w:val="24"/>
              </w:rPr>
            </w:pPr>
          </w:p>
          <w:p w:rsidR="00102F6E" w:rsidRPr="00A45E81" w:rsidRDefault="00102F6E" w:rsidP="00A45E81">
            <w:pPr>
              <w:jc w:val="both"/>
              <w:rPr>
                <w:rFonts w:asciiTheme="majorHAnsi" w:hAnsiTheme="majorHAnsi"/>
                <w:sz w:val="24"/>
                <w:szCs w:val="24"/>
              </w:rPr>
            </w:pPr>
          </w:p>
        </w:tc>
        <w:tc>
          <w:tcPr>
            <w:tcW w:w="922" w:type="dxa"/>
          </w:tcPr>
          <w:p w:rsidR="00102F6E" w:rsidRDefault="006E4867" w:rsidP="00102F6E">
            <w:pPr>
              <w:jc w:val="center"/>
            </w:pPr>
            <w:r>
              <w:t>7</w:t>
            </w:r>
          </w:p>
        </w:tc>
        <w:tc>
          <w:tcPr>
            <w:tcW w:w="1165" w:type="dxa"/>
          </w:tcPr>
          <w:p w:rsidR="00102F6E" w:rsidRDefault="00102F6E" w:rsidP="00102F6E">
            <w:pPr>
              <w:jc w:val="center"/>
            </w:pPr>
            <w:r>
              <w:t>15</w:t>
            </w:r>
          </w:p>
        </w:tc>
      </w:tr>
      <w:tr w:rsidR="00102F6E" w:rsidTr="00102F6E">
        <w:trPr>
          <w:trHeight w:val="742"/>
        </w:trPr>
        <w:tc>
          <w:tcPr>
            <w:tcW w:w="6818" w:type="dxa"/>
          </w:tcPr>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MODULE : 2</w:t>
            </w:r>
          </w:p>
          <w:p w:rsidR="00102F6E" w:rsidRPr="00A45E81" w:rsidRDefault="00102F6E" w:rsidP="00A45E81">
            <w:pPr>
              <w:jc w:val="both"/>
              <w:rPr>
                <w:rFonts w:asciiTheme="majorHAnsi" w:hAnsiTheme="majorHAnsi"/>
                <w:sz w:val="24"/>
                <w:szCs w:val="24"/>
              </w:rPr>
            </w:pPr>
            <w:proofErr w:type="spellStart"/>
            <w:r w:rsidRPr="00A45E81">
              <w:rPr>
                <w:rFonts w:asciiTheme="majorHAnsi" w:hAnsiTheme="majorHAnsi"/>
                <w:sz w:val="24"/>
                <w:szCs w:val="24"/>
              </w:rPr>
              <w:t>Non linear</w:t>
            </w:r>
            <w:proofErr w:type="spellEnd"/>
            <w:r w:rsidRPr="00A45E81">
              <w:rPr>
                <w:rFonts w:asciiTheme="majorHAnsi" w:hAnsiTheme="majorHAnsi"/>
                <w:sz w:val="24"/>
                <w:szCs w:val="24"/>
              </w:rPr>
              <w:t xml:space="preserve"> programming - unrestricted search, interval halving method, Fibonacci </w:t>
            </w:r>
            <w:proofErr w:type="spellStart"/>
            <w:r w:rsidRPr="00A45E81">
              <w:rPr>
                <w:rFonts w:asciiTheme="majorHAnsi" w:hAnsiTheme="majorHAnsi"/>
                <w:sz w:val="24"/>
                <w:szCs w:val="24"/>
              </w:rPr>
              <w:t>method.</w:t>
            </w:r>
            <w:r w:rsidR="00A45E81" w:rsidRPr="00A45E81">
              <w:rPr>
                <w:rFonts w:asciiTheme="majorHAnsi" w:hAnsiTheme="majorHAnsi"/>
                <w:sz w:val="24"/>
                <w:szCs w:val="24"/>
              </w:rPr>
              <w:t>Non</w:t>
            </w:r>
            <w:proofErr w:type="spellEnd"/>
            <w:r w:rsidR="00A45E81" w:rsidRPr="00A45E81">
              <w:rPr>
                <w:rFonts w:asciiTheme="majorHAnsi" w:hAnsiTheme="majorHAnsi"/>
                <w:sz w:val="24"/>
                <w:szCs w:val="24"/>
              </w:rPr>
              <w:t>-linear</w:t>
            </w:r>
            <w:r w:rsidRPr="00A45E81">
              <w:rPr>
                <w:rFonts w:asciiTheme="majorHAnsi" w:hAnsiTheme="majorHAnsi"/>
                <w:sz w:val="24"/>
                <w:szCs w:val="24"/>
              </w:rPr>
              <w:t xml:space="preserve"> programming unconstraint optimization - random search method, </w:t>
            </w:r>
            <w:proofErr w:type="spellStart"/>
            <w:r w:rsidRPr="00A45E81">
              <w:rPr>
                <w:rFonts w:asciiTheme="majorHAnsi" w:hAnsiTheme="majorHAnsi"/>
                <w:sz w:val="24"/>
                <w:szCs w:val="24"/>
              </w:rPr>
              <w:t>univariate</w:t>
            </w:r>
            <w:proofErr w:type="spellEnd"/>
            <w:r w:rsidRPr="00A45E81">
              <w:rPr>
                <w:rFonts w:asciiTheme="majorHAnsi" w:hAnsiTheme="majorHAnsi"/>
                <w:sz w:val="24"/>
                <w:szCs w:val="24"/>
              </w:rPr>
              <w:t xml:space="preserve"> method, pattern search methods, Hooke and </w:t>
            </w:r>
            <w:proofErr w:type="spellStart"/>
            <w:r w:rsidRPr="00A45E81">
              <w:rPr>
                <w:rFonts w:asciiTheme="majorHAnsi" w:hAnsiTheme="majorHAnsi"/>
                <w:sz w:val="24"/>
                <w:szCs w:val="24"/>
              </w:rPr>
              <w:t>Jeeve’s</w:t>
            </w:r>
            <w:proofErr w:type="spellEnd"/>
            <w:r w:rsidRPr="00A45E81">
              <w:rPr>
                <w:rFonts w:asciiTheme="majorHAnsi" w:hAnsiTheme="majorHAnsi"/>
                <w:sz w:val="24"/>
                <w:szCs w:val="24"/>
              </w:rPr>
              <w:t xml:space="preserve"> method, gradient of a function, steepest descent method, conjugate gradient method.</w:t>
            </w:r>
          </w:p>
          <w:p w:rsidR="00102F6E" w:rsidRPr="00A45E81" w:rsidRDefault="00102F6E" w:rsidP="00A45E81">
            <w:pPr>
              <w:jc w:val="both"/>
              <w:rPr>
                <w:rFonts w:asciiTheme="majorHAnsi" w:hAnsiTheme="majorHAnsi"/>
                <w:sz w:val="24"/>
                <w:szCs w:val="24"/>
              </w:rPr>
            </w:pPr>
          </w:p>
        </w:tc>
        <w:tc>
          <w:tcPr>
            <w:tcW w:w="922" w:type="dxa"/>
          </w:tcPr>
          <w:p w:rsidR="00102F6E" w:rsidRDefault="006E4867" w:rsidP="00102F6E">
            <w:pPr>
              <w:jc w:val="center"/>
            </w:pPr>
            <w:r>
              <w:t>7</w:t>
            </w:r>
          </w:p>
        </w:tc>
        <w:tc>
          <w:tcPr>
            <w:tcW w:w="1165" w:type="dxa"/>
          </w:tcPr>
          <w:p w:rsidR="00102F6E" w:rsidRDefault="00102F6E" w:rsidP="00102F6E">
            <w:pPr>
              <w:jc w:val="center"/>
            </w:pPr>
            <w:r>
              <w:t>15</w:t>
            </w:r>
          </w:p>
        </w:tc>
      </w:tr>
      <w:tr w:rsidR="00102F6E" w:rsidTr="00102F6E">
        <w:trPr>
          <w:trHeight w:val="252"/>
        </w:trPr>
        <w:tc>
          <w:tcPr>
            <w:tcW w:w="6818" w:type="dxa"/>
            <w:shd w:val="clear" w:color="auto" w:fill="D9D9D9" w:themeFill="background1" w:themeFillShade="D9"/>
          </w:tcPr>
          <w:p w:rsidR="00102F6E" w:rsidRPr="00A45E81" w:rsidRDefault="00102F6E" w:rsidP="00A45E81">
            <w:pPr>
              <w:jc w:val="both"/>
              <w:rPr>
                <w:rFonts w:asciiTheme="majorHAnsi" w:hAnsiTheme="majorHAnsi"/>
                <w:b/>
                <w:sz w:val="24"/>
                <w:szCs w:val="24"/>
              </w:rPr>
            </w:pPr>
            <w:r w:rsidRPr="00A45E81">
              <w:rPr>
                <w:rFonts w:asciiTheme="majorHAnsi" w:hAnsiTheme="majorHAnsi"/>
                <w:b/>
                <w:sz w:val="24"/>
                <w:szCs w:val="24"/>
              </w:rPr>
              <w:t>FIRST INTERNAL TEST</w:t>
            </w:r>
          </w:p>
        </w:tc>
        <w:tc>
          <w:tcPr>
            <w:tcW w:w="922" w:type="dxa"/>
            <w:shd w:val="clear" w:color="auto" w:fill="D9D9D9" w:themeFill="background1" w:themeFillShade="D9"/>
          </w:tcPr>
          <w:p w:rsidR="00102F6E" w:rsidRDefault="00102F6E" w:rsidP="00102F6E">
            <w:pPr>
              <w:jc w:val="center"/>
            </w:pPr>
          </w:p>
        </w:tc>
        <w:tc>
          <w:tcPr>
            <w:tcW w:w="1165" w:type="dxa"/>
            <w:shd w:val="clear" w:color="auto" w:fill="D9D9D9" w:themeFill="background1" w:themeFillShade="D9"/>
          </w:tcPr>
          <w:p w:rsidR="00102F6E" w:rsidRDefault="00102F6E" w:rsidP="00102F6E">
            <w:pPr>
              <w:jc w:val="center"/>
            </w:pPr>
          </w:p>
        </w:tc>
      </w:tr>
      <w:tr w:rsidR="00102F6E" w:rsidTr="00102F6E">
        <w:trPr>
          <w:trHeight w:val="742"/>
        </w:trPr>
        <w:tc>
          <w:tcPr>
            <w:tcW w:w="6818" w:type="dxa"/>
          </w:tcPr>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MODULE : 3</w:t>
            </w:r>
          </w:p>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 xml:space="preserve">First order PDEs, Linear equations, Lagrange method, Cauchy method, </w:t>
            </w:r>
            <w:proofErr w:type="spellStart"/>
            <w:r w:rsidRPr="00A45E81">
              <w:rPr>
                <w:rFonts w:asciiTheme="majorHAnsi" w:hAnsiTheme="majorHAnsi"/>
                <w:sz w:val="24"/>
                <w:szCs w:val="24"/>
              </w:rPr>
              <w:t>Charpits</w:t>
            </w:r>
            <w:proofErr w:type="spellEnd"/>
            <w:r w:rsidRPr="00A45E81">
              <w:rPr>
                <w:rFonts w:asciiTheme="majorHAnsi" w:hAnsiTheme="majorHAnsi"/>
                <w:sz w:val="24"/>
                <w:szCs w:val="24"/>
              </w:rPr>
              <w:t xml:space="preserve"> method, Jacobi method.</w:t>
            </w:r>
          </w:p>
          <w:p w:rsidR="00102F6E" w:rsidRPr="00A45E81" w:rsidRDefault="00102F6E" w:rsidP="00A45E81">
            <w:pPr>
              <w:jc w:val="both"/>
              <w:rPr>
                <w:rFonts w:asciiTheme="majorHAnsi" w:hAnsiTheme="majorHAnsi"/>
                <w:sz w:val="24"/>
                <w:szCs w:val="24"/>
              </w:rPr>
            </w:pPr>
          </w:p>
        </w:tc>
        <w:tc>
          <w:tcPr>
            <w:tcW w:w="922" w:type="dxa"/>
          </w:tcPr>
          <w:p w:rsidR="00102F6E" w:rsidRDefault="006E4867" w:rsidP="00102F6E">
            <w:pPr>
              <w:jc w:val="center"/>
            </w:pPr>
            <w:r>
              <w:t>6</w:t>
            </w:r>
          </w:p>
        </w:tc>
        <w:tc>
          <w:tcPr>
            <w:tcW w:w="1165" w:type="dxa"/>
          </w:tcPr>
          <w:p w:rsidR="00102F6E" w:rsidRDefault="00102F6E" w:rsidP="00102F6E">
            <w:pPr>
              <w:jc w:val="center"/>
            </w:pPr>
            <w:r>
              <w:t>15</w:t>
            </w:r>
          </w:p>
        </w:tc>
      </w:tr>
      <w:tr w:rsidR="00102F6E" w:rsidTr="00102F6E">
        <w:trPr>
          <w:trHeight w:val="742"/>
        </w:trPr>
        <w:tc>
          <w:tcPr>
            <w:tcW w:w="6818" w:type="dxa"/>
          </w:tcPr>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MODULE : 4</w:t>
            </w:r>
          </w:p>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Second order PDEs, Classifications, Formulation and method of solutions of Wave equation, Heat equation and Laplace equation.</w:t>
            </w:r>
          </w:p>
          <w:p w:rsidR="00102F6E" w:rsidRPr="00A45E81" w:rsidRDefault="00102F6E" w:rsidP="00A45E81">
            <w:pPr>
              <w:jc w:val="both"/>
              <w:rPr>
                <w:rFonts w:asciiTheme="majorHAnsi" w:hAnsiTheme="majorHAnsi"/>
                <w:sz w:val="24"/>
                <w:szCs w:val="24"/>
              </w:rPr>
            </w:pPr>
          </w:p>
        </w:tc>
        <w:tc>
          <w:tcPr>
            <w:tcW w:w="922" w:type="dxa"/>
          </w:tcPr>
          <w:p w:rsidR="00102F6E" w:rsidRDefault="006E4867" w:rsidP="00102F6E">
            <w:pPr>
              <w:jc w:val="center"/>
            </w:pPr>
            <w:r>
              <w:t>6</w:t>
            </w:r>
          </w:p>
        </w:tc>
        <w:tc>
          <w:tcPr>
            <w:tcW w:w="1165" w:type="dxa"/>
          </w:tcPr>
          <w:p w:rsidR="00102F6E" w:rsidRDefault="00102F6E" w:rsidP="00102F6E">
            <w:pPr>
              <w:jc w:val="center"/>
            </w:pPr>
            <w:r>
              <w:t>15</w:t>
            </w:r>
          </w:p>
        </w:tc>
      </w:tr>
      <w:tr w:rsidR="00102F6E" w:rsidTr="00102F6E">
        <w:trPr>
          <w:trHeight w:val="252"/>
        </w:trPr>
        <w:tc>
          <w:tcPr>
            <w:tcW w:w="6818" w:type="dxa"/>
            <w:shd w:val="clear" w:color="auto" w:fill="D9D9D9" w:themeFill="background1" w:themeFillShade="D9"/>
          </w:tcPr>
          <w:p w:rsidR="00102F6E" w:rsidRPr="00A45E81" w:rsidRDefault="00102F6E" w:rsidP="00A45E81">
            <w:pPr>
              <w:jc w:val="both"/>
              <w:rPr>
                <w:rFonts w:asciiTheme="majorHAnsi" w:hAnsiTheme="majorHAnsi"/>
                <w:b/>
                <w:sz w:val="24"/>
                <w:szCs w:val="24"/>
              </w:rPr>
            </w:pPr>
            <w:r w:rsidRPr="00A45E81">
              <w:rPr>
                <w:rFonts w:asciiTheme="majorHAnsi" w:hAnsiTheme="majorHAnsi"/>
                <w:b/>
                <w:sz w:val="24"/>
                <w:szCs w:val="24"/>
              </w:rPr>
              <w:t>SECOND INTERNAL TEST</w:t>
            </w:r>
          </w:p>
        </w:tc>
        <w:tc>
          <w:tcPr>
            <w:tcW w:w="922" w:type="dxa"/>
            <w:shd w:val="clear" w:color="auto" w:fill="D9D9D9" w:themeFill="background1" w:themeFillShade="D9"/>
          </w:tcPr>
          <w:p w:rsidR="00102F6E" w:rsidRDefault="00102F6E" w:rsidP="00102F6E">
            <w:pPr>
              <w:jc w:val="center"/>
            </w:pPr>
          </w:p>
        </w:tc>
        <w:tc>
          <w:tcPr>
            <w:tcW w:w="1165" w:type="dxa"/>
            <w:shd w:val="clear" w:color="auto" w:fill="D9D9D9" w:themeFill="background1" w:themeFillShade="D9"/>
          </w:tcPr>
          <w:p w:rsidR="00102F6E" w:rsidRDefault="00102F6E" w:rsidP="00102F6E">
            <w:pPr>
              <w:jc w:val="center"/>
            </w:pPr>
          </w:p>
        </w:tc>
      </w:tr>
      <w:tr w:rsidR="00102F6E" w:rsidTr="00102F6E">
        <w:trPr>
          <w:trHeight w:val="742"/>
        </w:trPr>
        <w:tc>
          <w:tcPr>
            <w:tcW w:w="6818" w:type="dxa"/>
          </w:tcPr>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MODULE : 5</w:t>
            </w:r>
          </w:p>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Numerical solution of ODE - Taylor series method, Euler and Modified Euler method (</w:t>
            </w:r>
            <w:proofErr w:type="spellStart"/>
            <w:r w:rsidRPr="00A45E81">
              <w:rPr>
                <w:rFonts w:asciiTheme="majorHAnsi" w:hAnsiTheme="majorHAnsi"/>
                <w:sz w:val="24"/>
                <w:szCs w:val="24"/>
              </w:rPr>
              <w:t>Heun’s</w:t>
            </w:r>
            <w:proofErr w:type="spellEnd"/>
            <w:r w:rsidRPr="00A45E81">
              <w:rPr>
                <w:rFonts w:asciiTheme="majorHAnsi" w:hAnsiTheme="majorHAnsi"/>
                <w:sz w:val="24"/>
                <w:szCs w:val="24"/>
              </w:rPr>
              <w:t xml:space="preserve"> method), </w:t>
            </w:r>
            <w:proofErr w:type="spellStart"/>
            <w:r w:rsidRPr="00A45E81">
              <w:rPr>
                <w:rFonts w:asciiTheme="majorHAnsi" w:hAnsiTheme="majorHAnsi"/>
                <w:sz w:val="24"/>
                <w:szCs w:val="24"/>
              </w:rPr>
              <w:t>RungeKutta</w:t>
            </w:r>
            <w:proofErr w:type="spellEnd"/>
            <w:r w:rsidRPr="00A45E81">
              <w:rPr>
                <w:rFonts w:asciiTheme="majorHAnsi" w:hAnsiTheme="majorHAnsi"/>
                <w:sz w:val="24"/>
                <w:szCs w:val="24"/>
              </w:rPr>
              <w:t xml:space="preserve"> method, Milne’s method, Adams, Moulton method.                                         </w:t>
            </w:r>
          </w:p>
          <w:p w:rsidR="00102F6E" w:rsidRPr="00A45E81" w:rsidRDefault="00102F6E" w:rsidP="00A45E81">
            <w:pPr>
              <w:jc w:val="both"/>
              <w:rPr>
                <w:rFonts w:asciiTheme="majorHAnsi" w:hAnsiTheme="majorHAnsi"/>
                <w:sz w:val="24"/>
                <w:szCs w:val="24"/>
              </w:rPr>
            </w:pPr>
          </w:p>
        </w:tc>
        <w:tc>
          <w:tcPr>
            <w:tcW w:w="922" w:type="dxa"/>
          </w:tcPr>
          <w:p w:rsidR="00102F6E" w:rsidRDefault="006E4867" w:rsidP="00102F6E">
            <w:pPr>
              <w:jc w:val="center"/>
            </w:pPr>
            <w:r>
              <w:t>6</w:t>
            </w:r>
          </w:p>
        </w:tc>
        <w:tc>
          <w:tcPr>
            <w:tcW w:w="1165" w:type="dxa"/>
          </w:tcPr>
          <w:p w:rsidR="00102F6E" w:rsidRDefault="00102F6E" w:rsidP="00102F6E">
            <w:pPr>
              <w:jc w:val="center"/>
            </w:pPr>
            <w:r>
              <w:t>20</w:t>
            </w:r>
          </w:p>
        </w:tc>
      </w:tr>
      <w:tr w:rsidR="00102F6E" w:rsidTr="00102F6E">
        <w:trPr>
          <w:trHeight w:val="1175"/>
        </w:trPr>
        <w:tc>
          <w:tcPr>
            <w:tcW w:w="6818" w:type="dxa"/>
          </w:tcPr>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MODULE : 6</w:t>
            </w:r>
          </w:p>
          <w:p w:rsidR="00102F6E" w:rsidRPr="00A45E81" w:rsidRDefault="00102F6E" w:rsidP="00A45E81">
            <w:pPr>
              <w:jc w:val="both"/>
              <w:rPr>
                <w:rFonts w:asciiTheme="majorHAnsi" w:hAnsiTheme="majorHAnsi"/>
                <w:sz w:val="24"/>
                <w:szCs w:val="24"/>
              </w:rPr>
            </w:pPr>
            <w:r w:rsidRPr="00A45E81">
              <w:rPr>
                <w:rFonts w:asciiTheme="majorHAnsi" w:hAnsiTheme="majorHAnsi"/>
                <w:sz w:val="24"/>
                <w:szCs w:val="24"/>
              </w:rPr>
              <w:t xml:space="preserve">Numerical solution of PDE -classification of partial differential equations of second order, </w:t>
            </w:r>
            <w:proofErr w:type="spellStart"/>
            <w:r w:rsidRPr="00A45E81">
              <w:rPr>
                <w:rFonts w:asciiTheme="majorHAnsi" w:hAnsiTheme="majorHAnsi"/>
                <w:sz w:val="24"/>
                <w:szCs w:val="24"/>
              </w:rPr>
              <w:t>Liebmann’s</w:t>
            </w:r>
            <w:proofErr w:type="spellEnd"/>
            <w:r w:rsidRPr="00A45E81">
              <w:rPr>
                <w:rFonts w:asciiTheme="majorHAnsi" w:hAnsiTheme="majorHAnsi"/>
                <w:sz w:val="24"/>
                <w:szCs w:val="24"/>
              </w:rPr>
              <w:t xml:space="preserve"> method for Laplace equation and Poisson equation, explicit method and Crank-Nicolson method for parabolic equations, explicit method for hyperbolic equations.</w:t>
            </w:r>
          </w:p>
        </w:tc>
        <w:tc>
          <w:tcPr>
            <w:tcW w:w="922" w:type="dxa"/>
          </w:tcPr>
          <w:p w:rsidR="00102F6E" w:rsidRDefault="006E4867" w:rsidP="00102F6E">
            <w:pPr>
              <w:jc w:val="center"/>
            </w:pPr>
            <w:r>
              <w:t>7</w:t>
            </w:r>
          </w:p>
        </w:tc>
        <w:tc>
          <w:tcPr>
            <w:tcW w:w="1165" w:type="dxa"/>
          </w:tcPr>
          <w:p w:rsidR="00102F6E" w:rsidRDefault="00102F6E" w:rsidP="00102F6E">
            <w:pPr>
              <w:jc w:val="center"/>
            </w:pPr>
            <w:r>
              <w:t>20</w:t>
            </w:r>
          </w:p>
        </w:tc>
      </w:tr>
    </w:tbl>
    <w:p w:rsidR="00102F6E" w:rsidRDefault="00102F6E" w:rsidP="00D5719C">
      <w:pPr>
        <w:rPr>
          <w:rFonts w:asciiTheme="majorHAnsi" w:hAnsiTheme="majorHAnsi"/>
          <w:b/>
          <w:bCs/>
          <w:sz w:val="24"/>
          <w:szCs w:val="24"/>
        </w:rPr>
      </w:pPr>
    </w:p>
    <w:p w:rsidR="00634C91" w:rsidRDefault="00634C91" w:rsidP="00D5719C">
      <w:pPr>
        <w:rPr>
          <w:rFonts w:asciiTheme="majorHAnsi" w:hAnsiTheme="majorHAnsi"/>
          <w:b/>
          <w:bCs/>
          <w:sz w:val="24"/>
          <w:szCs w:val="24"/>
        </w:rPr>
      </w:pPr>
    </w:p>
    <w:p w:rsidR="00634C91" w:rsidRDefault="00634C91" w:rsidP="00D5719C">
      <w:pPr>
        <w:rPr>
          <w:rFonts w:asciiTheme="majorHAnsi" w:hAnsiTheme="majorHAnsi"/>
          <w:b/>
          <w:bCs/>
          <w:sz w:val="24"/>
          <w:szCs w:val="24"/>
        </w:rPr>
      </w:pPr>
    </w:p>
    <w:p w:rsidR="00634C91" w:rsidRDefault="00634C91" w:rsidP="00D5719C">
      <w:pPr>
        <w:rPr>
          <w:rFonts w:asciiTheme="majorHAnsi" w:hAnsiTheme="majorHAnsi"/>
          <w:b/>
          <w:bCs/>
          <w:sz w:val="24"/>
          <w:szCs w:val="24"/>
        </w:rPr>
      </w:pPr>
    </w:p>
    <w:p w:rsidR="00634C91" w:rsidRDefault="00634C91" w:rsidP="00D5719C">
      <w:pPr>
        <w:rPr>
          <w:rFonts w:asciiTheme="majorHAnsi" w:hAnsiTheme="majorHAnsi"/>
          <w:b/>
          <w:bCs/>
          <w:sz w:val="24"/>
          <w:szCs w:val="24"/>
        </w:rPr>
      </w:pPr>
    </w:p>
    <w:p w:rsidR="005203FC" w:rsidRPr="0041570C" w:rsidRDefault="00D5719C" w:rsidP="0041570C">
      <w:pPr>
        <w:jc w:val="center"/>
        <w:rPr>
          <w:rFonts w:asciiTheme="majorHAnsi" w:hAnsiTheme="majorHAnsi"/>
          <w:b/>
          <w:bCs/>
          <w:sz w:val="28"/>
          <w:szCs w:val="28"/>
        </w:rPr>
      </w:pPr>
      <w:r w:rsidRPr="0041570C">
        <w:rPr>
          <w:rFonts w:asciiTheme="majorHAnsi" w:hAnsiTheme="majorHAnsi"/>
          <w:b/>
          <w:bCs/>
          <w:sz w:val="28"/>
          <w:szCs w:val="28"/>
        </w:rPr>
        <w:lastRenderedPageBreak/>
        <w:t xml:space="preserve">Course No: </w:t>
      </w:r>
      <w:proofErr w:type="gramStart"/>
      <w:r w:rsidR="0041570C" w:rsidRPr="0041570C">
        <w:rPr>
          <w:rFonts w:asciiTheme="majorHAnsi" w:eastAsia="Times New Roman" w:hAnsiTheme="majorHAnsi" w:cs="Times New Roman"/>
          <w:b/>
          <w:color w:val="000000"/>
          <w:sz w:val="28"/>
          <w:szCs w:val="28"/>
        </w:rPr>
        <w:t>08EE6021</w:t>
      </w:r>
      <w:r w:rsidRPr="0041570C">
        <w:rPr>
          <w:rFonts w:asciiTheme="majorHAnsi" w:hAnsiTheme="majorHAnsi"/>
          <w:b/>
          <w:bCs/>
          <w:sz w:val="28"/>
          <w:szCs w:val="28"/>
        </w:rPr>
        <w:t xml:space="preserve">  Course</w:t>
      </w:r>
      <w:proofErr w:type="gramEnd"/>
      <w:r w:rsidRPr="0041570C">
        <w:rPr>
          <w:rFonts w:asciiTheme="majorHAnsi" w:hAnsiTheme="majorHAnsi"/>
          <w:b/>
          <w:bCs/>
          <w:sz w:val="28"/>
          <w:szCs w:val="28"/>
        </w:rPr>
        <w:t xml:space="preserve"> </w:t>
      </w:r>
      <w:proofErr w:type="spellStart"/>
      <w:r w:rsidRPr="0041570C">
        <w:rPr>
          <w:rFonts w:asciiTheme="majorHAnsi" w:hAnsiTheme="majorHAnsi"/>
          <w:b/>
          <w:bCs/>
          <w:sz w:val="28"/>
          <w:szCs w:val="28"/>
        </w:rPr>
        <w:t>Title:</w:t>
      </w:r>
      <w:r w:rsidR="005203FC" w:rsidRPr="0041570C">
        <w:rPr>
          <w:rFonts w:asciiTheme="majorHAnsi" w:hAnsiTheme="majorHAnsi"/>
          <w:b/>
          <w:sz w:val="28"/>
          <w:szCs w:val="28"/>
        </w:rPr>
        <w:t>Advanced</w:t>
      </w:r>
      <w:proofErr w:type="spellEnd"/>
      <w:r w:rsidR="005203FC" w:rsidRPr="0041570C">
        <w:rPr>
          <w:rFonts w:asciiTheme="majorHAnsi" w:hAnsiTheme="majorHAnsi"/>
          <w:b/>
          <w:sz w:val="28"/>
          <w:szCs w:val="28"/>
        </w:rPr>
        <w:t xml:space="preserve"> Energy Conversion Systems</w:t>
      </w:r>
    </w:p>
    <w:p w:rsidR="00D5719C" w:rsidRPr="005203FC" w:rsidRDefault="00C9271B" w:rsidP="00C9271B">
      <w:pPr>
        <w:rPr>
          <w:rFonts w:asciiTheme="majorHAnsi" w:hAnsiTheme="majorHAnsi"/>
          <w:b/>
          <w:bCs/>
          <w:sz w:val="24"/>
          <w:szCs w:val="24"/>
        </w:rPr>
      </w:pPr>
      <w:r>
        <w:rPr>
          <w:rFonts w:asciiTheme="majorHAnsi" w:hAnsiTheme="majorHAnsi"/>
          <w:b/>
          <w:bCs/>
          <w:sz w:val="24"/>
          <w:szCs w:val="24"/>
        </w:rPr>
        <w:t xml:space="preserve">                                                                               </w:t>
      </w:r>
      <w:bookmarkStart w:id="0" w:name="_GoBack"/>
      <w:bookmarkEnd w:id="0"/>
      <w:r w:rsidR="009C7988">
        <w:rPr>
          <w:rFonts w:asciiTheme="majorHAnsi" w:hAnsiTheme="majorHAnsi"/>
          <w:b/>
          <w:bCs/>
          <w:sz w:val="24"/>
          <w:szCs w:val="24"/>
        </w:rPr>
        <w:t>Credits: 3-0</w:t>
      </w:r>
      <w:r w:rsidR="005203FC">
        <w:rPr>
          <w:rFonts w:asciiTheme="majorHAnsi" w:hAnsiTheme="majorHAnsi"/>
          <w:b/>
          <w:bCs/>
          <w:sz w:val="24"/>
          <w:szCs w:val="24"/>
        </w:rPr>
        <w:t>-0:</w:t>
      </w:r>
      <w:r w:rsidR="005203FC" w:rsidRPr="000B0012">
        <w:rPr>
          <w:rFonts w:asciiTheme="majorHAnsi" w:hAnsiTheme="majorHAnsi"/>
          <w:b/>
          <w:bCs/>
          <w:sz w:val="24"/>
          <w:szCs w:val="24"/>
        </w:rPr>
        <w:t>3</w:t>
      </w:r>
      <w:r w:rsidR="00D5719C" w:rsidRPr="000B0012">
        <w:rPr>
          <w:rFonts w:asciiTheme="majorHAnsi" w:hAnsiTheme="majorHAnsi"/>
          <w:b/>
          <w:bCs/>
          <w:sz w:val="24"/>
          <w:szCs w:val="24"/>
        </w:rPr>
        <w:t>Year</w:t>
      </w:r>
      <w:r w:rsidR="00A45E81">
        <w:rPr>
          <w:rFonts w:asciiTheme="majorHAnsi" w:hAnsiTheme="majorHAnsi"/>
          <w:b/>
          <w:bCs/>
          <w:sz w:val="24"/>
          <w:szCs w:val="24"/>
        </w:rPr>
        <w:t>:</w:t>
      </w:r>
      <w:r w:rsidR="00D5719C" w:rsidRPr="000B0012">
        <w:rPr>
          <w:rFonts w:asciiTheme="majorHAnsi" w:hAnsiTheme="majorHAnsi"/>
          <w:b/>
          <w:bCs/>
          <w:sz w:val="24"/>
          <w:szCs w:val="24"/>
        </w:rPr>
        <w:t>2015</w:t>
      </w:r>
    </w:p>
    <w:p w:rsidR="00D5719C" w:rsidRPr="000B0012" w:rsidRDefault="00D5719C" w:rsidP="00D5719C">
      <w:pPr>
        <w:rPr>
          <w:rFonts w:asciiTheme="majorHAnsi" w:hAnsiTheme="majorHAnsi"/>
          <w:sz w:val="24"/>
          <w:szCs w:val="24"/>
        </w:rPr>
      </w:pPr>
      <w:r w:rsidRPr="000B0012">
        <w:rPr>
          <w:rFonts w:asciiTheme="majorHAnsi" w:hAnsiTheme="majorHAnsi"/>
          <w:b/>
          <w:bCs/>
          <w:sz w:val="24"/>
          <w:szCs w:val="24"/>
        </w:rPr>
        <w:t>Pre-requisites: Nil</w:t>
      </w:r>
    </w:p>
    <w:p w:rsidR="00D5719C" w:rsidRPr="000B0012" w:rsidRDefault="00D5719C" w:rsidP="00D5719C">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D5719C" w:rsidRPr="00B0336E" w:rsidRDefault="00A45E81" w:rsidP="0034612E">
      <w:pPr>
        <w:pStyle w:val="ListParagraph"/>
        <w:numPr>
          <w:ilvl w:val="0"/>
          <w:numId w:val="16"/>
        </w:numPr>
        <w:jc w:val="both"/>
        <w:rPr>
          <w:rFonts w:asciiTheme="majorHAnsi" w:hAnsiTheme="majorHAnsi"/>
          <w:sz w:val="24"/>
          <w:szCs w:val="24"/>
        </w:rPr>
      </w:pPr>
      <w:r w:rsidRPr="00B0336E">
        <w:rPr>
          <w:rFonts w:asciiTheme="majorHAnsi" w:hAnsiTheme="majorHAnsi"/>
          <w:sz w:val="24"/>
          <w:szCs w:val="24"/>
        </w:rPr>
        <w:t>To develop knowledge about energy through thermal systems(Steam and Gas)</w:t>
      </w:r>
    </w:p>
    <w:p w:rsidR="00A45E81" w:rsidRPr="00B0336E" w:rsidRDefault="00A45E81" w:rsidP="0034612E">
      <w:pPr>
        <w:pStyle w:val="ListParagraph"/>
        <w:numPr>
          <w:ilvl w:val="0"/>
          <w:numId w:val="16"/>
        </w:numPr>
        <w:jc w:val="both"/>
        <w:rPr>
          <w:rFonts w:asciiTheme="majorHAnsi" w:hAnsiTheme="majorHAnsi"/>
          <w:sz w:val="24"/>
          <w:szCs w:val="24"/>
        </w:rPr>
      </w:pPr>
      <w:r w:rsidRPr="00B0336E">
        <w:rPr>
          <w:rFonts w:asciiTheme="majorHAnsi" w:hAnsiTheme="majorHAnsi"/>
          <w:sz w:val="24"/>
          <w:szCs w:val="24"/>
        </w:rPr>
        <w:t>To develop knowledge about energy through nuclear systems</w:t>
      </w:r>
    </w:p>
    <w:p w:rsidR="00B0336E" w:rsidRPr="00B0336E" w:rsidRDefault="00B0336E" w:rsidP="0034612E">
      <w:pPr>
        <w:pStyle w:val="ListParagraph"/>
        <w:numPr>
          <w:ilvl w:val="0"/>
          <w:numId w:val="16"/>
        </w:numPr>
        <w:jc w:val="both"/>
        <w:rPr>
          <w:rFonts w:asciiTheme="majorHAnsi" w:hAnsiTheme="majorHAnsi"/>
          <w:sz w:val="24"/>
          <w:szCs w:val="24"/>
        </w:rPr>
      </w:pPr>
      <w:r w:rsidRPr="00B0336E">
        <w:rPr>
          <w:rFonts w:asciiTheme="majorHAnsi" w:hAnsiTheme="majorHAnsi"/>
          <w:sz w:val="24"/>
          <w:szCs w:val="24"/>
        </w:rPr>
        <w:t>To understand about design of nuclear energy conversion systems</w:t>
      </w:r>
    </w:p>
    <w:p w:rsidR="00D5719C" w:rsidRPr="000B0012" w:rsidRDefault="00D5719C" w:rsidP="00D5719C">
      <w:pPr>
        <w:spacing w:after="0"/>
        <w:ind w:left="714"/>
        <w:rPr>
          <w:rFonts w:asciiTheme="majorHAnsi" w:hAnsiTheme="majorHAnsi"/>
          <w:sz w:val="24"/>
          <w:szCs w:val="24"/>
        </w:rPr>
      </w:pPr>
    </w:p>
    <w:p w:rsidR="00D5719C" w:rsidRDefault="00D5719C" w:rsidP="00D5719C">
      <w:pPr>
        <w:rPr>
          <w:rFonts w:asciiTheme="majorHAnsi" w:hAnsiTheme="majorHAnsi"/>
          <w:b/>
          <w:bCs/>
          <w:sz w:val="24"/>
          <w:szCs w:val="24"/>
        </w:rPr>
      </w:pPr>
      <w:r w:rsidRPr="000B0012">
        <w:rPr>
          <w:rFonts w:asciiTheme="majorHAnsi" w:hAnsiTheme="majorHAnsi"/>
          <w:b/>
          <w:bCs/>
          <w:sz w:val="24"/>
          <w:szCs w:val="24"/>
        </w:rPr>
        <w:t>Syllabus</w:t>
      </w:r>
    </w:p>
    <w:p w:rsidR="005203FC" w:rsidRPr="00CD4DD9" w:rsidRDefault="005203FC" w:rsidP="00CD4DD9">
      <w:pPr>
        <w:jc w:val="both"/>
        <w:rPr>
          <w:rFonts w:asciiTheme="majorHAnsi" w:hAnsiTheme="majorHAnsi"/>
          <w:sz w:val="24"/>
          <w:szCs w:val="24"/>
        </w:rPr>
      </w:pPr>
      <w:r w:rsidRPr="00CD4DD9">
        <w:rPr>
          <w:rFonts w:asciiTheme="majorHAnsi" w:hAnsiTheme="majorHAnsi"/>
          <w:sz w:val="24"/>
          <w:szCs w:val="24"/>
        </w:rPr>
        <w:t>Classification of energy sources, Combustion calculations , Conventional thermal power plant design and operation, Gas turbine and combined cycle analysis , Combined cycles with heat recovery boiler,  STAG combined cycle power plant, Nuclear energy conversion, Radioactivity, Nuclear power plants, Fuel rod design, Core thermal design, Safety analysis – LOCA</w:t>
      </w:r>
    </w:p>
    <w:p w:rsidR="00D5719C" w:rsidRDefault="00D5719C" w:rsidP="00D5719C">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CD4DD9" w:rsidRPr="00CD4DD9" w:rsidRDefault="00CD4DD9" w:rsidP="00D5719C">
      <w:pPr>
        <w:jc w:val="both"/>
        <w:rPr>
          <w:rFonts w:asciiTheme="majorHAnsi" w:hAnsiTheme="majorHAnsi"/>
          <w:sz w:val="24"/>
          <w:szCs w:val="24"/>
        </w:rPr>
      </w:pPr>
      <w:r w:rsidRPr="00CD4DD9">
        <w:rPr>
          <w:rFonts w:asciiTheme="majorHAnsi" w:hAnsiTheme="majorHAnsi"/>
          <w:bCs/>
          <w:sz w:val="24"/>
          <w:szCs w:val="24"/>
        </w:rPr>
        <w:t>S</w:t>
      </w:r>
      <w:r>
        <w:rPr>
          <w:rFonts w:asciiTheme="majorHAnsi" w:hAnsiTheme="majorHAnsi"/>
          <w:bCs/>
          <w:sz w:val="24"/>
          <w:szCs w:val="24"/>
        </w:rPr>
        <w:t xml:space="preserve">tudents are capable to understand about complete analysis of thermal power plant and nuclear power plant. </w:t>
      </w:r>
    </w:p>
    <w:p w:rsidR="00D5719C" w:rsidRDefault="00D5719C" w:rsidP="00D5719C">
      <w:pPr>
        <w:jc w:val="both"/>
        <w:rPr>
          <w:rFonts w:asciiTheme="majorHAnsi" w:hAnsiTheme="majorHAnsi"/>
          <w:b/>
          <w:bCs/>
          <w:sz w:val="24"/>
          <w:szCs w:val="24"/>
        </w:rPr>
      </w:pPr>
      <w:r w:rsidRPr="000B0012">
        <w:rPr>
          <w:rFonts w:asciiTheme="majorHAnsi" w:hAnsiTheme="majorHAnsi"/>
          <w:b/>
          <w:bCs/>
          <w:sz w:val="24"/>
          <w:szCs w:val="24"/>
        </w:rPr>
        <w:t xml:space="preserve">Text Books: </w:t>
      </w:r>
      <w:r w:rsidRPr="000B0012">
        <w:rPr>
          <w:rFonts w:asciiTheme="majorHAnsi" w:hAnsiTheme="majorHAnsi"/>
          <w:b/>
          <w:bCs/>
          <w:sz w:val="24"/>
          <w:szCs w:val="24"/>
        </w:rPr>
        <w:tab/>
      </w:r>
    </w:p>
    <w:p w:rsidR="005203FC" w:rsidRPr="00CD4DD9" w:rsidRDefault="005203FC" w:rsidP="0034612E">
      <w:pPr>
        <w:numPr>
          <w:ilvl w:val="0"/>
          <w:numId w:val="3"/>
        </w:numPr>
        <w:spacing w:after="0" w:line="360" w:lineRule="auto"/>
        <w:jc w:val="both"/>
        <w:rPr>
          <w:rFonts w:asciiTheme="majorHAnsi" w:hAnsiTheme="majorHAnsi"/>
          <w:sz w:val="24"/>
          <w:szCs w:val="24"/>
        </w:rPr>
      </w:pPr>
      <w:r w:rsidRPr="00CD4DD9">
        <w:rPr>
          <w:rFonts w:asciiTheme="majorHAnsi" w:hAnsiTheme="majorHAnsi"/>
          <w:sz w:val="24"/>
          <w:szCs w:val="24"/>
        </w:rPr>
        <w:t xml:space="preserve">M.M. E1- </w:t>
      </w:r>
      <w:proofErr w:type="spellStart"/>
      <w:r w:rsidRPr="00CD4DD9">
        <w:rPr>
          <w:rFonts w:asciiTheme="majorHAnsi" w:hAnsiTheme="majorHAnsi"/>
          <w:sz w:val="24"/>
          <w:szCs w:val="24"/>
        </w:rPr>
        <w:t>Wakil</w:t>
      </w:r>
      <w:proofErr w:type="spellEnd"/>
      <w:r w:rsidRPr="00CD4DD9">
        <w:rPr>
          <w:rFonts w:asciiTheme="majorHAnsi" w:hAnsiTheme="majorHAnsi"/>
          <w:sz w:val="24"/>
          <w:szCs w:val="24"/>
        </w:rPr>
        <w:t>; Power Plant Technology, McGraw Hill, 1985.</w:t>
      </w:r>
    </w:p>
    <w:p w:rsidR="005203FC" w:rsidRPr="00CD4DD9" w:rsidRDefault="005203FC" w:rsidP="0034612E">
      <w:pPr>
        <w:numPr>
          <w:ilvl w:val="0"/>
          <w:numId w:val="3"/>
        </w:numPr>
        <w:spacing w:after="0" w:line="360" w:lineRule="auto"/>
        <w:jc w:val="both"/>
        <w:rPr>
          <w:rFonts w:asciiTheme="majorHAnsi" w:hAnsiTheme="majorHAnsi"/>
          <w:sz w:val="24"/>
          <w:szCs w:val="24"/>
        </w:rPr>
      </w:pPr>
      <w:r w:rsidRPr="00CD4DD9">
        <w:rPr>
          <w:rFonts w:asciiTheme="majorHAnsi" w:hAnsiTheme="majorHAnsi"/>
          <w:sz w:val="24"/>
          <w:szCs w:val="24"/>
        </w:rPr>
        <w:t xml:space="preserve">A.W. Culp </w:t>
      </w:r>
      <w:proofErr w:type="spellStart"/>
      <w:r w:rsidRPr="00CD4DD9">
        <w:rPr>
          <w:rFonts w:asciiTheme="majorHAnsi" w:hAnsiTheme="majorHAnsi"/>
          <w:sz w:val="24"/>
          <w:szCs w:val="24"/>
        </w:rPr>
        <w:t>Jr</w:t>
      </w:r>
      <w:proofErr w:type="spellEnd"/>
      <w:r w:rsidRPr="00CD4DD9">
        <w:rPr>
          <w:rFonts w:asciiTheme="majorHAnsi" w:hAnsiTheme="majorHAnsi"/>
          <w:sz w:val="24"/>
          <w:szCs w:val="24"/>
        </w:rPr>
        <w:t>; Principles of Energy Conversion, McGraw Hill, 2001.</w:t>
      </w:r>
    </w:p>
    <w:p w:rsidR="005203FC" w:rsidRPr="00CD4DD9" w:rsidRDefault="005203FC" w:rsidP="0034612E">
      <w:pPr>
        <w:numPr>
          <w:ilvl w:val="0"/>
          <w:numId w:val="3"/>
        </w:numPr>
        <w:spacing w:after="0" w:line="360" w:lineRule="auto"/>
        <w:jc w:val="both"/>
        <w:rPr>
          <w:rFonts w:asciiTheme="majorHAnsi" w:hAnsiTheme="majorHAnsi"/>
          <w:sz w:val="24"/>
          <w:szCs w:val="24"/>
        </w:rPr>
      </w:pPr>
      <w:r w:rsidRPr="00CD4DD9">
        <w:rPr>
          <w:rFonts w:asciiTheme="majorHAnsi" w:hAnsiTheme="majorHAnsi"/>
          <w:sz w:val="24"/>
          <w:szCs w:val="24"/>
        </w:rPr>
        <w:t>H.A. Sorensen: Energy Conversion Systems, J. Wiley, 1983.</w:t>
      </w:r>
    </w:p>
    <w:p w:rsidR="005203FC" w:rsidRPr="00CD4DD9" w:rsidRDefault="005203FC" w:rsidP="005203FC">
      <w:pPr>
        <w:jc w:val="both"/>
        <w:rPr>
          <w:rFonts w:asciiTheme="majorHAnsi" w:hAnsiTheme="majorHAnsi"/>
          <w:b/>
          <w:bCs/>
          <w:sz w:val="24"/>
          <w:szCs w:val="24"/>
        </w:rPr>
      </w:pPr>
    </w:p>
    <w:p w:rsidR="00D5719C" w:rsidRPr="00CD4DD9" w:rsidRDefault="00D5719C" w:rsidP="005203FC">
      <w:pPr>
        <w:jc w:val="both"/>
        <w:rPr>
          <w:rFonts w:asciiTheme="majorHAnsi" w:hAnsiTheme="majorHAnsi"/>
          <w:sz w:val="24"/>
          <w:szCs w:val="24"/>
        </w:rPr>
      </w:pPr>
      <w:r w:rsidRPr="00CD4DD9">
        <w:rPr>
          <w:rFonts w:asciiTheme="majorHAnsi" w:hAnsiTheme="majorHAnsi"/>
          <w:b/>
          <w:bCs/>
          <w:sz w:val="24"/>
          <w:szCs w:val="24"/>
        </w:rPr>
        <w:t>References</w:t>
      </w:r>
      <w:r w:rsidRPr="00CD4DD9">
        <w:rPr>
          <w:rFonts w:asciiTheme="majorHAnsi" w:hAnsiTheme="majorHAnsi"/>
          <w:sz w:val="24"/>
          <w:szCs w:val="24"/>
        </w:rPr>
        <w:t xml:space="preserve">:  </w:t>
      </w:r>
      <w:r w:rsidRPr="00CD4DD9">
        <w:rPr>
          <w:rFonts w:asciiTheme="majorHAnsi" w:hAnsiTheme="majorHAnsi"/>
          <w:sz w:val="24"/>
          <w:szCs w:val="24"/>
        </w:rPr>
        <w:tab/>
      </w:r>
    </w:p>
    <w:p w:rsidR="005203FC" w:rsidRPr="00CD4DD9" w:rsidRDefault="005203FC" w:rsidP="0034612E">
      <w:pPr>
        <w:numPr>
          <w:ilvl w:val="0"/>
          <w:numId w:val="4"/>
        </w:numPr>
        <w:spacing w:after="0" w:line="360" w:lineRule="auto"/>
        <w:jc w:val="both"/>
        <w:rPr>
          <w:rFonts w:asciiTheme="majorHAnsi" w:hAnsiTheme="majorHAnsi"/>
          <w:sz w:val="24"/>
          <w:szCs w:val="24"/>
        </w:rPr>
      </w:pPr>
      <w:r w:rsidRPr="00CD4DD9">
        <w:rPr>
          <w:rFonts w:asciiTheme="majorHAnsi" w:hAnsiTheme="majorHAnsi"/>
          <w:sz w:val="24"/>
          <w:szCs w:val="24"/>
        </w:rPr>
        <w:t>T.F. Morse: Power Plant Engineering, Affiliated East West Press, 1978.</w:t>
      </w:r>
    </w:p>
    <w:p w:rsidR="005203FC" w:rsidRPr="00CD4DD9" w:rsidRDefault="005203FC" w:rsidP="0034612E">
      <w:pPr>
        <w:numPr>
          <w:ilvl w:val="0"/>
          <w:numId w:val="4"/>
        </w:numPr>
        <w:spacing w:after="0" w:line="360" w:lineRule="auto"/>
        <w:jc w:val="both"/>
        <w:rPr>
          <w:rFonts w:asciiTheme="majorHAnsi" w:hAnsiTheme="majorHAnsi"/>
          <w:sz w:val="24"/>
          <w:szCs w:val="24"/>
        </w:rPr>
      </w:pPr>
      <w:r w:rsidRPr="00CD4DD9">
        <w:rPr>
          <w:rFonts w:asciiTheme="majorHAnsi" w:hAnsiTheme="majorHAnsi"/>
          <w:sz w:val="24"/>
          <w:szCs w:val="24"/>
        </w:rPr>
        <w:t>M.M. E1-Wakil: Nuclear Power Engineering, McGraw Hill, 1962.</w:t>
      </w:r>
    </w:p>
    <w:p w:rsidR="005203FC" w:rsidRPr="00CD4DD9" w:rsidRDefault="005203FC" w:rsidP="0034612E">
      <w:pPr>
        <w:numPr>
          <w:ilvl w:val="0"/>
          <w:numId w:val="4"/>
        </w:numPr>
        <w:spacing w:after="0" w:line="360" w:lineRule="auto"/>
        <w:jc w:val="both"/>
        <w:rPr>
          <w:rFonts w:asciiTheme="majorHAnsi" w:hAnsiTheme="majorHAnsi"/>
          <w:sz w:val="24"/>
          <w:szCs w:val="24"/>
        </w:rPr>
      </w:pPr>
      <w:r w:rsidRPr="00CD4DD9">
        <w:rPr>
          <w:rFonts w:asciiTheme="majorHAnsi" w:hAnsiTheme="majorHAnsi"/>
          <w:sz w:val="24"/>
          <w:szCs w:val="24"/>
        </w:rPr>
        <w:t xml:space="preserve">R.H.S. </w:t>
      </w:r>
      <w:proofErr w:type="spellStart"/>
      <w:r w:rsidRPr="00CD4DD9">
        <w:rPr>
          <w:rFonts w:asciiTheme="majorHAnsi" w:hAnsiTheme="majorHAnsi"/>
          <w:sz w:val="24"/>
          <w:szCs w:val="24"/>
        </w:rPr>
        <w:t>Winterton</w:t>
      </w:r>
      <w:proofErr w:type="spellEnd"/>
      <w:r w:rsidRPr="00CD4DD9">
        <w:rPr>
          <w:rFonts w:asciiTheme="majorHAnsi" w:hAnsiTheme="majorHAnsi"/>
          <w:sz w:val="24"/>
          <w:szCs w:val="24"/>
        </w:rPr>
        <w:t xml:space="preserve">: Thermal Design of Nuclear Reactors, </w:t>
      </w:r>
      <w:proofErr w:type="spellStart"/>
      <w:r w:rsidRPr="00CD4DD9">
        <w:rPr>
          <w:rFonts w:asciiTheme="majorHAnsi" w:hAnsiTheme="majorHAnsi"/>
          <w:sz w:val="24"/>
          <w:szCs w:val="24"/>
        </w:rPr>
        <w:t>Pergamon</w:t>
      </w:r>
      <w:proofErr w:type="spellEnd"/>
      <w:r w:rsidRPr="00CD4DD9">
        <w:rPr>
          <w:rFonts w:asciiTheme="majorHAnsi" w:hAnsiTheme="majorHAnsi"/>
          <w:sz w:val="24"/>
          <w:szCs w:val="24"/>
        </w:rPr>
        <w:t xml:space="preserve"> Press, 1981.</w:t>
      </w:r>
    </w:p>
    <w:p w:rsidR="005203FC" w:rsidRPr="00CD4DD9" w:rsidRDefault="005203FC" w:rsidP="0034612E">
      <w:pPr>
        <w:numPr>
          <w:ilvl w:val="0"/>
          <w:numId w:val="4"/>
        </w:numPr>
        <w:spacing w:after="0" w:line="360" w:lineRule="auto"/>
        <w:jc w:val="both"/>
        <w:rPr>
          <w:rFonts w:asciiTheme="majorHAnsi" w:hAnsiTheme="majorHAnsi"/>
          <w:sz w:val="24"/>
          <w:szCs w:val="24"/>
        </w:rPr>
      </w:pPr>
      <w:r w:rsidRPr="00CD4DD9">
        <w:rPr>
          <w:rFonts w:asciiTheme="majorHAnsi" w:hAnsiTheme="majorHAnsi"/>
          <w:sz w:val="24"/>
          <w:szCs w:val="24"/>
        </w:rPr>
        <w:t xml:space="preserve">R.L. Murray: Introduction to Nuclear Engineering, </w:t>
      </w:r>
      <w:proofErr w:type="spellStart"/>
      <w:r w:rsidRPr="00CD4DD9">
        <w:rPr>
          <w:rFonts w:asciiTheme="majorHAnsi" w:hAnsiTheme="majorHAnsi"/>
          <w:sz w:val="24"/>
          <w:szCs w:val="24"/>
        </w:rPr>
        <w:t>Prentics</w:t>
      </w:r>
      <w:proofErr w:type="spellEnd"/>
      <w:r w:rsidRPr="00CD4DD9">
        <w:rPr>
          <w:rFonts w:asciiTheme="majorHAnsi" w:hAnsiTheme="majorHAnsi"/>
          <w:sz w:val="24"/>
          <w:szCs w:val="24"/>
        </w:rPr>
        <w:t xml:space="preserve"> Hall, 1961.</w:t>
      </w:r>
    </w:p>
    <w:p w:rsidR="005203FC" w:rsidRDefault="005203FC" w:rsidP="005203FC">
      <w:pPr>
        <w:jc w:val="both"/>
        <w:rPr>
          <w:rFonts w:asciiTheme="majorHAnsi" w:hAnsiTheme="majorHAnsi"/>
          <w:sz w:val="24"/>
          <w:szCs w:val="24"/>
        </w:rPr>
      </w:pPr>
    </w:p>
    <w:p w:rsidR="00D5719C" w:rsidRDefault="00D5719C" w:rsidP="005203FC">
      <w:pPr>
        <w:spacing w:after="0" w:line="360" w:lineRule="auto"/>
        <w:jc w:val="both"/>
        <w:rPr>
          <w:rFonts w:ascii="Times New Roman" w:hAnsi="Times New Roman"/>
          <w:sz w:val="24"/>
          <w:szCs w:val="24"/>
        </w:rPr>
      </w:pPr>
    </w:p>
    <w:p w:rsidR="00D5719C" w:rsidRDefault="00D5719C" w:rsidP="00D5719C">
      <w:pPr>
        <w:ind w:left="1440" w:hanging="1440"/>
        <w:jc w:val="both"/>
        <w:rPr>
          <w:rFonts w:asciiTheme="majorHAnsi" w:hAnsiTheme="majorHAnsi"/>
          <w:sz w:val="24"/>
          <w:szCs w:val="24"/>
        </w:rPr>
      </w:pPr>
    </w:p>
    <w:p w:rsidR="00D5719C" w:rsidRDefault="00D5719C" w:rsidP="00D5719C">
      <w:pPr>
        <w:ind w:left="1440" w:hanging="1440"/>
        <w:rPr>
          <w:rFonts w:asciiTheme="majorHAnsi" w:hAnsiTheme="majorHAnsi"/>
          <w:sz w:val="24"/>
          <w:szCs w:val="24"/>
        </w:rPr>
      </w:pPr>
    </w:p>
    <w:p w:rsidR="00D5719C" w:rsidRDefault="00D5719C" w:rsidP="00D5719C">
      <w:pPr>
        <w:ind w:left="1440" w:hanging="1440"/>
        <w:rPr>
          <w:rFonts w:asciiTheme="majorHAnsi" w:hAnsiTheme="majorHAnsi"/>
          <w:sz w:val="24"/>
          <w:szCs w:val="24"/>
        </w:rPr>
      </w:pPr>
    </w:p>
    <w:p w:rsidR="00D5719C" w:rsidRPr="00C704E0" w:rsidRDefault="00C704E0" w:rsidP="00C704E0">
      <w:pPr>
        <w:ind w:left="1440" w:hanging="1440"/>
        <w:jc w:val="center"/>
        <w:rPr>
          <w:rFonts w:asciiTheme="majorHAnsi" w:hAnsiTheme="majorHAnsi"/>
          <w:b/>
          <w:sz w:val="24"/>
          <w:szCs w:val="24"/>
        </w:rPr>
      </w:pPr>
      <w:r w:rsidRPr="00C704E0">
        <w:rPr>
          <w:rFonts w:asciiTheme="majorHAnsi" w:hAnsiTheme="majorHAnsi"/>
          <w:b/>
          <w:sz w:val="24"/>
          <w:szCs w:val="24"/>
        </w:rPr>
        <w:lastRenderedPageBreak/>
        <w:t>COURSE PLAN</w:t>
      </w:r>
    </w:p>
    <w:tbl>
      <w:tblPr>
        <w:tblStyle w:val="TableGrid"/>
        <w:tblpPr w:leftFromText="180" w:rightFromText="180" w:vertAnchor="page" w:horzAnchor="margin" w:tblpY="2101"/>
        <w:tblW w:w="0" w:type="auto"/>
        <w:tblLook w:val="04A0" w:firstRow="1" w:lastRow="0" w:firstColumn="1" w:lastColumn="0" w:noHBand="0" w:noVBand="1"/>
      </w:tblPr>
      <w:tblGrid>
        <w:gridCol w:w="6818"/>
        <w:gridCol w:w="922"/>
        <w:gridCol w:w="1165"/>
      </w:tblGrid>
      <w:tr w:rsidR="00C704E0" w:rsidTr="00C704E0">
        <w:trPr>
          <w:trHeight w:val="134"/>
        </w:trPr>
        <w:tc>
          <w:tcPr>
            <w:tcW w:w="8905" w:type="dxa"/>
            <w:gridSpan w:val="3"/>
            <w:shd w:val="clear" w:color="auto" w:fill="D9D9D9" w:themeFill="background1" w:themeFillShade="D9"/>
          </w:tcPr>
          <w:p w:rsidR="00C704E0" w:rsidRPr="0041570C" w:rsidRDefault="00C704E0" w:rsidP="0041570C">
            <w:pPr>
              <w:jc w:val="center"/>
              <w:rPr>
                <w:rFonts w:asciiTheme="majorHAnsi" w:hAnsiTheme="majorHAnsi"/>
                <w:b/>
                <w:sz w:val="24"/>
                <w:szCs w:val="24"/>
              </w:rPr>
            </w:pPr>
            <w:r w:rsidRPr="0041570C">
              <w:rPr>
                <w:rFonts w:asciiTheme="majorHAnsi" w:hAnsiTheme="majorHAnsi"/>
                <w:b/>
                <w:sz w:val="24"/>
                <w:szCs w:val="24"/>
              </w:rPr>
              <w:t>COURSE NO:</w:t>
            </w:r>
            <w:r w:rsidR="0041570C" w:rsidRPr="0041570C">
              <w:rPr>
                <w:rFonts w:asciiTheme="majorHAnsi" w:eastAsia="Times New Roman" w:hAnsiTheme="majorHAnsi" w:cs="Times New Roman"/>
                <w:b/>
                <w:color w:val="000000"/>
                <w:sz w:val="24"/>
                <w:szCs w:val="24"/>
              </w:rPr>
              <w:t>08EE6021</w:t>
            </w:r>
            <w:r w:rsidRPr="0041570C">
              <w:rPr>
                <w:rFonts w:asciiTheme="majorHAnsi" w:hAnsiTheme="majorHAnsi"/>
                <w:b/>
                <w:sz w:val="24"/>
                <w:szCs w:val="24"/>
              </w:rPr>
              <w:t xml:space="preserve">  COURSE TITLE: Advanced Energy Conversion Systems       (L-T-P :</w:t>
            </w:r>
            <w:r w:rsidR="009C7988" w:rsidRPr="0041570C">
              <w:rPr>
                <w:rFonts w:asciiTheme="majorHAnsi" w:hAnsiTheme="majorHAnsi"/>
                <w:b/>
                <w:sz w:val="24"/>
                <w:szCs w:val="24"/>
              </w:rPr>
              <w:t>3-0</w:t>
            </w:r>
            <w:r w:rsidRPr="0041570C">
              <w:rPr>
                <w:rFonts w:asciiTheme="majorHAnsi" w:hAnsiTheme="majorHAnsi"/>
                <w:b/>
                <w:sz w:val="24"/>
                <w:szCs w:val="24"/>
              </w:rPr>
              <w:t>-0)</w:t>
            </w:r>
          </w:p>
          <w:p w:rsidR="00C704E0" w:rsidRPr="0041570C" w:rsidRDefault="00C704E0" w:rsidP="0041570C">
            <w:pPr>
              <w:jc w:val="center"/>
              <w:rPr>
                <w:rFonts w:asciiTheme="majorHAnsi" w:hAnsiTheme="majorHAnsi"/>
                <w:b/>
                <w:sz w:val="24"/>
                <w:szCs w:val="24"/>
              </w:rPr>
            </w:pPr>
            <w:r w:rsidRPr="0041570C">
              <w:rPr>
                <w:rFonts w:asciiTheme="majorHAnsi" w:hAnsiTheme="majorHAnsi"/>
                <w:b/>
                <w:sz w:val="24"/>
                <w:szCs w:val="24"/>
              </w:rPr>
              <w:t>CREDITS:3</w:t>
            </w:r>
          </w:p>
          <w:p w:rsidR="00C704E0" w:rsidRPr="0041570C" w:rsidRDefault="00C704E0" w:rsidP="0041570C">
            <w:pPr>
              <w:jc w:val="center"/>
              <w:rPr>
                <w:rFonts w:asciiTheme="majorHAnsi" w:hAnsiTheme="majorHAnsi"/>
                <w:sz w:val="24"/>
                <w:szCs w:val="24"/>
              </w:rPr>
            </w:pPr>
          </w:p>
        </w:tc>
      </w:tr>
      <w:tr w:rsidR="00C704E0" w:rsidTr="00C704E0">
        <w:trPr>
          <w:trHeight w:val="134"/>
        </w:trPr>
        <w:tc>
          <w:tcPr>
            <w:tcW w:w="6818" w:type="dxa"/>
            <w:shd w:val="clear" w:color="auto" w:fill="D9D9D9" w:themeFill="background1" w:themeFillShade="D9"/>
          </w:tcPr>
          <w:p w:rsidR="00C704E0" w:rsidRPr="001B2BCC" w:rsidRDefault="00C704E0" w:rsidP="00C704E0">
            <w:pPr>
              <w:jc w:val="center"/>
              <w:rPr>
                <w:b/>
              </w:rPr>
            </w:pPr>
            <w:r w:rsidRPr="001B2BCC">
              <w:rPr>
                <w:b/>
              </w:rPr>
              <w:t>MODULES</w:t>
            </w:r>
          </w:p>
        </w:tc>
        <w:tc>
          <w:tcPr>
            <w:tcW w:w="922" w:type="dxa"/>
            <w:shd w:val="clear" w:color="auto" w:fill="D9D9D9" w:themeFill="background1" w:themeFillShade="D9"/>
          </w:tcPr>
          <w:p w:rsidR="00C704E0" w:rsidRPr="001B2BCC" w:rsidRDefault="00C704E0" w:rsidP="00C704E0">
            <w:pPr>
              <w:jc w:val="center"/>
              <w:rPr>
                <w:b/>
              </w:rPr>
            </w:pPr>
            <w:r>
              <w:rPr>
                <w:b/>
              </w:rPr>
              <w:t>Contact</w:t>
            </w:r>
          </w:p>
          <w:p w:rsidR="00C704E0" w:rsidRPr="001B2BCC" w:rsidRDefault="00C704E0" w:rsidP="00C704E0">
            <w:pPr>
              <w:rPr>
                <w:b/>
              </w:rPr>
            </w:pPr>
            <w:r>
              <w:rPr>
                <w:b/>
              </w:rPr>
              <w:t>hours</w:t>
            </w:r>
          </w:p>
        </w:tc>
        <w:tc>
          <w:tcPr>
            <w:tcW w:w="1165" w:type="dxa"/>
            <w:shd w:val="clear" w:color="auto" w:fill="D9D9D9" w:themeFill="background1" w:themeFillShade="D9"/>
          </w:tcPr>
          <w:p w:rsidR="00C704E0" w:rsidRPr="001B2BCC" w:rsidRDefault="00C704E0" w:rsidP="00C704E0">
            <w:pPr>
              <w:jc w:val="center"/>
              <w:rPr>
                <w:b/>
              </w:rPr>
            </w:pPr>
            <w:proofErr w:type="spellStart"/>
            <w:r w:rsidRPr="001B2BCC">
              <w:rPr>
                <w:b/>
              </w:rPr>
              <w:t>Sem.Exam</w:t>
            </w:r>
            <w:proofErr w:type="spellEnd"/>
          </w:p>
          <w:p w:rsidR="00C704E0" w:rsidRPr="001B2BCC" w:rsidRDefault="00C704E0" w:rsidP="00C704E0">
            <w:pPr>
              <w:jc w:val="center"/>
              <w:rPr>
                <w:b/>
              </w:rPr>
            </w:pPr>
            <w:r w:rsidRPr="001B2BCC">
              <w:rPr>
                <w:b/>
              </w:rPr>
              <w:t>Marks;%</w:t>
            </w:r>
          </w:p>
        </w:tc>
      </w:tr>
      <w:tr w:rsidR="00C704E0" w:rsidRPr="00C704E0" w:rsidTr="00C704E0">
        <w:trPr>
          <w:trHeight w:val="756"/>
        </w:trPr>
        <w:tc>
          <w:tcPr>
            <w:tcW w:w="6818" w:type="dxa"/>
          </w:tcPr>
          <w:p w:rsidR="00C704E0" w:rsidRPr="00C704E0" w:rsidRDefault="00C704E0" w:rsidP="00C704E0">
            <w:pPr>
              <w:rPr>
                <w:rFonts w:asciiTheme="majorHAnsi" w:hAnsiTheme="majorHAnsi"/>
                <w:sz w:val="24"/>
                <w:szCs w:val="24"/>
              </w:rPr>
            </w:pPr>
            <w:r w:rsidRPr="00C704E0">
              <w:rPr>
                <w:rFonts w:asciiTheme="majorHAnsi" w:hAnsiTheme="majorHAnsi"/>
                <w:sz w:val="24"/>
                <w:szCs w:val="24"/>
              </w:rPr>
              <w:t>MODULE : 1</w:t>
            </w:r>
          </w:p>
          <w:p w:rsidR="00C704E0" w:rsidRPr="00C704E0" w:rsidRDefault="00C704E0" w:rsidP="00C704E0">
            <w:pPr>
              <w:rPr>
                <w:rFonts w:asciiTheme="majorHAnsi" w:hAnsiTheme="majorHAnsi"/>
                <w:sz w:val="24"/>
                <w:szCs w:val="24"/>
              </w:rPr>
            </w:pPr>
            <w:r w:rsidRPr="00C704E0">
              <w:rPr>
                <w:rFonts w:asciiTheme="majorHAnsi" w:hAnsiTheme="majorHAnsi"/>
                <w:sz w:val="24"/>
                <w:szCs w:val="24"/>
              </w:rPr>
              <w:t>Classification of energy sources- Utilization, economics and growth rates- Fossil fuels, nuclear fuels and solar energy – Combustion calculations</w:t>
            </w:r>
          </w:p>
          <w:p w:rsidR="00C704E0" w:rsidRPr="00C704E0" w:rsidRDefault="00C704E0" w:rsidP="00C704E0">
            <w:pPr>
              <w:rPr>
                <w:rFonts w:asciiTheme="majorHAnsi" w:hAnsiTheme="majorHAnsi"/>
                <w:sz w:val="24"/>
                <w:szCs w:val="24"/>
              </w:rPr>
            </w:pPr>
          </w:p>
        </w:tc>
        <w:tc>
          <w:tcPr>
            <w:tcW w:w="922"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4</w:t>
            </w:r>
          </w:p>
        </w:tc>
        <w:tc>
          <w:tcPr>
            <w:tcW w:w="1165"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15</w:t>
            </w:r>
          </w:p>
        </w:tc>
      </w:tr>
      <w:tr w:rsidR="00C704E0" w:rsidRPr="00C704E0" w:rsidTr="00C704E0">
        <w:trPr>
          <w:trHeight w:val="742"/>
        </w:trPr>
        <w:tc>
          <w:tcPr>
            <w:tcW w:w="6818" w:type="dxa"/>
          </w:tcPr>
          <w:p w:rsidR="00C704E0" w:rsidRPr="00C704E0" w:rsidRDefault="00C704E0" w:rsidP="00C704E0">
            <w:pPr>
              <w:rPr>
                <w:rFonts w:asciiTheme="majorHAnsi" w:hAnsiTheme="majorHAnsi"/>
                <w:sz w:val="24"/>
                <w:szCs w:val="24"/>
              </w:rPr>
            </w:pPr>
            <w:r w:rsidRPr="00C704E0">
              <w:rPr>
                <w:rFonts w:asciiTheme="majorHAnsi" w:hAnsiTheme="majorHAnsi"/>
                <w:sz w:val="24"/>
                <w:szCs w:val="24"/>
              </w:rPr>
              <w:t>MODULE : 2</w:t>
            </w:r>
          </w:p>
          <w:p w:rsidR="00C704E0" w:rsidRPr="00C704E0" w:rsidRDefault="00C704E0" w:rsidP="00C704E0">
            <w:pPr>
              <w:jc w:val="both"/>
              <w:rPr>
                <w:rFonts w:asciiTheme="majorHAnsi" w:hAnsiTheme="majorHAnsi"/>
                <w:sz w:val="24"/>
                <w:szCs w:val="24"/>
              </w:rPr>
            </w:pPr>
            <w:r w:rsidRPr="00C704E0">
              <w:rPr>
                <w:rFonts w:asciiTheme="majorHAnsi" w:hAnsiTheme="majorHAnsi"/>
                <w:sz w:val="24"/>
                <w:szCs w:val="24"/>
              </w:rPr>
              <w:t xml:space="preserve">Conventional thermal power plant design and operation – Superheat, reheat and regeneration – Other auxiliaries of thermal plant – High – pressure boilers – Steam generator control.  </w:t>
            </w:r>
          </w:p>
          <w:p w:rsidR="00C704E0" w:rsidRPr="00C704E0" w:rsidRDefault="00C704E0" w:rsidP="00C704E0">
            <w:pPr>
              <w:rPr>
                <w:rFonts w:asciiTheme="majorHAnsi" w:hAnsiTheme="majorHAnsi"/>
                <w:sz w:val="24"/>
                <w:szCs w:val="24"/>
              </w:rPr>
            </w:pPr>
          </w:p>
        </w:tc>
        <w:tc>
          <w:tcPr>
            <w:tcW w:w="922"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6</w:t>
            </w:r>
          </w:p>
        </w:tc>
        <w:tc>
          <w:tcPr>
            <w:tcW w:w="1165"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15</w:t>
            </w:r>
          </w:p>
        </w:tc>
      </w:tr>
      <w:tr w:rsidR="00C704E0" w:rsidRPr="00C704E0" w:rsidTr="00C704E0">
        <w:trPr>
          <w:trHeight w:val="252"/>
        </w:trPr>
        <w:tc>
          <w:tcPr>
            <w:tcW w:w="6818" w:type="dxa"/>
            <w:shd w:val="clear" w:color="auto" w:fill="D9D9D9" w:themeFill="background1" w:themeFillShade="D9"/>
          </w:tcPr>
          <w:p w:rsidR="00C704E0" w:rsidRPr="00C704E0" w:rsidRDefault="00C704E0" w:rsidP="00C704E0">
            <w:pPr>
              <w:jc w:val="center"/>
              <w:rPr>
                <w:rFonts w:asciiTheme="majorHAnsi" w:hAnsiTheme="majorHAnsi"/>
                <w:b/>
                <w:sz w:val="24"/>
                <w:szCs w:val="24"/>
              </w:rPr>
            </w:pPr>
            <w:r w:rsidRPr="00C704E0">
              <w:rPr>
                <w:rFonts w:asciiTheme="majorHAnsi" w:hAnsiTheme="majorHAnsi"/>
                <w:b/>
                <w:sz w:val="24"/>
                <w:szCs w:val="24"/>
              </w:rPr>
              <w:t>FIRST INTERNAL TEST</w:t>
            </w:r>
          </w:p>
        </w:tc>
        <w:tc>
          <w:tcPr>
            <w:tcW w:w="922" w:type="dxa"/>
            <w:shd w:val="clear" w:color="auto" w:fill="D9D9D9" w:themeFill="background1" w:themeFillShade="D9"/>
          </w:tcPr>
          <w:p w:rsidR="00C704E0" w:rsidRPr="00C704E0" w:rsidRDefault="00C704E0" w:rsidP="00C704E0">
            <w:pPr>
              <w:jc w:val="center"/>
              <w:rPr>
                <w:rFonts w:asciiTheme="majorHAnsi" w:hAnsiTheme="majorHAnsi"/>
                <w:sz w:val="24"/>
                <w:szCs w:val="24"/>
              </w:rPr>
            </w:pPr>
          </w:p>
        </w:tc>
        <w:tc>
          <w:tcPr>
            <w:tcW w:w="1165" w:type="dxa"/>
            <w:shd w:val="clear" w:color="auto" w:fill="D9D9D9" w:themeFill="background1" w:themeFillShade="D9"/>
          </w:tcPr>
          <w:p w:rsidR="00C704E0" w:rsidRPr="00C704E0" w:rsidRDefault="00C704E0" w:rsidP="00C704E0">
            <w:pPr>
              <w:jc w:val="center"/>
              <w:rPr>
                <w:rFonts w:asciiTheme="majorHAnsi" w:hAnsiTheme="majorHAnsi"/>
                <w:sz w:val="24"/>
                <w:szCs w:val="24"/>
              </w:rPr>
            </w:pPr>
          </w:p>
        </w:tc>
      </w:tr>
      <w:tr w:rsidR="00C704E0" w:rsidRPr="00C704E0" w:rsidTr="00C704E0">
        <w:trPr>
          <w:trHeight w:val="742"/>
        </w:trPr>
        <w:tc>
          <w:tcPr>
            <w:tcW w:w="6818" w:type="dxa"/>
          </w:tcPr>
          <w:p w:rsidR="00C704E0" w:rsidRPr="00C704E0" w:rsidRDefault="00C704E0" w:rsidP="00C704E0">
            <w:pPr>
              <w:rPr>
                <w:rFonts w:asciiTheme="majorHAnsi" w:hAnsiTheme="majorHAnsi"/>
                <w:sz w:val="24"/>
                <w:szCs w:val="24"/>
              </w:rPr>
            </w:pPr>
            <w:r w:rsidRPr="00C704E0">
              <w:rPr>
                <w:rFonts w:asciiTheme="majorHAnsi" w:hAnsiTheme="majorHAnsi"/>
                <w:sz w:val="24"/>
                <w:szCs w:val="24"/>
              </w:rPr>
              <w:t>MODULE : 3</w:t>
            </w:r>
          </w:p>
          <w:p w:rsidR="00C704E0" w:rsidRPr="00C704E0" w:rsidRDefault="00C704E0" w:rsidP="00C704E0">
            <w:pPr>
              <w:rPr>
                <w:rFonts w:asciiTheme="majorHAnsi" w:hAnsiTheme="majorHAnsi"/>
                <w:sz w:val="24"/>
                <w:szCs w:val="24"/>
              </w:rPr>
            </w:pPr>
            <w:r w:rsidRPr="00C704E0">
              <w:rPr>
                <w:rFonts w:asciiTheme="majorHAnsi" w:hAnsiTheme="majorHAnsi"/>
                <w:sz w:val="24"/>
                <w:szCs w:val="24"/>
              </w:rPr>
              <w:t>Gas turbine and combined cycle analysis – Inter-cooling, reheating and regeneration-gas turbine cooling – design for high temperature</w:t>
            </w:r>
          </w:p>
          <w:p w:rsidR="00C704E0" w:rsidRPr="00C704E0" w:rsidRDefault="00C704E0" w:rsidP="00C704E0">
            <w:pPr>
              <w:rPr>
                <w:rFonts w:asciiTheme="majorHAnsi" w:hAnsiTheme="majorHAnsi"/>
                <w:sz w:val="24"/>
                <w:szCs w:val="24"/>
              </w:rPr>
            </w:pPr>
          </w:p>
        </w:tc>
        <w:tc>
          <w:tcPr>
            <w:tcW w:w="922"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6</w:t>
            </w:r>
          </w:p>
        </w:tc>
        <w:tc>
          <w:tcPr>
            <w:tcW w:w="1165"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15</w:t>
            </w:r>
          </w:p>
        </w:tc>
      </w:tr>
      <w:tr w:rsidR="00C704E0" w:rsidRPr="00C704E0" w:rsidTr="00C704E0">
        <w:trPr>
          <w:trHeight w:val="742"/>
        </w:trPr>
        <w:tc>
          <w:tcPr>
            <w:tcW w:w="6818" w:type="dxa"/>
          </w:tcPr>
          <w:p w:rsidR="00C704E0" w:rsidRPr="00C704E0" w:rsidRDefault="00C704E0" w:rsidP="00C704E0">
            <w:pPr>
              <w:rPr>
                <w:rFonts w:asciiTheme="majorHAnsi" w:hAnsiTheme="majorHAnsi"/>
                <w:sz w:val="24"/>
                <w:szCs w:val="24"/>
              </w:rPr>
            </w:pPr>
            <w:r w:rsidRPr="00C704E0">
              <w:rPr>
                <w:rFonts w:asciiTheme="majorHAnsi" w:hAnsiTheme="majorHAnsi"/>
                <w:sz w:val="24"/>
                <w:szCs w:val="24"/>
              </w:rPr>
              <w:t>MODULE : 4</w:t>
            </w:r>
          </w:p>
          <w:p w:rsidR="00C704E0" w:rsidRPr="00C704E0" w:rsidRDefault="00C704E0" w:rsidP="00C704E0">
            <w:pPr>
              <w:jc w:val="both"/>
              <w:rPr>
                <w:rFonts w:asciiTheme="majorHAnsi" w:hAnsiTheme="majorHAnsi"/>
                <w:sz w:val="24"/>
                <w:szCs w:val="24"/>
              </w:rPr>
            </w:pPr>
            <w:r w:rsidRPr="00C704E0">
              <w:rPr>
                <w:rFonts w:asciiTheme="majorHAnsi" w:hAnsiTheme="majorHAnsi"/>
                <w:sz w:val="24"/>
                <w:szCs w:val="24"/>
              </w:rPr>
              <w:t xml:space="preserve">Combined cycles with heat recovery boiler – Combined cycles with multi-pressure steam – STAG combined cycle power plant – Influence of component efficiencies on cycle performance. </w:t>
            </w:r>
          </w:p>
          <w:p w:rsidR="00C704E0" w:rsidRPr="00C704E0" w:rsidRDefault="00C704E0" w:rsidP="00C704E0">
            <w:pPr>
              <w:jc w:val="both"/>
              <w:rPr>
                <w:rFonts w:asciiTheme="majorHAnsi" w:hAnsiTheme="majorHAnsi"/>
                <w:sz w:val="24"/>
                <w:szCs w:val="24"/>
              </w:rPr>
            </w:pPr>
          </w:p>
        </w:tc>
        <w:tc>
          <w:tcPr>
            <w:tcW w:w="922"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4</w:t>
            </w:r>
          </w:p>
        </w:tc>
        <w:tc>
          <w:tcPr>
            <w:tcW w:w="1165"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15</w:t>
            </w:r>
          </w:p>
        </w:tc>
      </w:tr>
      <w:tr w:rsidR="00C704E0" w:rsidRPr="00C704E0" w:rsidTr="00C704E0">
        <w:trPr>
          <w:trHeight w:val="252"/>
        </w:trPr>
        <w:tc>
          <w:tcPr>
            <w:tcW w:w="6818" w:type="dxa"/>
            <w:shd w:val="clear" w:color="auto" w:fill="D9D9D9" w:themeFill="background1" w:themeFillShade="D9"/>
          </w:tcPr>
          <w:p w:rsidR="00C704E0" w:rsidRPr="00C704E0" w:rsidRDefault="00C704E0" w:rsidP="00C704E0">
            <w:pPr>
              <w:jc w:val="center"/>
              <w:rPr>
                <w:rFonts w:asciiTheme="majorHAnsi" w:hAnsiTheme="majorHAnsi"/>
                <w:b/>
                <w:sz w:val="24"/>
                <w:szCs w:val="24"/>
              </w:rPr>
            </w:pPr>
            <w:r w:rsidRPr="00C704E0">
              <w:rPr>
                <w:rFonts w:asciiTheme="majorHAnsi" w:hAnsiTheme="majorHAnsi"/>
                <w:b/>
                <w:sz w:val="24"/>
                <w:szCs w:val="24"/>
              </w:rPr>
              <w:t>SECOND INTERNAL TEST</w:t>
            </w:r>
          </w:p>
        </w:tc>
        <w:tc>
          <w:tcPr>
            <w:tcW w:w="922" w:type="dxa"/>
            <w:shd w:val="clear" w:color="auto" w:fill="D9D9D9" w:themeFill="background1" w:themeFillShade="D9"/>
          </w:tcPr>
          <w:p w:rsidR="00C704E0" w:rsidRPr="00C704E0" w:rsidRDefault="00C704E0" w:rsidP="00C704E0">
            <w:pPr>
              <w:jc w:val="center"/>
              <w:rPr>
                <w:rFonts w:asciiTheme="majorHAnsi" w:hAnsiTheme="majorHAnsi"/>
                <w:sz w:val="24"/>
                <w:szCs w:val="24"/>
              </w:rPr>
            </w:pPr>
          </w:p>
        </w:tc>
        <w:tc>
          <w:tcPr>
            <w:tcW w:w="1165" w:type="dxa"/>
            <w:shd w:val="clear" w:color="auto" w:fill="D9D9D9" w:themeFill="background1" w:themeFillShade="D9"/>
          </w:tcPr>
          <w:p w:rsidR="00C704E0" w:rsidRPr="00C704E0" w:rsidRDefault="00C704E0" w:rsidP="00C704E0">
            <w:pPr>
              <w:jc w:val="center"/>
              <w:rPr>
                <w:rFonts w:asciiTheme="majorHAnsi" w:hAnsiTheme="majorHAnsi"/>
                <w:sz w:val="24"/>
                <w:szCs w:val="24"/>
              </w:rPr>
            </w:pPr>
          </w:p>
        </w:tc>
      </w:tr>
      <w:tr w:rsidR="00C704E0" w:rsidRPr="00C704E0" w:rsidTr="00C704E0">
        <w:trPr>
          <w:trHeight w:val="742"/>
        </w:trPr>
        <w:tc>
          <w:tcPr>
            <w:tcW w:w="6818" w:type="dxa"/>
          </w:tcPr>
          <w:p w:rsidR="00C704E0" w:rsidRPr="00C704E0" w:rsidRDefault="00C704E0" w:rsidP="00C704E0">
            <w:pPr>
              <w:rPr>
                <w:rFonts w:asciiTheme="majorHAnsi" w:hAnsiTheme="majorHAnsi"/>
                <w:sz w:val="24"/>
                <w:szCs w:val="24"/>
              </w:rPr>
            </w:pPr>
            <w:r w:rsidRPr="00C704E0">
              <w:rPr>
                <w:rFonts w:asciiTheme="majorHAnsi" w:hAnsiTheme="majorHAnsi"/>
                <w:sz w:val="24"/>
                <w:szCs w:val="24"/>
              </w:rPr>
              <w:t>MODULE : 5</w:t>
            </w:r>
          </w:p>
          <w:p w:rsidR="00C704E0" w:rsidRPr="00C704E0" w:rsidRDefault="00C704E0" w:rsidP="00C704E0">
            <w:pPr>
              <w:jc w:val="both"/>
              <w:rPr>
                <w:rFonts w:asciiTheme="majorHAnsi" w:hAnsiTheme="majorHAnsi"/>
                <w:sz w:val="24"/>
                <w:szCs w:val="24"/>
              </w:rPr>
            </w:pPr>
            <w:r w:rsidRPr="00C704E0">
              <w:rPr>
                <w:rFonts w:asciiTheme="majorHAnsi" w:hAnsiTheme="majorHAnsi"/>
                <w:sz w:val="24"/>
                <w:szCs w:val="24"/>
              </w:rPr>
              <w:t>Nuclear energy conversion – Chemical and nuclear equations – Nuclear reactions – Fission and fusion – Energy from fission and fuel burn-up - Radioactivity – Neutron energies – Fission reactor types – Nuclear power plants – Fast breeder reactor and power plants – Production of nuclear fuels.</w:t>
            </w:r>
          </w:p>
          <w:p w:rsidR="00C704E0" w:rsidRPr="00C704E0" w:rsidRDefault="00C704E0" w:rsidP="00C704E0">
            <w:pPr>
              <w:rPr>
                <w:rFonts w:asciiTheme="majorHAnsi" w:hAnsiTheme="majorHAnsi"/>
                <w:sz w:val="24"/>
                <w:szCs w:val="24"/>
              </w:rPr>
            </w:pPr>
          </w:p>
        </w:tc>
        <w:tc>
          <w:tcPr>
            <w:tcW w:w="922"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10</w:t>
            </w:r>
          </w:p>
        </w:tc>
        <w:tc>
          <w:tcPr>
            <w:tcW w:w="1165"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20</w:t>
            </w:r>
          </w:p>
        </w:tc>
      </w:tr>
      <w:tr w:rsidR="00C704E0" w:rsidRPr="00C704E0" w:rsidTr="00C704E0">
        <w:trPr>
          <w:trHeight w:val="1175"/>
        </w:trPr>
        <w:tc>
          <w:tcPr>
            <w:tcW w:w="6818" w:type="dxa"/>
          </w:tcPr>
          <w:p w:rsidR="00C704E0" w:rsidRPr="00C704E0" w:rsidRDefault="00C704E0" w:rsidP="00C704E0">
            <w:pPr>
              <w:rPr>
                <w:rFonts w:asciiTheme="majorHAnsi" w:hAnsiTheme="majorHAnsi"/>
                <w:sz w:val="24"/>
                <w:szCs w:val="24"/>
              </w:rPr>
            </w:pPr>
            <w:r w:rsidRPr="00C704E0">
              <w:rPr>
                <w:rFonts w:asciiTheme="majorHAnsi" w:hAnsiTheme="majorHAnsi"/>
                <w:sz w:val="24"/>
                <w:szCs w:val="24"/>
              </w:rPr>
              <w:t>MODULE : 6</w:t>
            </w:r>
          </w:p>
          <w:p w:rsidR="00C704E0" w:rsidRPr="00C704E0" w:rsidRDefault="00C704E0" w:rsidP="00C704E0">
            <w:pPr>
              <w:jc w:val="both"/>
              <w:rPr>
                <w:rFonts w:asciiTheme="majorHAnsi" w:hAnsiTheme="majorHAnsi"/>
                <w:sz w:val="24"/>
                <w:szCs w:val="24"/>
              </w:rPr>
            </w:pPr>
            <w:r w:rsidRPr="00C704E0">
              <w:rPr>
                <w:rFonts w:asciiTheme="majorHAnsi" w:hAnsiTheme="majorHAnsi"/>
                <w:sz w:val="24"/>
                <w:szCs w:val="24"/>
              </w:rPr>
              <w:t xml:space="preserve">Fuel rod design – Steam cycles for nuclear power plants – reactor heat removal – Coolant channel </w:t>
            </w:r>
            <w:proofErr w:type="spellStart"/>
            <w:r w:rsidRPr="00C704E0">
              <w:rPr>
                <w:rFonts w:asciiTheme="majorHAnsi" w:hAnsiTheme="majorHAnsi"/>
                <w:sz w:val="24"/>
                <w:szCs w:val="24"/>
              </w:rPr>
              <w:t>orificing</w:t>
            </w:r>
            <w:proofErr w:type="spellEnd"/>
            <w:r w:rsidRPr="00C704E0">
              <w:rPr>
                <w:rFonts w:asciiTheme="majorHAnsi" w:hAnsiTheme="majorHAnsi"/>
                <w:sz w:val="24"/>
                <w:szCs w:val="24"/>
              </w:rPr>
              <w:t xml:space="preserve"> – Core thermal design – Thermal shields – Fins in nuclear plants – Core thermal hydraulics – Safety analysis – LOCA – Time scales of transient flow and heat transfer processes. </w:t>
            </w:r>
          </w:p>
          <w:p w:rsidR="00C704E0" w:rsidRPr="00C704E0" w:rsidRDefault="00C704E0" w:rsidP="00C704E0">
            <w:pPr>
              <w:rPr>
                <w:rFonts w:asciiTheme="majorHAnsi" w:hAnsiTheme="majorHAnsi"/>
                <w:sz w:val="24"/>
                <w:szCs w:val="24"/>
              </w:rPr>
            </w:pPr>
          </w:p>
        </w:tc>
        <w:tc>
          <w:tcPr>
            <w:tcW w:w="922"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9</w:t>
            </w:r>
          </w:p>
        </w:tc>
        <w:tc>
          <w:tcPr>
            <w:tcW w:w="1165" w:type="dxa"/>
          </w:tcPr>
          <w:p w:rsidR="00C704E0" w:rsidRPr="00C704E0" w:rsidRDefault="00C704E0" w:rsidP="00C704E0">
            <w:pPr>
              <w:jc w:val="center"/>
              <w:rPr>
                <w:rFonts w:asciiTheme="majorHAnsi" w:hAnsiTheme="majorHAnsi"/>
                <w:sz w:val="24"/>
                <w:szCs w:val="24"/>
              </w:rPr>
            </w:pPr>
            <w:r w:rsidRPr="00C704E0">
              <w:rPr>
                <w:rFonts w:asciiTheme="majorHAnsi" w:hAnsiTheme="majorHAnsi"/>
                <w:sz w:val="24"/>
                <w:szCs w:val="24"/>
              </w:rPr>
              <w:t>20</w:t>
            </w:r>
          </w:p>
        </w:tc>
      </w:tr>
    </w:tbl>
    <w:p w:rsidR="005203FC" w:rsidRPr="00C704E0" w:rsidRDefault="005203FC" w:rsidP="005203FC">
      <w:pPr>
        <w:rPr>
          <w:rFonts w:asciiTheme="majorHAnsi" w:hAnsiTheme="majorHAnsi"/>
          <w:b/>
          <w:sz w:val="24"/>
          <w:szCs w:val="24"/>
        </w:rPr>
      </w:pPr>
    </w:p>
    <w:p w:rsidR="00102F6E" w:rsidRPr="00C704E0" w:rsidRDefault="00102F6E" w:rsidP="005203FC">
      <w:pPr>
        <w:rPr>
          <w:rFonts w:asciiTheme="majorHAnsi" w:hAnsiTheme="majorHAnsi"/>
          <w:b/>
          <w:sz w:val="24"/>
          <w:szCs w:val="24"/>
        </w:rPr>
      </w:pPr>
    </w:p>
    <w:p w:rsidR="006E4867" w:rsidRDefault="006E4867" w:rsidP="00D5719C">
      <w:pPr>
        <w:ind w:left="1440" w:hanging="1440"/>
        <w:jc w:val="center"/>
        <w:rPr>
          <w:rFonts w:asciiTheme="majorHAnsi" w:hAnsiTheme="majorHAnsi"/>
          <w:b/>
          <w:sz w:val="24"/>
          <w:szCs w:val="24"/>
        </w:rPr>
      </w:pPr>
    </w:p>
    <w:p w:rsidR="006E4867" w:rsidRDefault="006E4867" w:rsidP="0041570C">
      <w:pPr>
        <w:rPr>
          <w:rFonts w:asciiTheme="majorHAnsi" w:hAnsiTheme="majorHAnsi"/>
          <w:b/>
          <w:sz w:val="24"/>
          <w:szCs w:val="24"/>
        </w:rPr>
      </w:pPr>
    </w:p>
    <w:p w:rsidR="0041570C" w:rsidRDefault="006E4867" w:rsidP="0041570C">
      <w:pPr>
        <w:ind w:left="720"/>
        <w:jc w:val="right"/>
        <w:rPr>
          <w:rFonts w:asciiTheme="majorHAnsi" w:hAnsiTheme="majorHAnsi"/>
          <w:b/>
          <w:sz w:val="28"/>
          <w:szCs w:val="28"/>
        </w:rPr>
      </w:pPr>
      <w:r w:rsidRPr="0041570C">
        <w:rPr>
          <w:rFonts w:asciiTheme="majorHAnsi" w:hAnsiTheme="majorHAnsi"/>
          <w:b/>
          <w:bCs/>
          <w:sz w:val="28"/>
          <w:szCs w:val="28"/>
        </w:rPr>
        <w:t>Course No:</w:t>
      </w:r>
      <w:r w:rsidR="0041570C" w:rsidRPr="0041570C">
        <w:rPr>
          <w:rFonts w:asciiTheme="majorHAnsi" w:eastAsia="Times New Roman" w:hAnsiTheme="majorHAnsi" w:cs="Times New Roman"/>
          <w:b/>
          <w:color w:val="000000"/>
          <w:sz w:val="28"/>
          <w:szCs w:val="28"/>
        </w:rPr>
        <w:t xml:space="preserve"> 08EE6031 </w:t>
      </w:r>
      <w:r w:rsidR="00DE7170" w:rsidRPr="0041570C">
        <w:rPr>
          <w:rFonts w:asciiTheme="majorHAnsi" w:hAnsiTheme="majorHAnsi"/>
          <w:b/>
          <w:bCs/>
          <w:sz w:val="28"/>
          <w:szCs w:val="28"/>
        </w:rPr>
        <w:t xml:space="preserve">Course </w:t>
      </w:r>
      <w:proofErr w:type="spellStart"/>
      <w:r w:rsidR="00DE7170" w:rsidRPr="0041570C">
        <w:rPr>
          <w:rFonts w:asciiTheme="majorHAnsi" w:hAnsiTheme="majorHAnsi"/>
          <w:b/>
          <w:bCs/>
          <w:sz w:val="28"/>
          <w:szCs w:val="28"/>
        </w:rPr>
        <w:t>Title</w:t>
      </w:r>
      <w:proofErr w:type="gramStart"/>
      <w:r w:rsidR="00DE7170" w:rsidRPr="0041570C">
        <w:rPr>
          <w:rFonts w:asciiTheme="majorHAnsi" w:hAnsiTheme="majorHAnsi"/>
          <w:b/>
          <w:bCs/>
          <w:sz w:val="28"/>
          <w:szCs w:val="28"/>
        </w:rPr>
        <w:t>:</w:t>
      </w:r>
      <w:r w:rsidR="00DE7170" w:rsidRPr="0041570C">
        <w:rPr>
          <w:rFonts w:asciiTheme="majorHAnsi" w:hAnsiTheme="majorHAnsi"/>
          <w:b/>
          <w:sz w:val="28"/>
          <w:szCs w:val="28"/>
        </w:rPr>
        <w:t>Renewable</w:t>
      </w:r>
      <w:proofErr w:type="spellEnd"/>
      <w:proofErr w:type="gramEnd"/>
      <w:r w:rsidR="00DE7170" w:rsidRPr="0041570C">
        <w:rPr>
          <w:rFonts w:asciiTheme="majorHAnsi" w:hAnsiTheme="majorHAnsi"/>
          <w:b/>
          <w:sz w:val="28"/>
          <w:szCs w:val="28"/>
        </w:rPr>
        <w:t xml:space="preserve"> Energy Technology</w:t>
      </w:r>
    </w:p>
    <w:p w:rsidR="006E4867" w:rsidRPr="0041570C" w:rsidRDefault="006E4867" w:rsidP="0041570C">
      <w:pPr>
        <w:spacing w:after="0"/>
        <w:ind w:left="720"/>
        <w:jc w:val="right"/>
        <w:rPr>
          <w:rFonts w:asciiTheme="majorHAnsi" w:hAnsiTheme="majorHAnsi"/>
          <w:b/>
          <w:bCs/>
          <w:sz w:val="28"/>
          <w:szCs w:val="28"/>
        </w:rPr>
      </w:pPr>
      <w:r w:rsidRPr="0041570C">
        <w:rPr>
          <w:rFonts w:asciiTheme="majorHAnsi" w:hAnsiTheme="majorHAnsi"/>
          <w:b/>
          <w:bCs/>
          <w:sz w:val="28"/>
          <w:szCs w:val="28"/>
        </w:rPr>
        <w:t xml:space="preserve">   Credits: </w:t>
      </w:r>
      <w:r w:rsidR="009C7988" w:rsidRPr="0041570C">
        <w:rPr>
          <w:rFonts w:asciiTheme="majorHAnsi" w:hAnsiTheme="majorHAnsi"/>
          <w:b/>
          <w:bCs/>
          <w:sz w:val="28"/>
          <w:szCs w:val="28"/>
        </w:rPr>
        <w:t>4</w:t>
      </w:r>
      <w:r w:rsidRPr="0041570C">
        <w:rPr>
          <w:rFonts w:asciiTheme="majorHAnsi" w:hAnsiTheme="majorHAnsi"/>
          <w:b/>
          <w:bCs/>
          <w:sz w:val="28"/>
          <w:szCs w:val="28"/>
        </w:rPr>
        <w:t>-</w:t>
      </w:r>
      <w:r w:rsidR="009C7988" w:rsidRPr="0041570C">
        <w:rPr>
          <w:rFonts w:asciiTheme="majorHAnsi" w:hAnsiTheme="majorHAnsi"/>
          <w:b/>
          <w:bCs/>
          <w:sz w:val="28"/>
          <w:szCs w:val="28"/>
        </w:rPr>
        <w:t>0</w:t>
      </w:r>
      <w:r w:rsidR="00DE7170" w:rsidRPr="0041570C">
        <w:rPr>
          <w:rFonts w:asciiTheme="majorHAnsi" w:hAnsiTheme="majorHAnsi"/>
          <w:b/>
          <w:bCs/>
          <w:sz w:val="28"/>
          <w:szCs w:val="28"/>
        </w:rPr>
        <w:t>-0:</w:t>
      </w:r>
      <w:r w:rsidRPr="0041570C">
        <w:rPr>
          <w:rFonts w:asciiTheme="majorHAnsi" w:hAnsiTheme="majorHAnsi"/>
          <w:b/>
          <w:bCs/>
          <w:sz w:val="28"/>
          <w:szCs w:val="28"/>
        </w:rPr>
        <w:t xml:space="preserve"> 4</w:t>
      </w:r>
    </w:p>
    <w:p w:rsidR="00DE7170" w:rsidRPr="0041570C" w:rsidRDefault="00194FAD" w:rsidP="0041570C">
      <w:pPr>
        <w:spacing w:after="0"/>
        <w:jc w:val="right"/>
        <w:rPr>
          <w:rFonts w:asciiTheme="majorHAnsi" w:hAnsiTheme="majorHAnsi"/>
          <w:b/>
          <w:bCs/>
          <w:sz w:val="28"/>
          <w:szCs w:val="28"/>
        </w:rPr>
      </w:pPr>
      <w:r w:rsidRPr="0041570C">
        <w:rPr>
          <w:rFonts w:asciiTheme="majorHAnsi" w:hAnsiTheme="majorHAnsi"/>
          <w:b/>
          <w:bCs/>
          <w:sz w:val="28"/>
          <w:szCs w:val="28"/>
        </w:rPr>
        <w:t>Year</w:t>
      </w:r>
      <w:r w:rsidR="00DE7170" w:rsidRPr="0041570C">
        <w:rPr>
          <w:rFonts w:asciiTheme="majorHAnsi" w:hAnsiTheme="majorHAnsi"/>
          <w:b/>
          <w:bCs/>
          <w:sz w:val="28"/>
          <w:szCs w:val="28"/>
        </w:rPr>
        <w:t>: 2015</w:t>
      </w:r>
    </w:p>
    <w:p w:rsidR="00DE7170" w:rsidRPr="000B0012" w:rsidRDefault="00DE7170" w:rsidP="00DE7170">
      <w:pPr>
        <w:rPr>
          <w:rFonts w:asciiTheme="majorHAnsi" w:hAnsiTheme="majorHAnsi"/>
          <w:sz w:val="24"/>
          <w:szCs w:val="24"/>
        </w:rPr>
      </w:pPr>
      <w:r w:rsidRPr="000B0012">
        <w:rPr>
          <w:rFonts w:asciiTheme="majorHAnsi" w:hAnsiTheme="majorHAnsi"/>
          <w:b/>
          <w:bCs/>
          <w:sz w:val="24"/>
          <w:szCs w:val="24"/>
        </w:rPr>
        <w:t>Pre-requisites: Nil</w:t>
      </w:r>
    </w:p>
    <w:p w:rsidR="00DE7170" w:rsidRPr="000B0012" w:rsidRDefault="00DE7170" w:rsidP="00DE7170">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20716A" w:rsidRPr="0020716A" w:rsidRDefault="0020716A" w:rsidP="0034612E">
      <w:pPr>
        <w:pStyle w:val="ListParagraph"/>
        <w:numPr>
          <w:ilvl w:val="0"/>
          <w:numId w:val="17"/>
        </w:numPr>
        <w:jc w:val="both"/>
        <w:rPr>
          <w:rFonts w:asciiTheme="majorHAnsi" w:hAnsiTheme="majorHAnsi"/>
          <w:sz w:val="24"/>
          <w:szCs w:val="24"/>
        </w:rPr>
      </w:pPr>
      <w:r w:rsidRPr="0020716A">
        <w:rPr>
          <w:rFonts w:asciiTheme="majorHAnsi" w:hAnsiTheme="majorHAnsi"/>
          <w:sz w:val="24"/>
          <w:szCs w:val="24"/>
        </w:rPr>
        <w:t>To impart the basics of renewable energy technology</w:t>
      </w:r>
    </w:p>
    <w:p w:rsidR="0020716A" w:rsidRPr="0020716A" w:rsidRDefault="0020716A" w:rsidP="0034612E">
      <w:pPr>
        <w:pStyle w:val="ListParagraph"/>
        <w:numPr>
          <w:ilvl w:val="0"/>
          <w:numId w:val="17"/>
        </w:numPr>
        <w:jc w:val="both"/>
        <w:rPr>
          <w:rFonts w:asciiTheme="majorHAnsi" w:hAnsiTheme="majorHAnsi"/>
          <w:sz w:val="24"/>
          <w:szCs w:val="24"/>
        </w:rPr>
      </w:pPr>
      <w:r w:rsidRPr="0020716A">
        <w:rPr>
          <w:rFonts w:asciiTheme="majorHAnsi" w:hAnsiTheme="majorHAnsi"/>
          <w:sz w:val="24"/>
          <w:szCs w:val="24"/>
        </w:rPr>
        <w:t>A foundation in the fundamentals about solar energy, wind energy, energy storage, design, performance   and applications</w:t>
      </w:r>
    </w:p>
    <w:p w:rsidR="00DE7170" w:rsidRPr="0041570C" w:rsidRDefault="0020716A" w:rsidP="0041570C">
      <w:pPr>
        <w:pStyle w:val="ListParagraph"/>
        <w:numPr>
          <w:ilvl w:val="0"/>
          <w:numId w:val="17"/>
        </w:numPr>
        <w:jc w:val="both"/>
        <w:rPr>
          <w:rFonts w:asciiTheme="majorHAnsi" w:hAnsiTheme="majorHAnsi"/>
          <w:sz w:val="24"/>
          <w:szCs w:val="24"/>
        </w:rPr>
      </w:pPr>
      <w:r w:rsidRPr="0020716A">
        <w:rPr>
          <w:rFonts w:asciiTheme="majorHAnsi" w:hAnsiTheme="majorHAnsi"/>
          <w:sz w:val="24"/>
          <w:szCs w:val="24"/>
        </w:rPr>
        <w:t>How to convert energy from biomass, conversion of biomass into fuels, design and operation, properties and characteristics of biogas, energy from wind, geothermal, ocean thermal energy conversion etc.</w:t>
      </w:r>
    </w:p>
    <w:p w:rsidR="00DE7170" w:rsidRDefault="00DE7170" w:rsidP="00DE7170">
      <w:pPr>
        <w:rPr>
          <w:rFonts w:asciiTheme="majorHAnsi" w:hAnsiTheme="majorHAnsi"/>
          <w:b/>
          <w:bCs/>
          <w:sz w:val="24"/>
          <w:szCs w:val="24"/>
        </w:rPr>
      </w:pPr>
      <w:r w:rsidRPr="000B0012">
        <w:rPr>
          <w:rFonts w:asciiTheme="majorHAnsi" w:hAnsiTheme="majorHAnsi"/>
          <w:b/>
          <w:bCs/>
          <w:sz w:val="24"/>
          <w:szCs w:val="24"/>
        </w:rPr>
        <w:t>Syllabus</w:t>
      </w:r>
    </w:p>
    <w:p w:rsidR="0020716A" w:rsidRPr="0041570C" w:rsidRDefault="00DE7170" w:rsidP="00DE7170">
      <w:pPr>
        <w:jc w:val="both"/>
        <w:rPr>
          <w:rFonts w:asciiTheme="majorHAnsi" w:hAnsiTheme="majorHAnsi"/>
          <w:sz w:val="24"/>
          <w:szCs w:val="24"/>
        </w:rPr>
      </w:pPr>
      <w:r w:rsidRPr="0020716A">
        <w:rPr>
          <w:rFonts w:asciiTheme="majorHAnsi" w:hAnsiTheme="majorHAnsi"/>
          <w:sz w:val="24"/>
          <w:szCs w:val="24"/>
        </w:rPr>
        <w:t>Solar energy, Solar thermal collectors , Solar concentrators, Energy storage – Sensible heat storage, Phase change energy storage, Combined solar heating and cooling systems -Performance and cost calculations, Energy from biomass, Biogas plants, Wind energy, Geothermal energy, Ocean thermal energy conversion, Wave and tidal energy – Scope and economics – Introductio</w:t>
      </w:r>
      <w:r w:rsidR="0041570C">
        <w:rPr>
          <w:rFonts w:asciiTheme="majorHAnsi" w:hAnsiTheme="majorHAnsi"/>
          <w:sz w:val="24"/>
          <w:szCs w:val="24"/>
        </w:rPr>
        <w:t>n to integrated energy systems.</w:t>
      </w:r>
    </w:p>
    <w:p w:rsidR="00DE7170" w:rsidRDefault="00DE7170" w:rsidP="00DE7170">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716D61" w:rsidRPr="000B0012" w:rsidRDefault="0020716A" w:rsidP="00DE7170">
      <w:pPr>
        <w:jc w:val="both"/>
        <w:rPr>
          <w:rFonts w:asciiTheme="majorHAnsi" w:hAnsiTheme="majorHAnsi"/>
          <w:sz w:val="24"/>
          <w:szCs w:val="24"/>
        </w:rPr>
      </w:pPr>
      <w:r w:rsidRPr="0020716A">
        <w:rPr>
          <w:rFonts w:asciiTheme="majorHAnsi" w:hAnsiTheme="majorHAnsi"/>
          <w:sz w:val="24"/>
          <w:szCs w:val="24"/>
        </w:rPr>
        <w:t xml:space="preserve">Students who successfully complete this subject will have an ability to understand the fundamental concept of renewable energy technology, how to convert the energy from various sources, </w:t>
      </w:r>
      <w:proofErr w:type="gramStart"/>
      <w:r w:rsidRPr="0020716A">
        <w:rPr>
          <w:rFonts w:asciiTheme="majorHAnsi" w:hAnsiTheme="majorHAnsi"/>
          <w:sz w:val="24"/>
          <w:szCs w:val="24"/>
        </w:rPr>
        <w:t>Also</w:t>
      </w:r>
      <w:proofErr w:type="gramEnd"/>
      <w:r w:rsidRPr="0020716A">
        <w:rPr>
          <w:rFonts w:asciiTheme="majorHAnsi" w:hAnsiTheme="majorHAnsi"/>
          <w:sz w:val="24"/>
          <w:szCs w:val="24"/>
        </w:rPr>
        <w:t>, through knowledge about storage of energy and integrated energy systems</w:t>
      </w:r>
      <w:r>
        <w:rPr>
          <w:rFonts w:asciiTheme="majorHAnsi" w:hAnsiTheme="majorHAnsi"/>
          <w:sz w:val="24"/>
          <w:szCs w:val="24"/>
        </w:rPr>
        <w:t>.</w:t>
      </w:r>
    </w:p>
    <w:p w:rsidR="00DE7170" w:rsidRDefault="00DE7170" w:rsidP="00DE7170">
      <w:pPr>
        <w:jc w:val="both"/>
        <w:rPr>
          <w:rFonts w:asciiTheme="majorHAnsi" w:hAnsiTheme="majorHAnsi"/>
          <w:b/>
          <w:bCs/>
          <w:sz w:val="24"/>
          <w:szCs w:val="24"/>
        </w:rPr>
      </w:pPr>
      <w:r w:rsidRPr="000B0012">
        <w:rPr>
          <w:rFonts w:asciiTheme="majorHAnsi" w:hAnsiTheme="majorHAnsi"/>
          <w:b/>
          <w:bCs/>
          <w:sz w:val="24"/>
          <w:szCs w:val="24"/>
        </w:rPr>
        <w:t xml:space="preserve">Text Books: </w:t>
      </w:r>
      <w:r w:rsidRPr="000B0012">
        <w:rPr>
          <w:rFonts w:asciiTheme="majorHAnsi" w:hAnsiTheme="majorHAnsi"/>
          <w:b/>
          <w:bCs/>
          <w:sz w:val="24"/>
          <w:szCs w:val="24"/>
        </w:rPr>
        <w:tab/>
      </w:r>
    </w:p>
    <w:p w:rsidR="00716D61" w:rsidRPr="0020716A" w:rsidRDefault="00716D61" w:rsidP="0034612E">
      <w:pPr>
        <w:numPr>
          <w:ilvl w:val="0"/>
          <w:numId w:val="5"/>
        </w:numPr>
        <w:spacing w:after="0" w:line="360" w:lineRule="auto"/>
        <w:jc w:val="both"/>
        <w:rPr>
          <w:rFonts w:asciiTheme="majorHAnsi" w:hAnsiTheme="majorHAnsi"/>
          <w:sz w:val="24"/>
          <w:szCs w:val="24"/>
        </w:rPr>
      </w:pPr>
      <w:r w:rsidRPr="0020716A">
        <w:rPr>
          <w:rFonts w:asciiTheme="majorHAnsi" w:hAnsiTheme="majorHAnsi"/>
          <w:sz w:val="24"/>
          <w:szCs w:val="24"/>
        </w:rPr>
        <w:t xml:space="preserve">J.A. </w:t>
      </w:r>
      <w:proofErr w:type="spellStart"/>
      <w:r w:rsidRPr="0020716A">
        <w:rPr>
          <w:rFonts w:asciiTheme="majorHAnsi" w:hAnsiTheme="majorHAnsi"/>
          <w:sz w:val="24"/>
          <w:szCs w:val="24"/>
        </w:rPr>
        <w:t>Duffie</w:t>
      </w:r>
      <w:proofErr w:type="spellEnd"/>
      <w:r w:rsidRPr="0020716A">
        <w:rPr>
          <w:rFonts w:asciiTheme="majorHAnsi" w:hAnsiTheme="majorHAnsi"/>
          <w:sz w:val="24"/>
          <w:szCs w:val="24"/>
        </w:rPr>
        <w:t xml:space="preserve"> and W.A. Beckman: Solar Energy thermal processes, J. Wiley, 1994.</w:t>
      </w:r>
    </w:p>
    <w:p w:rsidR="00716D61" w:rsidRPr="0020716A" w:rsidRDefault="00716D61" w:rsidP="0034612E">
      <w:pPr>
        <w:numPr>
          <w:ilvl w:val="0"/>
          <w:numId w:val="5"/>
        </w:numPr>
        <w:spacing w:after="0" w:line="360" w:lineRule="auto"/>
        <w:jc w:val="both"/>
        <w:rPr>
          <w:rFonts w:asciiTheme="majorHAnsi" w:hAnsiTheme="majorHAnsi"/>
          <w:sz w:val="24"/>
          <w:szCs w:val="24"/>
        </w:rPr>
      </w:pPr>
      <w:r w:rsidRPr="0020716A">
        <w:rPr>
          <w:rFonts w:asciiTheme="majorHAnsi" w:hAnsiTheme="majorHAnsi"/>
          <w:sz w:val="24"/>
          <w:szCs w:val="24"/>
        </w:rPr>
        <w:t xml:space="preserve">A.A.M. </w:t>
      </w:r>
      <w:proofErr w:type="spellStart"/>
      <w:r w:rsidRPr="0020716A">
        <w:rPr>
          <w:rFonts w:asciiTheme="majorHAnsi" w:hAnsiTheme="majorHAnsi"/>
          <w:sz w:val="24"/>
          <w:szCs w:val="24"/>
        </w:rPr>
        <w:t>Saigh</w:t>
      </w:r>
      <w:proofErr w:type="spellEnd"/>
      <w:r w:rsidRPr="0020716A">
        <w:rPr>
          <w:rFonts w:asciiTheme="majorHAnsi" w:hAnsiTheme="majorHAnsi"/>
          <w:sz w:val="24"/>
          <w:szCs w:val="24"/>
        </w:rPr>
        <w:t xml:space="preserve"> (Ed): Solar Energy Engineering, Academic Press, 1977.</w:t>
      </w:r>
    </w:p>
    <w:p w:rsidR="00DE7170" w:rsidRPr="0041570C" w:rsidRDefault="00716D61" w:rsidP="00DE7170">
      <w:pPr>
        <w:numPr>
          <w:ilvl w:val="0"/>
          <w:numId w:val="5"/>
        </w:numPr>
        <w:spacing w:after="0" w:line="360" w:lineRule="auto"/>
        <w:jc w:val="both"/>
        <w:rPr>
          <w:rFonts w:asciiTheme="majorHAnsi" w:hAnsiTheme="majorHAnsi"/>
          <w:sz w:val="24"/>
          <w:szCs w:val="24"/>
        </w:rPr>
      </w:pPr>
      <w:r w:rsidRPr="0020716A">
        <w:rPr>
          <w:rFonts w:asciiTheme="majorHAnsi" w:hAnsiTheme="majorHAnsi"/>
          <w:sz w:val="24"/>
          <w:szCs w:val="24"/>
        </w:rPr>
        <w:t xml:space="preserve">F. </w:t>
      </w:r>
      <w:proofErr w:type="spellStart"/>
      <w:r w:rsidRPr="0020716A">
        <w:rPr>
          <w:rFonts w:asciiTheme="majorHAnsi" w:hAnsiTheme="majorHAnsi"/>
          <w:sz w:val="24"/>
          <w:szCs w:val="24"/>
        </w:rPr>
        <w:t>Kreith</w:t>
      </w:r>
      <w:proofErr w:type="spellEnd"/>
      <w:r w:rsidRPr="0020716A">
        <w:rPr>
          <w:rFonts w:asciiTheme="majorHAnsi" w:hAnsiTheme="majorHAnsi"/>
          <w:sz w:val="24"/>
          <w:szCs w:val="24"/>
        </w:rPr>
        <w:t xml:space="preserve"> and J.F. </w:t>
      </w:r>
      <w:proofErr w:type="spellStart"/>
      <w:r w:rsidRPr="0020716A">
        <w:rPr>
          <w:rFonts w:asciiTheme="majorHAnsi" w:hAnsiTheme="majorHAnsi"/>
          <w:sz w:val="24"/>
          <w:szCs w:val="24"/>
        </w:rPr>
        <w:t>Kreider</w:t>
      </w:r>
      <w:proofErr w:type="spellEnd"/>
      <w:r w:rsidRPr="0020716A">
        <w:rPr>
          <w:rFonts w:asciiTheme="majorHAnsi" w:hAnsiTheme="majorHAnsi"/>
          <w:sz w:val="24"/>
          <w:szCs w:val="24"/>
        </w:rPr>
        <w:t>: Principles of Solar Engineering, McGraw Hill, 1978.</w:t>
      </w:r>
    </w:p>
    <w:p w:rsidR="00DE7170" w:rsidRPr="0020716A" w:rsidRDefault="00DE7170" w:rsidP="00DE7170">
      <w:pPr>
        <w:jc w:val="both"/>
        <w:rPr>
          <w:rFonts w:asciiTheme="majorHAnsi" w:hAnsiTheme="majorHAnsi"/>
          <w:sz w:val="24"/>
          <w:szCs w:val="24"/>
        </w:rPr>
      </w:pPr>
      <w:r w:rsidRPr="0020716A">
        <w:rPr>
          <w:rFonts w:asciiTheme="majorHAnsi" w:hAnsiTheme="majorHAnsi"/>
          <w:b/>
          <w:bCs/>
          <w:sz w:val="24"/>
          <w:szCs w:val="24"/>
        </w:rPr>
        <w:t>References</w:t>
      </w:r>
      <w:r w:rsidRPr="0020716A">
        <w:rPr>
          <w:rFonts w:asciiTheme="majorHAnsi" w:hAnsiTheme="majorHAnsi"/>
          <w:sz w:val="24"/>
          <w:szCs w:val="24"/>
        </w:rPr>
        <w:t xml:space="preserve">:  </w:t>
      </w:r>
      <w:r w:rsidRPr="0020716A">
        <w:rPr>
          <w:rFonts w:asciiTheme="majorHAnsi" w:hAnsiTheme="majorHAnsi"/>
          <w:sz w:val="24"/>
          <w:szCs w:val="24"/>
        </w:rPr>
        <w:tab/>
      </w:r>
    </w:p>
    <w:p w:rsidR="00716D61" w:rsidRPr="0020716A" w:rsidRDefault="00716D61" w:rsidP="0034612E">
      <w:pPr>
        <w:numPr>
          <w:ilvl w:val="0"/>
          <w:numId w:val="6"/>
        </w:numPr>
        <w:spacing w:after="0" w:line="360" w:lineRule="auto"/>
        <w:jc w:val="both"/>
        <w:rPr>
          <w:rFonts w:asciiTheme="majorHAnsi" w:hAnsiTheme="majorHAnsi"/>
          <w:sz w:val="24"/>
          <w:szCs w:val="24"/>
        </w:rPr>
      </w:pPr>
      <w:r w:rsidRPr="0020716A">
        <w:rPr>
          <w:rFonts w:asciiTheme="majorHAnsi" w:hAnsiTheme="majorHAnsi"/>
          <w:sz w:val="24"/>
          <w:szCs w:val="24"/>
        </w:rPr>
        <w:t xml:space="preserve">G.N. </w:t>
      </w:r>
      <w:proofErr w:type="spellStart"/>
      <w:r w:rsidRPr="0020716A">
        <w:rPr>
          <w:rFonts w:asciiTheme="majorHAnsi" w:hAnsiTheme="majorHAnsi"/>
          <w:sz w:val="24"/>
          <w:szCs w:val="24"/>
        </w:rPr>
        <w:t>Tiwari</w:t>
      </w:r>
      <w:proofErr w:type="spellEnd"/>
      <w:r w:rsidRPr="0020716A">
        <w:rPr>
          <w:rFonts w:asciiTheme="majorHAnsi" w:hAnsiTheme="majorHAnsi"/>
          <w:sz w:val="24"/>
          <w:szCs w:val="24"/>
        </w:rPr>
        <w:t xml:space="preserve">: Solar Energy-Fundamentals, Design, Modelling and Applications, </w:t>
      </w:r>
      <w:proofErr w:type="spellStart"/>
      <w:r w:rsidRPr="0020716A">
        <w:rPr>
          <w:rFonts w:asciiTheme="majorHAnsi" w:hAnsiTheme="majorHAnsi"/>
          <w:sz w:val="24"/>
          <w:szCs w:val="24"/>
        </w:rPr>
        <w:t>Narosa</w:t>
      </w:r>
      <w:proofErr w:type="spellEnd"/>
      <w:r w:rsidRPr="0020716A">
        <w:rPr>
          <w:rFonts w:asciiTheme="majorHAnsi" w:hAnsiTheme="majorHAnsi"/>
          <w:sz w:val="24"/>
          <w:szCs w:val="24"/>
        </w:rPr>
        <w:t xml:space="preserve"> Publishers, 2002.</w:t>
      </w:r>
    </w:p>
    <w:p w:rsidR="00716D61" w:rsidRPr="0020716A" w:rsidRDefault="00716D61" w:rsidP="0034612E">
      <w:pPr>
        <w:numPr>
          <w:ilvl w:val="0"/>
          <w:numId w:val="6"/>
        </w:numPr>
        <w:spacing w:after="0" w:line="360" w:lineRule="auto"/>
        <w:jc w:val="both"/>
        <w:rPr>
          <w:rFonts w:asciiTheme="majorHAnsi" w:hAnsiTheme="majorHAnsi"/>
          <w:sz w:val="24"/>
          <w:szCs w:val="24"/>
        </w:rPr>
      </w:pPr>
      <w:r w:rsidRPr="0020716A">
        <w:rPr>
          <w:rFonts w:asciiTheme="majorHAnsi" w:hAnsiTheme="majorHAnsi"/>
          <w:sz w:val="24"/>
          <w:szCs w:val="24"/>
        </w:rPr>
        <w:t>Ahmed: Wind energy Theory and Practice, PHI, Eastern Economy Edition, 2012</w:t>
      </w:r>
    </w:p>
    <w:p w:rsidR="00716D61" w:rsidRDefault="00716D61" w:rsidP="0034612E">
      <w:pPr>
        <w:numPr>
          <w:ilvl w:val="0"/>
          <w:numId w:val="6"/>
        </w:numPr>
        <w:spacing w:after="0" w:line="360" w:lineRule="auto"/>
        <w:jc w:val="both"/>
        <w:rPr>
          <w:rFonts w:asciiTheme="majorHAnsi" w:hAnsiTheme="majorHAnsi"/>
          <w:sz w:val="24"/>
          <w:szCs w:val="24"/>
        </w:rPr>
      </w:pPr>
      <w:r w:rsidRPr="0020716A">
        <w:rPr>
          <w:rFonts w:asciiTheme="majorHAnsi" w:hAnsiTheme="majorHAnsi"/>
          <w:sz w:val="24"/>
          <w:szCs w:val="24"/>
        </w:rPr>
        <w:t>Kothari: Renewable Energy Sources and Emerging Technologies, PHI, Eastern Economy Edition, 2012</w:t>
      </w:r>
    </w:p>
    <w:p w:rsidR="0041570C" w:rsidRPr="0020716A" w:rsidRDefault="0041570C" w:rsidP="0034612E">
      <w:pPr>
        <w:numPr>
          <w:ilvl w:val="0"/>
          <w:numId w:val="6"/>
        </w:numPr>
        <w:spacing w:after="0" w:line="360" w:lineRule="auto"/>
        <w:jc w:val="both"/>
        <w:rPr>
          <w:rFonts w:asciiTheme="majorHAnsi" w:hAnsiTheme="majorHAnsi"/>
          <w:sz w:val="24"/>
          <w:szCs w:val="24"/>
        </w:rPr>
      </w:pPr>
    </w:p>
    <w:p w:rsidR="00F60E0D" w:rsidRDefault="0020716A" w:rsidP="00DE7170">
      <w:pPr>
        <w:ind w:left="1440" w:hanging="1440"/>
        <w:jc w:val="center"/>
        <w:rPr>
          <w:rFonts w:asciiTheme="majorHAnsi" w:hAnsiTheme="majorHAnsi"/>
          <w:b/>
          <w:sz w:val="24"/>
          <w:szCs w:val="24"/>
        </w:rPr>
      </w:pPr>
      <w:r>
        <w:rPr>
          <w:rFonts w:asciiTheme="majorHAnsi" w:hAnsiTheme="majorHAnsi"/>
          <w:b/>
          <w:sz w:val="24"/>
          <w:szCs w:val="24"/>
        </w:rPr>
        <w:t>COURSE PLAN</w:t>
      </w:r>
    </w:p>
    <w:tbl>
      <w:tblPr>
        <w:tblStyle w:val="TableGrid"/>
        <w:tblpPr w:leftFromText="180" w:rightFromText="180" w:vertAnchor="page" w:horzAnchor="margin" w:tblpY="1666"/>
        <w:tblW w:w="0" w:type="auto"/>
        <w:tblLook w:val="04A0" w:firstRow="1" w:lastRow="0" w:firstColumn="1" w:lastColumn="0" w:noHBand="0" w:noVBand="1"/>
      </w:tblPr>
      <w:tblGrid>
        <w:gridCol w:w="6818"/>
        <w:gridCol w:w="982"/>
        <w:gridCol w:w="1249"/>
      </w:tblGrid>
      <w:tr w:rsidR="0020716A" w:rsidTr="0020716A">
        <w:trPr>
          <w:trHeight w:val="134"/>
        </w:trPr>
        <w:tc>
          <w:tcPr>
            <w:tcW w:w="9049" w:type="dxa"/>
            <w:gridSpan w:val="3"/>
            <w:shd w:val="clear" w:color="auto" w:fill="D9D9D9" w:themeFill="background1" w:themeFillShade="D9"/>
          </w:tcPr>
          <w:p w:rsidR="0020716A" w:rsidRPr="0041570C" w:rsidRDefault="0020716A" w:rsidP="0020716A">
            <w:pPr>
              <w:rPr>
                <w:rFonts w:asciiTheme="majorHAnsi" w:hAnsiTheme="majorHAnsi"/>
                <w:b/>
                <w:sz w:val="24"/>
                <w:szCs w:val="24"/>
              </w:rPr>
            </w:pPr>
            <w:r w:rsidRPr="0041570C">
              <w:rPr>
                <w:rFonts w:asciiTheme="majorHAnsi" w:hAnsiTheme="majorHAnsi"/>
                <w:b/>
                <w:sz w:val="24"/>
                <w:szCs w:val="24"/>
              </w:rPr>
              <w:lastRenderedPageBreak/>
              <w:t>COURSE NO:</w:t>
            </w:r>
            <w:r w:rsidR="0041570C" w:rsidRPr="0041570C">
              <w:rPr>
                <w:rFonts w:asciiTheme="majorHAnsi" w:eastAsia="Times New Roman" w:hAnsiTheme="majorHAnsi" w:cs="Times New Roman"/>
                <w:b/>
                <w:color w:val="000000"/>
                <w:sz w:val="24"/>
                <w:szCs w:val="24"/>
              </w:rPr>
              <w:t>08EE6031</w:t>
            </w:r>
            <w:r w:rsidRPr="0041570C">
              <w:rPr>
                <w:rFonts w:asciiTheme="majorHAnsi" w:hAnsiTheme="majorHAnsi"/>
                <w:b/>
                <w:sz w:val="24"/>
                <w:szCs w:val="24"/>
              </w:rPr>
              <w:t xml:space="preserve">  COURSE TITLE: Renewable En</w:t>
            </w:r>
            <w:r w:rsidR="009C7988" w:rsidRPr="0041570C">
              <w:rPr>
                <w:rFonts w:asciiTheme="majorHAnsi" w:hAnsiTheme="majorHAnsi"/>
                <w:b/>
                <w:sz w:val="24"/>
                <w:szCs w:val="24"/>
              </w:rPr>
              <w:t>ergy Technology       (L-T-P : 4</w:t>
            </w:r>
            <w:r w:rsidRPr="0041570C">
              <w:rPr>
                <w:rFonts w:asciiTheme="majorHAnsi" w:hAnsiTheme="majorHAnsi"/>
                <w:b/>
                <w:sz w:val="24"/>
                <w:szCs w:val="24"/>
              </w:rPr>
              <w:t>-</w:t>
            </w:r>
            <w:r w:rsidR="009C7988" w:rsidRPr="0041570C">
              <w:rPr>
                <w:rFonts w:asciiTheme="majorHAnsi" w:hAnsiTheme="majorHAnsi"/>
                <w:b/>
                <w:sz w:val="24"/>
                <w:szCs w:val="24"/>
              </w:rPr>
              <w:t>0</w:t>
            </w:r>
            <w:r w:rsidRPr="0041570C">
              <w:rPr>
                <w:rFonts w:asciiTheme="majorHAnsi" w:hAnsiTheme="majorHAnsi"/>
                <w:b/>
                <w:sz w:val="24"/>
                <w:szCs w:val="24"/>
              </w:rPr>
              <w:t xml:space="preserve">-0)    </w:t>
            </w:r>
          </w:p>
          <w:p w:rsidR="0020716A" w:rsidRPr="0041570C" w:rsidRDefault="0020716A" w:rsidP="0020716A">
            <w:pPr>
              <w:rPr>
                <w:rFonts w:asciiTheme="majorHAnsi" w:hAnsiTheme="majorHAnsi"/>
                <w:b/>
                <w:sz w:val="24"/>
                <w:szCs w:val="24"/>
              </w:rPr>
            </w:pPr>
            <w:r w:rsidRPr="0041570C">
              <w:rPr>
                <w:rFonts w:asciiTheme="majorHAnsi" w:hAnsiTheme="majorHAnsi"/>
                <w:b/>
                <w:sz w:val="24"/>
                <w:szCs w:val="24"/>
              </w:rPr>
              <w:t>CREDITS:4</w:t>
            </w:r>
          </w:p>
          <w:p w:rsidR="0020716A" w:rsidRPr="0041570C" w:rsidRDefault="0020716A" w:rsidP="0020716A">
            <w:pPr>
              <w:rPr>
                <w:rFonts w:asciiTheme="majorHAnsi" w:hAnsiTheme="majorHAnsi"/>
                <w:sz w:val="24"/>
                <w:szCs w:val="24"/>
              </w:rPr>
            </w:pPr>
          </w:p>
        </w:tc>
      </w:tr>
      <w:tr w:rsidR="0020716A" w:rsidTr="0020716A">
        <w:trPr>
          <w:trHeight w:val="134"/>
        </w:trPr>
        <w:tc>
          <w:tcPr>
            <w:tcW w:w="6818" w:type="dxa"/>
            <w:shd w:val="clear" w:color="auto" w:fill="D9D9D9" w:themeFill="background1" w:themeFillShade="D9"/>
          </w:tcPr>
          <w:p w:rsidR="0020716A" w:rsidRPr="0020716A" w:rsidRDefault="0020716A" w:rsidP="0020716A">
            <w:pPr>
              <w:jc w:val="center"/>
              <w:rPr>
                <w:rFonts w:asciiTheme="majorHAnsi" w:hAnsiTheme="majorHAnsi"/>
                <w:b/>
              </w:rPr>
            </w:pPr>
            <w:r w:rsidRPr="0020716A">
              <w:rPr>
                <w:rFonts w:asciiTheme="majorHAnsi" w:hAnsiTheme="majorHAnsi"/>
                <w:b/>
              </w:rPr>
              <w:t>MODULES</w:t>
            </w:r>
          </w:p>
        </w:tc>
        <w:tc>
          <w:tcPr>
            <w:tcW w:w="982" w:type="dxa"/>
            <w:shd w:val="clear" w:color="auto" w:fill="D9D9D9" w:themeFill="background1" w:themeFillShade="D9"/>
          </w:tcPr>
          <w:p w:rsidR="0020716A" w:rsidRPr="0020716A" w:rsidRDefault="0020716A" w:rsidP="0020716A">
            <w:pPr>
              <w:jc w:val="center"/>
              <w:rPr>
                <w:rFonts w:asciiTheme="majorHAnsi" w:hAnsiTheme="majorHAnsi"/>
                <w:b/>
              </w:rPr>
            </w:pPr>
            <w:r w:rsidRPr="0020716A">
              <w:rPr>
                <w:rFonts w:asciiTheme="majorHAnsi" w:hAnsiTheme="majorHAnsi"/>
                <w:b/>
              </w:rPr>
              <w:t>Contact</w:t>
            </w:r>
          </w:p>
          <w:p w:rsidR="0020716A" w:rsidRPr="0020716A" w:rsidRDefault="0020716A" w:rsidP="0020716A">
            <w:pPr>
              <w:rPr>
                <w:rFonts w:asciiTheme="majorHAnsi" w:hAnsiTheme="majorHAnsi"/>
                <w:b/>
              </w:rPr>
            </w:pPr>
            <w:r w:rsidRPr="0020716A">
              <w:rPr>
                <w:rFonts w:asciiTheme="majorHAnsi" w:hAnsiTheme="majorHAnsi"/>
                <w:b/>
              </w:rPr>
              <w:t>Hours</w:t>
            </w:r>
          </w:p>
        </w:tc>
        <w:tc>
          <w:tcPr>
            <w:tcW w:w="1249" w:type="dxa"/>
            <w:shd w:val="clear" w:color="auto" w:fill="D9D9D9" w:themeFill="background1" w:themeFillShade="D9"/>
          </w:tcPr>
          <w:p w:rsidR="0020716A" w:rsidRPr="0020716A" w:rsidRDefault="0020716A" w:rsidP="0020716A">
            <w:pPr>
              <w:jc w:val="center"/>
              <w:rPr>
                <w:rFonts w:asciiTheme="majorHAnsi" w:hAnsiTheme="majorHAnsi"/>
                <w:b/>
              </w:rPr>
            </w:pPr>
            <w:proofErr w:type="spellStart"/>
            <w:r w:rsidRPr="0020716A">
              <w:rPr>
                <w:rFonts w:asciiTheme="majorHAnsi" w:hAnsiTheme="majorHAnsi"/>
                <w:b/>
              </w:rPr>
              <w:t>Sem.Exam</w:t>
            </w:r>
            <w:proofErr w:type="spellEnd"/>
          </w:p>
          <w:p w:rsidR="0020716A" w:rsidRPr="0020716A" w:rsidRDefault="0020716A" w:rsidP="0020716A">
            <w:pPr>
              <w:jc w:val="center"/>
              <w:rPr>
                <w:rFonts w:asciiTheme="majorHAnsi" w:hAnsiTheme="majorHAnsi"/>
                <w:b/>
              </w:rPr>
            </w:pPr>
            <w:r w:rsidRPr="0020716A">
              <w:rPr>
                <w:rFonts w:asciiTheme="majorHAnsi" w:hAnsiTheme="majorHAnsi"/>
                <w:b/>
              </w:rPr>
              <w:t>Marks;%</w:t>
            </w:r>
          </w:p>
        </w:tc>
      </w:tr>
      <w:tr w:rsidR="0020716A" w:rsidRPr="0020716A" w:rsidTr="0020716A">
        <w:trPr>
          <w:trHeight w:val="756"/>
        </w:trPr>
        <w:tc>
          <w:tcPr>
            <w:tcW w:w="6818" w:type="dxa"/>
          </w:tcPr>
          <w:p w:rsidR="0020716A" w:rsidRPr="0020716A" w:rsidRDefault="0020716A" w:rsidP="0020716A">
            <w:pPr>
              <w:rPr>
                <w:rFonts w:asciiTheme="majorHAnsi" w:hAnsiTheme="majorHAnsi"/>
                <w:sz w:val="24"/>
                <w:szCs w:val="24"/>
              </w:rPr>
            </w:pPr>
            <w:r w:rsidRPr="0020716A">
              <w:rPr>
                <w:rFonts w:asciiTheme="majorHAnsi" w:hAnsiTheme="majorHAnsi"/>
                <w:sz w:val="24"/>
                <w:szCs w:val="24"/>
              </w:rPr>
              <w:t>MODULE : 1</w:t>
            </w:r>
          </w:p>
          <w:p w:rsidR="0020716A" w:rsidRPr="0020716A" w:rsidRDefault="0020716A" w:rsidP="0020716A">
            <w:pPr>
              <w:rPr>
                <w:rFonts w:asciiTheme="majorHAnsi" w:hAnsiTheme="majorHAnsi"/>
                <w:sz w:val="24"/>
                <w:szCs w:val="24"/>
              </w:rPr>
            </w:pPr>
            <w:r w:rsidRPr="0020716A">
              <w:rPr>
                <w:rFonts w:asciiTheme="majorHAnsi" w:hAnsiTheme="majorHAnsi"/>
                <w:sz w:val="24"/>
                <w:szCs w:val="24"/>
              </w:rPr>
              <w:t>Solar energy – The Sun – Production and transfer of solar energy – Sun-Earth angles – Availability and limitations of solar energy – Measuring techniques and estimation of solar radiation</w:t>
            </w:r>
          </w:p>
        </w:tc>
        <w:tc>
          <w:tcPr>
            <w:tcW w:w="982"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8</w:t>
            </w:r>
          </w:p>
        </w:tc>
        <w:tc>
          <w:tcPr>
            <w:tcW w:w="1249"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15</w:t>
            </w:r>
          </w:p>
        </w:tc>
      </w:tr>
      <w:tr w:rsidR="0020716A" w:rsidRPr="0020716A" w:rsidTr="0020716A">
        <w:trPr>
          <w:trHeight w:val="742"/>
        </w:trPr>
        <w:tc>
          <w:tcPr>
            <w:tcW w:w="6818" w:type="dxa"/>
          </w:tcPr>
          <w:p w:rsidR="0020716A" w:rsidRPr="0020716A" w:rsidRDefault="0020716A" w:rsidP="0020716A">
            <w:pPr>
              <w:rPr>
                <w:rFonts w:asciiTheme="majorHAnsi" w:hAnsiTheme="majorHAnsi"/>
                <w:sz w:val="24"/>
                <w:szCs w:val="24"/>
              </w:rPr>
            </w:pPr>
            <w:r w:rsidRPr="0020716A">
              <w:rPr>
                <w:rFonts w:asciiTheme="majorHAnsi" w:hAnsiTheme="majorHAnsi"/>
                <w:sz w:val="24"/>
                <w:szCs w:val="24"/>
              </w:rPr>
              <w:t>MODULE : 2</w:t>
            </w:r>
          </w:p>
          <w:p w:rsidR="0020716A" w:rsidRPr="0020716A" w:rsidRDefault="0020716A" w:rsidP="0020716A">
            <w:pPr>
              <w:jc w:val="both"/>
              <w:rPr>
                <w:rFonts w:asciiTheme="majorHAnsi" w:hAnsiTheme="majorHAnsi"/>
                <w:sz w:val="24"/>
                <w:szCs w:val="24"/>
              </w:rPr>
            </w:pPr>
            <w:r w:rsidRPr="0020716A">
              <w:rPr>
                <w:rFonts w:asciiTheme="majorHAnsi" w:hAnsiTheme="majorHAnsi"/>
                <w:sz w:val="24"/>
                <w:szCs w:val="24"/>
              </w:rPr>
              <w:t xml:space="preserve">Solar thermal collectors – General description and characteristics – Flat plate collectors – Heat transfer processes – Short term and long term collector performance – Solar concentrators – Design, analysis and performance evaluation. </w:t>
            </w:r>
          </w:p>
          <w:p w:rsidR="0020716A" w:rsidRPr="0020716A" w:rsidRDefault="0020716A" w:rsidP="0020716A">
            <w:pPr>
              <w:jc w:val="both"/>
              <w:rPr>
                <w:rFonts w:asciiTheme="majorHAnsi" w:hAnsiTheme="majorHAnsi"/>
                <w:sz w:val="24"/>
                <w:szCs w:val="24"/>
              </w:rPr>
            </w:pPr>
          </w:p>
        </w:tc>
        <w:tc>
          <w:tcPr>
            <w:tcW w:w="982"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8</w:t>
            </w:r>
          </w:p>
        </w:tc>
        <w:tc>
          <w:tcPr>
            <w:tcW w:w="1249"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15</w:t>
            </w:r>
          </w:p>
        </w:tc>
      </w:tr>
      <w:tr w:rsidR="0020716A" w:rsidRPr="0020716A" w:rsidTr="0020716A">
        <w:trPr>
          <w:trHeight w:val="252"/>
        </w:trPr>
        <w:tc>
          <w:tcPr>
            <w:tcW w:w="6818" w:type="dxa"/>
            <w:shd w:val="clear" w:color="auto" w:fill="D9D9D9" w:themeFill="background1" w:themeFillShade="D9"/>
          </w:tcPr>
          <w:p w:rsidR="0020716A" w:rsidRPr="0020716A" w:rsidRDefault="0020716A" w:rsidP="0020716A">
            <w:pPr>
              <w:jc w:val="center"/>
              <w:rPr>
                <w:rFonts w:asciiTheme="majorHAnsi" w:hAnsiTheme="majorHAnsi"/>
                <w:b/>
                <w:sz w:val="24"/>
                <w:szCs w:val="24"/>
              </w:rPr>
            </w:pPr>
            <w:r w:rsidRPr="0020716A">
              <w:rPr>
                <w:rFonts w:asciiTheme="majorHAnsi" w:hAnsiTheme="majorHAnsi"/>
                <w:b/>
                <w:sz w:val="24"/>
                <w:szCs w:val="24"/>
              </w:rPr>
              <w:t>FIRST INTERNAL TEST</w:t>
            </w:r>
          </w:p>
        </w:tc>
        <w:tc>
          <w:tcPr>
            <w:tcW w:w="982" w:type="dxa"/>
            <w:shd w:val="clear" w:color="auto" w:fill="D9D9D9" w:themeFill="background1" w:themeFillShade="D9"/>
          </w:tcPr>
          <w:p w:rsidR="0020716A" w:rsidRPr="0020716A" w:rsidRDefault="0020716A" w:rsidP="0020716A">
            <w:pPr>
              <w:jc w:val="center"/>
              <w:rPr>
                <w:rFonts w:asciiTheme="majorHAnsi" w:hAnsiTheme="majorHAnsi"/>
                <w:sz w:val="24"/>
                <w:szCs w:val="24"/>
              </w:rPr>
            </w:pPr>
          </w:p>
        </w:tc>
        <w:tc>
          <w:tcPr>
            <w:tcW w:w="1249" w:type="dxa"/>
            <w:shd w:val="clear" w:color="auto" w:fill="D9D9D9" w:themeFill="background1" w:themeFillShade="D9"/>
          </w:tcPr>
          <w:p w:rsidR="0020716A" w:rsidRPr="0020716A" w:rsidRDefault="0020716A" w:rsidP="0020716A">
            <w:pPr>
              <w:jc w:val="center"/>
              <w:rPr>
                <w:rFonts w:asciiTheme="majorHAnsi" w:hAnsiTheme="majorHAnsi"/>
                <w:sz w:val="24"/>
                <w:szCs w:val="24"/>
              </w:rPr>
            </w:pPr>
          </w:p>
        </w:tc>
      </w:tr>
      <w:tr w:rsidR="0020716A" w:rsidRPr="0020716A" w:rsidTr="0020716A">
        <w:trPr>
          <w:trHeight w:val="742"/>
        </w:trPr>
        <w:tc>
          <w:tcPr>
            <w:tcW w:w="6818" w:type="dxa"/>
          </w:tcPr>
          <w:p w:rsidR="0020716A" w:rsidRPr="0020716A" w:rsidRDefault="0020716A" w:rsidP="0020716A">
            <w:pPr>
              <w:rPr>
                <w:rFonts w:asciiTheme="majorHAnsi" w:hAnsiTheme="majorHAnsi"/>
                <w:sz w:val="24"/>
                <w:szCs w:val="24"/>
              </w:rPr>
            </w:pPr>
            <w:r w:rsidRPr="0020716A">
              <w:rPr>
                <w:rFonts w:asciiTheme="majorHAnsi" w:hAnsiTheme="majorHAnsi"/>
                <w:sz w:val="24"/>
                <w:szCs w:val="24"/>
              </w:rPr>
              <w:t>MODULE : 3</w:t>
            </w:r>
          </w:p>
          <w:p w:rsidR="0020716A" w:rsidRPr="0020716A" w:rsidRDefault="0020716A" w:rsidP="0020716A">
            <w:pPr>
              <w:rPr>
                <w:rFonts w:asciiTheme="majorHAnsi" w:hAnsiTheme="majorHAnsi"/>
                <w:sz w:val="24"/>
                <w:szCs w:val="24"/>
              </w:rPr>
            </w:pPr>
            <w:r w:rsidRPr="0020716A">
              <w:rPr>
                <w:rFonts w:asciiTheme="majorHAnsi" w:hAnsiTheme="majorHAnsi"/>
                <w:sz w:val="24"/>
                <w:szCs w:val="24"/>
              </w:rPr>
              <w:t>Energy storage – Sensible heat storage – Liquid media storage – Solid media storage – Dual media storage – Phase change energy storage – Storage capacity – Other storage methods – Solar dehumidification – Design, performance and applications – Combined solar heating and cooling systems – Performance and cost calculations – Special topics on solar energy</w:t>
            </w:r>
          </w:p>
        </w:tc>
        <w:tc>
          <w:tcPr>
            <w:tcW w:w="982"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13</w:t>
            </w:r>
          </w:p>
        </w:tc>
        <w:tc>
          <w:tcPr>
            <w:tcW w:w="1249"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15</w:t>
            </w:r>
          </w:p>
        </w:tc>
      </w:tr>
      <w:tr w:rsidR="0020716A" w:rsidRPr="0020716A" w:rsidTr="0020716A">
        <w:trPr>
          <w:trHeight w:val="742"/>
        </w:trPr>
        <w:tc>
          <w:tcPr>
            <w:tcW w:w="6818" w:type="dxa"/>
          </w:tcPr>
          <w:p w:rsidR="0020716A" w:rsidRPr="0020716A" w:rsidRDefault="0020716A" w:rsidP="0020716A">
            <w:pPr>
              <w:rPr>
                <w:rFonts w:asciiTheme="majorHAnsi" w:hAnsiTheme="majorHAnsi"/>
                <w:sz w:val="24"/>
                <w:szCs w:val="24"/>
              </w:rPr>
            </w:pPr>
            <w:r w:rsidRPr="0020716A">
              <w:rPr>
                <w:rFonts w:asciiTheme="majorHAnsi" w:hAnsiTheme="majorHAnsi"/>
                <w:sz w:val="24"/>
                <w:szCs w:val="24"/>
              </w:rPr>
              <w:t>MODULE : 4</w:t>
            </w:r>
          </w:p>
          <w:p w:rsidR="0020716A" w:rsidRPr="0020716A" w:rsidRDefault="0020716A" w:rsidP="0020716A">
            <w:pPr>
              <w:jc w:val="both"/>
              <w:rPr>
                <w:rFonts w:asciiTheme="majorHAnsi" w:hAnsiTheme="majorHAnsi"/>
                <w:sz w:val="24"/>
                <w:szCs w:val="24"/>
              </w:rPr>
            </w:pPr>
            <w:r w:rsidRPr="0020716A">
              <w:rPr>
                <w:rFonts w:asciiTheme="majorHAnsi" w:hAnsiTheme="majorHAnsi"/>
                <w:sz w:val="24"/>
                <w:szCs w:val="24"/>
              </w:rPr>
              <w:t>Energy from biomass – Sources of biomass – Different species – Conversion of biomass into fuels – Energy through fermentation – Pyrolysis, gasification and combustion – Aerobic and anaerobic bio-conversion – Properties of biomass</w:t>
            </w:r>
          </w:p>
        </w:tc>
        <w:tc>
          <w:tcPr>
            <w:tcW w:w="982"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8</w:t>
            </w:r>
          </w:p>
        </w:tc>
        <w:tc>
          <w:tcPr>
            <w:tcW w:w="1249"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15</w:t>
            </w:r>
          </w:p>
        </w:tc>
      </w:tr>
      <w:tr w:rsidR="0020716A" w:rsidRPr="0020716A" w:rsidTr="0020716A">
        <w:trPr>
          <w:trHeight w:val="252"/>
        </w:trPr>
        <w:tc>
          <w:tcPr>
            <w:tcW w:w="6818" w:type="dxa"/>
            <w:shd w:val="clear" w:color="auto" w:fill="D9D9D9" w:themeFill="background1" w:themeFillShade="D9"/>
          </w:tcPr>
          <w:p w:rsidR="0020716A" w:rsidRPr="0020716A" w:rsidRDefault="0020716A" w:rsidP="0020716A">
            <w:pPr>
              <w:jc w:val="center"/>
              <w:rPr>
                <w:rFonts w:asciiTheme="majorHAnsi" w:hAnsiTheme="majorHAnsi"/>
                <w:b/>
                <w:sz w:val="24"/>
                <w:szCs w:val="24"/>
              </w:rPr>
            </w:pPr>
            <w:r w:rsidRPr="0020716A">
              <w:rPr>
                <w:rFonts w:asciiTheme="majorHAnsi" w:hAnsiTheme="majorHAnsi"/>
                <w:b/>
                <w:sz w:val="24"/>
                <w:szCs w:val="24"/>
              </w:rPr>
              <w:t>SECOND INTERNAL TEST</w:t>
            </w:r>
          </w:p>
        </w:tc>
        <w:tc>
          <w:tcPr>
            <w:tcW w:w="982" w:type="dxa"/>
            <w:shd w:val="clear" w:color="auto" w:fill="D9D9D9" w:themeFill="background1" w:themeFillShade="D9"/>
          </w:tcPr>
          <w:p w:rsidR="0020716A" w:rsidRPr="0020716A" w:rsidRDefault="0020716A" w:rsidP="0020716A">
            <w:pPr>
              <w:jc w:val="center"/>
              <w:rPr>
                <w:rFonts w:asciiTheme="majorHAnsi" w:hAnsiTheme="majorHAnsi"/>
                <w:sz w:val="24"/>
                <w:szCs w:val="24"/>
              </w:rPr>
            </w:pPr>
          </w:p>
        </w:tc>
        <w:tc>
          <w:tcPr>
            <w:tcW w:w="1249" w:type="dxa"/>
            <w:shd w:val="clear" w:color="auto" w:fill="D9D9D9" w:themeFill="background1" w:themeFillShade="D9"/>
          </w:tcPr>
          <w:p w:rsidR="0020716A" w:rsidRPr="0020716A" w:rsidRDefault="0020716A" w:rsidP="0020716A">
            <w:pPr>
              <w:jc w:val="center"/>
              <w:rPr>
                <w:rFonts w:asciiTheme="majorHAnsi" w:hAnsiTheme="majorHAnsi"/>
                <w:sz w:val="24"/>
                <w:szCs w:val="24"/>
              </w:rPr>
            </w:pPr>
          </w:p>
        </w:tc>
      </w:tr>
      <w:tr w:rsidR="0020716A" w:rsidRPr="0020716A" w:rsidTr="0020716A">
        <w:trPr>
          <w:trHeight w:val="742"/>
        </w:trPr>
        <w:tc>
          <w:tcPr>
            <w:tcW w:w="6818" w:type="dxa"/>
          </w:tcPr>
          <w:p w:rsidR="0020716A" w:rsidRPr="0020716A" w:rsidRDefault="0020716A" w:rsidP="0020716A">
            <w:pPr>
              <w:rPr>
                <w:rFonts w:asciiTheme="majorHAnsi" w:hAnsiTheme="majorHAnsi"/>
                <w:sz w:val="24"/>
                <w:szCs w:val="24"/>
              </w:rPr>
            </w:pPr>
            <w:r w:rsidRPr="0020716A">
              <w:rPr>
                <w:rFonts w:asciiTheme="majorHAnsi" w:hAnsiTheme="majorHAnsi"/>
                <w:sz w:val="24"/>
                <w:szCs w:val="24"/>
              </w:rPr>
              <w:t>MODULE : 5</w:t>
            </w:r>
          </w:p>
          <w:p w:rsidR="0020716A" w:rsidRPr="0020716A" w:rsidRDefault="0020716A" w:rsidP="0020716A">
            <w:pPr>
              <w:jc w:val="both"/>
              <w:rPr>
                <w:rFonts w:asciiTheme="majorHAnsi" w:hAnsiTheme="majorHAnsi"/>
                <w:sz w:val="24"/>
                <w:szCs w:val="24"/>
              </w:rPr>
            </w:pPr>
            <w:r w:rsidRPr="0020716A">
              <w:rPr>
                <w:rFonts w:asciiTheme="majorHAnsi" w:hAnsiTheme="majorHAnsi"/>
                <w:sz w:val="24"/>
                <w:szCs w:val="24"/>
              </w:rPr>
              <w:t xml:space="preserve">Biogas plants – Types of plants – Design and operation – Properties and characteristics of </w:t>
            </w:r>
            <w:proofErr w:type="spellStart"/>
            <w:r w:rsidRPr="0020716A">
              <w:rPr>
                <w:rFonts w:asciiTheme="majorHAnsi" w:hAnsiTheme="majorHAnsi"/>
                <w:sz w:val="24"/>
                <w:szCs w:val="24"/>
              </w:rPr>
              <w:t>biogas.Wind</w:t>
            </w:r>
            <w:proofErr w:type="spellEnd"/>
            <w:r w:rsidRPr="0020716A">
              <w:rPr>
                <w:rFonts w:asciiTheme="majorHAnsi" w:hAnsiTheme="majorHAnsi"/>
                <w:sz w:val="24"/>
                <w:szCs w:val="24"/>
              </w:rPr>
              <w:t xml:space="preserve"> energy – Principles of wind energy conversion – Site selection considerations – Wind power plant design – Types of wind power conversion systems – Operation, maintenance and economics</w:t>
            </w:r>
          </w:p>
          <w:p w:rsidR="0020716A" w:rsidRPr="0020716A" w:rsidRDefault="0020716A" w:rsidP="0020716A">
            <w:pPr>
              <w:jc w:val="both"/>
              <w:rPr>
                <w:rFonts w:asciiTheme="majorHAnsi" w:hAnsiTheme="majorHAnsi"/>
                <w:sz w:val="24"/>
                <w:szCs w:val="24"/>
              </w:rPr>
            </w:pPr>
          </w:p>
        </w:tc>
        <w:tc>
          <w:tcPr>
            <w:tcW w:w="982"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8</w:t>
            </w:r>
          </w:p>
        </w:tc>
        <w:tc>
          <w:tcPr>
            <w:tcW w:w="1249"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20</w:t>
            </w:r>
          </w:p>
        </w:tc>
      </w:tr>
      <w:tr w:rsidR="0020716A" w:rsidRPr="0020716A" w:rsidTr="0020716A">
        <w:trPr>
          <w:trHeight w:val="1175"/>
        </w:trPr>
        <w:tc>
          <w:tcPr>
            <w:tcW w:w="6818" w:type="dxa"/>
          </w:tcPr>
          <w:p w:rsidR="0020716A" w:rsidRPr="0020716A" w:rsidRDefault="0020716A" w:rsidP="0020716A">
            <w:pPr>
              <w:rPr>
                <w:rFonts w:asciiTheme="majorHAnsi" w:hAnsiTheme="majorHAnsi"/>
                <w:sz w:val="24"/>
                <w:szCs w:val="24"/>
              </w:rPr>
            </w:pPr>
            <w:r w:rsidRPr="0020716A">
              <w:rPr>
                <w:rFonts w:asciiTheme="majorHAnsi" w:hAnsiTheme="majorHAnsi"/>
                <w:sz w:val="24"/>
                <w:szCs w:val="24"/>
              </w:rPr>
              <w:t>MODULE : 6</w:t>
            </w:r>
          </w:p>
          <w:p w:rsidR="0020716A" w:rsidRPr="0020716A" w:rsidRDefault="0020716A" w:rsidP="0020716A">
            <w:pPr>
              <w:jc w:val="both"/>
              <w:rPr>
                <w:rFonts w:asciiTheme="majorHAnsi" w:hAnsiTheme="majorHAnsi"/>
                <w:sz w:val="24"/>
                <w:szCs w:val="24"/>
              </w:rPr>
            </w:pPr>
            <w:r w:rsidRPr="0020716A">
              <w:rPr>
                <w:rFonts w:asciiTheme="majorHAnsi" w:hAnsiTheme="majorHAnsi"/>
                <w:sz w:val="24"/>
                <w:szCs w:val="24"/>
              </w:rPr>
              <w:t>Geothermal energy – Availability, system development and limitations – Ocean thermal energy conversion – Wave and tidal energy – Scope and economics – Introduction to integrated energy systems.</w:t>
            </w:r>
          </w:p>
          <w:p w:rsidR="0020716A" w:rsidRPr="0020716A" w:rsidRDefault="0020716A" w:rsidP="0020716A">
            <w:pPr>
              <w:jc w:val="both"/>
              <w:rPr>
                <w:rFonts w:asciiTheme="majorHAnsi" w:hAnsiTheme="majorHAnsi"/>
                <w:sz w:val="24"/>
                <w:szCs w:val="24"/>
              </w:rPr>
            </w:pPr>
          </w:p>
        </w:tc>
        <w:tc>
          <w:tcPr>
            <w:tcW w:w="982"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7</w:t>
            </w:r>
          </w:p>
        </w:tc>
        <w:tc>
          <w:tcPr>
            <w:tcW w:w="1249" w:type="dxa"/>
          </w:tcPr>
          <w:p w:rsidR="0020716A" w:rsidRPr="0020716A" w:rsidRDefault="0020716A" w:rsidP="0020716A">
            <w:pPr>
              <w:jc w:val="center"/>
              <w:rPr>
                <w:rFonts w:asciiTheme="majorHAnsi" w:hAnsiTheme="majorHAnsi"/>
                <w:sz w:val="24"/>
                <w:szCs w:val="24"/>
              </w:rPr>
            </w:pPr>
            <w:r w:rsidRPr="0020716A">
              <w:rPr>
                <w:rFonts w:asciiTheme="majorHAnsi" w:hAnsiTheme="majorHAnsi"/>
                <w:sz w:val="24"/>
                <w:szCs w:val="24"/>
              </w:rPr>
              <w:t>20</w:t>
            </w:r>
          </w:p>
        </w:tc>
      </w:tr>
    </w:tbl>
    <w:p w:rsidR="0020716A" w:rsidRPr="0020716A" w:rsidRDefault="0020716A" w:rsidP="00DE7170">
      <w:pPr>
        <w:ind w:left="1440" w:hanging="1440"/>
        <w:jc w:val="center"/>
        <w:rPr>
          <w:rFonts w:asciiTheme="majorHAnsi" w:hAnsiTheme="majorHAnsi"/>
          <w:b/>
          <w:sz w:val="24"/>
          <w:szCs w:val="24"/>
        </w:rPr>
      </w:pPr>
    </w:p>
    <w:p w:rsidR="00F60E0D" w:rsidRDefault="00F60E0D" w:rsidP="00DE7170">
      <w:pPr>
        <w:ind w:left="1440" w:hanging="1440"/>
        <w:jc w:val="center"/>
        <w:rPr>
          <w:rFonts w:asciiTheme="majorHAnsi" w:hAnsiTheme="majorHAnsi"/>
          <w:b/>
          <w:sz w:val="24"/>
          <w:szCs w:val="24"/>
        </w:rPr>
      </w:pPr>
    </w:p>
    <w:p w:rsidR="00F60E0D" w:rsidRDefault="00F60E0D" w:rsidP="00DE7170">
      <w:pPr>
        <w:ind w:left="1440" w:hanging="1440"/>
        <w:jc w:val="center"/>
        <w:rPr>
          <w:rFonts w:asciiTheme="majorHAnsi" w:hAnsiTheme="majorHAnsi"/>
          <w:b/>
          <w:sz w:val="24"/>
          <w:szCs w:val="24"/>
        </w:rPr>
      </w:pPr>
    </w:p>
    <w:p w:rsidR="00F60E0D" w:rsidRDefault="00F60E0D" w:rsidP="00DE7170">
      <w:pPr>
        <w:ind w:left="1440" w:hanging="1440"/>
        <w:jc w:val="center"/>
        <w:rPr>
          <w:rFonts w:asciiTheme="majorHAnsi" w:hAnsiTheme="majorHAnsi"/>
          <w:b/>
          <w:sz w:val="24"/>
          <w:szCs w:val="24"/>
        </w:rPr>
      </w:pPr>
    </w:p>
    <w:p w:rsidR="0020716A" w:rsidRDefault="0020716A" w:rsidP="00DE7170">
      <w:pPr>
        <w:ind w:left="1440" w:hanging="1440"/>
        <w:jc w:val="center"/>
        <w:rPr>
          <w:rFonts w:asciiTheme="majorHAnsi" w:hAnsiTheme="majorHAnsi"/>
          <w:b/>
          <w:sz w:val="24"/>
          <w:szCs w:val="24"/>
        </w:rPr>
      </w:pPr>
    </w:p>
    <w:p w:rsidR="00F60E0D" w:rsidRPr="0041570C" w:rsidRDefault="00716D61" w:rsidP="0041570C">
      <w:pPr>
        <w:jc w:val="center"/>
        <w:rPr>
          <w:rFonts w:asciiTheme="majorHAnsi" w:hAnsiTheme="majorHAnsi"/>
          <w:b/>
          <w:bCs/>
          <w:sz w:val="28"/>
          <w:szCs w:val="28"/>
        </w:rPr>
      </w:pPr>
      <w:r w:rsidRPr="0041570C">
        <w:rPr>
          <w:rFonts w:asciiTheme="majorHAnsi" w:hAnsiTheme="majorHAnsi"/>
          <w:b/>
          <w:bCs/>
          <w:sz w:val="28"/>
          <w:szCs w:val="28"/>
        </w:rPr>
        <w:t xml:space="preserve">Course No: </w:t>
      </w:r>
      <w:r w:rsidR="0041570C" w:rsidRPr="0041570C">
        <w:rPr>
          <w:rFonts w:asciiTheme="majorHAnsi" w:eastAsia="Times New Roman" w:hAnsiTheme="majorHAnsi" w:cs="Times New Roman"/>
          <w:b/>
          <w:color w:val="000000"/>
          <w:sz w:val="28"/>
          <w:szCs w:val="28"/>
        </w:rPr>
        <w:t>08EE6041</w:t>
      </w:r>
      <w:r w:rsidRPr="0041570C">
        <w:rPr>
          <w:rFonts w:asciiTheme="majorHAnsi" w:hAnsiTheme="majorHAnsi"/>
          <w:b/>
          <w:bCs/>
          <w:sz w:val="28"/>
          <w:szCs w:val="28"/>
        </w:rPr>
        <w:t xml:space="preserve">     Course </w:t>
      </w:r>
      <w:proofErr w:type="spellStart"/>
      <w:r w:rsidRPr="0041570C">
        <w:rPr>
          <w:rFonts w:asciiTheme="majorHAnsi" w:hAnsiTheme="majorHAnsi"/>
          <w:b/>
          <w:bCs/>
          <w:sz w:val="28"/>
          <w:szCs w:val="28"/>
        </w:rPr>
        <w:t>Title</w:t>
      </w:r>
      <w:proofErr w:type="gramStart"/>
      <w:r w:rsidRPr="0041570C">
        <w:rPr>
          <w:rFonts w:asciiTheme="majorHAnsi" w:hAnsiTheme="majorHAnsi"/>
          <w:b/>
          <w:bCs/>
          <w:sz w:val="28"/>
          <w:szCs w:val="28"/>
        </w:rPr>
        <w:t>:</w:t>
      </w:r>
      <w:r w:rsidR="00F60E0D" w:rsidRPr="0041570C">
        <w:rPr>
          <w:rFonts w:asciiTheme="majorHAnsi" w:hAnsiTheme="majorHAnsi"/>
          <w:b/>
          <w:sz w:val="28"/>
          <w:szCs w:val="28"/>
        </w:rPr>
        <w:t>Electrical</w:t>
      </w:r>
      <w:proofErr w:type="spellEnd"/>
      <w:proofErr w:type="gramEnd"/>
      <w:r w:rsidR="00F60E0D" w:rsidRPr="0041570C">
        <w:rPr>
          <w:rFonts w:asciiTheme="majorHAnsi" w:hAnsiTheme="majorHAnsi"/>
          <w:b/>
          <w:sz w:val="28"/>
          <w:szCs w:val="28"/>
        </w:rPr>
        <w:t xml:space="preserve"> Energy Systems a</w:t>
      </w:r>
      <w:r w:rsidRPr="0041570C">
        <w:rPr>
          <w:rFonts w:asciiTheme="majorHAnsi" w:hAnsiTheme="majorHAnsi"/>
          <w:b/>
          <w:sz w:val="28"/>
          <w:szCs w:val="28"/>
        </w:rPr>
        <w:t>nd Management</w:t>
      </w:r>
    </w:p>
    <w:p w:rsidR="00F60E0D" w:rsidRDefault="009C7988" w:rsidP="00716D61">
      <w:pPr>
        <w:rPr>
          <w:rFonts w:asciiTheme="majorHAnsi" w:hAnsiTheme="majorHAnsi"/>
          <w:b/>
          <w:bCs/>
          <w:sz w:val="24"/>
          <w:szCs w:val="24"/>
        </w:rPr>
      </w:pPr>
      <w:r>
        <w:rPr>
          <w:rFonts w:asciiTheme="majorHAnsi" w:hAnsiTheme="majorHAnsi"/>
          <w:b/>
          <w:bCs/>
          <w:sz w:val="24"/>
          <w:szCs w:val="24"/>
        </w:rPr>
        <w:t xml:space="preserve">                    </w:t>
      </w:r>
      <w:r w:rsidR="0041570C">
        <w:rPr>
          <w:rFonts w:asciiTheme="majorHAnsi" w:hAnsiTheme="majorHAnsi"/>
          <w:b/>
          <w:bCs/>
          <w:sz w:val="24"/>
          <w:szCs w:val="24"/>
        </w:rPr>
        <w:tab/>
      </w:r>
      <w:r w:rsidR="0041570C">
        <w:rPr>
          <w:rFonts w:asciiTheme="majorHAnsi" w:hAnsiTheme="majorHAnsi"/>
          <w:b/>
          <w:bCs/>
          <w:sz w:val="24"/>
          <w:szCs w:val="24"/>
        </w:rPr>
        <w:tab/>
      </w:r>
      <w:r w:rsidR="0041570C">
        <w:rPr>
          <w:rFonts w:asciiTheme="majorHAnsi" w:hAnsiTheme="majorHAnsi"/>
          <w:b/>
          <w:bCs/>
          <w:sz w:val="24"/>
          <w:szCs w:val="24"/>
        </w:rPr>
        <w:tab/>
      </w:r>
      <w:r w:rsidR="0041570C">
        <w:rPr>
          <w:rFonts w:asciiTheme="majorHAnsi" w:hAnsiTheme="majorHAnsi"/>
          <w:b/>
          <w:bCs/>
          <w:sz w:val="24"/>
          <w:szCs w:val="24"/>
        </w:rPr>
        <w:tab/>
      </w:r>
      <w:r w:rsidR="0041570C">
        <w:rPr>
          <w:rFonts w:asciiTheme="majorHAnsi" w:hAnsiTheme="majorHAnsi"/>
          <w:b/>
          <w:bCs/>
          <w:sz w:val="24"/>
          <w:szCs w:val="24"/>
        </w:rPr>
        <w:tab/>
      </w:r>
      <w:r w:rsidR="0041570C">
        <w:rPr>
          <w:rFonts w:asciiTheme="majorHAnsi" w:hAnsiTheme="majorHAnsi"/>
          <w:b/>
          <w:bCs/>
          <w:sz w:val="24"/>
          <w:szCs w:val="24"/>
        </w:rPr>
        <w:tab/>
      </w:r>
      <w:r w:rsidR="0041570C">
        <w:rPr>
          <w:rFonts w:asciiTheme="majorHAnsi" w:hAnsiTheme="majorHAnsi"/>
          <w:b/>
          <w:bCs/>
          <w:sz w:val="24"/>
          <w:szCs w:val="24"/>
        </w:rPr>
        <w:tab/>
      </w:r>
      <w:r w:rsidR="0041570C">
        <w:rPr>
          <w:rFonts w:asciiTheme="majorHAnsi" w:hAnsiTheme="majorHAnsi"/>
          <w:b/>
          <w:bCs/>
          <w:sz w:val="24"/>
          <w:szCs w:val="24"/>
        </w:rPr>
        <w:tab/>
      </w:r>
      <w:r w:rsidR="0041570C">
        <w:rPr>
          <w:rFonts w:asciiTheme="majorHAnsi" w:hAnsiTheme="majorHAnsi"/>
          <w:b/>
          <w:bCs/>
          <w:sz w:val="24"/>
          <w:szCs w:val="24"/>
        </w:rPr>
        <w:tab/>
      </w:r>
      <w:r>
        <w:rPr>
          <w:rFonts w:asciiTheme="majorHAnsi" w:hAnsiTheme="majorHAnsi"/>
          <w:b/>
          <w:bCs/>
          <w:sz w:val="24"/>
          <w:szCs w:val="24"/>
        </w:rPr>
        <w:t>Credits: 3-0</w:t>
      </w:r>
      <w:r w:rsidR="00716D61">
        <w:rPr>
          <w:rFonts w:asciiTheme="majorHAnsi" w:hAnsiTheme="majorHAnsi"/>
          <w:b/>
          <w:bCs/>
          <w:sz w:val="24"/>
          <w:szCs w:val="24"/>
        </w:rPr>
        <w:t>-0:</w:t>
      </w:r>
      <w:r w:rsidR="00716D61" w:rsidRPr="000B0012">
        <w:rPr>
          <w:rFonts w:asciiTheme="majorHAnsi" w:hAnsiTheme="majorHAnsi"/>
          <w:b/>
          <w:bCs/>
          <w:sz w:val="24"/>
          <w:szCs w:val="24"/>
        </w:rPr>
        <w:t xml:space="preserve"> 3</w:t>
      </w:r>
    </w:p>
    <w:p w:rsidR="00716D61" w:rsidRPr="005203FC" w:rsidRDefault="00716D61" w:rsidP="0041570C">
      <w:pPr>
        <w:ind w:left="6480" w:firstLine="720"/>
        <w:rPr>
          <w:rFonts w:asciiTheme="majorHAnsi" w:hAnsiTheme="majorHAnsi"/>
          <w:b/>
          <w:bCs/>
          <w:sz w:val="24"/>
          <w:szCs w:val="24"/>
        </w:rPr>
      </w:pPr>
      <w:r w:rsidRPr="000B0012">
        <w:rPr>
          <w:rFonts w:asciiTheme="majorHAnsi" w:hAnsiTheme="majorHAnsi"/>
          <w:b/>
          <w:bCs/>
          <w:sz w:val="24"/>
          <w:szCs w:val="24"/>
        </w:rPr>
        <w:t>Year</w:t>
      </w:r>
      <w:r>
        <w:rPr>
          <w:rFonts w:asciiTheme="majorHAnsi" w:hAnsiTheme="majorHAnsi"/>
          <w:b/>
          <w:bCs/>
          <w:sz w:val="24"/>
          <w:szCs w:val="24"/>
        </w:rPr>
        <w:t xml:space="preserve">: </w:t>
      </w:r>
      <w:r w:rsidRPr="000B0012">
        <w:rPr>
          <w:rFonts w:asciiTheme="majorHAnsi" w:hAnsiTheme="majorHAnsi"/>
          <w:b/>
          <w:bCs/>
          <w:sz w:val="24"/>
          <w:szCs w:val="24"/>
        </w:rPr>
        <w:t>2015</w:t>
      </w:r>
    </w:p>
    <w:p w:rsidR="00716D61" w:rsidRPr="000B0012" w:rsidRDefault="00716D61" w:rsidP="00716D61">
      <w:pPr>
        <w:rPr>
          <w:rFonts w:asciiTheme="majorHAnsi" w:hAnsiTheme="majorHAnsi"/>
          <w:sz w:val="24"/>
          <w:szCs w:val="24"/>
        </w:rPr>
      </w:pPr>
      <w:r w:rsidRPr="000B0012">
        <w:rPr>
          <w:rFonts w:asciiTheme="majorHAnsi" w:hAnsiTheme="majorHAnsi"/>
          <w:b/>
          <w:bCs/>
          <w:sz w:val="24"/>
          <w:szCs w:val="24"/>
        </w:rPr>
        <w:t>Pre-requisites: Nil</w:t>
      </w:r>
    </w:p>
    <w:p w:rsidR="00716D61" w:rsidRPr="000B0012" w:rsidRDefault="00716D61" w:rsidP="00716D61">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F96762" w:rsidRPr="00F96762" w:rsidRDefault="00F96762" w:rsidP="0034612E">
      <w:pPr>
        <w:pStyle w:val="ListParagraph"/>
        <w:numPr>
          <w:ilvl w:val="0"/>
          <w:numId w:val="18"/>
        </w:numPr>
        <w:jc w:val="both"/>
        <w:rPr>
          <w:rFonts w:asciiTheme="majorHAnsi" w:hAnsiTheme="majorHAnsi"/>
          <w:sz w:val="24"/>
          <w:szCs w:val="24"/>
        </w:rPr>
      </w:pPr>
      <w:r w:rsidRPr="00F96762">
        <w:rPr>
          <w:rFonts w:asciiTheme="majorHAnsi" w:hAnsiTheme="majorHAnsi"/>
          <w:sz w:val="24"/>
          <w:szCs w:val="24"/>
        </w:rPr>
        <w:t>To understand the various conventional and non- conventional energy sources</w:t>
      </w:r>
    </w:p>
    <w:p w:rsidR="00F96762" w:rsidRPr="00F96762" w:rsidRDefault="00F96762" w:rsidP="0034612E">
      <w:pPr>
        <w:pStyle w:val="ListParagraph"/>
        <w:numPr>
          <w:ilvl w:val="0"/>
          <w:numId w:val="18"/>
        </w:numPr>
        <w:jc w:val="both"/>
        <w:rPr>
          <w:rFonts w:asciiTheme="majorHAnsi" w:hAnsiTheme="majorHAnsi"/>
          <w:sz w:val="24"/>
          <w:szCs w:val="24"/>
        </w:rPr>
      </w:pPr>
      <w:r w:rsidRPr="00F96762">
        <w:rPr>
          <w:rFonts w:asciiTheme="majorHAnsi" w:hAnsiTheme="majorHAnsi"/>
          <w:sz w:val="24"/>
          <w:szCs w:val="24"/>
        </w:rPr>
        <w:t>To understand the various energy management techniques in electrical systems</w:t>
      </w:r>
    </w:p>
    <w:p w:rsidR="00F96762" w:rsidRPr="00F96762" w:rsidRDefault="00F96762" w:rsidP="0034612E">
      <w:pPr>
        <w:pStyle w:val="ListParagraph"/>
        <w:numPr>
          <w:ilvl w:val="0"/>
          <w:numId w:val="18"/>
        </w:numPr>
        <w:jc w:val="both"/>
        <w:rPr>
          <w:rFonts w:asciiTheme="majorHAnsi" w:hAnsiTheme="majorHAnsi"/>
          <w:sz w:val="24"/>
          <w:szCs w:val="24"/>
        </w:rPr>
      </w:pPr>
      <w:r w:rsidRPr="00F96762">
        <w:rPr>
          <w:rFonts w:asciiTheme="majorHAnsi" w:hAnsiTheme="majorHAnsi"/>
          <w:sz w:val="24"/>
          <w:szCs w:val="24"/>
        </w:rPr>
        <w:t>To develop an understanding about energy auditing techniques</w:t>
      </w:r>
    </w:p>
    <w:p w:rsidR="00716D61" w:rsidRPr="00F96762" w:rsidRDefault="00F96762" w:rsidP="0034612E">
      <w:pPr>
        <w:pStyle w:val="ListParagraph"/>
        <w:numPr>
          <w:ilvl w:val="0"/>
          <w:numId w:val="18"/>
        </w:numPr>
        <w:jc w:val="both"/>
        <w:rPr>
          <w:rFonts w:asciiTheme="majorHAnsi" w:hAnsiTheme="majorHAnsi"/>
          <w:sz w:val="24"/>
          <w:szCs w:val="24"/>
        </w:rPr>
      </w:pPr>
      <w:r w:rsidRPr="00F96762">
        <w:rPr>
          <w:rFonts w:asciiTheme="majorHAnsi" w:hAnsiTheme="majorHAnsi"/>
          <w:sz w:val="24"/>
          <w:szCs w:val="24"/>
        </w:rPr>
        <w:t>To understand the power consumption and various energy conservation measures</w:t>
      </w:r>
    </w:p>
    <w:p w:rsidR="00716D61" w:rsidRPr="000B0012" w:rsidRDefault="00716D61" w:rsidP="00716D61">
      <w:pPr>
        <w:spacing w:after="0"/>
        <w:ind w:left="714"/>
        <w:rPr>
          <w:rFonts w:asciiTheme="majorHAnsi" w:hAnsiTheme="majorHAnsi"/>
          <w:sz w:val="24"/>
          <w:szCs w:val="24"/>
        </w:rPr>
      </w:pPr>
    </w:p>
    <w:p w:rsidR="00716D61" w:rsidRDefault="00716D61" w:rsidP="00716D61">
      <w:pPr>
        <w:rPr>
          <w:rFonts w:asciiTheme="majorHAnsi" w:hAnsiTheme="majorHAnsi"/>
          <w:b/>
          <w:bCs/>
          <w:sz w:val="24"/>
          <w:szCs w:val="24"/>
        </w:rPr>
      </w:pPr>
      <w:r w:rsidRPr="000B0012">
        <w:rPr>
          <w:rFonts w:asciiTheme="majorHAnsi" w:hAnsiTheme="majorHAnsi"/>
          <w:b/>
          <w:bCs/>
          <w:sz w:val="24"/>
          <w:szCs w:val="24"/>
        </w:rPr>
        <w:t>Syllabus</w:t>
      </w:r>
    </w:p>
    <w:p w:rsidR="00716D61" w:rsidRPr="00F96762" w:rsidRDefault="00716D61" w:rsidP="00F96762">
      <w:pPr>
        <w:jc w:val="both"/>
        <w:rPr>
          <w:rFonts w:asciiTheme="majorHAnsi" w:hAnsiTheme="majorHAnsi"/>
          <w:sz w:val="24"/>
          <w:szCs w:val="24"/>
        </w:rPr>
      </w:pPr>
      <w:r w:rsidRPr="00F96762">
        <w:rPr>
          <w:rFonts w:asciiTheme="majorHAnsi" w:hAnsiTheme="majorHAnsi"/>
          <w:sz w:val="24"/>
          <w:szCs w:val="24"/>
        </w:rPr>
        <w:t>Overall structure of electrical systems, Load profiling, Electricity tariff types and calculation, Capacitor sizing, Energy accounting, monitoring and control – Electricity audit instruments – Energy consumption models, ECO assessment and Evaluation methods – Transformer loading/efficiency analysis, Lighting, Types and operating characteristics of electric motors, Industrial drives, Pumps and fans, Electric loads of air conditioning and refrigeration, Power consumption in compressors – Energy conservation measures, Cogeneration schemes, Computer controls – Software – EMS.</w:t>
      </w:r>
    </w:p>
    <w:p w:rsidR="00716D61" w:rsidRDefault="00716D61" w:rsidP="00716D61">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716D61" w:rsidRPr="000B0012" w:rsidRDefault="00F96762" w:rsidP="00716D61">
      <w:pPr>
        <w:jc w:val="both"/>
        <w:rPr>
          <w:rFonts w:asciiTheme="majorHAnsi" w:hAnsiTheme="majorHAnsi"/>
          <w:sz w:val="24"/>
          <w:szCs w:val="24"/>
        </w:rPr>
      </w:pPr>
      <w:r w:rsidRPr="00F96762">
        <w:rPr>
          <w:rFonts w:asciiTheme="majorHAnsi" w:hAnsiTheme="majorHAnsi"/>
          <w:sz w:val="24"/>
          <w:szCs w:val="24"/>
        </w:rPr>
        <w:t xml:space="preserve">Students are capable to understand different electrical energy systems, economic evaluation, </w:t>
      </w:r>
      <w:proofErr w:type="gramStart"/>
      <w:r w:rsidRPr="00F96762">
        <w:rPr>
          <w:rFonts w:asciiTheme="majorHAnsi" w:hAnsiTheme="majorHAnsi"/>
          <w:sz w:val="24"/>
          <w:szCs w:val="24"/>
        </w:rPr>
        <w:t>energy</w:t>
      </w:r>
      <w:proofErr w:type="gramEnd"/>
      <w:r w:rsidRPr="00F96762">
        <w:rPr>
          <w:rFonts w:asciiTheme="majorHAnsi" w:hAnsiTheme="majorHAnsi"/>
          <w:sz w:val="24"/>
          <w:szCs w:val="24"/>
        </w:rPr>
        <w:t xml:space="preserve"> auditing techniques and energy management in various systems</w:t>
      </w:r>
      <w:r>
        <w:rPr>
          <w:rFonts w:asciiTheme="majorHAnsi" w:hAnsiTheme="majorHAnsi"/>
          <w:sz w:val="24"/>
          <w:szCs w:val="24"/>
        </w:rPr>
        <w:t>.</w:t>
      </w:r>
    </w:p>
    <w:p w:rsidR="00716D61" w:rsidRDefault="00716D61" w:rsidP="00716D61">
      <w:pPr>
        <w:jc w:val="both"/>
        <w:rPr>
          <w:rFonts w:asciiTheme="majorHAnsi" w:hAnsiTheme="majorHAnsi"/>
          <w:b/>
          <w:bCs/>
          <w:sz w:val="24"/>
          <w:szCs w:val="24"/>
        </w:rPr>
      </w:pPr>
      <w:r w:rsidRPr="000B0012">
        <w:rPr>
          <w:rFonts w:asciiTheme="majorHAnsi" w:hAnsiTheme="majorHAnsi"/>
          <w:b/>
          <w:bCs/>
          <w:sz w:val="24"/>
          <w:szCs w:val="24"/>
        </w:rPr>
        <w:t xml:space="preserve">Text Books: </w:t>
      </w:r>
    </w:p>
    <w:p w:rsidR="00716D61" w:rsidRPr="00F96762" w:rsidRDefault="00716D61" w:rsidP="0034612E">
      <w:pPr>
        <w:numPr>
          <w:ilvl w:val="0"/>
          <w:numId w:val="7"/>
        </w:numPr>
        <w:spacing w:after="0"/>
        <w:jc w:val="both"/>
        <w:rPr>
          <w:rFonts w:asciiTheme="majorHAnsi" w:hAnsiTheme="majorHAnsi"/>
          <w:sz w:val="24"/>
          <w:szCs w:val="24"/>
        </w:rPr>
      </w:pPr>
      <w:r w:rsidRPr="00F96762">
        <w:rPr>
          <w:rFonts w:asciiTheme="majorHAnsi" w:hAnsiTheme="majorHAnsi"/>
          <w:sz w:val="24"/>
          <w:szCs w:val="24"/>
        </w:rPr>
        <w:t>IEEE Bronze Book: IEEE Standard 739-1984 – Recommended Practice for Energy Conservation and Cost Effective Planning in Industrial Facilities, IEEE Publications, 1996.</w:t>
      </w:r>
    </w:p>
    <w:p w:rsidR="00716D61" w:rsidRPr="00F96762" w:rsidRDefault="00716D61" w:rsidP="0034612E">
      <w:pPr>
        <w:numPr>
          <w:ilvl w:val="0"/>
          <w:numId w:val="7"/>
        </w:numPr>
        <w:spacing w:after="0"/>
        <w:jc w:val="both"/>
        <w:rPr>
          <w:rFonts w:asciiTheme="majorHAnsi" w:hAnsiTheme="majorHAnsi"/>
          <w:sz w:val="24"/>
          <w:szCs w:val="24"/>
        </w:rPr>
      </w:pPr>
      <w:r w:rsidRPr="00F96762">
        <w:rPr>
          <w:rFonts w:asciiTheme="majorHAnsi" w:hAnsiTheme="majorHAnsi"/>
          <w:sz w:val="24"/>
          <w:szCs w:val="24"/>
        </w:rPr>
        <w:t xml:space="preserve">A.P.W. </w:t>
      </w:r>
      <w:proofErr w:type="spellStart"/>
      <w:r w:rsidRPr="00F96762">
        <w:rPr>
          <w:rFonts w:asciiTheme="majorHAnsi" w:hAnsiTheme="majorHAnsi"/>
          <w:sz w:val="24"/>
          <w:szCs w:val="24"/>
        </w:rPr>
        <w:t>Thumann</w:t>
      </w:r>
      <w:proofErr w:type="spellEnd"/>
      <w:r w:rsidRPr="00F96762">
        <w:rPr>
          <w:rFonts w:asciiTheme="majorHAnsi" w:hAnsiTheme="majorHAnsi"/>
          <w:sz w:val="24"/>
          <w:szCs w:val="24"/>
        </w:rPr>
        <w:t>: Plant Engineers and Managers Guide to Energy conservation, 7e, UNR, 1977.</w:t>
      </w:r>
    </w:p>
    <w:p w:rsidR="00716D61" w:rsidRPr="00F96762" w:rsidRDefault="00716D61" w:rsidP="0034612E">
      <w:pPr>
        <w:numPr>
          <w:ilvl w:val="0"/>
          <w:numId w:val="7"/>
        </w:numPr>
        <w:spacing w:after="0"/>
        <w:jc w:val="both"/>
        <w:rPr>
          <w:rFonts w:asciiTheme="majorHAnsi" w:hAnsiTheme="majorHAnsi"/>
          <w:sz w:val="24"/>
          <w:szCs w:val="24"/>
        </w:rPr>
      </w:pPr>
      <w:r w:rsidRPr="00F96762">
        <w:rPr>
          <w:rFonts w:asciiTheme="majorHAnsi" w:hAnsiTheme="majorHAnsi"/>
          <w:sz w:val="24"/>
          <w:szCs w:val="24"/>
        </w:rPr>
        <w:t xml:space="preserve">H. </w:t>
      </w:r>
      <w:proofErr w:type="spellStart"/>
      <w:r w:rsidRPr="00F96762">
        <w:rPr>
          <w:rFonts w:asciiTheme="majorHAnsi" w:hAnsiTheme="majorHAnsi"/>
          <w:sz w:val="24"/>
          <w:szCs w:val="24"/>
        </w:rPr>
        <w:t>Partab</w:t>
      </w:r>
      <w:proofErr w:type="spellEnd"/>
      <w:r w:rsidRPr="00F96762">
        <w:rPr>
          <w:rFonts w:asciiTheme="majorHAnsi" w:hAnsiTheme="majorHAnsi"/>
          <w:sz w:val="24"/>
          <w:szCs w:val="24"/>
        </w:rPr>
        <w:t xml:space="preserve">, Art and Science of Utilisation of Electrical Energy, </w:t>
      </w:r>
      <w:proofErr w:type="spellStart"/>
      <w:r w:rsidRPr="00F96762">
        <w:rPr>
          <w:rFonts w:asciiTheme="majorHAnsi" w:hAnsiTheme="majorHAnsi"/>
          <w:sz w:val="24"/>
          <w:szCs w:val="24"/>
        </w:rPr>
        <w:t>Pritam</w:t>
      </w:r>
      <w:proofErr w:type="spellEnd"/>
      <w:r w:rsidRPr="00F96762">
        <w:rPr>
          <w:rFonts w:asciiTheme="majorHAnsi" w:hAnsiTheme="majorHAnsi"/>
          <w:sz w:val="24"/>
          <w:szCs w:val="24"/>
        </w:rPr>
        <w:t>, 1985.</w:t>
      </w:r>
    </w:p>
    <w:p w:rsidR="00716D61" w:rsidRPr="00F96762" w:rsidRDefault="00716D61" w:rsidP="00716D61">
      <w:pPr>
        <w:jc w:val="both"/>
        <w:rPr>
          <w:rFonts w:asciiTheme="majorHAnsi" w:hAnsiTheme="majorHAnsi"/>
          <w:b/>
          <w:bCs/>
          <w:sz w:val="24"/>
          <w:szCs w:val="24"/>
        </w:rPr>
      </w:pPr>
      <w:r w:rsidRPr="00F96762">
        <w:rPr>
          <w:rFonts w:asciiTheme="majorHAnsi" w:hAnsiTheme="majorHAnsi"/>
          <w:b/>
          <w:bCs/>
          <w:sz w:val="24"/>
          <w:szCs w:val="24"/>
        </w:rPr>
        <w:tab/>
      </w:r>
    </w:p>
    <w:p w:rsidR="00716D61" w:rsidRPr="00F96762" w:rsidRDefault="00716D61" w:rsidP="00716D61">
      <w:pPr>
        <w:jc w:val="both"/>
        <w:rPr>
          <w:rFonts w:asciiTheme="majorHAnsi" w:hAnsiTheme="majorHAnsi"/>
          <w:sz w:val="24"/>
          <w:szCs w:val="24"/>
        </w:rPr>
      </w:pPr>
      <w:r w:rsidRPr="00F96762">
        <w:rPr>
          <w:rFonts w:asciiTheme="majorHAnsi" w:hAnsiTheme="majorHAnsi"/>
          <w:b/>
          <w:bCs/>
          <w:sz w:val="24"/>
          <w:szCs w:val="24"/>
        </w:rPr>
        <w:t>References</w:t>
      </w:r>
      <w:r w:rsidRPr="00F96762">
        <w:rPr>
          <w:rFonts w:asciiTheme="majorHAnsi" w:hAnsiTheme="majorHAnsi"/>
          <w:sz w:val="24"/>
          <w:szCs w:val="24"/>
        </w:rPr>
        <w:t xml:space="preserve">:  </w:t>
      </w:r>
      <w:r w:rsidRPr="00F96762">
        <w:rPr>
          <w:rFonts w:asciiTheme="majorHAnsi" w:hAnsiTheme="majorHAnsi"/>
          <w:sz w:val="24"/>
          <w:szCs w:val="24"/>
        </w:rPr>
        <w:tab/>
      </w:r>
    </w:p>
    <w:p w:rsidR="00716D61" w:rsidRPr="00F96762" w:rsidRDefault="00716D61" w:rsidP="0034612E">
      <w:pPr>
        <w:numPr>
          <w:ilvl w:val="0"/>
          <w:numId w:val="8"/>
        </w:numPr>
        <w:spacing w:after="0"/>
        <w:jc w:val="both"/>
        <w:rPr>
          <w:rFonts w:asciiTheme="majorHAnsi" w:hAnsiTheme="majorHAnsi"/>
          <w:sz w:val="24"/>
          <w:szCs w:val="24"/>
        </w:rPr>
      </w:pPr>
      <w:r w:rsidRPr="00F96762">
        <w:rPr>
          <w:rFonts w:asciiTheme="majorHAnsi" w:hAnsiTheme="majorHAnsi"/>
          <w:sz w:val="24"/>
          <w:szCs w:val="24"/>
        </w:rPr>
        <w:t xml:space="preserve">S.C. </w:t>
      </w:r>
      <w:proofErr w:type="spellStart"/>
      <w:r w:rsidRPr="00F96762">
        <w:rPr>
          <w:rFonts w:asciiTheme="majorHAnsi" w:hAnsiTheme="majorHAnsi"/>
          <w:sz w:val="24"/>
          <w:szCs w:val="24"/>
        </w:rPr>
        <w:t>Tripathy</w:t>
      </w:r>
      <w:proofErr w:type="spellEnd"/>
      <w:r w:rsidRPr="00F96762">
        <w:rPr>
          <w:rFonts w:asciiTheme="majorHAnsi" w:hAnsiTheme="majorHAnsi"/>
          <w:sz w:val="24"/>
          <w:szCs w:val="24"/>
        </w:rPr>
        <w:t>, Electric Energy Utilization and Conservation, Tata McGraw Hill, 1991.</w:t>
      </w:r>
    </w:p>
    <w:p w:rsidR="00716D61" w:rsidRPr="00F96762" w:rsidRDefault="00716D61" w:rsidP="0034612E">
      <w:pPr>
        <w:numPr>
          <w:ilvl w:val="0"/>
          <w:numId w:val="8"/>
        </w:numPr>
        <w:spacing w:after="0"/>
        <w:jc w:val="both"/>
        <w:rPr>
          <w:rFonts w:asciiTheme="majorHAnsi" w:hAnsiTheme="majorHAnsi"/>
          <w:sz w:val="24"/>
          <w:szCs w:val="24"/>
        </w:rPr>
      </w:pPr>
      <w:r w:rsidRPr="00F96762">
        <w:rPr>
          <w:rFonts w:asciiTheme="majorHAnsi" w:hAnsiTheme="majorHAnsi"/>
          <w:sz w:val="24"/>
          <w:szCs w:val="24"/>
        </w:rPr>
        <w:t>W.C. Turner, Energy Management Handbook, 2e, Fairmont press, 1993.</w:t>
      </w:r>
    </w:p>
    <w:p w:rsidR="00716D61" w:rsidRDefault="00716D61" w:rsidP="0034612E">
      <w:pPr>
        <w:numPr>
          <w:ilvl w:val="0"/>
          <w:numId w:val="8"/>
        </w:numPr>
        <w:spacing w:after="0"/>
        <w:jc w:val="both"/>
        <w:rPr>
          <w:rFonts w:asciiTheme="majorHAnsi" w:hAnsiTheme="majorHAnsi"/>
          <w:sz w:val="24"/>
          <w:szCs w:val="24"/>
        </w:rPr>
      </w:pPr>
      <w:r w:rsidRPr="00F96762">
        <w:rPr>
          <w:rFonts w:asciiTheme="majorHAnsi" w:hAnsiTheme="majorHAnsi"/>
          <w:sz w:val="24"/>
          <w:szCs w:val="24"/>
        </w:rPr>
        <w:t>UNESCAP- Guide Book on Promotion of Sustainable Energy Consumption (</w:t>
      </w:r>
      <w:hyperlink r:id="rId8" w:history="1">
        <w:r w:rsidRPr="00F96762">
          <w:rPr>
            <w:rStyle w:val="Hyperlink"/>
            <w:rFonts w:asciiTheme="majorHAnsi" w:hAnsiTheme="majorHAnsi"/>
            <w:sz w:val="24"/>
            <w:szCs w:val="24"/>
          </w:rPr>
          <w:t>www.unescap.org/enrd/energy</w:t>
        </w:r>
      </w:hyperlink>
      <w:r w:rsidRPr="00F96762">
        <w:rPr>
          <w:rFonts w:asciiTheme="majorHAnsi" w:hAnsiTheme="majorHAnsi"/>
          <w:sz w:val="24"/>
          <w:szCs w:val="24"/>
        </w:rPr>
        <w:t xml:space="preserve">) </w:t>
      </w:r>
    </w:p>
    <w:p w:rsidR="00102F6E" w:rsidRPr="000B0012" w:rsidRDefault="00102F6E" w:rsidP="0041570C">
      <w:pPr>
        <w:spacing w:after="120" w:line="240" w:lineRule="auto"/>
        <w:jc w:val="both"/>
        <w:rPr>
          <w:rFonts w:asciiTheme="majorHAnsi" w:hAnsiTheme="majorHAnsi"/>
          <w:sz w:val="24"/>
          <w:szCs w:val="24"/>
        </w:rPr>
      </w:pPr>
    </w:p>
    <w:tbl>
      <w:tblPr>
        <w:tblStyle w:val="TableGrid"/>
        <w:tblpPr w:leftFromText="180" w:rightFromText="180" w:vertAnchor="page" w:horzAnchor="margin" w:tblpY="1831"/>
        <w:tblW w:w="0" w:type="auto"/>
        <w:tblLook w:val="04A0" w:firstRow="1" w:lastRow="0" w:firstColumn="1" w:lastColumn="0" w:noHBand="0" w:noVBand="1"/>
      </w:tblPr>
      <w:tblGrid>
        <w:gridCol w:w="6818"/>
        <w:gridCol w:w="982"/>
        <w:gridCol w:w="1249"/>
      </w:tblGrid>
      <w:tr w:rsidR="00F96762" w:rsidTr="00F96762">
        <w:trPr>
          <w:trHeight w:val="134"/>
        </w:trPr>
        <w:tc>
          <w:tcPr>
            <w:tcW w:w="8905" w:type="dxa"/>
            <w:gridSpan w:val="3"/>
            <w:shd w:val="clear" w:color="auto" w:fill="D9D9D9" w:themeFill="background1" w:themeFillShade="D9"/>
          </w:tcPr>
          <w:p w:rsidR="00F96762" w:rsidRPr="00303FA0" w:rsidRDefault="00F96762" w:rsidP="00F96762">
            <w:pPr>
              <w:rPr>
                <w:rFonts w:asciiTheme="majorHAnsi" w:hAnsiTheme="majorHAnsi"/>
                <w:b/>
              </w:rPr>
            </w:pPr>
            <w:r w:rsidRPr="0041570C">
              <w:rPr>
                <w:rFonts w:asciiTheme="majorHAnsi" w:hAnsiTheme="majorHAnsi"/>
                <w:b/>
                <w:sz w:val="24"/>
                <w:szCs w:val="24"/>
              </w:rPr>
              <w:t xml:space="preserve">COURSE NO: </w:t>
            </w:r>
            <w:r w:rsidR="0041570C" w:rsidRPr="0041570C">
              <w:rPr>
                <w:rFonts w:asciiTheme="majorHAnsi" w:eastAsia="Times New Roman" w:hAnsiTheme="majorHAnsi" w:cs="Times New Roman"/>
                <w:b/>
                <w:color w:val="000000"/>
                <w:sz w:val="24"/>
                <w:szCs w:val="24"/>
              </w:rPr>
              <w:t>08EE6041</w:t>
            </w:r>
            <w:r w:rsidRPr="0041570C">
              <w:rPr>
                <w:rFonts w:asciiTheme="majorHAnsi" w:hAnsiTheme="majorHAnsi"/>
                <w:b/>
                <w:sz w:val="24"/>
                <w:szCs w:val="24"/>
              </w:rPr>
              <w:t>COURSE</w:t>
            </w:r>
            <w:r w:rsidRPr="00303FA0">
              <w:rPr>
                <w:rFonts w:asciiTheme="majorHAnsi" w:hAnsiTheme="majorHAnsi"/>
                <w:b/>
              </w:rPr>
              <w:t xml:space="preserve"> </w:t>
            </w:r>
            <w:proofErr w:type="spellStart"/>
            <w:r w:rsidRPr="00303FA0">
              <w:rPr>
                <w:rFonts w:asciiTheme="majorHAnsi" w:hAnsiTheme="majorHAnsi"/>
                <w:b/>
              </w:rPr>
              <w:t>TITLE:</w:t>
            </w:r>
            <w:r w:rsidR="00303FA0">
              <w:rPr>
                <w:rFonts w:asciiTheme="majorHAnsi" w:hAnsiTheme="majorHAnsi"/>
                <w:b/>
              </w:rPr>
              <w:t>E</w:t>
            </w:r>
            <w:r w:rsidRPr="00303FA0">
              <w:rPr>
                <w:rFonts w:asciiTheme="majorHAnsi" w:hAnsiTheme="majorHAnsi"/>
                <w:b/>
                <w:sz w:val="24"/>
                <w:szCs w:val="24"/>
              </w:rPr>
              <w:t>lectrical</w:t>
            </w:r>
            <w:proofErr w:type="spellEnd"/>
            <w:r w:rsidRPr="00303FA0">
              <w:rPr>
                <w:rFonts w:asciiTheme="majorHAnsi" w:hAnsiTheme="majorHAnsi"/>
                <w:b/>
                <w:sz w:val="24"/>
                <w:szCs w:val="24"/>
              </w:rPr>
              <w:t xml:space="preserve"> Energy Systems and </w:t>
            </w:r>
            <w:r w:rsidR="00303FA0">
              <w:rPr>
                <w:rFonts w:asciiTheme="majorHAnsi" w:hAnsiTheme="majorHAnsi"/>
                <w:b/>
                <w:sz w:val="24"/>
                <w:szCs w:val="24"/>
              </w:rPr>
              <w:t>M</w:t>
            </w:r>
            <w:r w:rsidRPr="00303FA0">
              <w:rPr>
                <w:rFonts w:asciiTheme="majorHAnsi" w:hAnsiTheme="majorHAnsi"/>
                <w:b/>
                <w:sz w:val="24"/>
                <w:szCs w:val="24"/>
              </w:rPr>
              <w:t>anagement</w:t>
            </w:r>
          </w:p>
          <w:p w:rsidR="00F96762" w:rsidRPr="00303FA0" w:rsidRDefault="009C7988" w:rsidP="00F96762">
            <w:pPr>
              <w:rPr>
                <w:rFonts w:asciiTheme="majorHAnsi" w:hAnsiTheme="majorHAnsi"/>
                <w:b/>
              </w:rPr>
            </w:pPr>
            <w:r>
              <w:rPr>
                <w:rFonts w:asciiTheme="majorHAnsi" w:hAnsiTheme="majorHAnsi"/>
                <w:b/>
              </w:rPr>
              <w:t>L-T-P : 3-0</w:t>
            </w:r>
            <w:r w:rsidR="00F96762" w:rsidRPr="00303FA0">
              <w:rPr>
                <w:rFonts w:asciiTheme="majorHAnsi" w:hAnsiTheme="majorHAnsi"/>
                <w:b/>
              </w:rPr>
              <w:t xml:space="preserve">-0)    </w:t>
            </w:r>
          </w:p>
          <w:p w:rsidR="00F96762" w:rsidRPr="0041570C" w:rsidRDefault="0041570C" w:rsidP="00F96762">
            <w:pPr>
              <w:rPr>
                <w:rFonts w:asciiTheme="majorHAnsi" w:hAnsiTheme="majorHAnsi"/>
                <w:b/>
              </w:rPr>
            </w:pPr>
            <w:r>
              <w:rPr>
                <w:rFonts w:asciiTheme="majorHAnsi" w:hAnsiTheme="majorHAnsi"/>
                <w:b/>
              </w:rPr>
              <w:t xml:space="preserve">                                                                                                                                           CREDITS:3</w:t>
            </w:r>
          </w:p>
        </w:tc>
      </w:tr>
      <w:tr w:rsidR="00F96762" w:rsidTr="00F96762">
        <w:trPr>
          <w:trHeight w:val="134"/>
        </w:trPr>
        <w:tc>
          <w:tcPr>
            <w:tcW w:w="6818" w:type="dxa"/>
            <w:shd w:val="clear" w:color="auto" w:fill="D9D9D9" w:themeFill="background1" w:themeFillShade="D9"/>
          </w:tcPr>
          <w:p w:rsidR="00F96762" w:rsidRPr="00303FA0" w:rsidRDefault="00F96762" w:rsidP="00F96762">
            <w:pPr>
              <w:jc w:val="center"/>
              <w:rPr>
                <w:rFonts w:asciiTheme="majorHAnsi" w:hAnsiTheme="majorHAnsi"/>
                <w:b/>
              </w:rPr>
            </w:pPr>
            <w:r w:rsidRPr="00303FA0">
              <w:rPr>
                <w:rFonts w:asciiTheme="majorHAnsi" w:hAnsiTheme="majorHAnsi"/>
                <w:b/>
              </w:rPr>
              <w:t>MODULES</w:t>
            </w:r>
          </w:p>
        </w:tc>
        <w:tc>
          <w:tcPr>
            <w:tcW w:w="922" w:type="dxa"/>
            <w:shd w:val="clear" w:color="auto" w:fill="D9D9D9" w:themeFill="background1" w:themeFillShade="D9"/>
          </w:tcPr>
          <w:p w:rsidR="00F96762" w:rsidRPr="00303FA0" w:rsidRDefault="00F96762" w:rsidP="00F96762">
            <w:pPr>
              <w:jc w:val="center"/>
              <w:rPr>
                <w:rFonts w:asciiTheme="majorHAnsi" w:hAnsiTheme="majorHAnsi"/>
                <w:b/>
              </w:rPr>
            </w:pPr>
            <w:r w:rsidRPr="00303FA0">
              <w:rPr>
                <w:rFonts w:asciiTheme="majorHAnsi" w:hAnsiTheme="majorHAnsi"/>
                <w:b/>
              </w:rPr>
              <w:t>Contact</w:t>
            </w:r>
          </w:p>
          <w:p w:rsidR="00F96762" w:rsidRPr="00303FA0" w:rsidRDefault="00F96762" w:rsidP="00F96762">
            <w:pPr>
              <w:rPr>
                <w:rFonts w:asciiTheme="majorHAnsi" w:hAnsiTheme="majorHAnsi"/>
                <w:b/>
              </w:rPr>
            </w:pPr>
            <w:r w:rsidRPr="00303FA0">
              <w:rPr>
                <w:rFonts w:asciiTheme="majorHAnsi" w:hAnsiTheme="majorHAnsi"/>
                <w:b/>
              </w:rPr>
              <w:t>hours</w:t>
            </w:r>
          </w:p>
        </w:tc>
        <w:tc>
          <w:tcPr>
            <w:tcW w:w="1165" w:type="dxa"/>
            <w:shd w:val="clear" w:color="auto" w:fill="D9D9D9" w:themeFill="background1" w:themeFillShade="D9"/>
          </w:tcPr>
          <w:p w:rsidR="00F96762" w:rsidRPr="00303FA0" w:rsidRDefault="00F96762" w:rsidP="00F96762">
            <w:pPr>
              <w:jc w:val="center"/>
              <w:rPr>
                <w:rFonts w:asciiTheme="majorHAnsi" w:hAnsiTheme="majorHAnsi"/>
                <w:b/>
              </w:rPr>
            </w:pPr>
            <w:proofErr w:type="spellStart"/>
            <w:r w:rsidRPr="00303FA0">
              <w:rPr>
                <w:rFonts w:asciiTheme="majorHAnsi" w:hAnsiTheme="majorHAnsi"/>
                <w:b/>
              </w:rPr>
              <w:t>Sem.Exam</w:t>
            </w:r>
            <w:proofErr w:type="spellEnd"/>
          </w:p>
          <w:p w:rsidR="00F96762" w:rsidRPr="00303FA0" w:rsidRDefault="00F96762" w:rsidP="00F96762">
            <w:pPr>
              <w:jc w:val="center"/>
              <w:rPr>
                <w:rFonts w:asciiTheme="majorHAnsi" w:hAnsiTheme="majorHAnsi"/>
                <w:b/>
              </w:rPr>
            </w:pPr>
            <w:r w:rsidRPr="00303FA0">
              <w:rPr>
                <w:rFonts w:asciiTheme="majorHAnsi" w:hAnsiTheme="majorHAnsi"/>
                <w:b/>
              </w:rPr>
              <w:t>Marks;%</w:t>
            </w:r>
          </w:p>
        </w:tc>
      </w:tr>
      <w:tr w:rsidR="00F96762" w:rsidTr="00F96762">
        <w:trPr>
          <w:trHeight w:val="756"/>
        </w:trPr>
        <w:tc>
          <w:tcPr>
            <w:tcW w:w="6818" w:type="dxa"/>
          </w:tcPr>
          <w:p w:rsidR="00F96762" w:rsidRPr="00303FA0" w:rsidRDefault="00F96762" w:rsidP="00F96762">
            <w:pPr>
              <w:rPr>
                <w:rFonts w:asciiTheme="majorHAnsi" w:hAnsiTheme="majorHAnsi"/>
              </w:rPr>
            </w:pPr>
            <w:r w:rsidRPr="00303FA0">
              <w:rPr>
                <w:rFonts w:asciiTheme="majorHAnsi" w:hAnsiTheme="majorHAnsi"/>
              </w:rPr>
              <w:t>MODULE : 1</w:t>
            </w:r>
          </w:p>
          <w:p w:rsidR="00F96762" w:rsidRPr="00303FA0" w:rsidRDefault="00F96762" w:rsidP="00F96762">
            <w:pPr>
              <w:jc w:val="both"/>
              <w:rPr>
                <w:rFonts w:asciiTheme="majorHAnsi" w:hAnsiTheme="majorHAnsi"/>
                <w:sz w:val="24"/>
                <w:szCs w:val="24"/>
              </w:rPr>
            </w:pPr>
            <w:r w:rsidRPr="00303FA0">
              <w:rPr>
                <w:rFonts w:asciiTheme="majorHAnsi" w:hAnsiTheme="majorHAnsi"/>
                <w:sz w:val="24"/>
                <w:szCs w:val="24"/>
              </w:rPr>
              <w:t xml:space="preserve">Overall structure of electrical systems – Supply and demand side – Economic operation – Input-output curves – Load sharing – Industrial Distribution – Load profiling – Electricity tariff types and calculation – Reactive Power – Power factor – Capacitor sizing – Capacitor losses, location, placement and maintenance – Case studies. </w:t>
            </w:r>
          </w:p>
          <w:p w:rsidR="00F96762" w:rsidRPr="00303FA0" w:rsidRDefault="00F96762" w:rsidP="00F96762">
            <w:pPr>
              <w:rPr>
                <w:rFonts w:asciiTheme="majorHAnsi" w:hAnsiTheme="majorHAnsi"/>
              </w:rPr>
            </w:pPr>
          </w:p>
        </w:tc>
        <w:tc>
          <w:tcPr>
            <w:tcW w:w="922" w:type="dxa"/>
          </w:tcPr>
          <w:p w:rsidR="00F96762" w:rsidRPr="00303FA0" w:rsidRDefault="00F96762" w:rsidP="00F96762">
            <w:pPr>
              <w:jc w:val="center"/>
              <w:rPr>
                <w:rFonts w:asciiTheme="majorHAnsi" w:hAnsiTheme="majorHAnsi"/>
              </w:rPr>
            </w:pPr>
            <w:r w:rsidRPr="00303FA0">
              <w:rPr>
                <w:rFonts w:asciiTheme="majorHAnsi" w:hAnsiTheme="majorHAnsi"/>
              </w:rPr>
              <w:t>7</w:t>
            </w:r>
          </w:p>
        </w:tc>
        <w:tc>
          <w:tcPr>
            <w:tcW w:w="1165" w:type="dxa"/>
          </w:tcPr>
          <w:p w:rsidR="00F96762" w:rsidRPr="00303FA0" w:rsidRDefault="00F96762" w:rsidP="00F96762">
            <w:pPr>
              <w:jc w:val="center"/>
              <w:rPr>
                <w:rFonts w:asciiTheme="majorHAnsi" w:hAnsiTheme="majorHAnsi"/>
              </w:rPr>
            </w:pPr>
            <w:r w:rsidRPr="00303FA0">
              <w:rPr>
                <w:rFonts w:asciiTheme="majorHAnsi" w:hAnsiTheme="majorHAnsi"/>
              </w:rPr>
              <w:t>15</w:t>
            </w:r>
          </w:p>
        </w:tc>
      </w:tr>
      <w:tr w:rsidR="00F96762" w:rsidTr="00F96762">
        <w:trPr>
          <w:trHeight w:val="742"/>
        </w:trPr>
        <w:tc>
          <w:tcPr>
            <w:tcW w:w="6818" w:type="dxa"/>
          </w:tcPr>
          <w:p w:rsidR="00F96762" w:rsidRPr="00303FA0" w:rsidRDefault="00F96762" w:rsidP="00F96762">
            <w:pPr>
              <w:rPr>
                <w:rFonts w:asciiTheme="majorHAnsi" w:hAnsiTheme="majorHAnsi"/>
              </w:rPr>
            </w:pPr>
            <w:r w:rsidRPr="00303FA0">
              <w:rPr>
                <w:rFonts w:asciiTheme="majorHAnsi" w:hAnsiTheme="majorHAnsi"/>
              </w:rPr>
              <w:t>MODULE : 2</w:t>
            </w:r>
          </w:p>
          <w:p w:rsidR="00F96762" w:rsidRPr="00303FA0" w:rsidRDefault="00F96762" w:rsidP="00F96762">
            <w:pPr>
              <w:jc w:val="both"/>
              <w:rPr>
                <w:rFonts w:asciiTheme="majorHAnsi" w:hAnsiTheme="majorHAnsi"/>
              </w:rPr>
            </w:pPr>
            <w:r w:rsidRPr="00303FA0">
              <w:rPr>
                <w:rFonts w:asciiTheme="majorHAnsi" w:hAnsiTheme="majorHAnsi"/>
                <w:sz w:val="24"/>
                <w:szCs w:val="24"/>
              </w:rPr>
              <w:t>Energy efficiency – Energy accounting, monitoring and control – Electricity audit instruments – Energy consumption models – Specific Energy Consumption</w:t>
            </w:r>
          </w:p>
        </w:tc>
        <w:tc>
          <w:tcPr>
            <w:tcW w:w="922" w:type="dxa"/>
          </w:tcPr>
          <w:p w:rsidR="00F96762" w:rsidRPr="00303FA0" w:rsidRDefault="00F96762" w:rsidP="00F96762">
            <w:pPr>
              <w:jc w:val="center"/>
              <w:rPr>
                <w:rFonts w:asciiTheme="majorHAnsi" w:hAnsiTheme="majorHAnsi"/>
              </w:rPr>
            </w:pPr>
            <w:r w:rsidRPr="00303FA0">
              <w:rPr>
                <w:rFonts w:asciiTheme="majorHAnsi" w:hAnsiTheme="majorHAnsi"/>
              </w:rPr>
              <w:t>6</w:t>
            </w:r>
          </w:p>
        </w:tc>
        <w:tc>
          <w:tcPr>
            <w:tcW w:w="1165" w:type="dxa"/>
          </w:tcPr>
          <w:p w:rsidR="00F96762" w:rsidRPr="00303FA0" w:rsidRDefault="00F96762" w:rsidP="00F96762">
            <w:pPr>
              <w:jc w:val="center"/>
              <w:rPr>
                <w:rFonts w:asciiTheme="majorHAnsi" w:hAnsiTheme="majorHAnsi"/>
              </w:rPr>
            </w:pPr>
            <w:r w:rsidRPr="00303FA0">
              <w:rPr>
                <w:rFonts w:asciiTheme="majorHAnsi" w:hAnsiTheme="majorHAnsi"/>
              </w:rPr>
              <w:t>15</w:t>
            </w:r>
          </w:p>
        </w:tc>
      </w:tr>
      <w:tr w:rsidR="00F96762" w:rsidTr="00F96762">
        <w:trPr>
          <w:trHeight w:val="252"/>
        </w:trPr>
        <w:tc>
          <w:tcPr>
            <w:tcW w:w="6818" w:type="dxa"/>
            <w:shd w:val="clear" w:color="auto" w:fill="D9D9D9" w:themeFill="background1" w:themeFillShade="D9"/>
          </w:tcPr>
          <w:p w:rsidR="00F96762" w:rsidRPr="00303FA0" w:rsidRDefault="00F96762" w:rsidP="00F96762">
            <w:pPr>
              <w:jc w:val="center"/>
              <w:rPr>
                <w:rFonts w:asciiTheme="majorHAnsi" w:hAnsiTheme="majorHAnsi"/>
                <w:b/>
              </w:rPr>
            </w:pPr>
            <w:r w:rsidRPr="00303FA0">
              <w:rPr>
                <w:rFonts w:asciiTheme="majorHAnsi" w:hAnsiTheme="majorHAnsi"/>
                <w:b/>
              </w:rPr>
              <w:t>FIRST INTERNAL TEST</w:t>
            </w:r>
          </w:p>
        </w:tc>
        <w:tc>
          <w:tcPr>
            <w:tcW w:w="922" w:type="dxa"/>
            <w:shd w:val="clear" w:color="auto" w:fill="D9D9D9" w:themeFill="background1" w:themeFillShade="D9"/>
          </w:tcPr>
          <w:p w:rsidR="00F96762" w:rsidRPr="00303FA0" w:rsidRDefault="00F96762" w:rsidP="00F96762">
            <w:pPr>
              <w:jc w:val="center"/>
              <w:rPr>
                <w:rFonts w:asciiTheme="majorHAnsi" w:hAnsiTheme="majorHAnsi"/>
              </w:rPr>
            </w:pPr>
          </w:p>
        </w:tc>
        <w:tc>
          <w:tcPr>
            <w:tcW w:w="1165" w:type="dxa"/>
            <w:shd w:val="clear" w:color="auto" w:fill="D9D9D9" w:themeFill="background1" w:themeFillShade="D9"/>
          </w:tcPr>
          <w:p w:rsidR="00F96762" w:rsidRPr="00303FA0" w:rsidRDefault="00F96762" w:rsidP="00F96762">
            <w:pPr>
              <w:jc w:val="center"/>
              <w:rPr>
                <w:rFonts w:asciiTheme="majorHAnsi" w:hAnsiTheme="majorHAnsi"/>
              </w:rPr>
            </w:pPr>
          </w:p>
        </w:tc>
      </w:tr>
      <w:tr w:rsidR="00F96762" w:rsidTr="00F96762">
        <w:trPr>
          <w:trHeight w:val="742"/>
        </w:trPr>
        <w:tc>
          <w:tcPr>
            <w:tcW w:w="6818" w:type="dxa"/>
          </w:tcPr>
          <w:p w:rsidR="00F96762" w:rsidRPr="00303FA0" w:rsidRDefault="00F96762" w:rsidP="00F96762">
            <w:pPr>
              <w:rPr>
                <w:rFonts w:asciiTheme="majorHAnsi" w:hAnsiTheme="majorHAnsi"/>
              </w:rPr>
            </w:pPr>
            <w:r w:rsidRPr="00303FA0">
              <w:rPr>
                <w:rFonts w:asciiTheme="majorHAnsi" w:hAnsiTheme="majorHAnsi"/>
              </w:rPr>
              <w:t>MODULE : 3</w:t>
            </w:r>
          </w:p>
          <w:p w:rsidR="00F96762" w:rsidRPr="00303FA0" w:rsidRDefault="00F96762" w:rsidP="00F96762">
            <w:pPr>
              <w:jc w:val="both"/>
              <w:rPr>
                <w:rFonts w:asciiTheme="majorHAnsi" w:hAnsiTheme="majorHAnsi"/>
                <w:sz w:val="24"/>
                <w:szCs w:val="24"/>
              </w:rPr>
            </w:pPr>
            <w:r w:rsidRPr="00303FA0">
              <w:rPr>
                <w:rFonts w:asciiTheme="majorHAnsi" w:hAnsiTheme="majorHAnsi"/>
                <w:sz w:val="24"/>
                <w:szCs w:val="24"/>
              </w:rPr>
              <w:t xml:space="preserve">ECO assessment and Evaluation methods – Transformer loading/efficiency analysis – Feeder loss evaluation – Lighting – Energy efficient light sources – Domestic/commercial/industrial lighting – Lighting controls – Energy conservation in lighting schemes – Luminaries – Case studies.  </w:t>
            </w:r>
          </w:p>
          <w:p w:rsidR="00F96762" w:rsidRPr="00303FA0" w:rsidRDefault="00F96762" w:rsidP="00F96762">
            <w:pPr>
              <w:rPr>
                <w:rFonts w:asciiTheme="majorHAnsi" w:hAnsiTheme="majorHAnsi"/>
              </w:rPr>
            </w:pPr>
          </w:p>
        </w:tc>
        <w:tc>
          <w:tcPr>
            <w:tcW w:w="922" w:type="dxa"/>
          </w:tcPr>
          <w:p w:rsidR="00F96762" w:rsidRPr="00303FA0" w:rsidRDefault="00F96762" w:rsidP="00F96762">
            <w:pPr>
              <w:jc w:val="center"/>
              <w:rPr>
                <w:rFonts w:asciiTheme="majorHAnsi" w:hAnsiTheme="majorHAnsi"/>
              </w:rPr>
            </w:pPr>
            <w:r w:rsidRPr="00303FA0">
              <w:rPr>
                <w:rFonts w:asciiTheme="majorHAnsi" w:hAnsiTheme="majorHAnsi"/>
              </w:rPr>
              <w:t>6</w:t>
            </w:r>
          </w:p>
        </w:tc>
        <w:tc>
          <w:tcPr>
            <w:tcW w:w="1165" w:type="dxa"/>
          </w:tcPr>
          <w:p w:rsidR="00F96762" w:rsidRPr="00303FA0" w:rsidRDefault="00F96762" w:rsidP="00F96762">
            <w:pPr>
              <w:jc w:val="center"/>
              <w:rPr>
                <w:rFonts w:asciiTheme="majorHAnsi" w:hAnsiTheme="majorHAnsi"/>
              </w:rPr>
            </w:pPr>
            <w:r w:rsidRPr="00303FA0">
              <w:rPr>
                <w:rFonts w:asciiTheme="majorHAnsi" w:hAnsiTheme="majorHAnsi"/>
              </w:rPr>
              <w:t>15</w:t>
            </w:r>
          </w:p>
        </w:tc>
      </w:tr>
      <w:tr w:rsidR="00F96762" w:rsidTr="00F96762">
        <w:trPr>
          <w:trHeight w:val="742"/>
        </w:trPr>
        <w:tc>
          <w:tcPr>
            <w:tcW w:w="6818" w:type="dxa"/>
          </w:tcPr>
          <w:p w:rsidR="00F96762" w:rsidRPr="00303FA0" w:rsidRDefault="00F96762" w:rsidP="00F96762">
            <w:pPr>
              <w:rPr>
                <w:rFonts w:asciiTheme="majorHAnsi" w:hAnsiTheme="majorHAnsi"/>
              </w:rPr>
            </w:pPr>
            <w:r w:rsidRPr="00303FA0">
              <w:rPr>
                <w:rFonts w:asciiTheme="majorHAnsi" w:hAnsiTheme="majorHAnsi"/>
              </w:rPr>
              <w:t>MODULE : 4</w:t>
            </w:r>
          </w:p>
          <w:p w:rsidR="00F96762" w:rsidRPr="00303FA0" w:rsidRDefault="00F96762" w:rsidP="00F96762">
            <w:pPr>
              <w:jc w:val="both"/>
              <w:rPr>
                <w:rFonts w:asciiTheme="majorHAnsi" w:hAnsiTheme="majorHAnsi"/>
              </w:rPr>
            </w:pPr>
            <w:r w:rsidRPr="00303FA0">
              <w:rPr>
                <w:rFonts w:asciiTheme="majorHAnsi" w:hAnsiTheme="majorHAnsi"/>
                <w:sz w:val="24"/>
                <w:szCs w:val="24"/>
              </w:rPr>
              <w:t>Types and operating characteristics of electric motors – Energy efficient control and starting – Load matching – Selection of motors – Efficiency and load analysis – Energy efficiency – High efficiency motors</w:t>
            </w:r>
          </w:p>
        </w:tc>
        <w:tc>
          <w:tcPr>
            <w:tcW w:w="922" w:type="dxa"/>
          </w:tcPr>
          <w:p w:rsidR="00F96762" w:rsidRPr="00303FA0" w:rsidRDefault="00F96762" w:rsidP="00F96762">
            <w:pPr>
              <w:jc w:val="center"/>
              <w:rPr>
                <w:rFonts w:asciiTheme="majorHAnsi" w:hAnsiTheme="majorHAnsi"/>
              </w:rPr>
            </w:pPr>
            <w:r w:rsidRPr="00303FA0">
              <w:rPr>
                <w:rFonts w:asciiTheme="majorHAnsi" w:hAnsiTheme="majorHAnsi"/>
              </w:rPr>
              <w:t>6</w:t>
            </w:r>
          </w:p>
        </w:tc>
        <w:tc>
          <w:tcPr>
            <w:tcW w:w="1165" w:type="dxa"/>
          </w:tcPr>
          <w:p w:rsidR="00F96762" w:rsidRPr="00303FA0" w:rsidRDefault="00F96762" w:rsidP="00F96762">
            <w:pPr>
              <w:jc w:val="center"/>
              <w:rPr>
                <w:rFonts w:asciiTheme="majorHAnsi" w:hAnsiTheme="majorHAnsi"/>
              </w:rPr>
            </w:pPr>
            <w:r w:rsidRPr="00303FA0">
              <w:rPr>
                <w:rFonts w:asciiTheme="majorHAnsi" w:hAnsiTheme="majorHAnsi"/>
              </w:rPr>
              <w:t>15</w:t>
            </w:r>
          </w:p>
        </w:tc>
      </w:tr>
      <w:tr w:rsidR="00F96762" w:rsidTr="00F96762">
        <w:trPr>
          <w:trHeight w:val="252"/>
        </w:trPr>
        <w:tc>
          <w:tcPr>
            <w:tcW w:w="6818" w:type="dxa"/>
            <w:shd w:val="clear" w:color="auto" w:fill="D9D9D9" w:themeFill="background1" w:themeFillShade="D9"/>
          </w:tcPr>
          <w:p w:rsidR="00F96762" w:rsidRPr="00303FA0" w:rsidRDefault="00F96762" w:rsidP="00F96762">
            <w:pPr>
              <w:jc w:val="center"/>
              <w:rPr>
                <w:rFonts w:asciiTheme="majorHAnsi" w:hAnsiTheme="majorHAnsi"/>
                <w:b/>
              </w:rPr>
            </w:pPr>
            <w:r w:rsidRPr="00303FA0">
              <w:rPr>
                <w:rFonts w:asciiTheme="majorHAnsi" w:hAnsiTheme="majorHAnsi"/>
                <w:b/>
              </w:rPr>
              <w:t>SECOND INTERNAL TEST</w:t>
            </w:r>
          </w:p>
        </w:tc>
        <w:tc>
          <w:tcPr>
            <w:tcW w:w="922" w:type="dxa"/>
            <w:shd w:val="clear" w:color="auto" w:fill="D9D9D9" w:themeFill="background1" w:themeFillShade="D9"/>
          </w:tcPr>
          <w:p w:rsidR="00F96762" w:rsidRPr="00303FA0" w:rsidRDefault="00F96762" w:rsidP="00F96762">
            <w:pPr>
              <w:jc w:val="center"/>
              <w:rPr>
                <w:rFonts w:asciiTheme="majorHAnsi" w:hAnsiTheme="majorHAnsi"/>
              </w:rPr>
            </w:pPr>
          </w:p>
        </w:tc>
        <w:tc>
          <w:tcPr>
            <w:tcW w:w="1165" w:type="dxa"/>
            <w:shd w:val="clear" w:color="auto" w:fill="D9D9D9" w:themeFill="background1" w:themeFillShade="D9"/>
          </w:tcPr>
          <w:p w:rsidR="00F96762" w:rsidRPr="00303FA0" w:rsidRDefault="00F96762" w:rsidP="00F96762">
            <w:pPr>
              <w:jc w:val="center"/>
              <w:rPr>
                <w:rFonts w:asciiTheme="majorHAnsi" w:hAnsiTheme="majorHAnsi"/>
              </w:rPr>
            </w:pPr>
          </w:p>
        </w:tc>
      </w:tr>
      <w:tr w:rsidR="00F96762" w:rsidTr="00F96762">
        <w:trPr>
          <w:trHeight w:val="742"/>
        </w:trPr>
        <w:tc>
          <w:tcPr>
            <w:tcW w:w="6818" w:type="dxa"/>
          </w:tcPr>
          <w:p w:rsidR="00F96762" w:rsidRPr="00303FA0" w:rsidRDefault="00F96762" w:rsidP="00F96762">
            <w:pPr>
              <w:rPr>
                <w:rFonts w:asciiTheme="majorHAnsi" w:hAnsiTheme="majorHAnsi"/>
              </w:rPr>
            </w:pPr>
            <w:r w:rsidRPr="00303FA0">
              <w:rPr>
                <w:rFonts w:asciiTheme="majorHAnsi" w:hAnsiTheme="majorHAnsi"/>
              </w:rPr>
              <w:t>MODULE : 5</w:t>
            </w:r>
          </w:p>
          <w:p w:rsidR="00F96762" w:rsidRPr="00303FA0" w:rsidRDefault="00F96762" w:rsidP="00F96762">
            <w:pPr>
              <w:jc w:val="both"/>
              <w:rPr>
                <w:rFonts w:asciiTheme="majorHAnsi" w:hAnsiTheme="majorHAnsi"/>
                <w:sz w:val="24"/>
                <w:szCs w:val="24"/>
              </w:rPr>
            </w:pPr>
            <w:r w:rsidRPr="00303FA0">
              <w:rPr>
                <w:rFonts w:asciiTheme="majorHAnsi" w:hAnsiTheme="majorHAnsi"/>
                <w:sz w:val="24"/>
                <w:szCs w:val="24"/>
              </w:rPr>
              <w:t xml:space="preserve">Industrial drives – Control schemes – Variable speed drives and Energy conservation schemes – Pumps and fans – Efficient control strategies – Over-sizing - Case studies.  </w:t>
            </w:r>
          </w:p>
          <w:p w:rsidR="00F96762" w:rsidRPr="00303FA0" w:rsidRDefault="00F96762" w:rsidP="00F96762">
            <w:pPr>
              <w:jc w:val="both"/>
              <w:rPr>
                <w:rFonts w:asciiTheme="majorHAnsi" w:hAnsiTheme="majorHAnsi"/>
              </w:rPr>
            </w:pPr>
          </w:p>
        </w:tc>
        <w:tc>
          <w:tcPr>
            <w:tcW w:w="922" w:type="dxa"/>
          </w:tcPr>
          <w:p w:rsidR="00F96762" w:rsidRPr="00303FA0" w:rsidRDefault="00F96762" w:rsidP="00F96762">
            <w:pPr>
              <w:jc w:val="center"/>
              <w:rPr>
                <w:rFonts w:asciiTheme="majorHAnsi" w:hAnsiTheme="majorHAnsi"/>
              </w:rPr>
            </w:pPr>
            <w:r w:rsidRPr="00303FA0">
              <w:rPr>
                <w:rFonts w:asciiTheme="majorHAnsi" w:hAnsiTheme="majorHAnsi"/>
              </w:rPr>
              <w:t>6</w:t>
            </w:r>
          </w:p>
        </w:tc>
        <w:tc>
          <w:tcPr>
            <w:tcW w:w="1165" w:type="dxa"/>
          </w:tcPr>
          <w:p w:rsidR="00F96762" w:rsidRPr="00303FA0" w:rsidRDefault="00F96762" w:rsidP="00F96762">
            <w:pPr>
              <w:jc w:val="center"/>
              <w:rPr>
                <w:rFonts w:asciiTheme="majorHAnsi" w:hAnsiTheme="majorHAnsi"/>
              </w:rPr>
            </w:pPr>
            <w:r w:rsidRPr="00303FA0">
              <w:rPr>
                <w:rFonts w:asciiTheme="majorHAnsi" w:hAnsiTheme="majorHAnsi"/>
              </w:rPr>
              <w:t>20</w:t>
            </w:r>
          </w:p>
        </w:tc>
      </w:tr>
      <w:tr w:rsidR="00F96762" w:rsidTr="00F96762">
        <w:trPr>
          <w:trHeight w:val="1175"/>
        </w:trPr>
        <w:tc>
          <w:tcPr>
            <w:tcW w:w="6818" w:type="dxa"/>
          </w:tcPr>
          <w:p w:rsidR="00F96762" w:rsidRPr="00303FA0" w:rsidRDefault="00F96762" w:rsidP="00F96762">
            <w:pPr>
              <w:rPr>
                <w:rFonts w:asciiTheme="majorHAnsi" w:hAnsiTheme="majorHAnsi"/>
              </w:rPr>
            </w:pPr>
            <w:r w:rsidRPr="00303FA0">
              <w:rPr>
                <w:rFonts w:asciiTheme="majorHAnsi" w:hAnsiTheme="majorHAnsi"/>
              </w:rPr>
              <w:t>MODULE : 6</w:t>
            </w:r>
          </w:p>
          <w:p w:rsidR="00F96762" w:rsidRPr="00303FA0" w:rsidRDefault="00F96762" w:rsidP="00F96762">
            <w:pPr>
              <w:jc w:val="both"/>
              <w:rPr>
                <w:rFonts w:asciiTheme="majorHAnsi" w:hAnsiTheme="majorHAnsi"/>
                <w:sz w:val="24"/>
                <w:szCs w:val="24"/>
              </w:rPr>
            </w:pPr>
            <w:r w:rsidRPr="00303FA0">
              <w:rPr>
                <w:rFonts w:asciiTheme="majorHAnsi" w:hAnsiTheme="majorHAnsi"/>
                <w:sz w:val="24"/>
                <w:szCs w:val="24"/>
              </w:rPr>
              <w:t>Electric loads of air conditioning and refrigeration – Energy conservation – Power consumption in compressors – Energy conservation measures – Electrolytic process – Electric heating – Furnace operation and scheduling – Cogeneration schemes – Optimal operation – Case studies – Computer controls – Software – EMS.</w:t>
            </w:r>
          </w:p>
          <w:p w:rsidR="00F96762" w:rsidRPr="00303FA0" w:rsidRDefault="00F96762" w:rsidP="00F96762">
            <w:pPr>
              <w:jc w:val="both"/>
              <w:rPr>
                <w:rFonts w:asciiTheme="majorHAnsi" w:hAnsiTheme="majorHAnsi"/>
              </w:rPr>
            </w:pPr>
          </w:p>
        </w:tc>
        <w:tc>
          <w:tcPr>
            <w:tcW w:w="922" w:type="dxa"/>
          </w:tcPr>
          <w:p w:rsidR="00F96762" w:rsidRPr="00303FA0" w:rsidRDefault="00F96762" w:rsidP="00F96762">
            <w:pPr>
              <w:jc w:val="center"/>
              <w:rPr>
                <w:rFonts w:asciiTheme="majorHAnsi" w:hAnsiTheme="majorHAnsi"/>
              </w:rPr>
            </w:pPr>
            <w:r w:rsidRPr="00303FA0">
              <w:rPr>
                <w:rFonts w:asciiTheme="majorHAnsi" w:hAnsiTheme="majorHAnsi"/>
              </w:rPr>
              <w:t>8</w:t>
            </w:r>
          </w:p>
        </w:tc>
        <w:tc>
          <w:tcPr>
            <w:tcW w:w="1165" w:type="dxa"/>
          </w:tcPr>
          <w:p w:rsidR="00F96762" w:rsidRPr="00303FA0" w:rsidRDefault="00F96762" w:rsidP="00F96762">
            <w:pPr>
              <w:jc w:val="center"/>
              <w:rPr>
                <w:rFonts w:asciiTheme="majorHAnsi" w:hAnsiTheme="majorHAnsi"/>
              </w:rPr>
            </w:pPr>
            <w:r w:rsidRPr="00303FA0">
              <w:rPr>
                <w:rFonts w:asciiTheme="majorHAnsi" w:hAnsiTheme="majorHAnsi"/>
              </w:rPr>
              <w:t>20</w:t>
            </w:r>
          </w:p>
        </w:tc>
      </w:tr>
    </w:tbl>
    <w:p w:rsidR="00F60E0D" w:rsidRDefault="00F60E0D" w:rsidP="00BB5E48">
      <w:pPr>
        <w:rPr>
          <w:rFonts w:asciiTheme="majorHAnsi" w:hAnsiTheme="majorHAnsi"/>
          <w:b/>
          <w:bCs/>
          <w:sz w:val="24"/>
          <w:szCs w:val="24"/>
        </w:rPr>
      </w:pPr>
    </w:p>
    <w:p w:rsidR="00F60E0D" w:rsidRDefault="00F60E0D" w:rsidP="00BB5E48">
      <w:pPr>
        <w:rPr>
          <w:rFonts w:asciiTheme="majorHAnsi" w:hAnsiTheme="majorHAnsi"/>
          <w:b/>
          <w:bCs/>
          <w:sz w:val="24"/>
          <w:szCs w:val="24"/>
        </w:rPr>
      </w:pPr>
    </w:p>
    <w:p w:rsidR="00F60E0D" w:rsidRDefault="00F60E0D" w:rsidP="00BB5E48">
      <w:pPr>
        <w:rPr>
          <w:rFonts w:asciiTheme="majorHAnsi" w:hAnsiTheme="majorHAnsi"/>
          <w:b/>
          <w:bCs/>
          <w:sz w:val="24"/>
          <w:szCs w:val="24"/>
        </w:rPr>
      </w:pPr>
    </w:p>
    <w:p w:rsidR="00F60E0D" w:rsidRDefault="00F60E0D" w:rsidP="00BB5E48">
      <w:pPr>
        <w:rPr>
          <w:rFonts w:asciiTheme="majorHAnsi" w:hAnsiTheme="majorHAnsi"/>
          <w:b/>
          <w:bCs/>
          <w:sz w:val="24"/>
          <w:szCs w:val="24"/>
        </w:rPr>
      </w:pPr>
      <w:r>
        <w:rPr>
          <w:rFonts w:asciiTheme="majorHAnsi" w:hAnsiTheme="majorHAnsi"/>
          <w:b/>
          <w:bCs/>
          <w:sz w:val="24"/>
          <w:szCs w:val="24"/>
        </w:rPr>
        <w:lastRenderedPageBreak/>
        <w:t xml:space="preserve">Course No: </w:t>
      </w:r>
      <w:proofErr w:type="gramStart"/>
      <w:r w:rsidR="0041570C" w:rsidRPr="0041570C">
        <w:rPr>
          <w:rFonts w:asciiTheme="majorHAnsi" w:eastAsia="Times New Roman" w:hAnsiTheme="majorHAnsi" w:cs="Times New Roman"/>
          <w:b/>
          <w:color w:val="000000"/>
          <w:sz w:val="28"/>
          <w:szCs w:val="28"/>
        </w:rPr>
        <w:t>08EE60</w:t>
      </w:r>
      <w:r w:rsidR="0041570C">
        <w:rPr>
          <w:rFonts w:asciiTheme="majorHAnsi" w:eastAsia="Times New Roman" w:hAnsiTheme="majorHAnsi" w:cs="Times New Roman"/>
          <w:b/>
          <w:color w:val="000000"/>
          <w:sz w:val="28"/>
          <w:szCs w:val="28"/>
        </w:rPr>
        <w:t>5</w:t>
      </w:r>
      <w:r w:rsidR="0041570C" w:rsidRPr="0041570C">
        <w:rPr>
          <w:rFonts w:asciiTheme="majorHAnsi" w:eastAsia="Times New Roman" w:hAnsiTheme="majorHAnsi" w:cs="Times New Roman"/>
          <w:b/>
          <w:color w:val="000000"/>
          <w:sz w:val="28"/>
          <w:szCs w:val="28"/>
        </w:rPr>
        <w:t>1</w:t>
      </w:r>
      <w:r w:rsidR="0041570C">
        <w:rPr>
          <w:rFonts w:asciiTheme="majorHAnsi" w:eastAsia="Times New Roman" w:hAnsiTheme="majorHAnsi" w:cs="Times New Roman"/>
          <w:b/>
          <w:color w:val="000000"/>
          <w:sz w:val="28"/>
          <w:szCs w:val="28"/>
        </w:rPr>
        <w:t>(</w:t>
      </w:r>
      <w:proofErr w:type="gramEnd"/>
      <w:r w:rsidR="0041570C">
        <w:rPr>
          <w:rFonts w:asciiTheme="majorHAnsi" w:eastAsia="Times New Roman" w:hAnsiTheme="majorHAnsi" w:cs="Times New Roman"/>
          <w:b/>
          <w:color w:val="000000"/>
          <w:sz w:val="28"/>
          <w:szCs w:val="28"/>
        </w:rPr>
        <w:t>A)</w:t>
      </w:r>
      <w:r w:rsidR="00BB5E48">
        <w:rPr>
          <w:rFonts w:asciiTheme="majorHAnsi" w:hAnsiTheme="majorHAnsi"/>
          <w:b/>
          <w:bCs/>
          <w:sz w:val="24"/>
          <w:szCs w:val="24"/>
        </w:rPr>
        <w:t xml:space="preserve">     Course Title:</w:t>
      </w:r>
      <w:r w:rsidR="00BB5E48" w:rsidRPr="00303FA0">
        <w:rPr>
          <w:rFonts w:asciiTheme="majorHAnsi" w:hAnsiTheme="majorHAnsi"/>
          <w:b/>
          <w:sz w:val="24"/>
          <w:szCs w:val="24"/>
        </w:rPr>
        <w:t xml:space="preserve"> Energy Policies For Sustainable Development</w:t>
      </w:r>
    </w:p>
    <w:p w:rsidR="00F60E0D" w:rsidRDefault="00BB5E48" w:rsidP="00BB5E48">
      <w:pPr>
        <w:rPr>
          <w:rFonts w:asciiTheme="majorHAnsi" w:hAnsiTheme="majorHAnsi"/>
          <w:b/>
          <w:bCs/>
          <w:sz w:val="24"/>
          <w:szCs w:val="24"/>
        </w:rPr>
      </w:pPr>
      <w:r>
        <w:rPr>
          <w:rFonts w:asciiTheme="majorHAnsi" w:hAnsiTheme="majorHAnsi"/>
          <w:b/>
          <w:bCs/>
          <w:sz w:val="24"/>
          <w:szCs w:val="24"/>
        </w:rPr>
        <w:t>Credits: 3-0-0:</w:t>
      </w:r>
      <w:r w:rsidRPr="000B0012">
        <w:rPr>
          <w:rFonts w:asciiTheme="majorHAnsi" w:hAnsiTheme="majorHAnsi"/>
          <w:b/>
          <w:bCs/>
          <w:sz w:val="24"/>
          <w:szCs w:val="24"/>
        </w:rPr>
        <w:t xml:space="preserve"> 3</w:t>
      </w:r>
    </w:p>
    <w:p w:rsidR="00BB5E48" w:rsidRPr="005203FC" w:rsidRDefault="00BB5E48" w:rsidP="00BB5E48">
      <w:pPr>
        <w:rPr>
          <w:rFonts w:asciiTheme="majorHAnsi" w:hAnsiTheme="majorHAnsi"/>
          <w:b/>
          <w:bCs/>
          <w:sz w:val="24"/>
          <w:szCs w:val="24"/>
        </w:rPr>
      </w:pPr>
      <w:r w:rsidRPr="000B0012">
        <w:rPr>
          <w:rFonts w:asciiTheme="majorHAnsi" w:hAnsiTheme="majorHAnsi"/>
          <w:b/>
          <w:bCs/>
          <w:sz w:val="24"/>
          <w:szCs w:val="24"/>
        </w:rPr>
        <w:t>Year</w:t>
      </w:r>
      <w:r>
        <w:rPr>
          <w:rFonts w:asciiTheme="majorHAnsi" w:hAnsiTheme="majorHAnsi"/>
          <w:b/>
          <w:bCs/>
          <w:sz w:val="24"/>
          <w:szCs w:val="24"/>
        </w:rPr>
        <w:t xml:space="preserve">: </w:t>
      </w:r>
      <w:r w:rsidRPr="000B0012">
        <w:rPr>
          <w:rFonts w:asciiTheme="majorHAnsi" w:hAnsiTheme="majorHAnsi"/>
          <w:b/>
          <w:bCs/>
          <w:sz w:val="24"/>
          <w:szCs w:val="24"/>
        </w:rPr>
        <w:t>2015</w:t>
      </w:r>
    </w:p>
    <w:p w:rsidR="00BB5E48" w:rsidRPr="000B0012" w:rsidRDefault="00BB5E48" w:rsidP="00BB5E48">
      <w:pPr>
        <w:rPr>
          <w:rFonts w:asciiTheme="majorHAnsi" w:hAnsiTheme="majorHAnsi"/>
          <w:sz w:val="24"/>
          <w:szCs w:val="24"/>
        </w:rPr>
      </w:pPr>
      <w:r w:rsidRPr="000B0012">
        <w:rPr>
          <w:rFonts w:asciiTheme="majorHAnsi" w:hAnsiTheme="majorHAnsi"/>
          <w:b/>
          <w:bCs/>
          <w:sz w:val="24"/>
          <w:szCs w:val="24"/>
        </w:rPr>
        <w:t>Pre-requisites: Nil</w:t>
      </w:r>
    </w:p>
    <w:p w:rsidR="00BB5E48" w:rsidRPr="000B0012" w:rsidRDefault="00BB5E48" w:rsidP="00BB5E48">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BB5E48" w:rsidRPr="00303FA0" w:rsidRDefault="00303FA0" w:rsidP="0034612E">
      <w:pPr>
        <w:pStyle w:val="ListParagraph"/>
        <w:numPr>
          <w:ilvl w:val="0"/>
          <w:numId w:val="19"/>
        </w:numPr>
        <w:jc w:val="both"/>
        <w:rPr>
          <w:rFonts w:asciiTheme="majorHAnsi" w:hAnsiTheme="majorHAnsi"/>
          <w:sz w:val="24"/>
          <w:szCs w:val="24"/>
        </w:rPr>
      </w:pPr>
      <w:r w:rsidRPr="00303FA0">
        <w:rPr>
          <w:rFonts w:asciiTheme="majorHAnsi" w:hAnsiTheme="majorHAnsi"/>
          <w:sz w:val="24"/>
          <w:szCs w:val="24"/>
        </w:rPr>
        <w:t>To understand energy policies and development</w:t>
      </w:r>
    </w:p>
    <w:p w:rsidR="00303FA0" w:rsidRPr="00303FA0" w:rsidRDefault="00303FA0" w:rsidP="0034612E">
      <w:pPr>
        <w:pStyle w:val="ListParagraph"/>
        <w:numPr>
          <w:ilvl w:val="0"/>
          <w:numId w:val="19"/>
        </w:numPr>
        <w:jc w:val="both"/>
        <w:rPr>
          <w:rFonts w:asciiTheme="majorHAnsi" w:hAnsiTheme="majorHAnsi"/>
          <w:sz w:val="24"/>
          <w:szCs w:val="24"/>
        </w:rPr>
      </w:pPr>
      <w:r w:rsidRPr="00303FA0">
        <w:rPr>
          <w:rFonts w:asciiTheme="majorHAnsi" w:hAnsiTheme="majorHAnsi"/>
          <w:sz w:val="24"/>
          <w:szCs w:val="24"/>
        </w:rPr>
        <w:t>To impart knowledge on energy and environment</w:t>
      </w:r>
    </w:p>
    <w:p w:rsidR="00303FA0" w:rsidRPr="00303FA0" w:rsidRDefault="00303FA0" w:rsidP="0034612E">
      <w:pPr>
        <w:pStyle w:val="ListParagraph"/>
        <w:numPr>
          <w:ilvl w:val="0"/>
          <w:numId w:val="19"/>
        </w:numPr>
        <w:jc w:val="both"/>
        <w:rPr>
          <w:rFonts w:asciiTheme="majorHAnsi" w:hAnsiTheme="majorHAnsi"/>
          <w:sz w:val="24"/>
          <w:szCs w:val="24"/>
        </w:rPr>
      </w:pPr>
      <w:r w:rsidRPr="00303FA0">
        <w:rPr>
          <w:rFonts w:asciiTheme="majorHAnsi" w:hAnsiTheme="majorHAnsi"/>
          <w:sz w:val="24"/>
          <w:szCs w:val="24"/>
        </w:rPr>
        <w:t>To understand energy conservation schemes and energy planning</w:t>
      </w:r>
    </w:p>
    <w:p w:rsidR="00BB5E48" w:rsidRPr="000B0012" w:rsidRDefault="00BB5E48" w:rsidP="00BB5E48">
      <w:pPr>
        <w:spacing w:after="0"/>
        <w:ind w:left="714"/>
        <w:rPr>
          <w:rFonts w:asciiTheme="majorHAnsi" w:hAnsiTheme="majorHAnsi"/>
          <w:sz w:val="24"/>
          <w:szCs w:val="24"/>
        </w:rPr>
      </w:pPr>
    </w:p>
    <w:p w:rsidR="00BB5E48" w:rsidRDefault="00BB5E48" w:rsidP="00BB5E48">
      <w:pPr>
        <w:rPr>
          <w:rFonts w:asciiTheme="majorHAnsi" w:hAnsiTheme="majorHAnsi"/>
          <w:b/>
          <w:bCs/>
          <w:sz w:val="24"/>
          <w:szCs w:val="24"/>
        </w:rPr>
      </w:pPr>
      <w:r w:rsidRPr="000B0012">
        <w:rPr>
          <w:rFonts w:asciiTheme="majorHAnsi" w:hAnsiTheme="majorHAnsi"/>
          <w:b/>
          <w:bCs/>
          <w:sz w:val="24"/>
          <w:szCs w:val="24"/>
        </w:rPr>
        <w:t>Syllabus</w:t>
      </w:r>
    </w:p>
    <w:p w:rsidR="007125E1" w:rsidRPr="00303FA0" w:rsidRDefault="007125E1" w:rsidP="00303FA0">
      <w:pPr>
        <w:jc w:val="both"/>
        <w:rPr>
          <w:rFonts w:asciiTheme="majorHAnsi" w:hAnsiTheme="majorHAnsi"/>
          <w:sz w:val="24"/>
          <w:szCs w:val="24"/>
        </w:rPr>
      </w:pPr>
      <w:r w:rsidRPr="00303FA0">
        <w:rPr>
          <w:rFonts w:asciiTheme="majorHAnsi" w:hAnsiTheme="majorHAnsi"/>
          <w:sz w:val="24"/>
          <w:szCs w:val="24"/>
        </w:rPr>
        <w:t xml:space="preserve">Energy policies of India – Supply focus approach and its limitations, Need for renewable energy policies in India, Energy and environment, environmental laws, Effluent standards and ambient air quality standards – Latest development in climate change policies &amp; CDM, Energy conservation schemes – Statutory requirements of energy audit, Tax rebates , India’s Plan for a domestic energy cap &amp; trade scheme, Social cost benefit analysis – Computation of IRR and ERR, Development of energy management systems – Decision support systems for energy planning and energy policy simulation. </w:t>
      </w:r>
    </w:p>
    <w:p w:rsidR="00BB5E48" w:rsidRDefault="00BB5E48" w:rsidP="00BB5E48">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303FA0" w:rsidRPr="00303FA0" w:rsidRDefault="00303FA0" w:rsidP="00BB5E48">
      <w:pPr>
        <w:jc w:val="both"/>
        <w:rPr>
          <w:rFonts w:asciiTheme="majorHAnsi" w:hAnsiTheme="majorHAnsi"/>
          <w:bCs/>
          <w:sz w:val="24"/>
          <w:szCs w:val="24"/>
        </w:rPr>
      </w:pPr>
      <w:r>
        <w:rPr>
          <w:rFonts w:asciiTheme="majorHAnsi" w:hAnsiTheme="majorHAnsi"/>
          <w:bCs/>
          <w:sz w:val="24"/>
          <w:szCs w:val="24"/>
        </w:rPr>
        <w:t>Students will be able to understand energy policies, energy and environment</w:t>
      </w:r>
      <w:r w:rsidR="00D74246">
        <w:rPr>
          <w:rFonts w:asciiTheme="majorHAnsi" w:hAnsiTheme="majorHAnsi"/>
          <w:bCs/>
          <w:sz w:val="24"/>
          <w:szCs w:val="24"/>
        </w:rPr>
        <w:t>, energy conservation and energy planning.</w:t>
      </w:r>
    </w:p>
    <w:p w:rsidR="00BB5E48" w:rsidRDefault="00BB5E48" w:rsidP="00BB5E48">
      <w:pPr>
        <w:jc w:val="both"/>
        <w:rPr>
          <w:rFonts w:asciiTheme="majorHAnsi" w:hAnsiTheme="majorHAnsi"/>
          <w:b/>
          <w:bCs/>
          <w:sz w:val="24"/>
          <w:szCs w:val="24"/>
        </w:rPr>
      </w:pPr>
      <w:r w:rsidRPr="000B0012">
        <w:rPr>
          <w:rFonts w:asciiTheme="majorHAnsi" w:hAnsiTheme="majorHAnsi"/>
          <w:b/>
          <w:bCs/>
          <w:sz w:val="24"/>
          <w:szCs w:val="24"/>
        </w:rPr>
        <w:t xml:space="preserve">Text Books: </w:t>
      </w:r>
      <w:r w:rsidRPr="000B0012">
        <w:rPr>
          <w:rFonts w:asciiTheme="majorHAnsi" w:hAnsiTheme="majorHAnsi"/>
          <w:b/>
          <w:bCs/>
          <w:sz w:val="24"/>
          <w:szCs w:val="24"/>
        </w:rPr>
        <w:tab/>
      </w:r>
    </w:p>
    <w:p w:rsidR="007125E1" w:rsidRPr="00D74246" w:rsidRDefault="007125E1" w:rsidP="0034612E">
      <w:pPr>
        <w:numPr>
          <w:ilvl w:val="0"/>
          <w:numId w:val="9"/>
        </w:numPr>
        <w:spacing w:after="0"/>
        <w:jc w:val="both"/>
        <w:rPr>
          <w:rFonts w:asciiTheme="majorHAnsi" w:hAnsiTheme="majorHAnsi"/>
          <w:sz w:val="24"/>
          <w:szCs w:val="24"/>
        </w:rPr>
      </w:pPr>
      <w:r w:rsidRPr="00D74246">
        <w:rPr>
          <w:rFonts w:asciiTheme="majorHAnsi" w:hAnsiTheme="majorHAnsi"/>
          <w:sz w:val="24"/>
          <w:szCs w:val="24"/>
        </w:rPr>
        <w:t xml:space="preserve">J. </w:t>
      </w:r>
      <w:proofErr w:type="spellStart"/>
      <w:r w:rsidRPr="00D74246">
        <w:rPr>
          <w:rFonts w:asciiTheme="majorHAnsi" w:hAnsiTheme="majorHAnsi"/>
          <w:sz w:val="24"/>
          <w:szCs w:val="24"/>
        </w:rPr>
        <w:t>Goldemberg</w:t>
      </w:r>
      <w:proofErr w:type="spellEnd"/>
      <w:r w:rsidRPr="00D74246">
        <w:rPr>
          <w:rFonts w:asciiTheme="majorHAnsi" w:hAnsiTheme="majorHAnsi"/>
          <w:sz w:val="24"/>
          <w:szCs w:val="24"/>
        </w:rPr>
        <w:t>, T.B. Johansson, A.K.N. Reddy and R.H. Williams: Energy for a Sustainable World, Wiley Eastern, 1990.</w:t>
      </w:r>
    </w:p>
    <w:p w:rsidR="007125E1" w:rsidRPr="00D74246" w:rsidRDefault="007125E1" w:rsidP="0034612E">
      <w:pPr>
        <w:numPr>
          <w:ilvl w:val="0"/>
          <w:numId w:val="9"/>
        </w:numPr>
        <w:spacing w:after="0"/>
        <w:jc w:val="both"/>
        <w:rPr>
          <w:rFonts w:asciiTheme="majorHAnsi" w:hAnsiTheme="majorHAnsi"/>
          <w:sz w:val="24"/>
          <w:szCs w:val="24"/>
        </w:rPr>
      </w:pPr>
      <w:r w:rsidRPr="00D74246">
        <w:rPr>
          <w:rFonts w:asciiTheme="majorHAnsi" w:hAnsiTheme="majorHAnsi"/>
          <w:sz w:val="24"/>
          <w:szCs w:val="24"/>
        </w:rPr>
        <w:t>IEEE Bronze Book: Energy Auditing, IEEE Publications, 1996.</w:t>
      </w:r>
    </w:p>
    <w:p w:rsidR="007125E1" w:rsidRPr="00D74246" w:rsidRDefault="007125E1" w:rsidP="0034612E">
      <w:pPr>
        <w:numPr>
          <w:ilvl w:val="0"/>
          <w:numId w:val="9"/>
        </w:numPr>
        <w:spacing w:after="0"/>
        <w:jc w:val="both"/>
        <w:rPr>
          <w:rFonts w:asciiTheme="majorHAnsi" w:hAnsiTheme="majorHAnsi"/>
          <w:sz w:val="24"/>
          <w:szCs w:val="24"/>
        </w:rPr>
      </w:pPr>
      <w:r w:rsidRPr="00D74246">
        <w:rPr>
          <w:rFonts w:asciiTheme="majorHAnsi" w:hAnsiTheme="majorHAnsi"/>
          <w:sz w:val="24"/>
          <w:szCs w:val="24"/>
        </w:rPr>
        <w:t>P. Chandra: Financial Management Theory and Practice, Tata McGraw Hill, 1992.</w:t>
      </w:r>
    </w:p>
    <w:p w:rsidR="007125E1" w:rsidRPr="00D74246" w:rsidRDefault="007125E1" w:rsidP="0034612E">
      <w:pPr>
        <w:numPr>
          <w:ilvl w:val="0"/>
          <w:numId w:val="9"/>
        </w:numPr>
        <w:spacing w:after="0"/>
        <w:jc w:val="both"/>
        <w:rPr>
          <w:rFonts w:asciiTheme="majorHAnsi" w:hAnsiTheme="majorHAnsi"/>
          <w:sz w:val="24"/>
          <w:szCs w:val="24"/>
        </w:rPr>
      </w:pPr>
      <w:r w:rsidRPr="00D74246">
        <w:rPr>
          <w:rFonts w:asciiTheme="majorHAnsi" w:hAnsiTheme="majorHAnsi"/>
          <w:sz w:val="24"/>
          <w:szCs w:val="24"/>
        </w:rPr>
        <w:t>Annual Energy Planning Reports of CMIE, Govt. of India.</w:t>
      </w:r>
    </w:p>
    <w:p w:rsidR="00BB5E48" w:rsidRPr="00D74246" w:rsidRDefault="00BB5E48" w:rsidP="00BB5E48">
      <w:pPr>
        <w:spacing w:after="0" w:line="360" w:lineRule="auto"/>
        <w:jc w:val="both"/>
        <w:rPr>
          <w:rFonts w:asciiTheme="majorHAnsi" w:hAnsiTheme="majorHAnsi"/>
          <w:b/>
          <w:bCs/>
          <w:sz w:val="24"/>
          <w:szCs w:val="24"/>
        </w:rPr>
      </w:pPr>
    </w:p>
    <w:p w:rsidR="00BB5E48" w:rsidRPr="00D74246" w:rsidRDefault="00BB5E48" w:rsidP="00BB5E48">
      <w:pPr>
        <w:jc w:val="both"/>
        <w:rPr>
          <w:rFonts w:asciiTheme="majorHAnsi" w:hAnsiTheme="majorHAnsi"/>
          <w:sz w:val="24"/>
          <w:szCs w:val="24"/>
        </w:rPr>
      </w:pPr>
      <w:r w:rsidRPr="00D74246">
        <w:rPr>
          <w:rFonts w:asciiTheme="majorHAnsi" w:hAnsiTheme="majorHAnsi"/>
          <w:b/>
          <w:bCs/>
          <w:sz w:val="24"/>
          <w:szCs w:val="24"/>
        </w:rPr>
        <w:t>References</w:t>
      </w:r>
      <w:r w:rsidRPr="00D74246">
        <w:rPr>
          <w:rFonts w:asciiTheme="majorHAnsi" w:hAnsiTheme="majorHAnsi"/>
          <w:sz w:val="24"/>
          <w:szCs w:val="24"/>
        </w:rPr>
        <w:t xml:space="preserve">:  </w:t>
      </w:r>
      <w:r w:rsidRPr="00D74246">
        <w:rPr>
          <w:rFonts w:asciiTheme="majorHAnsi" w:hAnsiTheme="majorHAnsi"/>
          <w:sz w:val="24"/>
          <w:szCs w:val="24"/>
        </w:rPr>
        <w:tab/>
      </w:r>
    </w:p>
    <w:p w:rsidR="007125E1" w:rsidRPr="00D74246" w:rsidRDefault="007125E1" w:rsidP="0034612E">
      <w:pPr>
        <w:numPr>
          <w:ilvl w:val="0"/>
          <w:numId w:val="10"/>
        </w:numPr>
        <w:spacing w:after="0"/>
        <w:jc w:val="both"/>
        <w:rPr>
          <w:rFonts w:asciiTheme="majorHAnsi" w:hAnsiTheme="majorHAnsi"/>
          <w:sz w:val="24"/>
          <w:szCs w:val="24"/>
        </w:rPr>
      </w:pPr>
      <w:proofErr w:type="spellStart"/>
      <w:r w:rsidRPr="00D74246">
        <w:rPr>
          <w:rFonts w:asciiTheme="majorHAnsi" w:hAnsiTheme="majorHAnsi"/>
          <w:sz w:val="24"/>
          <w:szCs w:val="24"/>
        </w:rPr>
        <w:t>AmlanChakrabarti</w:t>
      </w:r>
      <w:proofErr w:type="spellEnd"/>
      <w:r w:rsidRPr="00D74246">
        <w:rPr>
          <w:rFonts w:asciiTheme="majorHAnsi" w:hAnsiTheme="majorHAnsi"/>
          <w:sz w:val="24"/>
          <w:szCs w:val="24"/>
        </w:rPr>
        <w:t>: Energy Engineering and Management, PHI, Eastern Economy Edition, 2012</w:t>
      </w:r>
    </w:p>
    <w:p w:rsidR="007125E1" w:rsidRPr="00D74246" w:rsidRDefault="007125E1" w:rsidP="0034612E">
      <w:pPr>
        <w:numPr>
          <w:ilvl w:val="0"/>
          <w:numId w:val="10"/>
        </w:numPr>
        <w:spacing w:after="0"/>
        <w:jc w:val="both"/>
        <w:rPr>
          <w:rFonts w:asciiTheme="majorHAnsi" w:hAnsiTheme="majorHAnsi"/>
          <w:sz w:val="24"/>
          <w:szCs w:val="24"/>
        </w:rPr>
      </w:pPr>
      <w:r w:rsidRPr="00D74246">
        <w:rPr>
          <w:rFonts w:asciiTheme="majorHAnsi" w:hAnsiTheme="majorHAnsi"/>
          <w:sz w:val="24"/>
          <w:szCs w:val="24"/>
        </w:rPr>
        <w:t xml:space="preserve">A.K.N. Reddy and A.S. </w:t>
      </w:r>
      <w:proofErr w:type="spellStart"/>
      <w:r w:rsidRPr="00D74246">
        <w:rPr>
          <w:rFonts w:asciiTheme="majorHAnsi" w:hAnsiTheme="majorHAnsi"/>
          <w:sz w:val="24"/>
          <w:szCs w:val="24"/>
        </w:rPr>
        <w:t>Bhalla</w:t>
      </w:r>
      <w:proofErr w:type="spellEnd"/>
      <w:r w:rsidRPr="00D74246">
        <w:rPr>
          <w:rFonts w:asciiTheme="majorHAnsi" w:hAnsiTheme="majorHAnsi"/>
          <w:sz w:val="24"/>
          <w:szCs w:val="24"/>
        </w:rPr>
        <w:t>: The Technological Transformation of Rural India, UN Publications, 1997.</w:t>
      </w:r>
    </w:p>
    <w:p w:rsidR="007125E1" w:rsidRPr="00D74246" w:rsidRDefault="007125E1" w:rsidP="0034612E">
      <w:pPr>
        <w:numPr>
          <w:ilvl w:val="0"/>
          <w:numId w:val="10"/>
        </w:numPr>
        <w:spacing w:after="0"/>
        <w:jc w:val="both"/>
        <w:rPr>
          <w:rFonts w:asciiTheme="majorHAnsi" w:hAnsiTheme="majorHAnsi"/>
          <w:sz w:val="24"/>
          <w:szCs w:val="24"/>
        </w:rPr>
      </w:pPr>
      <w:r w:rsidRPr="00D74246">
        <w:rPr>
          <w:rFonts w:asciiTheme="majorHAnsi" w:hAnsiTheme="majorHAnsi"/>
          <w:sz w:val="24"/>
          <w:szCs w:val="24"/>
        </w:rPr>
        <w:t xml:space="preserve">A.K.N. Reddy, R.H. Williams and J.B. </w:t>
      </w:r>
      <w:proofErr w:type="spellStart"/>
      <w:r w:rsidRPr="00D74246">
        <w:rPr>
          <w:rFonts w:asciiTheme="majorHAnsi" w:hAnsiTheme="majorHAnsi"/>
          <w:sz w:val="24"/>
          <w:szCs w:val="24"/>
        </w:rPr>
        <w:t>Johanson</w:t>
      </w:r>
      <w:proofErr w:type="spellEnd"/>
      <w:r w:rsidRPr="00D74246">
        <w:rPr>
          <w:rFonts w:asciiTheme="majorHAnsi" w:hAnsiTheme="majorHAnsi"/>
          <w:sz w:val="24"/>
          <w:szCs w:val="24"/>
        </w:rPr>
        <w:t xml:space="preserve">: Energy </w:t>
      </w:r>
      <w:proofErr w:type="gramStart"/>
      <w:r w:rsidRPr="00D74246">
        <w:rPr>
          <w:rFonts w:asciiTheme="majorHAnsi" w:hAnsiTheme="majorHAnsi"/>
          <w:sz w:val="24"/>
          <w:szCs w:val="24"/>
        </w:rPr>
        <w:t>After</w:t>
      </w:r>
      <w:proofErr w:type="gramEnd"/>
      <w:r w:rsidRPr="00D74246">
        <w:rPr>
          <w:rFonts w:asciiTheme="majorHAnsi" w:hAnsiTheme="majorHAnsi"/>
          <w:sz w:val="24"/>
          <w:szCs w:val="24"/>
        </w:rPr>
        <w:t xml:space="preserve"> Rio-Prospects and Challenges, UN publications, 1997.</w:t>
      </w:r>
    </w:p>
    <w:p w:rsidR="007125E1" w:rsidRPr="00D74246" w:rsidRDefault="007125E1" w:rsidP="0034612E">
      <w:pPr>
        <w:numPr>
          <w:ilvl w:val="0"/>
          <w:numId w:val="10"/>
        </w:numPr>
        <w:spacing w:after="0"/>
        <w:jc w:val="both"/>
        <w:rPr>
          <w:rFonts w:asciiTheme="majorHAnsi" w:hAnsiTheme="majorHAnsi"/>
          <w:sz w:val="24"/>
          <w:szCs w:val="24"/>
        </w:rPr>
      </w:pPr>
      <w:r w:rsidRPr="00D74246">
        <w:rPr>
          <w:rFonts w:asciiTheme="majorHAnsi" w:hAnsiTheme="majorHAnsi"/>
          <w:sz w:val="24"/>
          <w:szCs w:val="24"/>
        </w:rPr>
        <w:t xml:space="preserve">P. Meier and M. </w:t>
      </w:r>
      <w:proofErr w:type="spellStart"/>
      <w:r w:rsidRPr="00D74246">
        <w:rPr>
          <w:rFonts w:asciiTheme="majorHAnsi" w:hAnsiTheme="majorHAnsi"/>
          <w:sz w:val="24"/>
          <w:szCs w:val="24"/>
        </w:rPr>
        <w:t>Munasinghe</w:t>
      </w:r>
      <w:proofErr w:type="spellEnd"/>
      <w:r w:rsidRPr="00D74246">
        <w:rPr>
          <w:rFonts w:asciiTheme="majorHAnsi" w:hAnsiTheme="majorHAnsi"/>
          <w:sz w:val="24"/>
          <w:szCs w:val="24"/>
        </w:rPr>
        <w:t>: Energy Policy Analysis &amp;</w:t>
      </w:r>
      <w:proofErr w:type="spellStart"/>
      <w:r w:rsidRPr="00D74246">
        <w:rPr>
          <w:rFonts w:asciiTheme="majorHAnsi" w:hAnsiTheme="majorHAnsi"/>
          <w:sz w:val="24"/>
          <w:szCs w:val="24"/>
        </w:rPr>
        <w:t>Modeling</w:t>
      </w:r>
      <w:proofErr w:type="spellEnd"/>
      <w:r w:rsidRPr="00D74246">
        <w:rPr>
          <w:rFonts w:asciiTheme="majorHAnsi" w:hAnsiTheme="majorHAnsi"/>
          <w:sz w:val="24"/>
          <w:szCs w:val="24"/>
        </w:rPr>
        <w:t>, Cambridge University Press, 1993.</w:t>
      </w:r>
    </w:p>
    <w:p w:rsidR="00BB5E48" w:rsidRPr="0041570C" w:rsidRDefault="007125E1" w:rsidP="0041570C">
      <w:pPr>
        <w:numPr>
          <w:ilvl w:val="0"/>
          <w:numId w:val="10"/>
        </w:numPr>
        <w:spacing w:after="0"/>
        <w:jc w:val="both"/>
        <w:rPr>
          <w:rFonts w:ascii="Times New Roman" w:hAnsi="Times New Roman"/>
          <w:sz w:val="24"/>
          <w:szCs w:val="24"/>
        </w:rPr>
      </w:pPr>
      <w:r w:rsidRPr="00D74246">
        <w:rPr>
          <w:rFonts w:asciiTheme="majorHAnsi" w:hAnsiTheme="majorHAnsi"/>
          <w:sz w:val="24"/>
          <w:szCs w:val="24"/>
        </w:rPr>
        <w:lastRenderedPageBreak/>
        <w:t xml:space="preserve">R.S. </w:t>
      </w:r>
      <w:proofErr w:type="spellStart"/>
      <w:r w:rsidRPr="00D74246">
        <w:rPr>
          <w:rFonts w:asciiTheme="majorHAnsi" w:hAnsiTheme="majorHAnsi"/>
          <w:sz w:val="24"/>
          <w:szCs w:val="24"/>
        </w:rPr>
        <w:t>Pindyck</w:t>
      </w:r>
      <w:proofErr w:type="spellEnd"/>
      <w:r w:rsidRPr="00D74246">
        <w:rPr>
          <w:rFonts w:asciiTheme="majorHAnsi" w:hAnsiTheme="majorHAnsi"/>
          <w:sz w:val="24"/>
          <w:szCs w:val="24"/>
        </w:rPr>
        <w:t xml:space="preserve"> and D. L. </w:t>
      </w:r>
      <w:proofErr w:type="spellStart"/>
      <w:r w:rsidRPr="00D74246">
        <w:rPr>
          <w:rFonts w:asciiTheme="majorHAnsi" w:hAnsiTheme="majorHAnsi"/>
          <w:sz w:val="24"/>
          <w:szCs w:val="24"/>
        </w:rPr>
        <w:t>Rubinfeld</w:t>
      </w:r>
      <w:proofErr w:type="spellEnd"/>
      <w:r w:rsidRPr="00D74246">
        <w:rPr>
          <w:rFonts w:asciiTheme="majorHAnsi" w:hAnsiTheme="majorHAnsi"/>
          <w:sz w:val="24"/>
          <w:szCs w:val="24"/>
        </w:rPr>
        <w:t>: Economic Models and Energy Forecasts, 4e, McGraw Hill, 1998.</w:t>
      </w:r>
    </w:p>
    <w:tbl>
      <w:tblPr>
        <w:tblStyle w:val="TableGrid"/>
        <w:tblpPr w:leftFromText="180" w:rightFromText="180" w:vertAnchor="page" w:horzAnchor="margin" w:tblpY="1576"/>
        <w:tblW w:w="0" w:type="auto"/>
        <w:tblLook w:val="04A0" w:firstRow="1" w:lastRow="0" w:firstColumn="1" w:lastColumn="0" w:noHBand="0" w:noVBand="1"/>
      </w:tblPr>
      <w:tblGrid>
        <w:gridCol w:w="6818"/>
        <w:gridCol w:w="982"/>
        <w:gridCol w:w="1249"/>
      </w:tblGrid>
      <w:tr w:rsidR="007125E1" w:rsidTr="007125E1">
        <w:trPr>
          <w:trHeight w:val="134"/>
        </w:trPr>
        <w:tc>
          <w:tcPr>
            <w:tcW w:w="8905" w:type="dxa"/>
            <w:gridSpan w:val="3"/>
            <w:shd w:val="clear" w:color="auto" w:fill="D9D9D9" w:themeFill="background1" w:themeFillShade="D9"/>
          </w:tcPr>
          <w:p w:rsidR="00F60E0D" w:rsidRPr="00BF5FB5" w:rsidRDefault="007125E1" w:rsidP="007125E1">
            <w:pPr>
              <w:rPr>
                <w:rFonts w:asciiTheme="majorHAnsi" w:hAnsiTheme="majorHAnsi"/>
                <w:b/>
              </w:rPr>
            </w:pPr>
            <w:r w:rsidRPr="00BF5FB5">
              <w:rPr>
                <w:rFonts w:asciiTheme="majorHAnsi" w:hAnsiTheme="majorHAnsi"/>
                <w:b/>
              </w:rPr>
              <w:t>COURSE NO:</w:t>
            </w:r>
            <w:r w:rsidR="0041570C" w:rsidRPr="0041570C">
              <w:rPr>
                <w:rFonts w:asciiTheme="majorHAnsi" w:eastAsia="Times New Roman" w:hAnsiTheme="majorHAnsi" w:cs="Times New Roman"/>
                <w:b/>
                <w:color w:val="000000"/>
                <w:sz w:val="28"/>
                <w:szCs w:val="28"/>
              </w:rPr>
              <w:t>08EE60</w:t>
            </w:r>
            <w:r w:rsidR="0041570C">
              <w:rPr>
                <w:rFonts w:asciiTheme="majorHAnsi" w:eastAsia="Times New Roman" w:hAnsiTheme="majorHAnsi" w:cs="Times New Roman"/>
                <w:b/>
                <w:color w:val="000000"/>
                <w:sz w:val="28"/>
                <w:szCs w:val="28"/>
              </w:rPr>
              <w:t>5</w:t>
            </w:r>
            <w:r w:rsidR="0041570C" w:rsidRPr="0041570C">
              <w:rPr>
                <w:rFonts w:asciiTheme="majorHAnsi" w:eastAsia="Times New Roman" w:hAnsiTheme="majorHAnsi" w:cs="Times New Roman"/>
                <w:b/>
                <w:color w:val="000000"/>
                <w:sz w:val="28"/>
                <w:szCs w:val="28"/>
              </w:rPr>
              <w:t>1</w:t>
            </w:r>
            <w:r w:rsidR="0041570C">
              <w:rPr>
                <w:rFonts w:asciiTheme="majorHAnsi" w:eastAsia="Times New Roman" w:hAnsiTheme="majorHAnsi" w:cs="Times New Roman"/>
                <w:b/>
                <w:color w:val="000000"/>
                <w:sz w:val="28"/>
                <w:szCs w:val="28"/>
              </w:rPr>
              <w:t>(A)</w:t>
            </w:r>
            <w:r w:rsidRPr="00BF5FB5">
              <w:rPr>
                <w:rFonts w:asciiTheme="majorHAnsi" w:hAnsiTheme="majorHAnsi"/>
                <w:b/>
              </w:rPr>
              <w:t xml:space="preserve">  COURSE TITLE:</w:t>
            </w:r>
            <w:r w:rsidR="00F60E0D" w:rsidRPr="00BF5FB5">
              <w:rPr>
                <w:rFonts w:asciiTheme="majorHAnsi" w:hAnsiTheme="majorHAnsi"/>
                <w:b/>
              </w:rPr>
              <w:t xml:space="preserve"> Energy Policies For Sustainable Development</w:t>
            </w:r>
          </w:p>
          <w:p w:rsidR="00F60E0D" w:rsidRPr="00BF5FB5" w:rsidRDefault="007125E1" w:rsidP="007125E1">
            <w:pPr>
              <w:rPr>
                <w:rFonts w:asciiTheme="majorHAnsi" w:hAnsiTheme="majorHAnsi"/>
                <w:b/>
              </w:rPr>
            </w:pPr>
            <w:r w:rsidRPr="00BF5FB5">
              <w:rPr>
                <w:rFonts w:asciiTheme="majorHAnsi" w:hAnsiTheme="majorHAnsi"/>
                <w:b/>
              </w:rPr>
              <w:t xml:space="preserve">(L-T-P : </w:t>
            </w:r>
            <w:r w:rsidR="00F60E0D" w:rsidRPr="00BF5FB5">
              <w:rPr>
                <w:rFonts w:asciiTheme="majorHAnsi" w:hAnsiTheme="majorHAnsi"/>
                <w:b/>
              </w:rPr>
              <w:t>3-0</w:t>
            </w:r>
            <w:r w:rsidRPr="00BF5FB5">
              <w:rPr>
                <w:rFonts w:asciiTheme="majorHAnsi" w:hAnsiTheme="majorHAnsi"/>
                <w:b/>
              </w:rPr>
              <w:t xml:space="preserve">-0)    </w:t>
            </w:r>
          </w:p>
          <w:p w:rsidR="007125E1" w:rsidRPr="005C7B7A" w:rsidRDefault="007125E1" w:rsidP="007125E1">
            <w:pPr>
              <w:rPr>
                <w:rFonts w:asciiTheme="majorHAnsi" w:hAnsiTheme="majorHAnsi"/>
                <w:b/>
              </w:rPr>
            </w:pPr>
            <w:r w:rsidRPr="00BF5FB5">
              <w:rPr>
                <w:rFonts w:asciiTheme="majorHAnsi" w:hAnsiTheme="majorHAnsi"/>
                <w:b/>
              </w:rPr>
              <w:t>CREDITS:</w:t>
            </w:r>
            <w:r w:rsidR="00F60E0D" w:rsidRPr="00BF5FB5">
              <w:rPr>
                <w:rFonts w:asciiTheme="majorHAnsi" w:hAnsiTheme="majorHAnsi"/>
                <w:b/>
              </w:rPr>
              <w:t>3</w:t>
            </w:r>
          </w:p>
        </w:tc>
      </w:tr>
      <w:tr w:rsidR="007125E1" w:rsidTr="007125E1">
        <w:trPr>
          <w:trHeight w:val="134"/>
        </w:trPr>
        <w:tc>
          <w:tcPr>
            <w:tcW w:w="6818" w:type="dxa"/>
            <w:shd w:val="clear" w:color="auto" w:fill="D9D9D9" w:themeFill="background1" w:themeFillShade="D9"/>
          </w:tcPr>
          <w:p w:rsidR="007125E1" w:rsidRPr="00BF5FB5" w:rsidRDefault="007125E1" w:rsidP="007125E1">
            <w:pPr>
              <w:jc w:val="center"/>
              <w:rPr>
                <w:rFonts w:asciiTheme="majorHAnsi" w:hAnsiTheme="majorHAnsi"/>
                <w:b/>
              </w:rPr>
            </w:pPr>
            <w:r w:rsidRPr="00BF5FB5">
              <w:rPr>
                <w:rFonts w:asciiTheme="majorHAnsi" w:hAnsiTheme="majorHAnsi"/>
                <w:b/>
              </w:rPr>
              <w:t>MODULES</w:t>
            </w:r>
          </w:p>
        </w:tc>
        <w:tc>
          <w:tcPr>
            <w:tcW w:w="922" w:type="dxa"/>
            <w:shd w:val="clear" w:color="auto" w:fill="D9D9D9" w:themeFill="background1" w:themeFillShade="D9"/>
          </w:tcPr>
          <w:p w:rsidR="007125E1" w:rsidRPr="00BF5FB5" w:rsidRDefault="007125E1" w:rsidP="007125E1">
            <w:pPr>
              <w:jc w:val="center"/>
              <w:rPr>
                <w:rFonts w:asciiTheme="majorHAnsi" w:hAnsiTheme="majorHAnsi"/>
                <w:b/>
              </w:rPr>
            </w:pPr>
            <w:r w:rsidRPr="00BF5FB5">
              <w:rPr>
                <w:rFonts w:asciiTheme="majorHAnsi" w:hAnsiTheme="majorHAnsi"/>
                <w:b/>
              </w:rPr>
              <w:t>Contact</w:t>
            </w:r>
          </w:p>
          <w:p w:rsidR="007125E1" w:rsidRPr="00BF5FB5" w:rsidRDefault="00F60E0D" w:rsidP="007125E1">
            <w:pPr>
              <w:rPr>
                <w:rFonts w:asciiTheme="majorHAnsi" w:hAnsiTheme="majorHAnsi"/>
                <w:b/>
              </w:rPr>
            </w:pPr>
            <w:r w:rsidRPr="00BF5FB5">
              <w:rPr>
                <w:rFonts w:asciiTheme="majorHAnsi" w:hAnsiTheme="majorHAnsi"/>
                <w:b/>
              </w:rPr>
              <w:t>H</w:t>
            </w:r>
            <w:r w:rsidR="007125E1" w:rsidRPr="00BF5FB5">
              <w:rPr>
                <w:rFonts w:asciiTheme="majorHAnsi" w:hAnsiTheme="majorHAnsi"/>
                <w:b/>
              </w:rPr>
              <w:t>ours</w:t>
            </w:r>
          </w:p>
        </w:tc>
        <w:tc>
          <w:tcPr>
            <w:tcW w:w="1165" w:type="dxa"/>
            <w:shd w:val="clear" w:color="auto" w:fill="D9D9D9" w:themeFill="background1" w:themeFillShade="D9"/>
          </w:tcPr>
          <w:p w:rsidR="007125E1" w:rsidRPr="00BF5FB5" w:rsidRDefault="007125E1" w:rsidP="007125E1">
            <w:pPr>
              <w:jc w:val="center"/>
              <w:rPr>
                <w:rFonts w:asciiTheme="majorHAnsi" w:hAnsiTheme="majorHAnsi"/>
                <w:b/>
              </w:rPr>
            </w:pPr>
            <w:proofErr w:type="spellStart"/>
            <w:r w:rsidRPr="00BF5FB5">
              <w:rPr>
                <w:rFonts w:asciiTheme="majorHAnsi" w:hAnsiTheme="majorHAnsi"/>
                <w:b/>
              </w:rPr>
              <w:t>Sem.Exam</w:t>
            </w:r>
            <w:proofErr w:type="spellEnd"/>
          </w:p>
          <w:p w:rsidR="007125E1" w:rsidRPr="00BF5FB5" w:rsidRDefault="007125E1" w:rsidP="007125E1">
            <w:pPr>
              <w:jc w:val="center"/>
              <w:rPr>
                <w:rFonts w:asciiTheme="majorHAnsi" w:hAnsiTheme="majorHAnsi"/>
                <w:b/>
              </w:rPr>
            </w:pPr>
            <w:r w:rsidRPr="00BF5FB5">
              <w:rPr>
                <w:rFonts w:asciiTheme="majorHAnsi" w:hAnsiTheme="majorHAnsi"/>
                <w:b/>
              </w:rPr>
              <w:t>Marks;%</w:t>
            </w:r>
          </w:p>
        </w:tc>
      </w:tr>
      <w:tr w:rsidR="007125E1" w:rsidTr="007125E1">
        <w:trPr>
          <w:trHeight w:val="756"/>
        </w:trPr>
        <w:tc>
          <w:tcPr>
            <w:tcW w:w="6818" w:type="dxa"/>
          </w:tcPr>
          <w:p w:rsidR="007125E1" w:rsidRPr="00BF5FB5" w:rsidRDefault="007125E1" w:rsidP="007125E1">
            <w:pPr>
              <w:rPr>
                <w:rFonts w:asciiTheme="majorHAnsi" w:hAnsiTheme="majorHAnsi"/>
                <w:sz w:val="24"/>
                <w:szCs w:val="24"/>
              </w:rPr>
            </w:pPr>
            <w:r w:rsidRPr="00BF5FB5">
              <w:rPr>
                <w:rFonts w:asciiTheme="majorHAnsi" w:hAnsiTheme="majorHAnsi"/>
                <w:sz w:val="24"/>
                <w:szCs w:val="24"/>
              </w:rPr>
              <w:t>MODULE : 1</w:t>
            </w:r>
          </w:p>
          <w:p w:rsidR="007125E1" w:rsidRPr="00BF5FB5" w:rsidRDefault="007125E1" w:rsidP="007125E1">
            <w:pPr>
              <w:jc w:val="both"/>
              <w:rPr>
                <w:rFonts w:asciiTheme="majorHAnsi" w:hAnsiTheme="majorHAnsi"/>
                <w:sz w:val="24"/>
                <w:szCs w:val="24"/>
              </w:rPr>
            </w:pPr>
            <w:r w:rsidRPr="00BF5FB5">
              <w:rPr>
                <w:rFonts w:asciiTheme="majorHAnsi" w:hAnsiTheme="majorHAnsi"/>
                <w:sz w:val="24"/>
                <w:szCs w:val="24"/>
              </w:rPr>
              <w:t>Energy policies of India – Supply focus approach and its limitations – Energy paradigms – DEFENDUS approach – End use orientation – Energy policies and development – Case studies on the effect of Central and State policies on the consumption and wastage of energy – Critical analysis – Need for renewable energy policies in India</w:t>
            </w:r>
          </w:p>
          <w:p w:rsidR="007125E1" w:rsidRPr="00BF5FB5" w:rsidRDefault="007125E1" w:rsidP="007125E1">
            <w:pPr>
              <w:rPr>
                <w:rFonts w:asciiTheme="majorHAnsi" w:hAnsiTheme="majorHAnsi"/>
                <w:sz w:val="24"/>
                <w:szCs w:val="24"/>
              </w:rPr>
            </w:pPr>
          </w:p>
        </w:tc>
        <w:tc>
          <w:tcPr>
            <w:tcW w:w="922" w:type="dxa"/>
          </w:tcPr>
          <w:p w:rsidR="007125E1" w:rsidRPr="00BF5FB5" w:rsidRDefault="00796B75" w:rsidP="007125E1">
            <w:pPr>
              <w:jc w:val="center"/>
              <w:rPr>
                <w:rFonts w:asciiTheme="majorHAnsi" w:hAnsiTheme="majorHAnsi"/>
                <w:sz w:val="24"/>
                <w:szCs w:val="24"/>
              </w:rPr>
            </w:pPr>
            <w:r w:rsidRPr="00BF5FB5">
              <w:rPr>
                <w:rFonts w:asciiTheme="majorHAnsi" w:hAnsiTheme="majorHAnsi"/>
                <w:sz w:val="24"/>
                <w:szCs w:val="24"/>
              </w:rPr>
              <w:t>7</w:t>
            </w:r>
          </w:p>
        </w:tc>
        <w:tc>
          <w:tcPr>
            <w:tcW w:w="1165" w:type="dxa"/>
          </w:tcPr>
          <w:p w:rsidR="007125E1" w:rsidRPr="00BF5FB5" w:rsidRDefault="007125E1" w:rsidP="007125E1">
            <w:pPr>
              <w:jc w:val="center"/>
              <w:rPr>
                <w:rFonts w:asciiTheme="majorHAnsi" w:hAnsiTheme="majorHAnsi"/>
                <w:sz w:val="24"/>
                <w:szCs w:val="24"/>
              </w:rPr>
            </w:pPr>
            <w:r w:rsidRPr="00BF5FB5">
              <w:rPr>
                <w:rFonts w:asciiTheme="majorHAnsi" w:hAnsiTheme="majorHAnsi"/>
                <w:sz w:val="24"/>
                <w:szCs w:val="24"/>
              </w:rPr>
              <w:t>15</w:t>
            </w:r>
          </w:p>
        </w:tc>
      </w:tr>
      <w:tr w:rsidR="007125E1" w:rsidTr="007125E1">
        <w:trPr>
          <w:trHeight w:val="742"/>
        </w:trPr>
        <w:tc>
          <w:tcPr>
            <w:tcW w:w="6818" w:type="dxa"/>
          </w:tcPr>
          <w:p w:rsidR="007125E1" w:rsidRPr="00BF5FB5" w:rsidRDefault="007125E1" w:rsidP="007125E1">
            <w:pPr>
              <w:rPr>
                <w:rFonts w:asciiTheme="majorHAnsi" w:hAnsiTheme="majorHAnsi"/>
                <w:sz w:val="24"/>
                <w:szCs w:val="24"/>
              </w:rPr>
            </w:pPr>
            <w:r w:rsidRPr="00BF5FB5">
              <w:rPr>
                <w:rFonts w:asciiTheme="majorHAnsi" w:hAnsiTheme="majorHAnsi"/>
                <w:sz w:val="24"/>
                <w:szCs w:val="24"/>
              </w:rPr>
              <w:t>MODULE : 2</w:t>
            </w:r>
          </w:p>
          <w:p w:rsidR="007125E1" w:rsidRPr="00BF5FB5" w:rsidRDefault="007125E1" w:rsidP="007125E1">
            <w:pPr>
              <w:jc w:val="both"/>
              <w:rPr>
                <w:rFonts w:asciiTheme="majorHAnsi" w:hAnsiTheme="majorHAnsi"/>
                <w:sz w:val="24"/>
                <w:szCs w:val="24"/>
              </w:rPr>
            </w:pPr>
            <w:r w:rsidRPr="00BF5FB5">
              <w:rPr>
                <w:rFonts w:asciiTheme="majorHAnsi" w:hAnsiTheme="majorHAnsi"/>
                <w:sz w:val="24"/>
                <w:szCs w:val="24"/>
              </w:rPr>
              <w:t>Energy and environment – Greenhouse effect – Global warming – Global scenario – Indian environmental degradation – environmental laws – Water (prevention &amp; control of pollution) act 1974 – The environmental protection act 1986</w:t>
            </w:r>
          </w:p>
        </w:tc>
        <w:tc>
          <w:tcPr>
            <w:tcW w:w="922" w:type="dxa"/>
          </w:tcPr>
          <w:p w:rsidR="007125E1" w:rsidRPr="00BF5FB5" w:rsidRDefault="00796B75" w:rsidP="007125E1">
            <w:pPr>
              <w:jc w:val="center"/>
              <w:rPr>
                <w:rFonts w:asciiTheme="majorHAnsi" w:hAnsiTheme="majorHAnsi"/>
                <w:sz w:val="24"/>
                <w:szCs w:val="24"/>
              </w:rPr>
            </w:pPr>
            <w:r w:rsidRPr="00BF5FB5">
              <w:rPr>
                <w:rFonts w:asciiTheme="majorHAnsi" w:hAnsiTheme="majorHAnsi"/>
                <w:sz w:val="24"/>
                <w:szCs w:val="24"/>
              </w:rPr>
              <w:t>6</w:t>
            </w:r>
          </w:p>
        </w:tc>
        <w:tc>
          <w:tcPr>
            <w:tcW w:w="1165" w:type="dxa"/>
          </w:tcPr>
          <w:p w:rsidR="007125E1" w:rsidRPr="00BF5FB5" w:rsidRDefault="007125E1" w:rsidP="007125E1">
            <w:pPr>
              <w:jc w:val="center"/>
              <w:rPr>
                <w:rFonts w:asciiTheme="majorHAnsi" w:hAnsiTheme="majorHAnsi"/>
                <w:sz w:val="24"/>
                <w:szCs w:val="24"/>
              </w:rPr>
            </w:pPr>
            <w:r w:rsidRPr="00BF5FB5">
              <w:rPr>
                <w:rFonts w:asciiTheme="majorHAnsi" w:hAnsiTheme="majorHAnsi"/>
                <w:sz w:val="24"/>
                <w:szCs w:val="24"/>
              </w:rPr>
              <w:t>15</w:t>
            </w:r>
          </w:p>
        </w:tc>
      </w:tr>
      <w:tr w:rsidR="007125E1" w:rsidTr="007125E1">
        <w:trPr>
          <w:trHeight w:val="252"/>
        </w:trPr>
        <w:tc>
          <w:tcPr>
            <w:tcW w:w="6818" w:type="dxa"/>
            <w:shd w:val="clear" w:color="auto" w:fill="D9D9D9" w:themeFill="background1" w:themeFillShade="D9"/>
          </w:tcPr>
          <w:p w:rsidR="007125E1" w:rsidRPr="00BF5FB5" w:rsidRDefault="007125E1" w:rsidP="007125E1">
            <w:pPr>
              <w:jc w:val="center"/>
              <w:rPr>
                <w:rFonts w:asciiTheme="majorHAnsi" w:hAnsiTheme="majorHAnsi"/>
                <w:b/>
                <w:sz w:val="24"/>
                <w:szCs w:val="24"/>
              </w:rPr>
            </w:pPr>
            <w:r w:rsidRPr="00BF5FB5">
              <w:rPr>
                <w:rFonts w:asciiTheme="majorHAnsi" w:hAnsiTheme="majorHAnsi"/>
                <w:b/>
                <w:sz w:val="24"/>
                <w:szCs w:val="24"/>
              </w:rPr>
              <w:t>FIRST INTERNAL TEST</w:t>
            </w:r>
          </w:p>
        </w:tc>
        <w:tc>
          <w:tcPr>
            <w:tcW w:w="922" w:type="dxa"/>
            <w:shd w:val="clear" w:color="auto" w:fill="D9D9D9" w:themeFill="background1" w:themeFillShade="D9"/>
          </w:tcPr>
          <w:p w:rsidR="007125E1" w:rsidRPr="00BF5FB5" w:rsidRDefault="007125E1" w:rsidP="007125E1">
            <w:pPr>
              <w:jc w:val="center"/>
              <w:rPr>
                <w:rFonts w:asciiTheme="majorHAnsi" w:hAnsiTheme="majorHAnsi"/>
                <w:sz w:val="24"/>
                <w:szCs w:val="24"/>
              </w:rPr>
            </w:pPr>
          </w:p>
        </w:tc>
        <w:tc>
          <w:tcPr>
            <w:tcW w:w="1165" w:type="dxa"/>
            <w:shd w:val="clear" w:color="auto" w:fill="D9D9D9" w:themeFill="background1" w:themeFillShade="D9"/>
          </w:tcPr>
          <w:p w:rsidR="007125E1" w:rsidRPr="00BF5FB5" w:rsidRDefault="007125E1" w:rsidP="007125E1">
            <w:pPr>
              <w:jc w:val="center"/>
              <w:rPr>
                <w:rFonts w:asciiTheme="majorHAnsi" w:hAnsiTheme="majorHAnsi"/>
                <w:sz w:val="24"/>
                <w:szCs w:val="24"/>
              </w:rPr>
            </w:pPr>
          </w:p>
        </w:tc>
      </w:tr>
      <w:tr w:rsidR="007125E1" w:rsidTr="007125E1">
        <w:trPr>
          <w:trHeight w:val="742"/>
        </w:trPr>
        <w:tc>
          <w:tcPr>
            <w:tcW w:w="6818" w:type="dxa"/>
          </w:tcPr>
          <w:p w:rsidR="007125E1" w:rsidRPr="00BF5FB5" w:rsidRDefault="007125E1" w:rsidP="007125E1">
            <w:pPr>
              <w:rPr>
                <w:rFonts w:asciiTheme="majorHAnsi" w:hAnsiTheme="majorHAnsi"/>
                <w:sz w:val="24"/>
                <w:szCs w:val="24"/>
              </w:rPr>
            </w:pPr>
            <w:r w:rsidRPr="00BF5FB5">
              <w:rPr>
                <w:rFonts w:asciiTheme="majorHAnsi" w:hAnsiTheme="majorHAnsi"/>
                <w:sz w:val="24"/>
                <w:szCs w:val="24"/>
              </w:rPr>
              <w:t>MODULE : 3</w:t>
            </w:r>
          </w:p>
          <w:p w:rsidR="007125E1" w:rsidRPr="00BF5FB5" w:rsidRDefault="007125E1" w:rsidP="007125E1">
            <w:pPr>
              <w:jc w:val="both"/>
              <w:rPr>
                <w:rFonts w:asciiTheme="majorHAnsi" w:hAnsiTheme="majorHAnsi"/>
                <w:sz w:val="24"/>
                <w:szCs w:val="24"/>
              </w:rPr>
            </w:pPr>
            <w:r w:rsidRPr="00BF5FB5">
              <w:rPr>
                <w:rFonts w:asciiTheme="majorHAnsi" w:hAnsiTheme="majorHAnsi"/>
                <w:sz w:val="24"/>
                <w:szCs w:val="24"/>
              </w:rPr>
              <w:t>Effluent standards and ambient air quality standards – Latest development in climate change policies &amp; CDM.</w:t>
            </w:r>
          </w:p>
          <w:p w:rsidR="007125E1" w:rsidRPr="00BF5FB5" w:rsidRDefault="007125E1" w:rsidP="007125E1">
            <w:pPr>
              <w:jc w:val="both"/>
              <w:rPr>
                <w:rFonts w:asciiTheme="majorHAnsi" w:hAnsiTheme="majorHAnsi"/>
                <w:sz w:val="24"/>
                <w:szCs w:val="24"/>
              </w:rPr>
            </w:pPr>
          </w:p>
        </w:tc>
        <w:tc>
          <w:tcPr>
            <w:tcW w:w="922" w:type="dxa"/>
          </w:tcPr>
          <w:p w:rsidR="007125E1" w:rsidRPr="00BF5FB5" w:rsidRDefault="00796B75" w:rsidP="007125E1">
            <w:pPr>
              <w:jc w:val="center"/>
              <w:rPr>
                <w:rFonts w:asciiTheme="majorHAnsi" w:hAnsiTheme="majorHAnsi"/>
                <w:sz w:val="24"/>
                <w:szCs w:val="24"/>
              </w:rPr>
            </w:pPr>
            <w:r w:rsidRPr="00BF5FB5">
              <w:rPr>
                <w:rFonts w:asciiTheme="majorHAnsi" w:hAnsiTheme="majorHAnsi"/>
                <w:sz w:val="24"/>
                <w:szCs w:val="24"/>
              </w:rPr>
              <w:t>5</w:t>
            </w:r>
          </w:p>
        </w:tc>
        <w:tc>
          <w:tcPr>
            <w:tcW w:w="1165" w:type="dxa"/>
          </w:tcPr>
          <w:p w:rsidR="007125E1" w:rsidRPr="00BF5FB5" w:rsidRDefault="007125E1" w:rsidP="007125E1">
            <w:pPr>
              <w:jc w:val="center"/>
              <w:rPr>
                <w:rFonts w:asciiTheme="majorHAnsi" w:hAnsiTheme="majorHAnsi"/>
                <w:sz w:val="24"/>
                <w:szCs w:val="24"/>
              </w:rPr>
            </w:pPr>
            <w:r w:rsidRPr="00BF5FB5">
              <w:rPr>
                <w:rFonts w:asciiTheme="majorHAnsi" w:hAnsiTheme="majorHAnsi"/>
                <w:sz w:val="24"/>
                <w:szCs w:val="24"/>
              </w:rPr>
              <w:t>15</w:t>
            </w:r>
          </w:p>
        </w:tc>
      </w:tr>
      <w:tr w:rsidR="007125E1" w:rsidTr="007125E1">
        <w:trPr>
          <w:trHeight w:val="742"/>
        </w:trPr>
        <w:tc>
          <w:tcPr>
            <w:tcW w:w="6818" w:type="dxa"/>
          </w:tcPr>
          <w:p w:rsidR="007125E1" w:rsidRPr="00BF5FB5" w:rsidRDefault="007125E1" w:rsidP="007125E1">
            <w:pPr>
              <w:rPr>
                <w:rFonts w:asciiTheme="majorHAnsi" w:hAnsiTheme="majorHAnsi"/>
                <w:sz w:val="24"/>
                <w:szCs w:val="24"/>
              </w:rPr>
            </w:pPr>
            <w:r w:rsidRPr="00BF5FB5">
              <w:rPr>
                <w:rFonts w:asciiTheme="majorHAnsi" w:hAnsiTheme="majorHAnsi"/>
                <w:sz w:val="24"/>
                <w:szCs w:val="24"/>
              </w:rPr>
              <w:t>MODULE : 4</w:t>
            </w:r>
          </w:p>
          <w:p w:rsidR="007125E1" w:rsidRPr="00BF5FB5" w:rsidRDefault="007125E1" w:rsidP="007125E1">
            <w:pPr>
              <w:jc w:val="both"/>
              <w:rPr>
                <w:rFonts w:asciiTheme="majorHAnsi" w:hAnsiTheme="majorHAnsi"/>
                <w:sz w:val="24"/>
                <w:szCs w:val="24"/>
              </w:rPr>
            </w:pPr>
            <w:r w:rsidRPr="00BF5FB5">
              <w:rPr>
                <w:rFonts w:asciiTheme="majorHAnsi" w:hAnsiTheme="majorHAnsi"/>
                <w:sz w:val="24"/>
                <w:szCs w:val="24"/>
              </w:rPr>
              <w:t xml:space="preserve">Energy conservation schemes – Statutory requirements of energy audit – Economic aspects of energy audit – Capital investments in energy saving equipment – Tax rebates – Advantages of 100% depreciation – India’s Plan for a domestic energy cap &amp; trade scheme. </w:t>
            </w:r>
          </w:p>
          <w:p w:rsidR="007125E1" w:rsidRPr="00BF5FB5" w:rsidRDefault="007125E1" w:rsidP="007125E1">
            <w:pPr>
              <w:jc w:val="both"/>
              <w:rPr>
                <w:rFonts w:asciiTheme="majorHAnsi" w:hAnsiTheme="majorHAnsi"/>
                <w:sz w:val="24"/>
                <w:szCs w:val="24"/>
              </w:rPr>
            </w:pPr>
          </w:p>
        </w:tc>
        <w:tc>
          <w:tcPr>
            <w:tcW w:w="922" w:type="dxa"/>
          </w:tcPr>
          <w:p w:rsidR="007125E1" w:rsidRPr="00BF5FB5" w:rsidRDefault="00796B75" w:rsidP="007125E1">
            <w:pPr>
              <w:jc w:val="center"/>
              <w:rPr>
                <w:rFonts w:asciiTheme="majorHAnsi" w:hAnsiTheme="majorHAnsi"/>
                <w:sz w:val="24"/>
                <w:szCs w:val="24"/>
              </w:rPr>
            </w:pPr>
            <w:r w:rsidRPr="00BF5FB5">
              <w:rPr>
                <w:rFonts w:asciiTheme="majorHAnsi" w:hAnsiTheme="majorHAnsi"/>
                <w:sz w:val="24"/>
                <w:szCs w:val="24"/>
              </w:rPr>
              <w:t>8</w:t>
            </w:r>
          </w:p>
        </w:tc>
        <w:tc>
          <w:tcPr>
            <w:tcW w:w="1165" w:type="dxa"/>
          </w:tcPr>
          <w:p w:rsidR="007125E1" w:rsidRPr="00BF5FB5" w:rsidRDefault="007125E1" w:rsidP="007125E1">
            <w:pPr>
              <w:jc w:val="center"/>
              <w:rPr>
                <w:rFonts w:asciiTheme="majorHAnsi" w:hAnsiTheme="majorHAnsi"/>
                <w:sz w:val="24"/>
                <w:szCs w:val="24"/>
              </w:rPr>
            </w:pPr>
            <w:r w:rsidRPr="00BF5FB5">
              <w:rPr>
                <w:rFonts w:asciiTheme="majorHAnsi" w:hAnsiTheme="majorHAnsi"/>
                <w:sz w:val="24"/>
                <w:szCs w:val="24"/>
              </w:rPr>
              <w:t>15</w:t>
            </w:r>
          </w:p>
        </w:tc>
      </w:tr>
      <w:tr w:rsidR="007125E1" w:rsidTr="007125E1">
        <w:trPr>
          <w:trHeight w:val="252"/>
        </w:trPr>
        <w:tc>
          <w:tcPr>
            <w:tcW w:w="6818" w:type="dxa"/>
            <w:shd w:val="clear" w:color="auto" w:fill="D9D9D9" w:themeFill="background1" w:themeFillShade="D9"/>
          </w:tcPr>
          <w:p w:rsidR="007125E1" w:rsidRPr="00BF5FB5" w:rsidRDefault="007125E1" w:rsidP="007125E1">
            <w:pPr>
              <w:jc w:val="center"/>
              <w:rPr>
                <w:rFonts w:asciiTheme="majorHAnsi" w:hAnsiTheme="majorHAnsi"/>
                <w:b/>
                <w:sz w:val="24"/>
                <w:szCs w:val="24"/>
              </w:rPr>
            </w:pPr>
            <w:r w:rsidRPr="00BF5FB5">
              <w:rPr>
                <w:rFonts w:asciiTheme="majorHAnsi" w:hAnsiTheme="majorHAnsi"/>
                <w:b/>
                <w:sz w:val="24"/>
                <w:szCs w:val="24"/>
              </w:rPr>
              <w:t>SECOND INTERNAL TEST</w:t>
            </w:r>
          </w:p>
        </w:tc>
        <w:tc>
          <w:tcPr>
            <w:tcW w:w="922" w:type="dxa"/>
            <w:shd w:val="clear" w:color="auto" w:fill="D9D9D9" w:themeFill="background1" w:themeFillShade="D9"/>
          </w:tcPr>
          <w:p w:rsidR="007125E1" w:rsidRPr="00BF5FB5" w:rsidRDefault="007125E1" w:rsidP="007125E1">
            <w:pPr>
              <w:jc w:val="center"/>
              <w:rPr>
                <w:rFonts w:asciiTheme="majorHAnsi" w:hAnsiTheme="majorHAnsi"/>
                <w:sz w:val="24"/>
                <w:szCs w:val="24"/>
              </w:rPr>
            </w:pPr>
          </w:p>
        </w:tc>
        <w:tc>
          <w:tcPr>
            <w:tcW w:w="1165" w:type="dxa"/>
            <w:shd w:val="clear" w:color="auto" w:fill="D9D9D9" w:themeFill="background1" w:themeFillShade="D9"/>
          </w:tcPr>
          <w:p w:rsidR="007125E1" w:rsidRPr="00BF5FB5" w:rsidRDefault="007125E1" w:rsidP="007125E1">
            <w:pPr>
              <w:jc w:val="center"/>
              <w:rPr>
                <w:rFonts w:asciiTheme="majorHAnsi" w:hAnsiTheme="majorHAnsi"/>
                <w:sz w:val="24"/>
                <w:szCs w:val="24"/>
              </w:rPr>
            </w:pPr>
          </w:p>
        </w:tc>
      </w:tr>
      <w:tr w:rsidR="007125E1" w:rsidTr="007125E1">
        <w:trPr>
          <w:trHeight w:val="742"/>
        </w:trPr>
        <w:tc>
          <w:tcPr>
            <w:tcW w:w="6818" w:type="dxa"/>
          </w:tcPr>
          <w:p w:rsidR="007125E1" w:rsidRPr="00BF5FB5" w:rsidRDefault="007125E1" w:rsidP="007125E1">
            <w:pPr>
              <w:rPr>
                <w:rFonts w:asciiTheme="majorHAnsi" w:hAnsiTheme="majorHAnsi"/>
                <w:sz w:val="24"/>
                <w:szCs w:val="24"/>
              </w:rPr>
            </w:pPr>
            <w:r w:rsidRPr="00BF5FB5">
              <w:rPr>
                <w:rFonts w:asciiTheme="majorHAnsi" w:hAnsiTheme="majorHAnsi"/>
                <w:sz w:val="24"/>
                <w:szCs w:val="24"/>
              </w:rPr>
              <w:t>MODULE : 5</w:t>
            </w:r>
          </w:p>
          <w:p w:rsidR="007125E1" w:rsidRPr="00BF5FB5" w:rsidRDefault="007125E1" w:rsidP="007125E1">
            <w:pPr>
              <w:jc w:val="both"/>
              <w:rPr>
                <w:rFonts w:asciiTheme="majorHAnsi" w:hAnsiTheme="majorHAnsi"/>
                <w:sz w:val="24"/>
                <w:szCs w:val="24"/>
              </w:rPr>
            </w:pPr>
            <w:r w:rsidRPr="00BF5FB5">
              <w:rPr>
                <w:rFonts w:asciiTheme="majorHAnsi" w:hAnsiTheme="majorHAnsi"/>
                <w:sz w:val="24"/>
                <w:szCs w:val="24"/>
              </w:rPr>
              <w:t>Social cost benefit analysis – Computation of IRR and ERR – Advance models in energy planning – Dynamic programming models in integrated energy planning – Energy planning case studies</w:t>
            </w:r>
          </w:p>
        </w:tc>
        <w:tc>
          <w:tcPr>
            <w:tcW w:w="922" w:type="dxa"/>
          </w:tcPr>
          <w:p w:rsidR="007125E1" w:rsidRPr="00BF5FB5" w:rsidRDefault="00796B75" w:rsidP="007125E1">
            <w:pPr>
              <w:jc w:val="center"/>
              <w:rPr>
                <w:rFonts w:asciiTheme="majorHAnsi" w:hAnsiTheme="majorHAnsi"/>
                <w:sz w:val="24"/>
                <w:szCs w:val="24"/>
              </w:rPr>
            </w:pPr>
            <w:r w:rsidRPr="00BF5FB5">
              <w:rPr>
                <w:rFonts w:asciiTheme="majorHAnsi" w:hAnsiTheme="majorHAnsi"/>
                <w:sz w:val="24"/>
                <w:szCs w:val="24"/>
              </w:rPr>
              <w:t>7</w:t>
            </w:r>
          </w:p>
        </w:tc>
        <w:tc>
          <w:tcPr>
            <w:tcW w:w="1165" w:type="dxa"/>
          </w:tcPr>
          <w:p w:rsidR="007125E1" w:rsidRPr="00BF5FB5" w:rsidRDefault="007125E1" w:rsidP="007125E1">
            <w:pPr>
              <w:jc w:val="center"/>
              <w:rPr>
                <w:rFonts w:asciiTheme="majorHAnsi" w:hAnsiTheme="majorHAnsi"/>
                <w:sz w:val="24"/>
                <w:szCs w:val="24"/>
              </w:rPr>
            </w:pPr>
            <w:r w:rsidRPr="00BF5FB5">
              <w:rPr>
                <w:rFonts w:asciiTheme="majorHAnsi" w:hAnsiTheme="majorHAnsi"/>
                <w:sz w:val="24"/>
                <w:szCs w:val="24"/>
              </w:rPr>
              <w:t>20</w:t>
            </w:r>
          </w:p>
        </w:tc>
      </w:tr>
      <w:tr w:rsidR="007125E1" w:rsidTr="007125E1">
        <w:trPr>
          <w:trHeight w:val="1175"/>
        </w:trPr>
        <w:tc>
          <w:tcPr>
            <w:tcW w:w="6818" w:type="dxa"/>
          </w:tcPr>
          <w:p w:rsidR="007125E1" w:rsidRPr="00BF5FB5" w:rsidRDefault="007125E1" w:rsidP="007125E1">
            <w:pPr>
              <w:rPr>
                <w:rFonts w:asciiTheme="majorHAnsi" w:hAnsiTheme="majorHAnsi"/>
                <w:sz w:val="24"/>
                <w:szCs w:val="24"/>
              </w:rPr>
            </w:pPr>
            <w:r w:rsidRPr="00BF5FB5">
              <w:rPr>
                <w:rFonts w:asciiTheme="majorHAnsi" w:hAnsiTheme="majorHAnsi"/>
                <w:sz w:val="24"/>
                <w:szCs w:val="24"/>
              </w:rPr>
              <w:t>MODULE : 6</w:t>
            </w:r>
          </w:p>
          <w:p w:rsidR="007125E1" w:rsidRPr="00BF5FB5" w:rsidRDefault="007125E1" w:rsidP="007125E1">
            <w:pPr>
              <w:jc w:val="both"/>
              <w:rPr>
                <w:rFonts w:asciiTheme="majorHAnsi" w:hAnsiTheme="majorHAnsi"/>
                <w:sz w:val="24"/>
                <w:szCs w:val="24"/>
              </w:rPr>
            </w:pPr>
            <w:r w:rsidRPr="00BF5FB5">
              <w:rPr>
                <w:rFonts w:asciiTheme="majorHAnsi" w:hAnsiTheme="majorHAnsi"/>
                <w:sz w:val="24"/>
                <w:szCs w:val="24"/>
              </w:rPr>
              <w:t>Development of energy management systems – Decision support systems for energy planning and energy policy simulation.</w:t>
            </w:r>
          </w:p>
        </w:tc>
        <w:tc>
          <w:tcPr>
            <w:tcW w:w="922" w:type="dxa"/>
          </w:tcPr>
          <w:p w:rsidR="007125E1" w:rsidRPr="00BF5FB5" w:rsidRDefault="00796B75" w:rsidP="007125E1">
            <w:pPr>
              <w:jc w:val="center"/>
              <w:rPr>
                <w:rFonts w:asciiTheme="majorHAnsi" w:hAnsiTheme="majorHAnsi"/>
                <w:sz w:val="24"/>
                <w:szCs w:val="24"/>
              </w:rPr>
            </w:pPr>
            <w:r w:rsidRPr="00BF5FB5">
              <w:rPr>
                <w:rFonts w:asciiTheme="majorHAnsi" w:hAnsiTheme="majorHAnsi"/>
                <w:sz w:val="24"/>
                <w:szCs w:val="24"/>
              </w:rPr>
              <w:t>6</w:t>
            </w:r>
          </w:p>
        </w:tc>
        <w:tc>
          <w:tcPr>
            <w:tcW w:w="1165" w:type="dxa"/>
          </w:tcPr>
          <w:p w:rsidR="007125E1" w:rsidRPr="00BF5FB5" w:rsidRDefault="007125E1" w:rsidP="007125E1">
            <w:pPr>
              <w:jc w:val="center"/>
              <w:rPr>
                <w:rFonts w:asciiTheme="majorHAnsi" w:hAnsiTheme="majorHAnsi"/>
                <w:sz w:val="24"/>
                <w:szCs w:val="24"/>
              </w:rPr>
            </w:pPr>
            <w:r w:rsidRPr="00BF5FB5">
              <w:rPr>
                <w:rFonts w:asciiTheme="majorHAnsi" w:hAnsiTheme="majorHAnsi"/>
                <w:sz w:val="24"/>
                <w:szCs w:val="24"/>
              </w:rPr>
              <w:t>20</w:t>
            </w:r>
          </w:p>
        </w:tc>
      </w:tr>
    </w:tbl>
    <w:p w:rsidR="00716D61" w:rsidRDefault="00716D61" w:rsidP="00716D61">
      <w:pPr>
        <w:spacing w:after="0" w:line="360" w:lineRule="auto"/>
        <w:rPr>
          <w:rFonts w:asciiTheme="majorHAnsi" w:hAnsiTheme="majorHAnsi" w:cs="Times New Roman"/>
          <w:b/>
          <w:sz w:val="24"/>
          <w:szCs w:val="24"/>
        </w:rPr>
      </w:pPr>
    </w:p>
    <w:p w:rsidR="00716D61" w:rsidRDefault="00716D61" w:rsidP="00D56FA6">
      <w:pPr>
        <w:spacing w:after="0" w:line="360" w:lineRule="auto"/>
        <w:rPr>
          <w:rFonts w:asciiTheme="majorHAnsi" w:hAnsiTheme="majorHAnsi" w:cs="Times New Roman"/>
          <w:b/>
          <w:sz w:val="24"/>
          <w:szCs w:val="24"/>
        </w:rPr>
      </w:pPr>
    </w:p>
    <w:p w:rsidR="00716D61" w:rsidRDefault="00716D61" w:rsidP="00D56FA6">
      <w:pPr>
        <w:spacing w:after="0" w:line="360" w:lineRule="auto"/>
        <w:rPr>
          <w:rFonts w:asciiTheme="majorHAnsi" w:hAnsiTheme="majorHAnsi" w:cs="Times New Roman"/>
          <w:b/>
          <w:sz w:val="24"/>
          <w:szCs w:val="24"/>
        </w:rPr>
      </w:pPr>
    </w:p>
    <w:p w:rsidR="007125E1" w:rsidRDefault="007125E1" w:rsidP="00D56FA6">
      <w:pPr>
        <w:spacing w:after="0" w:line="360" w:lineRule="auto"/>
        <w:rPr>
          <w:rFonts w:asciiTheme="majorHAnsi" w:hAnsiTheme="majorHAnsi" w:cs="Times New Roman"/>
          <w:b/>
          <w:sz w:val="24"/>
          <w:szCs w:val="24"/>
        </w:rPr>
      </w:pPr>
    </w:p>
    <w:p w:rsidR="007125E1" w:rsidRDefault="007125E1" w:rsidP="00D56FA6">
      <w:pPr>
        <w:spacing w:after="0" w:line="360" w:lineRule="auto"/>
        <w:rPr>
          <w:rFonts w:asciiTheme="majorHAnsi" w:hAnsiTheme="majorHAnsi" w:cs="Times New Roman"/>
          <w:b/>
          <w:sz w:val="24"/>
          <w:szCs w:val="24"/>
        </w:rPr>
      </w:pPr>
    </w:p>
    <w:p w:rsidR="007125E1" w:rsidRDefault="007125E1" w:rsidP="00D56FA6">
      <w:pPr>
        <w:spacing w:after="0" w:line="360" w:lineRule="auto"/>
        <w:rPr>
          <w:rFonts w:asciiTheme="majorHAnsi" w:hAnsiTheme="majorHAnsi" w:cs="Times New Roman"/>
          <w:b/>
          <w:sz w:val="24"/>
          <w:szCs w:val="24"/>
        </w:rPr>
      </w:pPr>
    </w:p>
    <w:p w:rsidR="007125E1" w:rsidRDefault="007125E1" w:rsidP="00D56FA6">
      <w:pPr>
        <w:spacing w:after="0" w:line="360" w:lineRule="auto"/>
        <w:rPr>
          <w:rFonts w:asciiTheme="majorHAnsi" w:hAnsiTheme="majorHAnsi" w:cs="Times New Roman"/>
          <w:b/>
          <w:sz w:val="24"/>
          <w:szCs w:val="24"/>
        </w:rPr>
      </w:pPr>
    </w:p>
    <w:p w:rsidR="00796B75" w:rsidRDefault="00796B75" w:rsidP="007125E1">
      <w:pPr>
        <w:rPr>
          <w:rFonts w:ascii="Times New Roman" w:hAnsi="Times New Roman"/>
          <w:b/>
          <w:sz w:val="24"/>
          <w:szCs w:val="24"/>
        </w:rPr>
      </w:pPr>
      <w:r>
        <w:rPr>
          <w:rFonts w:asciiTheme="majorHAnsi" w:hAnsiTheme="majorHAnsi"/>
          <w:b/>
          <w:bCs/>
          <w:sz w:val="24"/>
          <w:szCs w:val="24"/>
        </w:rPr>
        <w:t xml:space="preserve">Course No: </w:t>
      </w:r>
      <w:proofErr w:type="gramStart"/>
      <w:r w:rsidR="000A5BEB" w:rsidRPr="0041570C">
        <w:rPr>
          <w:rFonts w:asciiTheme="majorHAnsi" w:eastAsia="Times New Roman" w:hAnsiTheme="majorHAnsi" w:cs="Times New Roman"/>
          <w:b/>
          <w:color w:val="000000"/>
          <w:sz w:val="28"/>
          <w:szCs w:val="28"/>
        </w:rPr>
        <w:t>08EE60</w:t>
      </w:r>
      <w:r w:rsidR="000A5BEB">
        <w:rPr>
          <w:rFonts w:asciiTheme="majorHAnsi" w:eastAsia="Times New Roman" w:hAnsiTheme="majorHAnsi" w:cs="Times New Roman"/>
          <w:b/>
          <w:color w:val="000000"/>
          <w:sz w:val="28"/>
          <w:szCs w:val="28"/>
        </w:rPr>
        <w:t>5</w:t>
      </w:r>
      <w:r w:rsidR="000A5BEB" w:rsidRPr="0041570C">
        <w:rPr>
          <w:rFonts w:asciiTheme="majorHAnsi" w:eastAsia="Times New Roman" w:hAnsiTheme="majorHAnsi" w:cs="Times New Roman"/>
          <w:b/>
          <w:color w:val="000000"/>
          <w:sz w:val="28"/>
          <w:szCs w:val="28"/>
        </w:rPr>
        <w:t>1</w:t>
      </w:r>
      <w:r w:rsidR="000A5BEB">
        <w:rPr>
          <w:rFonts w:asciiTheme="majorHAnsi" w:eastAsia="Times New Roman" w:hAnsiTheme="majorHAnsi" w:cs="Times New Roman"/>
          <w:b/>
          <w:color w:val="000000"/>
          <w:sz w:val="28"/>
          <w:szCs w:val="28"/>
        </w:rPr>
        <w:t>(</w:t>
      </w:r>
      <w:proofErr w:type="gramEnd"/>
      <w:r w:rsidR="000A5BEB">
        <w:rPr>
          <w:rFonts w:asciiTheme="majorHAnsi" w:eastAsia="Times New Roman" w:hAnsiTheme="majorHAnsi" w:cs="Times New Roman"/>
          <w:b/>
          <w:color w:val="000000"/>
          <w:sz w:val="28"/>
          <w:szCs w:val="28"/>
        </w:rPr>
        <w:t>B)</w:t>
      </w:r>
      <w:r w:rsidR="007125E1">
        <w:rPr>
          <w:rFonts w:asciiTheme="majorHAnsi" w:hAnsiTheme="majorHAnsi"/>
          <w:b/>
          <w:bCs/>
          <w:sz w:val="24"/>
          <w:szCs w:val="24"/>
        </w:rPr>
        <w:t xml:space="preserve">     Course </w:t>
      </w:r>
      <w:proofErr w:type="spellStart"/>
      <w:r w:rsidR="007125E1">
        <w:rPr>
          <w:rFonts w:asciiTheme="majorHAnsi" w:hAnsiTheme="majorHAnsi"/>
          <w:b/>
          <w:bCs/>
          <w:sz w:val="24"/>
          <w:szCs w:val="24"/>
        </w:rPr>
        <w:t>Title:</w:t>
      </w:r>
      <w:r>
        <w:rPr>
          <w:rFonts w:ascii="Times New Roman" w:hAnsi="Times New Roman"/>
          <w:b/>
          <w:sz w:val="24"/>
          <w:szCs w:val="24"/>
        </w:rPr>
        <w:t>Energy</w:t>
      </w:r>
      <w:proofErr w:type="spellEnd"/>
      <w:r>
        <w:rPr>
          <w:rFonts w:ascii="Times New Roman" w:hAnsi="Times New Roman"/>
          <w:b/>
          <w:sz w:val="24"/>
          <w:szCs w:val="24"/>
        </w:rPr>
        <w:t xml:space="preserve"> </w:t>
      </w:r>
      <w:proofErr w:type="spellStart"/>
      <w:r>
        <w:rPr>
          <w:rFonts w:ascii="Times New Roman" w:hAnsi="Times New Roman"/>
          <w:b/>
          <w:sz w:val="24"/>
          <w:szCs w:val="24"/>
        </w:rPr>
        <w:t>Modeling</w:t>
      </w:r>
      <w:proofErr w:type="spellEnd"/>
      <w:r>
        <w:rPr>
          <w:rFonts w:ascii="Times New Roman" w:hAnsi="Times New Roman"/>
          <w:b/>
          <w:sz w:val="24"/>
          <w:szCs w:val="24"/>
        </w:rPr>
        <w:t>, Economics a</w:t>
      </w:r>
      <w:r w:rsidR="007125E1">
        <w:rPr>
          <w:rFonts w:ascii="Times New Roman" w:hAnsi="Times New Roman"/>
          <w:b/>
          <w:sz w:val="24"/>
          <w:szCs w:val="24"/>
        </w:rPr>
        <w:t xml:space="preserve">nd Project </w:t>
      </w:r>
    </w:p>
    <w:p w:rsidR="00796B75" w:rsidRDefault="00796B75" w:rsidP="007125E1">
      <w:pPr>
        <w:rPr>
          <w:rFonts w:asciiTheme="majorHAnsi" w:hAnsiTheme="majorHAnsi"/>
          <w:b/>
          <w:bCs/>
          <w:sz w:val="24"/>
          <w:szCs w:val="24"/>
        </w:rPr>
      </w:pPr>
      <w:r>
        <w:rPr>
          <w:rFonts w:ascii="Times New Roman" w:hAnsi="Times New Roman"/>
          <w:b/>
          <w:sz w:val="24"/>
          <w:szCs w:val="24"/>
        </w:rPr>
        <w:t xml:space="preserve">                                                                     </w:t>
      </w:r>
      <w:proofErr w:type="spellStart"/>
      <w:r>
        <w:rPr>
          <w:rFonts w:ascii="Times New Roman" w:hAnsi="Times New Roman"/>
          <w:b/>
          <w:sz w:val="24"/>
          <w:szCs w:val="24"/>
        </w:rPr>
        <w:t>M</w:t>
      </w:r>
      <w:r w:rsidR="007125E1">
        <w:rPr>
          <w:rFonts w:ascii="Times New Roman" w:hAnsi="Times New Roman"/>
          <w:b/>
          <w:sz w:val="24"/>
          <w:szCs w:val="24"/>
        </w:rPr>
        <w:t>anagement</w:t>
      </w:r>
      <w:r w:rsidR="007125E1">
        <w:rPr>
          <w:rFonts w:asciiTheme="majorHAnsi" w:hAnsiTheme="majorHAnsi"/>
          <w:b/>
          <w:bCs/>
          <w:sz w:val="24"/>
          <w:szCs w:val="24"/>
        </w:rPr>
        <w:t>Credits</w:t>
      </w:r>
      <w:proofErr w:type="spellEnd"/>
      <w:r w:rsidR="007125E1">
        <w:rPr>
          <w:rFonts w:asciiTheme="majorHAnsi" w:hAnsiTheme="majorHAnsi"/>
          <w:b/>
          <w:bCs/>
          <w:sz w:val="24"/>
          <w:szCs w:val="24"/>
        </w:rPr>
        <w:t>: 3-0-0:</w:t>
      </w:r>
      <w:r w:rsidR="007125E1" w:rsidRPr="000B0012">
        <w:rPr>
          <w:rFonts w:asciiTheme="majorHAnsi" w:hAnsiTheme="majorHAnsi"/>
          <w:b/>
          <w:bCs/>
          <w:sz w:val="24"/>
          <w:szCs w:val="24"/>
        </w:rPr>
        <w:t xml:space="preserve"> 3</w:t>
      </w:r>
    </w:p>
    <w:p w:rsidR="007125E1" w:rsidRPr="005203FC" w:rsidRDefault="007125E1" w:rsidP="00796B75">
      <w:pPr>
        <w:ind w:left="6480" w:firstLine="720"/>
        <w:rPr>
          <w:rFonts w:asciiTheme="majorHAnsi" w:hAnsiTheme="majorHAnsi"/>
          <w:b/>
          <w:bCs/>
          <w:sz w:val="24"/>
          <w:szCs w:val="24"/>
        </w:rPr>
      </w:pPr>
      <w:r w:rsidRPr="000B0012">
        <w:rPr>
          <w:rFonts w:asciiTheme="majorHAnsi" w:hAnsiTheme="majorHAnsi"/>
          <w:b/>
          <w:bCs/>
          <w:sz w:val="24"/>
          <w:szCs w:val="24"/>
        </w:rPr>
        <w:t>Year</w:t>
      </w:r>
      <w:r>
        <w:rPr>
          <w:rFonts w:asciiTheme="majorHAnsi" w:hAnsiTheme="majorHAnsi"/>
          <w:b/>
          <w:bCs/>
          <w:sz w:val="24"/>
          <w:szCs w:val="24"/>
        </w:rPr>
        <w:t xml:space="preserve">: </w:t>
      </w:r>
      <w:r w:rsidRPr="000B0012">
        <w:rPr>
          <w:rFonts w:asciiTheme="majorHAnsi" w:hAnsiTheme="majorHAnsi"/>
          <w:b/>
          <w:bCs/>
          <w:sz w:val="24"/>
          <w:szCs w:val="24"/>
        </w:rPr>
        <w:t>2015</w:t>
      </w:r>
    </w:p>
    <w:p w:rsidR="007125E1" w:rsidRPr="000B0012" w:rsidRDefault="007125E1" w:rsidP="007125E1">
      <w:pPr>
        <w:rPr>
          <w:rFonts w:asciiTheme="majorHAnsi" w:hAnsiTheme="majorHAnsi"/>
          <w:sz w:val="24"/>
          <w:szCs w:val="24"/>
        </w:rPr>
      </w:pPr>
      <w:r w:rsidRPr="000B0012">
        <w:rPr>
          <w:rFonts w:asciiTheme="majorHAnsi" w:hAnsiTheme="majorHAnsi"/>
          <w:b/>
          <w:bCs/>
          <w:sz w:val="24"/>
          <w:szCs w:val="24"/>
        </w:rPr>
        <w:t>Pre-requisites: Nil</w:t>
      </w:r>
    </w:p>
    <w:p w:rsidR="007125E1" w:rsidRPr="000B0012" w:rsidRDefault="007125E1" w:rsidP="007125E1">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7B4EDB" w:rsidRPr="007B4EDB" w:rsidRDefault="007B4EDB" w:rsidP="0034612E">
      <w:pPr>
        <w:pStyle w:val="ListParagraph"/>
        <w:numPr>
          <w:ilvl w:val="0"/>
          <w:numId w:val="20"/>
        </w:numPr>
        <w:jc w:val="both"/>
        <w:rPr>
          <w:rFonts w:asciiTheme="majorHAnsi" w:hAnsiTheme="majorHAnsi"/>
          <w:sz w:val="24"/>
          <w:szCs w:val="24"/>
        </w:rPr>
      </w:pPr>
      <w:r w:rsidRPr="007B4EDB">
        <w:rPr>
          <w:rFonts w:asciiTheme="majorHAnsi" w:hAnsiTheme="majorHAnsi"/>
          <w:sz w:val="24"/>
          <w:szCs w:val="24"/>
        </w:rPr>
        <w:t>To understand energy demand analysis, economics of energy sources</w:t>
      </w:r>
    </w:p>
    <w:p w:rsidR="007B4EDB" w:rsidRPr="007B4EDB" w:rsidRDefault="007B4EDB" w:rsidP="0034612E">
      <w:pPr>
        <w:pStyle w:val="ListParagraph"/>
        <w:numPr>
          <w:ilvl w:val="0"/>
          <w:numId w:val="20"/>
        </w:numPr>
        <w:jc w:val="both"/>
        <w:rPr>
          <w:rFonts w:asciiTheme="majorHAnsi" w:hAnsiTheme="majorHAnsi"/>
          <w:sz w:val="24"/>
          <w:szCs w:val="24"/>
        </w:rPr>
      </w:pPr>
      <w:r w:rsidRPr="007B4EDB">
        <w:rPr>
          <w:rFonts w:asciiTheme="majorHAnsi" w:hAnsiTheme="majorHAnsi"/>
          <w:sz w:val="24"/>
          <w:szCs w:val="24"/>
        </w:rPr>
        <w:t xml:space="preserve">To understand basic concepts of econometric and </w:t>
      </w:r>
      <w:proofErr w:type="spellStart"/>
      <w:r w:rsidRPr="007B4EDB">
        <w:rPr>
          <w:rFonts w:asciiTheme="majorHAnsi" w:hAnsiTheme="majorHAnsi"/>
          <w:sz w:val="24"/>
          <w:szCs w:val="24"/>
        </w:rPr>
        <w:t>statical</w:t>
      </w:r>
      <w:proofErr w:type="spellEnd"/>
      <w:r w:rsidRPr="007B4EDB">
        <w:rPr>
          <w:rFonts w:asciiTheme="majorHAnsi" w:hAnsiTheme="majorHAnsi"/>
          <w:sz w:val="24"/>
          <w:szCs w:val="24"/>
        </w:rPr>
        <w:t xml:space="preserve"> analysis</w:t>
      </w:r>
    </w:p>
    <w:p w:rsidR="007B4EDB" w:rsidRPr="007B4EDB" w:rsidRDefault="007B4EDB" w:rsidP="0034612E">
      <w:pPr>
        <w:pStyle w:val="ListParagraph"/>
        <w:numPr>
          <w:ilvl w:val="0"/>
          <w:numId w:val="20"/>
        </w:numPr>
        <w:jc w:val="both"/>
        <w:rPr>
          <w:rFonts w:asciiTheme="majorHAnsi" w:hAnsiTheme="majorHAnsi"/>
          <w:sz w:val="24"/>
          <w:szCs w:val="24"/>
        </w:rPr>
      </w:pPr>
      <w:r w:rsidRPr="007B4EDB">
        <w:rPr>
          <w:rFonts w:asciiTheme="majorHAnsi" w:hAnsiTheme="majorHAnsi"/>
          <w:sz w:val="24"/>
          <w:szCs w:val="24"/>
        </w:rPr>
        <w:t>To develop and understand about energy modelling, energy economics and policy</w:t>
      </w:r>
    </w:p>
    <w:p w:rsidR="007125E1" w:rsidRPr="007B4EDB" w:rsidRDefault="007B4EDB" w:rsidP="0034612E">
      <w:pPr>
        <w:pStyle w:val="ListParagraph"/>
        <w:numPr>
          <w:ilvl w:val="0"/>
          <w:numId w:val="20"/>
        </w:numPr>
        <w:jc w:val="both"/>
        <w:rPr>
          <w:rFonts w:asciiTheme="majorHAnsi" w:hAnsiTheme="majorHAnsi"/>
          <w:sz w:val="24"/>
          <w:szCs w:val="24"/>
        </w:rPr>
      </w:pPr>
      <w:r w:rsidRPr="007B4EDB">
        <w:rPr>
          <w:rFonts w:asciiTheme="majorHAnsi" w:hAnsiTheme="majorHAnsi"/>
          <w:sz w:val="24"/>
          <w:szCs w:val="24"/>
        </w:rPr>
        <w:t>To understand project evaluation and management, project evaluation techniques</w:t>
      </w:r>
    </w:p>
    <w:p w:rsidR="007125E1" w:rsidRDefault="007125E1" w:rsidP="007125E1">
      <w:pPr>
        <w:rPr>
          <w:rFonts w:asciiTheme="majorHAnsi" w:hAnsiTheme="majorHAnsi"/>
          <w:b/>
          <w:bCs/>
          <w:sz w:val="24"/>
          <w:szCs w:val="24"/>
        </w:rPr>
      </w:pPr>
      <w:r w:rsidRPr="000B0012">
        <w:rPr>
          <w:rFonts w:asciiTheme="majorHAnsi" w:hAnsiTheme="majorHAnsi"/>
          <w:b/>
          <w:bCs/>
          <w:sz w:val="24"/>
          <w:szCs w:val="24"/>
        </w:rPr>
        <w:t>Syllabus</w:t>
      </w:r>
    </w:p>
    <w:p w:rsidR="00B66D06" w:rsidRPr="007B4EDB" w:rsidRDefault="00B66D06" w:rsidP="007B4EDB">
      <w:pPr>
        <w:spacing w:after="0" w:line="240" w:lineRule="auto"/>
        <w:jc w:val="both"/>
        <w:rPr>
          <w:rFonts w:asciiTheme="majorHAnsi" w:hAnsiTheme="majorHAnsi"/>
        </w:rPr>
      </w:pPr>
      <w:r w:rsidRPr="007B4EDB">
        <w:rPr>
          <w:rFonts w:asciiTheme="majorHAnsi" w:hAnsiTheme="majorHAnsi"/>
          <w:sz w:val="24"/>
          <w:szCs w:val="24"/>
        </w:rPr>
        <w:t xml:space="preserve">Models and </w:t>
      </w:r>
      <w:proofErr w:type="spellStart"/>
      <w:r w:rsidRPr="007B4EDB">
        <w:rPr>
          <w:rFonts w:asciiTheme="majorHAnsi" w:hAnsiTheme="majorHAnsi"/>
          <w:sz w:val="24"/>
          <w:szCs w:val="24"/>
        </w:rPr>
        <w:t>modeling</w:t>
      </w:r>
      <w:proofErr w:type="spellEnd"/>
      <w:r w:rsidRPr="007B4EDB">
        <w:rPr>
          <w:rFonts w:asciiTheme="majorHAnsi" w:hAnsiTheme="majorHAnsi"/>
          <w:sz w:val="24"/>
          <w:szCs w:val="24"/>
        </w:rPr>
        <w:t xml:space="preserve"> approaches: Input output analysis, Energy demand analysis and forecasting, Economics of stand-alone power supply systems, Project </w:t>
      </w:r>
      <w:proofErr w:type="spellStart"/>
      <w:r w:rsidRPr="007B4EDB">
        <w:rPr>
          <w:rFonts w:asciiTheme="majorHAnsi" w:hAnsiTheme="majorHAnsi"/>
          <w:sz w:val="24"/>
          <w:szCs w:val="24"/>
        </w:rPr>
        <w:t>management.Basic</w:t>
      </w:r>
      <w:proofErr w:type="spellEnd"/>
      <w:r w:rsidRPr="007B4EDB">
        <w:rPr>
          <w:rFonts w:asciiTheme="majorHAnsi" w:hAnsiTheme="majorHAnsi"/>
          <w:sz w:val="24"/>
          <w:szCs w:val="24"/>
        </w:rPr>
        <w:t xml:space="preserve"> concept of econometrics and statistical analysis: The 2-variable regression model; The multiple regression model; Energy and environmental Input – Output analyses using I-O model, Energy </w:t>
      </w:r>
      <w:proofErr w:type="spellStart"/>
      <w:r w:rsidRPr="007B4EDB">
        <w:rPr>
          <w:rFonts w:asciiTheme="majorHAnsi" w:hAnsiTheme="majorHAnsi"/>
          <w:sz w:val="24"/>
          <w:szCs w:val="24"/>
        </w:rPr>
        <w:t>Modeling</w:t>
      </w:r>
      <w:proofErr w:type="spellEnd"/>
      <w:r w:rsidRPr="007B4EDB">
        <w:rPr>
          <w:rFonts w:asciiTheme="majorHAnsi" w:hAnsiTheme="majorHAnsi"/>
          <w:sz w:val="24"/>
          <w:szCs w:val="24"/>
        </w:rPr>
        <w:t>: Interdependence of energy-economy-</w:t>
      </w:r>
      <w:proofErr w:type="spellStart"/>
      <w:r w:rsidRPr="007B4EDB">
        <w:rPr>
          <w:rFonts w:asciiTheme="majorHAnsi" w:hAnsiTheme="majorHAnsi"/>
          <w:sz w:val="24"/>
          <w:szCs w:val="24"/>
        </w:rPr>
        <w:t>environent</w:t>
      </w:r>
      <w:proofErr w:type="spellEnd"/>
      <w:r w:rsidRPr="007B4EDB">
        <w:rPr>
          <w:rFonts w:asciiTheme="majorHAnsi" w:hAnsiTheme="majorHAnsi"/>
          <w:sz w:val="24"/>
          <w:szCs w:val="24"/>
        </w:rPr>
        <w:t xml:space="preserve">; </w:t>
      </w:r>
      <w:proofErr w:type="spellStart"/>
      <w:r w:rsidRPr="007B4EDB">
        <w:rPr>
          <w:rFonts w:asciiTheme="majorHAnsi" w:hAnsiTheme="majorHAnsi"/>
          <w:sz w:val="24"/>
          <w:szCs w:val="24"/>
        </w:rPr>
        <w:t>Modeling</w:t>
      </w:r>
      <w:proofErr w:type="spellEnd"/>
      <w:r w:rsidRPr="007B4EDB">
        <w:rPr>
          <w:rFonts w:asciiTheme="majorHAnsi" w:hAnsiTheme="majorHAnsi"/>
          <w:sz w:val="24"/>
          <w:szCs w:val="24"/>
        </w:rPr>
        <w:t xml:space="preserve"> concept, and application, Methodology of energy demand analysis; Methodology for energy </w:t>
      </w:r>
      <w:proofErr w:type="spellStart"/>
      <w:r w:rsidRPr="007B4EDB">
        <w:rPr>
          <w:rFonts w:asciiTheme="majorHAnsi" w:hAnsiTheme="majorHAnsi"/>
          <w:sz w:val="24"/>
          <w:szCs w:val="24"/>
        </w:rPr>
        <w:t>forecasting;Energy</w:t>
      </w:r>
      <w:proofErr w:type="spellEnd"/>
      <w:r w:rsidRPr="007B4EDB">
        <w:rPr>
          <w:rFonts w:asciiTheme="majorHAnsi" w:hAnsiTheme="majorHAnsi"/>
          <w:sz w:val="24"/>
          <w:szCs w:val="24"/>
        </w:rPr>
        <w:t xml:space="preserve"> Economics and Policies: National and </w:t>
      </w:r>
      <w:proofErr w:type="spellStart"/>
      <w:r w:rsidRPr="007B4EDB">
        <w:rPr>
          <w:rFonts w:asciiTheme="majorHAnsi" w:hAnsiTheme="majorHAnsi"/>
          <w:sz w:val="24"/>
          <w:szCs w:val="24"/>
        </w:rPr>
        <w:t>Sectoral</w:t>
      </w:r>
      <w:proofErr w:type="spellEnd"/>
      <w:r w:rsidRPr="007B4EDB">
        <w:rPr>
          <w:rFonts w:asciiTheme="majorHAnsi" w:hAnsiTheme="majorHAnsi"/>
          <w:sz w:val="24"/>
          <w:szCs w:val="24"/>
        </w:rPr>
        <w:t xml:space="preserve"> energy planning; Integrated resources planning; Energy </w:t>
      </w:r>
      <w:proofErr w:type="spellStart"/>
      <w:r w:rsidRPr="007B4EDB">
        <w:rPr>
          <w:rFonts w:asciiTheme="majorHAnsi" w:hAnsiTheme="majorHAnsi"/>
          <w:sz w:val="24"/>
          <w:szCs w:val="24"/>
        </w:rPr>
        <w:t>pricing.Project</w:t>
      </w:r>
      <w:proofErr w:type="spellEnd"/>
      <w:r w:rsidRPr="007B4EDB">
        <w:rPr>
          <w:rFonts w:asciiTheme="majorHAnsi" w:hAnsiTheme="majorHAnsi"/>
          <w:sz w:val="24"/>
          <w:szCs w:val="24"/>
        </w:rPr>
        <w:t xml:space="preserve"> Evaluation &amp; Management: Financial analysis: Project cash flows, time value of money, life cycle approach &amp; analysis</w:t>
      </w:r>
      <w:r w:rsidR="007B4EDB">
        <w:rPr>
          <w:rFonts w:asciiTheme="majorHAnsi" w:hAnsiTheme="majorHAnsi"/>
          <w:sz w:val="24"/>
          <w:szCs w:val="24"/>
        </w:rPr>
        <w:t xml:space="preserve">. </w:t>
      </w:r>
      <w:r w:rsidRPr="007B4EDB">
        <w:rPr>
          <w:rFonts w:asciiTheme="majorHAnsi" w:hAnsiTheme="majorHAnsi"/>
          <w:sz w:val="24"/>
          <w:szCs w:val="24"/>
        </w:rPr>
        <w:t>Network analysis for project management; Project material management, evaluation &amp; analysis</w:t>
      </w:r>
      <w:r w:rsidR="007B4EDB">
        <w:rPr>
          <w:rFonts w:asciiTheme="majorHAnsi" w:hAnsiTheme="majorHAnsi"/>
          <w:sz w:val="24"/>
          <w:szCs w:val="24"/>
        </w:rPr>
        <w:t>.</w:t>
      </w:r>
    </w:p>
    <w:p w:rsidR="007B4EDB" w:rsidRDefault="007B4EDB" w:rsidP="007125E1">
      <w:pPr>
        <w:jc w:val="both"/>
        <w:rPr>
          <w:rFonts w:asciiTheme="majorHAnsi" w:hAnsiTheme="majorHAnsi"/>
          <w:b/>
          <w:bCs/>
          <w:sz w:val="24"/>
          <w:szCs w:val="24"/>
        </w:rPr>
      </w:pPr>
    </w:p>
    <w:p w:rsidR="007125E1" w:rsidRDefault="007125E1" w:rsidP="007125E1">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7125E1" w:rsidRPr="000B0012" w:rsidRDefault="007B4EDB" w:rsidP="007125E1">
      <w:pPr>
        <w:jc w:val="both"/>
        <w:rPr>
          <w:rFonts w:asciiTheme="majorHAnsi" w:hAnsiTheme="majorHAnsi"/>
          <w:sz w:val="24"/>
          <w:szCs w:val="24"/>
        </w:rPr>
      </w:pPr>
      <w:r w:rsidRPr="007B4EDB">
        <w:rPr>
          <w:rFonts w:asciiTheme="majorHAnsi" w:hAnsiTheme="majorHAnsi"/>
          <w:sz w:val="24"/>
          <w:szCs w:val="24"/>
        </w:rPr>
        <w:t>Students are capable to understand energy demand analysis, economics of energy sources, energy modelling and project evaluation techniques</w:t>
      </w:r>
    </w:p>
    <w:p w:rsidR="007125E1" w:rsidRDefault="007125E1" w:rsidP="007125E1">
      <w:pPr>
        <w:jc w:val="both"/>
        <w:rPr>
          <w:rFonts w:asciiTheme="majorHAnsi" w:hAnsiTheme="majorHAnsi"/>
          <w:b/>
          <w:bCs/>
          <w:sz w:val="24"/>
          <w:szCs w:val="24"/>
        </w:rPr>
      </w:pPr>
      <w:r w:rsidRPr="000B0012">
        <w:rPr>
          <w:rFonts w:asciiTheme="majorHAnsi" w:hAnsiTheme="majorHAnsi"/>
          <w:b/>
          <w:bCs/>
          <w:sz w:val="24"/>
          <w:szCs w:val="24"/>
        </w:rPr>
        <w:t xml:space="preserve">Text Books: </w:t>
      </w:r>
      <w:r w:rsidRPr="000B0012">
        <w:rPr>
          <w:rFonts w:asciiTheme="majorHAnsi" w:hAnsiTheme="majorHAnsi"/>
          <w:b/>
          <w:bCs/>
          <w:sz w:val="24"/>
          <w:szCs w:val="24"/>
        </w:rPr>
        <w:tab/>
      </w:r>
    </w:p>
    <w:p w:rsidR="00B66D06" w:rsidRPr="007B4EDB" w:rsidRDefault="00B66D06" w:rsidP="0034612E">
      <w:pPr>
        <w:numPr>
          <w:ilvl w:val="0"/>
          <w:numId w:val="11"/>
        </w:numPr>
        <w:spacing w:after="0"/>
        <w:jc w:val="both"/>
        <w:rPr>
          <w:rFonts w:asciiTheme="majorHAnsi" w:hAnsiTheme="majorHAnsi"/>
          <w:sz w:val="24"/>
          <w:szCs w:val="24"/>
        </w:rPr>
      </w:pPr>
      <w:r w:rsidRPr="007B4EDB">
        <w:rPr>
          <w:rFonts w:asciiTheme="majorHAnsi" w:hAnsiTheme="majorHAnsi"/>
          <w:sz w:val="24"/>
          <w:szCs w:val="24"/>
        </w:rPr>
        <w:t xml:space="preserve">Energy Policy Analysis and </w:t>
      </w:r>
      <w:proofErr w:type="spellStart"/>
      <w:r w:rsidRPr="007B4EDB">
        <w:rPr>
          <w:rFonts w:asciiTheme="majorHAnsi" w:hAnsiTheme="majorHAnsi"/>
          <w:sz w:val="24"/>
          <w:szCs w:val="24"/>
        </w:rPr>
        <w:t>Modeling</w:t>
      </w:r>
      <w:proofErr w:type="spellEnd"/>
      <w:r w:rsidRPr="007B4EDB">
        <w:rPr>
          <w:rFonts w:asciiTheme="majorHAnsi" w:hAnsiTheme="majorHAnsi"/>
          <w:sz w:val="24"/>
          <w:szCs w:val="24"/>
        </w:rPr>
        <w:t xml:space="preserve">, M. </w:t>
      </w:r>
      <w:proofErr w:type="spellStart"/>
      <w:r w:rsidRPr="007B4EDB">
        <w:rPr>
          <w:rFonts w:asciiTheme="majorHAnsi" w:hAnsiTheme="majorHAnsi"/>
          <w:sz w:val="24"/>
          <w:szCs w:val="24"/>
        </w:rPr>
        <w:t>Munasinghe</w:t>
      </w:r>
      <w:proofErr w:type="spellEnd"/>
      <w:r w:rsidRPr="007B4EDB">
        <w:rPr>
          <w:rFonts w:asciiTheme="majorHAnsi" w:hAnsiTheme="majorHAnsi"/>
          <w:sz w:val="24"/>
          <w:szCs w:val="24"/>
        </w:rPr>
        <w:t xml:space="preserve"> and P. Meier Cambridge University Press, 1993.</w:t>
      </w:r>
    </w:p>
    <w:p w:rsidR="00B66D06" w:rsidRPr="007B4EDB" w:rsidRDefault="00B66D06" w:rsidP="0034612E">
      <w:pPr>
        <w:numPr>
          <w:ilvl w:val="0"/>
          <w:numId w:val="11"/>
        </w:numPr>
        <w:spacing w:after="0"/>
        <w:jc w:val="both"/>
        <w:rPr>
          <w:rFonts w:asciiTheme="majorHAnsi" w:hAnsiTheme="majorHAnsi"/>
          <w:sz w:val="24"/>
          <w:szCs w:val="24"/>
        </w:rPr>
      </w:pPr>
      <w:r w:rsidRPr="007B4EDB">
        <w:rPr>
          <w:rFonts w:asciiTheme="majorHAnsi" w:hAnsiTheme="majorHAnsi"/>
          <w:sz w:val="24"/>
          <w:szCs w:val="24"/>
        </w:rPr>
        <w:t>The Economics of Energy Demand: A Survey of Applications, W.A Donnelly New York, 1987.</w:t>
      </w:r>
    </w:p>
    <w:p w:rsidR="00B66D06" w:rsidRPr="007B4EDB" w:rsidRDefault="00B66D06" w:rsidP="0034612E">
      <w:pPr>
        <w:numPr>
          <w:ilvl w:val="0"/>
          <w:numId w:val="11"/>
        </w:numPr>
        <w:spacing w:after="0"/>
        <w:jc w:val="both"/>
        <w:rPr>
          <w:rFonts w:asciiTheme="majorHAnsi" w:hAnsiTheme="majorHAnsi"/>
          <w:sz w:val="24"/>
          <w:szCs w:val="24"/>
        </w:rPr>
      </w:pPr>
      <w:r w:rsidRPr="007B4EDB">
        <w:rPr>
          <w:rFonts w:asciiTheme="majorHAnsi" w:hAnsiTheme="majorHAnsi"/>
          <w:sz w:val="24"/>
          <w:szCs w:val="24"/>
        </w:rPr>
        <w:t xml:space="preserve">Econometrics Models and Economic Forecasts, S. </w:t>
      </w:r>
      <w:proofErr w:type="spellStart"/>
      <w:r w:rsidRPr="007B4EDB">
        <w:rPr>
          <w:rFonts w:asciiTheme="majorHAnsi" w:hAnsiTheme="majorHAnsi"/>
          <w:sz w:val="24"/>
          <w:szCs w:val="24"/>
        </w:rPr>
        <w:t>Pindyck</w:t>
      </w:r>
      <w:proofErr w:type="spellEnd"/>
      <w:r w:rsidRPr="007B4EDB">
        <w:rPr>
          <w:rFonts w:asciiTheme="majorHAnsi" w:hAnsiTheme="majorHAnsi"/>
          <w:sz w:val="24"/>
          <w:szCs w:val="24"/>
        </w:rPr>
        <w:t xml:space="preserve"> and Daniel L </w:t>
      </w:r>
      <w:proofErr w:type="spellStart"/>
      <w:r w:rsidRPr="007B4EDB">
        <w:rPr>
          <w:rFonts w:asciiTheme="majorHAnsi" w:hAnsiTheme="majorHAnsi"/>
          <w:sz w:val="24"/>
          <w:szCs w:val="24"/>
        </w:rPr>
        <w:t>Rubinfeld</w:t>
      </w:r>
      <w:proofErr w:type="spellEnd"/>
      <w:r w:rsidRPr="007B4EDB">
        <w:rPr>
          <w:rFonts w:asciiTheme="majorHAnsi" w:hAnsiTheme="majorHAnsi"/>
          <w:sz w:val="24"/>
          <w:szCs w:val="24"/>
        </w:rPr>
        <w:t>, 3</w:t>
      </w:r>
      <w:r w:rsidRPr="007B4EDB">
        <w:rPr>
          <w:rFonts w:asciiTheme="majorHAnsi" w:hAnsiTheme="majorHAnsi"/>
          <w:sz w:val="24"/>
          <w:szCs w:val="24"/>
          <w:vertAlign w:val="superscript"/>
        </w:rPr>
        <w:t>rd</w:t>
      </w:r>
      <w:r w:rsidRPr="007B4EDB">
        <w:rPr>
          <w:rFonts w:asciiTheme="majorHAnsi" w:hAnsiTheme="majorHAnsi"/>
          <w:sz w:val="24"/>
          <w:szCs w:val="24"/>
        </w:rPr>
        <w:t xml:space="preserve"> edition McGraw Hill, New York 1991.</w:t>
      </w:r>
    </w:p>
    <w:p w:rsidR="007125E1" w:rsidRPr="007B4EDB" w:rsidRDefault="007125E1" w:rsidP="007125E1">
      <w:pPr>
        <w:spacing w:after="0" w:line="360" w:lineRule="auto"/>
        <w:jc w:val="both"/>
        <w:rPr>
          <w:rFonts w:asciiTheme="majorHAnsi" w:hAnsiTheme="majorHAnsi"/>
          <w:b/>
          <w:bCs/>
          <w:sz w:val="24"/>
          <w:szCs w:val="24"/>
        </w:rPr>
      </w:pPr>
    </w:p>
    <w:p w:rsidR="007125E1" w:rsidRPr="007B4EDB" w:rsidRDefault="007125E1" w:rsidP="00B66D06">
      <w:pPr>
        <w:jc w:val="both"/>
        <w:rPr>
          <w:rFonts w:asciiTheme="majorHAnsi" w:hAnsiTheme="majorHAnsi"/>
          <w:sz w:val="24"/>
          <w:szCs w:val="24"/>
        </w:rPr>
      </w:pPr>
      <w:r w:rsidRPr="007B4EDB">
        <w:rPr>
          <w:rFonts w:asciiTheme="majorHAnsi" w:hAnsiTheme="majorHAnsi"/>
          <w:b/>
          <w:bCs/>
          <w:sz w:val="24"/>
          <w:szCs w:val="24"/>
        </w:rPr>
        <w:t>References</w:t>
      </w:r>
      <w:r w:rsidRPr="007B4EDB">
        <w:rPr>
          <w:rFonts w:asciiTheme="majorHAnsi" w:hAnsiTheme="majorHAnsi"/>
          <w:sz w:val="24"/>
          <w:szCs w:val="24"/>
        </w:rPr>
        <w:t xml:space="preserve">:  </w:t>
      </w:r>
      <w:r w:rsidRPr="007B4EDB">
        <w:rPr>
          <w:rFonts w:asciiTheme="majorHAnsi" w:hAnsiTheme="majorHAnsi"/>
          <w:sz w:val="24"/>
          <w:szCs w:val="24"/>
        </w:rPr>
        <w:tab/>
      </w:r>
    </w:p>
    <w:p w:rsidR="00B66D06" w:rsidRPr="007B4EDB" w:rsidRDefault="00B66D06" w:rsidP="0034612E">
      <w:pPr>
        <w:numPr>
          <w:ilvl w:val="0"/>
          <w:numId w:val="12"/>
        </w:numPr>
        <w:spacing w:after="0"/>
        <w:jc w:val="both"/>
        <w:rPr>
          <w:rFonts w:asciiTheme="majorHAnsi" w:hAnsiTheme="majorHAnsi"/>
          <w:sz w:val="24"/>
          <w:szCs w:val="24"/>
        </w:rPr>
      </w:pPr>
      <w:proofErr w:type="spellStart"/>
      <w:r w:rsidRPr="007B4EDB">
        <w:rPr>
          <w:rFonts w:asciiTheme="majorHAnsi" w:hAnsiTheme="majorHAnsi"/>
          <w:sz w:val="24"/>
          <w:szCs w:val="24"/>
        </w:rPr>
        <w:t>Sectoral</w:t>
      </w:r>
      <w:proofErr w:type="spellEnd"/>
      <w:r w:rsidRPr="007B4EDB">
        <w:rPr>
          <w:rFonts w:asciiTheme="majorHAnsi" w:hAnsiTheme="majorHAnsi"/>
          <w:sz w:val="24"/>
          <w:szCs w:val="24"/>
        </w:rPr>
        <w:t xml:space="preserve"> Energy Demand Studies: Application of the END-USE Approach to Asian Countries, UN-ESCAP, New York 1991. </w:t>
      </w:r>
    </w:p>
    <w:p w:rsidR="00B66D06" w:rsidRPr="007B4EDB" w:rsidRDefault="00B66D06" w:rsidP="0034612E">
      <w:pPr>
        <w:numPr>
          <w:ilvl w:val="0"/>
          <w:numId w:val="12"/>
        </w:numPr>
        <w:spacing w:after="0"/>
        <w:jc w:val="both"/>
        <w:rPr>
          <w:rFonts w:asciiTheme="majorHAnsi" w:hAnsiTheme="majorHAnsi"/>
          <w:sz w:val="24"/>
          <w:szCs w:val="24"/>
        </w:rPr>
      </w:pPr>
      <w:r w:rsidRPr="007B4EDB">
        <w:rPr>
          <w:rFonts w:asciiTheme="majorHAnsi" w:hAnsiTheme="majorHAnsi"/>
          <w:sz w:val="24"/>
          <w:szCs w:val="24"/>
        </w:rPr>
        <w:t xml:space="preserve">Guide Book on Energy – Environment Planning in Developing Countries – Methodological Guide on Economic Sustainability and Environmental Betterment </w:t>
      </w:r>
      <w:r w:rsidRPr="007B4EDB">
        <w:rPr>
          <w:rFonts w:asciiTheme="majorHAnsi" w:hAnsiTheme="majorHAnsi"/>
          <w:sz w:val="24"/>
          <w:szCs w:val="24"/>
        </w:rPr>
        <w:lastRenderedPageBreak/>
        <w:t>Through Energy Savings and Fuel Switching in Developing Countries, UN-ESCAP, New York 1996.</w:t>
      </w:r>
    </w:p>
    <w:p w:rsidR="00B66D06" w:rsidRPr="007B4EDB" w:rsidRDefault="00B66D06" w:rsidP="0034612E">
      <w:pPr>
        <w:numPr>
          <w:ilvl w:val="0"/>
          <w:numId w:val="12"/>
        </w:numPr>
        <w:spacing w:after="0"/>
        <w:jc w:val="both"/>
        <w:rPr>
          <w:rFonts w:asciiTheme="majorHAnsi" w:hAnsiTheme="majorHAnsi"/>
          <w:sz w:val="24"/>
          <w:szCs w:val="24"/>
        </w:rPr>
      </w:pPr>
      <w:r w:rsidRPr="007B4EDB">
        <w:rPr>
          <w:rFonts w:asciiTheme="majorHAnsi" w:hAnsiTheme="majorHAnsi"/>
          <w:sz w:val="24"/>
          <w:szCs w:val="24"/>
        </w:rPr>
        <w:t xml:space="preserve">Forecasting Methods and Applications, </w:t>
      </w:r>
      <w:proofErr w:type="spellStart"/>
      <w:r w:rsidRPr="007B4EDB">
        <w:rPr>
          <w:rFonts w:asciiTheme="majorHAnsi" w:hAnsiTheme="majorHAnsi"/>
          <w:sz w:val="24"/>
          <w:szCs w:val="24"/>
        </w:rPr>
        <w:t>S.Makridakis</w:t>
      </w:r>
      <w:proofErr w:type="spellEnd"/>
      <w:r w:rsidRPr="007B4EDB">
        <w:rPr>
          <w:rFonts w:asciiTheme="majorHAnsi" w:hAnsiTheme="majorHAnsi"/>
          <w:sz w:val="24"/>
          <w:szCs w:val="24"/>
        </w:rPr>
        <w:t>, Wiley 1983.</w:t>
      </w:r>
    </w:p>
    <w:p w:rsidR="00B66D06" w:rsidRDefault="00B66D06" w:rsidP="00B66D06">
      <w:pPr>
        <w:spacing w:after="0"/>
        <w:jc w:val="both"/>
        <w:rPr>
          <w:rFonts w:ascii="Times New Roman" w:hAnsi="Times New Roman"/>
          <w:sz w:val="24"/>
          <w:szCs w:val="24"/>
        </w:rPr>
      </w:pPr>
    </w:p>
    <w:p w:rsidR="00796B75" w:rsidRDefault="00796B75" w:rsidP="00B66D06">
      <w:pPr>
        <w:spacing w:after="0"/>
        <w:jc w:val="both"/>
        <w:rPr>
          <w:rFonts w:ascii="Times New Roman" w:hAnsi="Times New Roman"/>
          <w:sz w:val="24"/>
          <w:szCs w:val="24"/>
        </w:rPr>
      </w:pPr>
    </w:p>
    <w:p w:rsidR="00796B75" w:rsidRDefault="00796B75" w:rsidP="00B66D06">
      <w:pPr>
        <w:spacing w:after="0"/>
        <w:jc w:val="both"/>
        <w:rPr>
          <w:rFonts w:ascii="Times New Roman" w:hAnsi="Times New Roman"/>
          <w:sz w:val="24"/>
          <w:szCs w:val="24"/>
        </w:rPr>
      </w:pPr>
    </w:p>
    <w:p w:rsidR="00796B75" w:rsidRDefault="00796B75" w:rsidP="00B66D06">
      <w:pPr>
        <w:spacing w:after="0"/>
        <w:jc w:val="both"/>
        <w:rPr>
          <w:rFonts w:ascii="Times New Roman" w:hAnsi="Times New Roman"/>
          <w:sz w:val="24"/>
          <w:szCs w:val="24"/>
        </w:rPr>
      </w:pPr>
    </w:p>
    <w:p w:rsidR="00B66D06" w:rsidRDefault="00B66D06"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96B75" w:rsidRDefault="00796B75" w:rsidP="00B66D06">
      <w:pPr>
        <w:spacing w:after="0"/>
        <w:jc w:val="both"/>
        <w:rPr>
          <w:rFonts w:asciiTheme="majorHAnsi" w:hAnsiTheme="majorHAnsi"/>
          <w:b/>
          <w:sz w:val="24"/>
          <w:szCs w:val="24"/>
        </w:rPr>
      </w:pPr>
    </w:p>
    <w:p w:rsidR="007125E1" w:rsidRPr="007125E1" w:rsidRDefault="007125E1" w:rsidP="007125E1">
      <w:pPr>
        <w:ind w:left="1440" w:hanging="1440"/>
        <w:jc w:val="center"/>
        <w:rPr>
          <w:rFonts w:asciiTheme="majorHAnsi" w:hAnsiTheme="majorHAnsi"/>
          <w:b/>
          <w:sz w:val="24"/>
          <w:szCs w:val="24"/>
        </w:rPr>
      </w:pPr>
      <w:r w:rsidRPr="002911C8">
        <w:rPr>
          <w:rFonts w:asciiTheme="majorHAnsi" w:hAnsiTheme="majorHAnsi"/>
          <w:b/>
          <w:sz w:val="24"/>
          <w:szCs w:val="24"/>
        </w:rPr>
        <w:lastRenderedPageBreak/>
        <w:t>COURSE PLAN</w:t>
      </w:r>
    </w:p>
    <w:tbl>
      <w:tblPr>
        <w:tblStyle w:val="TableGrid"/>
        <w:tblpPr w:leftFromText="180" w:rightFromText="180" w:vertAnchor="page" w:horzAnchor="margin" w:tblpY="1576"/>
        <w:tblW w:w="0" w:type="auto"/>
        <w:tblLook w:val="04A0" w:firstRow="1" w:lastRow="0" w:firstColumn="1" w:lastColumn="0" w:noHBand="0" w:noVBand="1"/>
      </w:tblPr>
      <w:tblGrid>
        <w:gridCol w:w="6818"/>
        <w:gridCol w:w="982"/>
        <w:gridCol w:w="1249"/>
      </w:tblGrid>
      <w:tr w:rsidR="00B66D06" w:rsidTr="0090560F">
        <w:trPr>
          <w:trHeight w:val="134"/>
        </w:trPr>
        <w:tc>
          <w:tcPr>
            <w:tcW w:w="8905" w:type="dxa"/>
            <w:gridSpan w:val="3"/>
            <w:shd w:val="clear" w:color="auto" w:fill="D9D9D9" w:themeFill="background1" w:themeFillShade="D9"/>
          </w:tcPr>
          <w:p w:rsidR="00796B75" w:rsidRPr="007B4EDB" w:rsidRDefault="00B66D06" w:rsidP="00796B75">
            <w:pPr>
              <w:rPr>
                <w:rFonts w:asciiTheme="majorHAnsi" w:hAnsiTheme="majorHAnsi"/>
                <w:b/>
              </w:rPr>
            </w:pPr>
            <w:r w:rsidRPr="007B4EDB">
              <w:rPr>
                <w:rFonts w:asciiTheme="majorHAnsi" w:hAnsiTheme="majorHAnsi"/>
                <w:b/>
              </w:rPr>
              <w:t>COURSE NO:</w:t>
            </w:r>
            <w:r w:rsidR="000A5BEB" w:rsidRPr="0041570C">
              <w:rPr>
                <w:rFonts w:asciiTheme="majorHAnsi" w:eastAsia="Times New Roman" w:hAnsiTheme="majorHAnsi" w:cs="Times New Roman"/>
                <w:b/>
                <w:color w:val="000000"/>
                <w:sz w:val="28"/>
                <w:szCs w:val="28"/>
              </w:rPr>
              <w:t>08EE60</w:t>
            </w:r>
            <w:r w:rsidR="000A5BEB">
              <w:rPr>
                <w:rFonts w:asciiTheme="majorHAnsi" w:eastAsia="Times New Roman" w:hAnsiTheme="majorHAnsi" w:cs="Times New Roman"/>
                <w:b/>
                <w:color w:val="000000"/>
                <w:sz w:val="28"/>
                <w:szCs w:val="28"/>
              </w:rPr>
              <w:t>5</w:t>
            </w:r>
            <w:r w:rsidR="000A5BEB" w:rsidRPr="0041570C">
              <w:rPr>
                <w:rFonts w:asciiTheme="majorHAnsi" w:eastAsia="Times New Roman" w:hAnsiTheme="majorHAnsi" w:cs="Times New Roman"/>
                <w:b/>
                <w:color w:val="000000"/>
                <w:sz w:val="28"/>
                <w:szCs w:val="28"/>
              </w:rPr>
              <w:t>1</w:t>
            </w:r>
            <w:r w:rsidR="000A5BEB">
              <w:rPr>
                <w:rFonts w:asciiTheme="majorHAnsi" w:eastAsia="Times New Roman" w:hAnsiTheme="majorHAnsi" w:cs="Times New Roman"/>
                <w:b/>
                <w:color w:val="000000"/>
                <w:sz w:val="28"/>
                <w:szCs w:val="28"/>
              </w:rPr>
              <w:t>(B)</w:t>
            </w:r>
            <w:r w:rsidR="000A5BEB">
              <w:rPr>
                <w:rFonts w:asciiTheme="majorHAnsi" w:hAnsiTheme="majorHAnsi"/>
                <w:b/>
                <w:bCs/>
                <w:sz w:val="24"/>
                <w:szCs w:val="24"/>
              </w:rPr>
              <w:t xml:space="preserve">     </w:t>
            </w:r>
            <w:r w:rsidR="00796B75" w:rsidRPr="007B4EDB">
              <w:rPr>
                <w:rFonts w:asciiTheme="majorHAnsi" w:hAnsiTheme="majorHAnsi"/>
                <w:b/>
              </w:rPr>
              <w:t xml:space="preserve"> </w:t>
            </w:r>
            <w:r w:rsidRPr="007B4EDB">
              <w:rPr>
                <w:rFonts w:asciiTheme="majorHAnsi" w:hAnsiTheme="majorHAnsi"/>
                <w:b/>
              </w:rPr>
              <w:t xml:space="preserve"> COURSE TITLE:</w:t>
            </w:r>
            <w:r w:rsidR="00796B75" w:rsidRPr="007B4EDB">
              <w:rPr>
                <w:rFonts w:asciiTheme="majorHAnsi" w:hAnsiTheme="majorHAnsi"/>
                <w:b/>
              </w:rPr>
              <w:t xml:space="preserve"> Energy </w:t>
            </w:r>
            <w:proofErr w:type="spellStart"/>
            <w:r w:rsidR="00796B75" w:rsidRPr="007B4EDB">
              <w:rPr>
                <w:rFonts w:asciiTheme="majorHAnsi" w:hAnsiTheme="majorHAnsi"/>
                <w:b/>
              </w:rPr>
              <w:t>Modeling</w:t>
            </w:r>
            <w:proofErr w:type="spellEnd"/>
            <w:r w:rsidR="00796B75" w:rsidRPr="007B4EDB">
              <w:rPr>
                <w:rFonts w:asciiTheme="majorHAnsi" w:hAnsiTheme="majorHAnsi"/>
                <w:b/>
              </w:rPr>
              <w:t xml:space="preserve">, Economics and Project  </w:t>
            </w:r>
          </w:p>
          <w:p w:rsidR="00796B75" w:rsidRPr="007B4EDB" w:rsidRDefault="00796B75" w:rsidP="00796B75">
            <w:pPr>
              <w:rPr>
                <w:rFonts w:asciiTheme="majorHAnsi" w:hAnsiTheme="majorHAnsi"/>
                <w:b/>
              </w:rPr>
            </w:pPr>
            <w:r w:rsidRPr="007B4EDB">
              <w:rPr>
                <w:rFonts w:asciiTheme="majorHAnsi" w:hAnsiTheme="majorHAnsi"/>
                <w:b/>
              </w:rPr>
              <w:t xml:space="preserve">  Management</w:t>
            </w:r>
            <w:r w:rsidR="00B66D06" w:rsidRPr="007B4EDB">
              <w:rPr>
                <w:rFonts w:asciiTheme="majorHAnsi" w:hAnsiTheme="majorHAnsi"/>
                <w:b/>
              </w:rPr>
              <w:t xml:space="preserve">                                (L-T-P : 3-</w:t>
            </w:r>
            <w:r w:rsidRPr="007B4EDB">
              <w:rPr>
                <w:rFonts w:asciiTheme="majorHAnsi" w:hAnsiTheme="majorHAnsi"/>
                <w:b/>
              </w:rPr>
              <w:t>0</w:t>
            </w:r>
            <w:r w:rsidR="00B66D06" w:rsidRPr="007B4EDB">
              <w:rPr>
                <w:rFonts w:asciiTheme="majorHAnsi" w:hAnsiTheme="majorHAnsi"/>
                <w:b/>
              </w:rPr>
              <w:t xml:space="preserve">-0)    </w:t>
            </w:r>
          </w:p>
          <w:p w:rsidR="00B66D06" w:rsidRPr="007B4EDB" w:rsidRDefault="007B4EDB" w:rsidP="00796B75">
            <w:pPr>
              <w:rPr>
                <w:rFonts w:asciiTheme="majorHAnsi" w:hAnsiTheme="majorHAnsi"/>
                <w:b/>
              </w:rPr>
            </w:pPr>
            <w:r>
              <w:rPr>
                <w:rFonts w:asciiTheme="majorHAnsi" w:hAnsiTheme="majorHAnsi"/>
                <w:b/>
              </w:rPr>
              <w:t xml:space="preserve">     CREDITS:3</w:t>
            </w:r>
          </w:p>
          <w:p w:rsidR="00B66D06" w:rsidRPr="007B4EDB" w:rsidRDefault="00B66D06" w:rsidP="0090560F">
            <w:pPr>
              <w:rPr>
                <w:rFonts w:asciiTheme="majorHAnsi" w:hAnsiTheme="majorHAnsi"/>
              </w:rPr>
            </w:pPr>
          </w:p>
        </w:tc>
      </w:tr>
      <w:tr w:rsidR="00B66D06" w:rsidTr="0090560F">
        <w:trPr>
          <w:trHeight w:val="134"/>
        </w:trPr>
        <w:tc>
          <w:tcPr>
            <w:tcW w:w="6818" w:type="dxa"/>
            <w:shd w:val="clear" w:color="auto" w:fill="D9D9D9" w:themeFill="background1" w:themeFillShade="D9"/>
          </w:tcPr>
          <w:p w:rsidR="00B66D06" w:rsidRPr="007B4EDB" w:rsidRDefault="00B66D06" w:rsidP="0090560F">
            <w:pPr>
              <w:jc w:val="center"/>
              <w:rPr>
                <w:rFonts w:asciiTheme="majorHAnsi" w:hAnsiTheme="majorHAnsi"/>
                <w:b/>
              </w:rPr>
            </w:pPr>
            <w:r w:rsidRPr="007B4EDB">
              <w:rPr>
                <w:rFonts w:asciiTheme="majorHAnsi" w:hAnsiTheme="majorHAnsi"/>
                <w:b/>
              </w:rPr>
              <w:t>MODULES</w:t>
            </w:r>
          </w:p>
        </w:tc>
        <w:tc>
          <w:tcPr>
            <w:tcW w:w="922" w:type="dxa"/>
            <w:shd w:val="clear" w:color="auto" w:fill="D9D9D9" w:themeFill="background1" w:themeFillShade="D9"/>
          </w:tcPr>
          <w:p w:rsidR="00B66D06" w:rsidRPr="007B4EDB" w:rsidRDefault="00B66D06" w:rsidP="0090560F">
            <w:pPr>
              <w:jc w:val="center"/>
              <w:rPr>
                <w:rFonts w:asciiTheme="majorHAnsi" w:hAnsiTheme="majorHAnsi"/>
                <w:b/>
              </w:rPr>
            </w:pPr>
            <w:r w:rsidRPr="007B4EDB">
              <w:rPr>
                <w:rFonts w:asciiTheme="majorHAnsi" w:hAnsiTheme="majorHAnsi"/>
                <w:b/>
              </w:rPr>
              <w:t>Contact</w:t>
            </w:r>
          </w:p>
          <w:p w:rsidR="00B66D06" w:rsidRPr="007B4EDB" w:rsidRDefault="00796B75" w:rsidP="0090560F">
            <w:pPr>
              <w:rPr>
                <w:rFonts w:asciiTheme="majorHAnsi" w:hAnsiTheme="majorHAnsi"/>
                <w:b/>
              </w:rPr>
            </w:pPr>
            <w:r w:rsidRPr="007B4EDB">
              <w:rPr>
                <w:rFonts w:asciiTheme="majorHAnsi" w:hAnsiTheme="majorHAnsi"/>
                <w:b/>
              </w:rPr>
              <w:t>H</w:t>
            </w:r>
            <w:r w:rsidR="00B66D06" w:rsidRPr="007B4EDB">
              <w:rPr>
                <w:rFonts w:asciiTheme="majorHAnsi" w:hAnsiTheme="majorHAnsi"/>
                <w:b/>
              </w:rPr>
              <w:t>ours</w:t>
            </w:r>
          </w:p>
        </w:tc>
        <w:tc>
          <w:tcPr>
            <w:tcW w:w="1165" w:type="dxa"/>
            <w:shd w:val="clear" w:color="auto" w:fill="D9D9D9" w:themeFill="background1" w:themeFillShade="D9"/>
          </w:tcPr>
          <w:p w:rsidR="00B66D06" w:rsidRPr="007B4EDB" w:rsidRDefault="00B66D06" w:rsidP="0090560F">
            <w:pPr>
              <w:jc w:val="center"/>
              <w:rPr>
                <w:rFonts w:asciiTheme="majorHAnsi" w:hAnsiTheme="majorHAnsi"/>
                <w:b/>
              </w:rPr>
            </w:pPr>
            <w:proofErr w:type="spellStart"/>
            <w:r w:rsidRPr="007B4EDB">
              <w:rPr>
                <w:rFonts w:asciiTheme="majorHAnsi" w:hAnsiTheme="majorHAnsi"/>
                <w:b/>
              </w:rPr>
              <w:t>Sem.Exam</w:t>
            </w:r>
            <w:proofErr w:type="spellEnd"/>
          </w:p>
          <w:p w:rsidR="00B66D06" w:rsidRPr="007B4EDB" w:rsidRDefault="00B66D06" w:rsidP="0090560F">
            <w:pPr>
              <w:jc w:val="center"/>
              <w:rPr>
                <w:rFonts w:asciiTheme="majorHAnsi" w:hAnsiTheme="majorHAnsi"/>
                <w:b/>
              </w:rPr>
            </w:pPr>
            <w:r w:rsidRPr="007B4EDB">
              <w:rPr>
                <w:rFonts w:asciiTheme="majorHAnsi" w:hAnsiTheme="majorHAnsi"/>
                <w:b/>
              </w:rPr>
              <w:t>Marks;%</w:t>
            </w:r>
          </w:p>
        </w:tc>
      </w:tr>
      <w:tr w:rsidR="00B66D06" w:rsidRPr="007B4EDB" w:rsidTr="0090560F">
        <w:trPr>
          <w:trHeight w:val="756"/>
        </w:trPr>
        <w:tc>
          <w:tcPr>
            <w:tcW w:w="6818" w:type="dxa"/>
          </w:tcPr>
          <w:p w:rsidR="00B66D06" w:rsidRPr="007B4EDB" w:rsidRDefault="00B66D06" w:rsidP="0090560F">
            <w:pPr>
              <w:rPr>
                <w:rFonts w:asciiTheme="majorHAnsi" w:hAnsiTheme="majorHAnsi"/>
                <w:sz w:val="24"/>
                <w:szCs w:val="24"/>
              </w:rPr>
            </w:pPr>
            <w:r w:rsidRPr="007B4EDB">
              <w:rPr>
                <w:rFonts w:asciiTheme="majorHAnsi" w:hAnsiTheme="majorHAnsi"/>
                <w:sz w:val="24"/>
                <w:szCs w:val="24"/>
              </w:rPr>
              <w:t>MODULE : 1</w:t>
            </w:r>
          </w:p>
          <w:p w:rsidR="00B66D06" w:rsidRPr="007B4EDB" w:rsidRDefault="00B66D06" w:rsidP="00B66D06">
            <w:pPr>
              <w:jc w:val="both"/>
              <w:rPr>
                <w:rFonts w:asciiTheme="majorHAnsi" w:hAnsiTheme="majorHAnsi"/>
                <w:sz w:val="24"/>
                <w:szCs w:val="24"/>
              </w:rPr>
            </w:pPr>
            <w:r w:rsidRPr="007B4EDB">
              <w:rPr>
                <w:rFonts w:asciiTheme="majorHAnsi" w:hAnsiTheme="majorHAnsi"/>
                <w:sz w:val="24"/>
                <w:szCs w:val="24"/>
              </w:rPr>
              <w:t xml:space="preserve">Models and </w:t>
            </w:r>
            <w:proofErr w:type="spellStart"/>
            <w:r w:rsidRPr="007B4EDB">
              <w:rPr>
                <w:rFonts w:asciiTheme="majorHAnsi" w:hAnsiTheme="majorHAnsi"/>
                <w:sz w:val="24"/>
                <w:szCs w:val="24"/>
              </w:rPr>
              <w:t>modeling</w:t>
            </w:r>
            <w:proofErr w:type="spellEnd"/>
            <w:r w:rsidRPr="007B4EDB">
              <w:rPr>
                <w:rFonts w:asciiTheme="majorHAnsi" w:hAnsiTheme="majorHAnsi"/>
                <w:sz w:val="24"/>
                <w:szCs w:val="24"/>
              </w:rPr>
              <w:t xml:space="preserve"> approaches</w:t>
            </w:r>
            <w:r w:rsidRPr="007B4EDB">
              <w:rPr>
                <w:rFonts w:asciiTheme="majorHAnsi" w:hAnsiTheme="majorHAnsi"/>
                <w:b/>
                <w:sz w:val="24"/>
                <w:szCs w:val="24"/>
              </w:rPr>
              <w:t>:</w:t>
            </w:r>
            <w:r w:rsidRPr="007B4EDB">
              <w:rPr>
                <w:rFonts w:asciiTheme="majorHAnsi" w:hAnsiTheme="majorHAnsi"/>
                <w:sz w:val="24"/>
                <w:szCs w:val="24"/>
              </w:rPr>
              <w:t xml:space="preserve"> Input output analysis, Energy demand analysis and forecasting</w:t>
            </w:r>
            <w:proofErr w:type="gramStart"/>
            <w:r w:rsidRPr="007B4EDB">
              <w:rPr>
                <w:rFonts w:asciiTheme="majorHAnsi" w:hAnsiTheme="majorHAnsi"/>
                <w:sz w:val="24"/>
                <w:szCs w:val="24"/>
              </w:rPr>
              <w:t>,</w:t>
            </w:r>
            <w:proofErr w:type="gramEnd"/>
            <w:r w:rsidRPr="007B4EDB">
              <w:rPr>
                <w:rFonts w:asciiTheme="majorHAnsi" w:hAnsiTheme="majorHAnsi"/>
                <w:sz w:val="24"/>
                <w:szCs w:val="24"/>
              </w:rPr>
              <w:t xml:space="preserve"> Economics of stand-alone power supply systems, Project management. Macroeconomic Concepts - Measurement of National Output - Investment Planning </w:t>
            </w:r>
            <w:proofErr w:type="gramStart"/>
            <w:r w:rsidRPr="007B4EDB">
              <w:rPr>
                <w:rFonts w:asciiTheme="majorHAnsi" w:hAnsiTheme="majorHAnsi"/>
                <w:sz w:val="24"/>
                <w:szCs w:val="24"/>
              </w:rPr>
              <w:t>and  Pricing</w:t>
            </w:r>
            <w:proofErr w:type="gramEnd"/>
            <w:r w:rsidRPr="007B4EDB">
              <w:rPr>
                <w:rFonts w:asciiTheme="majorHAnsi" w:hAnsiTheme="majorHAnsi"/>
                <w:sz w:val="24"/>
                <w:szCs w:val="24"/>
              </w:rPr>
              <w:t xml:space="preserve"> – Economics of Energy Sources – Reserves and Cost Estimation. Multiplier Analysis – Energy and Environmental Input / Output Analysis - Energy Aggregation - Econometric Energy Demand</w:t>
            </w:r>
          </w:p>
        </w:tc>
        <w:tc>
          <w:tcPr>
            <w:tcW w:w="922" w:type="dxa"/>
          </w:tcPr>
          <w:p w:rsidR="00B66D06" w:rsidRPr="007B4EDB" w:rsidRDefault="00796B75" w:rsidP="0090560F">
            <w:pPr>
              <w:jc w:val="center"/>
              <w:rPr>
                <w:rFonts w:asciiTheme="majorHAnsi" w:hAnsiTheme="majorHAnsi"/>
                <w:sz w:val="24"/>
                <w:szCs w:val="24"/>
              </w:rPr>
            </w:pPr>
            <w:r w:rsidRPr="007B4EDB">
              <w:rPr>
                <w:rFonts w:asciiTheme="majorHAnsi" w:hAnsiTheme="majorHAnsi"/>
                <w:sz w:val="24"/>
                <w:szCs w:val="24"/>
              </w:rPr>
              <w:t>6</w:t>
            </w:r>
          </w:p>
        </w:tc>
        <w:tc>
          <w:tcPr>
            <w:tcW w:w="1165" w:type="dxa"/>
          </w:tcPr>
          <w:p w:rsidR="00B66D06" w:rsidRPr="007B4EDB" w:rsidRDefault="00B66D06" w:rsidP="0090560F">
            <w:pPr>
              <w:jc w:val="center"/>
              <w:rPr>
                <w:rFonts w:asciiTheme="majorHAnsi" w:hAnsiTheme="majorHAnsi"/>
                <w:sz w:val="24"/>
                <w:szCs w:val="24"/>
              </w:rPr>
            </w:pPr>
            <w:r w:rsidRPr="007B4EDB">
              <w:rPr>
                <w:rFonts w:asciiTheme="majorHAnsi" w:hAnsiTheme="majorHAnsi"/>
                <w:sz w:val="24"/>
                <w:szCs w:val="24"/>
              </w:rPr>
              <w:t>15</w:t>
            </w:r>
          </w:p>
        </w:tc>
      </w:tr>
      <w:tr w:rsidR="00B66D06" w:rsidRPr="007B4EDB" w:rsidTr="0090560F">
        <w:trPr>
          <w:trHeight w:val="742"/>
        </w:trPr>
        <w:tc>
          <w:tcPr>
            <w:tcW w:w="6818" w:type="dxa"/>
          </w:tcPr>
          <w:p w:rsidR="00B66D06" w:rsidRPr="007B4EDB" w:rsidRDefault="00B66D06" w:rsidP="0090560F">
            <w:pPr>
              <w:rPr>
                <w:rFonts w:asciiTheme="majorHAnsi" w:hAnsiTheme="majorHAnsi"/>
                <w:sz w:val="24"/>
                <w:szCs w:val="24"/>
              </w:rPr>
            </w:pPr>
            <w:r w:rsidRPr="007B4EDB">
              <w:rPr>
                <w:rFonts w:asciiTheme="majorHAnsi" w:hAnsiTheme="majorHAnsi"/>
                <w:sz w:val="24"/>
                <w:szCs w:val="24"/>
              </w:rPr>
              <w:t>MODULE : 2</w:t>
            </w:r>
          </w:p>
          <w:p w:rsidR="00B66D06" w:rsidRPr="007B4EDB" w:rsidRDefault="00B66D06" w:rsidP="00B66D06">
            <w:pPr>
              <w:jc w:val="both"/>
              <w:rPr>
                <w:rFonts w:asciiTheme="majorHAnsi" w:hAnsiTheme="majorHAnsi"/>
                <w:sz w:val="24"/>
                <w:szCs w:val="24"/>
              </w:rPr>
            </w:pPr>
            <w:proofErr w:type="spellStart"/>
            <w:r w:rsidRPr="007B4EDB">
              <w:rPr>
                <w:rFonts w:asciiTheme="majorHAnsi" w:hAnsiTheme="majorHAnsi"/>
                <w:sz w:val="24"/>
                <w:szCs w:val="24"/>
              </w:rPr>
              <w:t>Modeling</w:t>
            </w:r>
            <w:proofErr w:type="spellEnd"/>
            <w:r w:rsidRPr="007B4EDB">
              <w:rPr>
                <w:rFonts w:asciiTheme="majorHAnsi" w:hAnsiTheme="majorHAnsi"/>
                <w:sz w:val="24"/>
                <w:szCs w:val="24"/>
              </w:rPr>
              <w:t xml:space="preserve"> - Overview of Econometric Methods. Methodology for Energy Demand Analysis – Methodology for Energy Technology Forecasting - Methodology for Energy Forecasting             - </w:t>
            </w:r>
            <w:proofErr w:type="spellStart"/>
            <w:r w:rsidRPr="007B4EDB">
              <w:rPr>
                <w:rFonts w:asciiTheme="majorHAnsi" w:hAnsiTheme="majorHAnsi"/>
                <w:sz w:val="24"/>
                <w:szCs w:val="24"/>
              </w:rPr>
              <w:t>Sectoral</w:t>
            </w:r>
            <w:proofErr w:type="spellEnd"/>
            <w:r w:rsidRPr="007B4EDB">
              <w:rPr>
                <w:rFonts w:asciiTheme="majorHAnsi" w:hAnsiTheme="majorHAnsi"/>
                <w:sz w:val="24"/>
                <w:szCs w:val="24"/>
              </w:rPr>
              <w:t xml:space="preserve"> Energy Demand Forecasting. Solar Energy - Biomass Energy - Wind Energy and other Renewable Sources of Energy – Economics of Waste Heat Recovery and Cogeneration – Energy Conservation Economics. Cost Analysis – Budgetary Control-Financial Management-Techniques for Project Evaluation</w:t>
            </w:r>
          </w:p>
        </w:tc>
        <w:tc>
          <w:tcPr>
            <w:tcW w:w="922" w:type="dxa"/>
          </w:tcPr>
          <w:p w:rsidR="00B66D06" w:rsidRPr="007B4EDB" w:rsidRDefault="00796B75" w:rsidP="0090560F">
            <w:pPr>
              <w:jc w:val="center"/>
              <w:rPr>
                <w:rFonts w:asciiTheme="majorHAnsi" w:hAnsiTheme="majorHAnsi"/>
                <w:sz w:val="24"/>
                <w:szCs w:val="24"/>
              </w:rPr>
            </w:pPr>
            <w:r w:rsidRPr="007B4EDB">
              <w:rPr>
                <w:rFonts w:asciiTheme="majorHAnsi" w:hAnsiTheme="majorHAnsi"/>
                <w:sz w:val="24"/>
                <w:szCs w:val="24"/>
              </w:rPr>
              <w:t>7</w:t>
            </w:r>
          </w:p>
        </w:tc>
        <w:tc>
          <w:tcPr>
            <w:tcW w:w="1165" w:type="dxa"/>
          </w:tcPr>
          <w:p w:rsidR="00B66D06" w:rsidRPr="007B4EDB" w:rsidRDefault="00B66D06" w:rsidP="0090560F">
            <w:pPr>
              <w:jc w:val="center"/>
              <w:rPr>
                <w:rFonts w:asciiTheme="majorHAnsi" w:hAnsiTheme="majorHAnsi"/>
                <w:sz w:val="24"/>
                <w:szCs w:val="24"/>
              </w:rPr>
            </w:pPr>
            <w:r w:rsidRPr="007B4EDB">
              <w:rPr>
                <w:rFonts w:asciiTheme="majorHAnsi" w:hAnsiTheme="majorHAnsi"/>
                <w:sz w:val="24"/>
                <w:szCs w:val="24"/>
              </w:rPr>
              <w:t>15</w:t>
            </w:r>
          </w:p>
        </w:tc>
      </w:tr>
      <w:tr w:rsidR="00B66D06" w:rsidRPr="007B4EDB" w:rsidTr="0090560F">
        <w:trPr>
          <w:trHeight w:val="252"/>
        </w:trPr>
        <w:tc>
          <w:tcPr>
            <w:tcW w:w="6818" w:type="dxa"/>
            <w:shd w:val="clear" w:color="auto" w:fill="D9D9D9" w:themeFill="background1" w:themeFillShade="D9"/>
          </w:tcPr>
          <w:p w:rsidR="00B66D06" w:rsidRPr="007B4EDB" w:rsidRDefault="00B66D06" w:rsidP="0090560F">
            <w:pPr>
              <w:jc w:val="center"/>
              <w:rPr>
                <w:rFonts w:asciiTheme="majorHAnsi" w:hAnsiTheme="majorHAnsi"/>
                <w:b/>
                <w:sz w:val="24"/>
                <w:szCs w:val="24"/>
              </w:rPr>
            </w:pPr>
            <w:r w:rsidRPr="007B4EDB">
              <w:rPr>
                <w:rFonts w:asciiTheme="majorHAnsi" w:hAnsiTheme="majorHAnsi"/>
                <w:b/>
                <w:sz w:val="24"/>
                <w:szCs w:val="24"/>
              </w:rPr>
              <w:t>FIRST INTERNAL TEST</w:t>
            </w:r>
          </w:p>
        </w:tc>
        <w:tc>
          <w:tcPr>
            <w:tcW w:w="922" w:type="dxa"/>
            <w:shd w:val="clear" w:color="auto" w:fill="D9D9D9" w:themeFill="background1" w:themeFillShade="D9"/>
          </w:tcPr>
          <w:p w:rsidR="00B66D06" w:rsidRPr="007B4EDB" w:rsidRDefault="00B66D06" w:rsidP="0090560F">
            <w:pPr>
              <w:jc w:val="center"/>
              <w:rPr>
                <w:rFonts w:asciiTheme="majorHAnsi" w:hAnsiTheme="majorHAnsi"/>
                <w:sz w:val="24"/>
                <w:szCs w:val="24"/>
              </w:rPr>
            </w:pPr>
          </w:p>
        </w:tc>
        <w:tc>
          <w:tcPr>
            <w:tcW w:w="1165" w:type="dxa"/>
            <w:shd w:val="clear" w:color="auto" w:fill="D9D9D9" w:themeFill="background1" w:themeFillShade="D9"/>
          </w:tcPr>
          <w:p w:rsidR="00B66D06" w:rsidRPr="007B4EDB" w:rsidRDefault="00B66D06" w:rsidP="0090560F">
            <w:pPr>
              <w:jc w:val="center"/>
              <w:rPr>
                <w:rFonts w:asciiTheme="majorHAnsi" w:hAnsiTheme="majorHAnsi"/>
                <w:sz w:val="24"/>
                <w:szCs w:val="24"/>
              </w:rPr>
            </w:pPr>
          </w:p>
        </w:tc>
      </w:tr>
      <w:tr w:rsidR="00B66D06" w:rsidRPr="007B4EDB" w:rsidTr="0090560F">
        <w:trPr>
          <w:trHeight w:val="742"/>
        </w:trPr>
        <w:tc>
          <w:tcPr>
            <w:tcW w:w="6818" w:type="dxa"/>
          </w:tcPr>
          <w:p w:rsidR="00B66D06" w:rsidRPr="007B4EDB" w:rsidRDefault="00B66D06" w:rsidP="0090560F">
            <w:pPr>
              <w:rPr>
                <w:rFonts w:asciiTheme="majorHAnsi" w:hAnsiTheme="majorHAnsi"/>
                <w:sz w:val="24"/>
                <w:szCs w:val="24"/>
              </w:rPr>
            </w:pPr>
            <w:r w:rsidRPr="007B4EDB">
              <w:rPr>
                <w:rFonts w:asciiTheme="majorHAnsi" w:hAnsiTheme="majorHAnsi"/>
                <w:sz w:val="24"/>
                <w:szCs w:val="24"/>
              </w:rPr>
              <w:t>MODULE : 3</w:t>
            </w:r>
          </w:p>
          <w:p w:rsidR="00B66D06" w:rsidRPr="007B4EDB" w:rsidRDefault="00B66D06" w:rsidP="00B66D06">
            <w:pPr>
              <w:jc w:val="both"/>
              <w:rPr>
                <w:rFonts w:asciiTheme="majorHAnsi" w:hAnsiTheme="majorHAnsi"/>
                <w:sz w:val="24"/>
                <w:szCs w:val="24"/>
              </w:rPr>
            </w:pPr>
            <w:r w:rsidRPr="007B4EDB">
              <w:rPr>
                <w:rFonts w:asciiTheme="majorHAnsi" w:hAnsiTheme="majorHAnsi"/>
                <w:sz w:val="24"/>
                <w:szCs w:val="24"/>
              </w:rPr>
              <w:t>Basic concept of econometrics and statistical analysis</w:t>
            </w:r>
            <w:r w:rsidRPr="007B4EDB">
              <w:rPr>
                <w:rFonts w:asciiTheme="majorHAnsi" w:hAnsiTheme="majorHAnsi"/>
                <w:b/>
                <w:sz w:val="24"/>
                <w:szCs w:val="24"/>
              </w:rPr>
              <w:t xml:space="preserve">: </w:t>
            </w:r>
            <w:r w:rsidRPr="007B4EDB">
              <w:rPr>
                <w:rFonts w:asciiTheme="majorHAnsi" w:hAnsiTheme="majorHAnsi"/>
                <w:sz w:val="24"/>
                <w:szCs w:val="24"/>
              </w:rPr>
              <w:t>The 2-variable regression model; The multiple regression model; Tests of regression coefficients and regression equation; Econometric techniques used for energy analysis and forecasting with case studies form India; Operation of computer package Input – Output Analysis, Basic concept of Input-output analysis; Concept of energy multiplier and implication of energy multiplier for analysis of regional and national energy policy; Energy and environmental Input – Output analyses using I-O model.</w:t>
            </w:r>
          </w:p>
        </w:tc>
        <w:tc>
          <w:tcPr>
            <w:tcW w:w="922" w:type="dxa"/>
          </w:tcPr>
          <w:p w:rsidR="00B66D06" w:rsidRPr="007B4EDB" w:rsidRDefault="00796B75" w:rsidP="0090560F">
            <w:pPr>
              <w:jc w:val="center"/>
              <w:rPr>
                <w:rFonts w:asciiTheme="majorHAnsi" w:hAnsiTheme="majorHAnsi"/>
                <w:sz w:val="24"/>
                <w:szCs w:val="24"/>
              </w:rPr>
            </w:pPr>
            <w:r w:rsidRPr="007B4EDB">
              <w:rPr>
                <w:rFonts w:asciiTheme="majorHAnsi" w:hAnsiTheme="majorHAnsi"/>
                <w:sz w:val="24"/>
                <w:szCs w:val="24"/>
              </w:rPr>
              <w:t>7</w:t>
            </w:r>
          </w:p>
        </w:tc>
        <w:tc>
          <w:tcPr>
            <w:tcW w:w="1165" w:type="dxa"/>
          </w:tcPr>
          <w:p w:rsidR="00B66D06" w:rsidRPr="007B4EDB" w:rsidRDefault="00B66D06" w:rsidP="0090560F">
            <w:pPr>
              <w:jc w:val="center"/>
              <w:rPr>
                <w:rFonts w:asciiTheme="majorHAnsi" w:hAnsiTheme="majorHAnsi"/>
                <w:sz w:val="24"/>
                <w:szCs w:val="24"/>
              </w:rPr>
            </w:pPr>
            <w:r w:rsidRPr="007B4EDB">
              <w:rPr>
                <w:rFonts w:asciiTheme="majorHAnsi" w:hAnsiTheme="majorHAnsi"/>
                <w:sz w:val="24"/>
                <w:szCs w:val="24"/>
              </w:rPr>
              <w:t>15</w:t>
            </w:r>
          </w:p>
        </w:tc>
      </w:tr>
      <w:tr w:rsidR="00B66D06" w:rsidRPr="007B4EDB" w:rsidTr="0090560F">
        <w:trPr>
          <w:trHeight w:val="742"/>
        </w:trPr>
        <w:tc>
          <w:tcPr>
            <w:tcW w:w="6818" w:type="dxa"/>
          </w:tcPr>
          <w:p w:rsidR="00B66D06" w:rsidRPr="007B4EDB" w:rsidRDefault="00B66D06" w:rsidP="0090560F">
            <w:pPr>
              <w:rPr>
                <w:rFonts w:asciiTheme="majorHAnsi" w:hAnsiTheme="majorHAnsi"/>
                <w:sz w:val="24"/>
                <w:szCs w:val="24"/>
              </w:rPr>
            </w:pPr>
            <w:r w:rsidRPr="007B4EDB">
              <w:rPr>
                <w:rFonts w:asciiTheme="majorHAnsi" w:hAnsiTheme="majorHAnsi"/>
                <w:sz w:val="24"/>
                <w:szCs w:val="24"/>
              </w:rPr>
              <w:t>MODULE : 4</w:t>
            </w:r>
          </w:p>
          <w:p w:rsidR="00B66D06" w:rsidRPr="007B4EDB" w:rsidRDefault="00B66D06" w:rsidP="00B66D06">
            <w:pPr>
              <w:jc w:val="both"/>
              <w:rPr>
                <w:rFonts w:asciiTheme="majorHAnsi" w:hAnsiTheme="majorHAnsi"/>
                <w:sz w:val="24"/>
                <w:szCs w:val="24"/>
              </w:rPr>
            </w:pPr>
            <w:r w:rsidRPr="007B4EDB">
              <w:rPr>
                <w:rFonts w:asciiTheme="majorHAnsi" w:hAnsiTheme="majorHAnsi"/>
                <w:sz w:val="24"/>
                <w:szCs w:val="24"/>
              </w:rPr>
              <w:t xml:space="preserve">Energy </w:t>
            </w:r>
            <w:proofErr w:type="spellStart"/>
            <w:r w:rsidRPr="007B4EDB">
              <w:rPr>
                <w:rFonts w:asciiTheme="majorHAnsi" w:hAnsiTheme="majorHAnsi"/>
                <w:sz w:val="24"/>
                <w:szCs w:val="24"/>
              </w:rPr>
              <w:t>Modeling</w:t>
            </w:r>
            <w:proofErr w:type="spellEnd"/>
            <w:r w:rsidRPr="007B4EDB">
              <w:rPr>
                <w:rFonts w:asciiTheme="majorHAnsi" w:hAnsiTheme="majorHAnsi"/>
                <w:b/>
                <w:sz w:val="24"/>
                <w:szCs w:val="24"/>
              </w:rPr>
              <w:t>:</w:t>
            </w:r>
            <w:r w:rsidRPr="007B4EDB">
              <w:rPr>
                <w:rFonts w:asciiTheme="majorHAnsi" w:hAnsiTheme="majorHAnsi"/>
                <w:sz w:val="24"/>
                <w:szCs w:val="24"/>
              </w:rPr>
              <w:t xml:space="preserve"> Interdependence of energy-economy-</w:t>
            </w:r>
            <w:proofErr w:type="spellStart"/>
            <w:r w:rsidRPr="007B4EDB">
              <w:rPr>
                <w:rFonts w:asciiTheme="majorHAnsi" w:hAnsiTheme="majorHAnsi"/>
                <w:sz w:val="24"/>
                <w:szCs w:val="24"/>
              </w:rPr>
              <w:t>environent</w:t>
            </w:r>
            <w:proofErr w:type="spellEnd"/>
            <w:r w:rsidRPr="007B4EDB">
              <w:rPr>
                <w:rFonts w:asciiTheme="majorHAnsi" w:hAnsiTheme="majorHAnsi"/>
                <w:sz w:val="24"/>
                <w:szCs w:val="24"/>
              </w:rPr>
              <w:t xml:space="preserve">; </w:t>
            </w:r>
            <w:proofErr w:type="spellStart"/>
            <w:r w:rsidRPr="007B4EDB">
              <w:rPr>
                <w:rFonts w:asciiTheme="majorHAnsi" w:hAnsiTheme="majorHAnsi"/>
                <w:sz w:val="24"/>
                <w:szCs w:val="24"/>
              </w:rPr>
              <w:t>Modeling</w:t>
            </w:r>
            <w:proofErr w:type="spellEnd"/>
            <w:r w:rsidRPr="007B4EDB">
              <w:rPr>
                <w:rFonts w:asciiTheme="majorHAnsi" w:hAnsiTheme="majorHAnsi"/>
                <w:sz w:val="24"/>
                <w:szCs w:val="24"/>
              </w:rPr>
              <w:t xml:space="preserve"> concept, and application, Methodology of energy demand analysis; Methodology for energy forecasting; </w:t>
            </w:r>
            <w:proofErr w:type="spellStart"/>
            <w:r w:rsidRPr="007B4EDB">
              <w:rPr>
                <w:rFonts w:asciiTheme="majorHAnsi" w:hAnsiTheme="majorHAnsi"/>
                <w:sz w:val="24"/>
                <w:szCs w:val="24"/>
              </w:rPr>
              <w:t>Sectoral</w:t>
            </w:r>
            <w:proofErr w:type="spellEnd"/>
            <w:r w:rsidRPr="007B4EDB">
              <w:rPr>
                <w:rFonts w:asciiTheme="majorHAnsi" w:hAnsiTheme="majorHAnsi"/>
                <w:sz w:val="24"/>
                <w:szCs w:val="24"/>
              </w:rPr>
              <w:t xml:space="preserve"> energy demand forecasting; </w:t>
            </w:r>
            <w:proofErr w:type="spellStart"/>
            <w:r w:rsidRPr="007B4EDB">
              <w:rPr>
                <w:rFonts w:asciiTheme="majorHAnsi" w:hAnsiTheme="majorHAnsi"/>
                <w:sz w:val="24"/>
                <w:szCs w:val="24"/>
              </w:rPr>
              <w:t>Interfuel</w:t>
            </w:r>
            <w:proofErr w:type="spellEnd"/>
            <w:r w:rsidRPr="007B4EDB">
              <w:rPr>
                <w:rFonts w:asciiTheme="majorHAnsi" w:hAnsiTheme="majorHAnsi"/>
                <w:sz w:val="24"/>
                <w:szCs w:val="24"/>
              </w:rPr>
              <w:t xml:space="preserve"> substitution models; SIMA model, and I-O model for energy policy analysis; Simulation and forecasting of future energy demand consistent with macroeconomic parameters in India; Energy Economics and Policies: National and </w:t>
            </w:r>
            <w:proofErr w:type="spellStart"/>
            <w:r w:rsidRPr="007B4EDB">
              <w:rPr>
                <w:rFonts w:asciiTheme="majorHAnsi" w:hAnsiTheme="majorHAnsi"/>
                <w:sz w:val="24"/>
                <w:szCs w:val="24"/>
              </w:rPr>
              <w:t>Sectoral</w:t>
            </w:r>
            <w:proofErr w:type="spellEnd"/>
            <w:r w:rsidRPr="007B4EDB">
              <w:rPr>
                <w:rFonts w:asciiTheme="majorHAnsi" w:hAnsiTheme="majorHAnsi"/>
                <w:sz w:val="24"/>
                <w:szCs w:val="24"/>
              </w:rPr>
              <w:t xml:space="preserve"> energy planning; Integrated resources planning; Energy pricing. </w:t>
            </w:r>
          </w:p>
          <w:p w:rsidR="00B66D06" w:rsidRPr="007B4EDB" w:rsidRDefault="00B66D06" w:rsidP="00B66D06">
            <w:pPr>
              <w:jc w:val="both"/>
              <w:rPr>
                <w:rFonts w:asciiTheme="majorHAnsi" w:hAnsiTheme="majorHAnsi"/>
                <w:sz w:val="24"/>
                <w:szCs w:val="24"/>
              </w:rPr>
            </w:pPr>
          </w:p>
        </w:tc>
        <w:tc>
          <w:tcPr>
            <w:tcW w:w="922" w:type="dxa"/>
          </w:tcPr>
          <w:p w:rsidR="00B66D06" w:rsidRPr="007B4EDB" w:rsidRDefault="00796B75" w:rsidP="0090560F">
            <w:pPr>
              <w:jc w:val="center"/>
              <w:rPr>
                <w:rFonts w:asciiTheme="majorHAnsi" w:hAnsiTheme="majorHAnsi"/>
                <w:sz w:val="24"/>
                <w:szCs w:val="24"/>
              </w:rPr>
            </w:pPr>
            <w:r w:rsidRPr="007B4EDB">
              <w:rPr>
                <w:rFonts w:asciiTheme="majorHAnsi" w:hAnsiTheme="majorHAnsi"/>
                <w:sz w:val="24"/>
                <w:szCs w:val="24"/>
              </w:rPr>
              <w:t>7</w:t>
            </w:r>
          </w:p>
        </w:tc>
        <w:tc>
          <w:tcPr>
            <w:tcW w:w="1165" w:type="dxa"/>
          </w:tcPr>
          <w:p w:rsidR="00B66D06" w:rsidRPr="007B4EDB" w:rsidRDefault="00B66D06" w:rsidP="0090560F">
            <w:pPr>
              <w:jc w:val="center"/>
              <w:rPr>
                <w:rFonts w:asciiTheme="majorHAnsi" w:hAnsiTheme="majorHAnsi"/>
                <w:sz w:val="24"/>
                <w:szCs w:val="24"/>
              </w:rPr>
            </w:pPr>
            <w:r w:rsidRPr="007B4EDB">
              <w:rPr>
                <w:rFonts w:asciiTheme="majorHAnsi" w:hAnsiTheme="majorHAnsi"/>
                <w:sz w:val="24"/>
                <w:szCs w:val="24"/>
              </w:rPr>
              <w:t>15</w:t>
            </w:r>
          </w:p>
        </w:tc>
      </w:tr>
      <w:tr w:rsidR="00B66D06" w:rsidRPr="007B4EDB" w:rsidTr="0090560F">
        <w:trPr>
          <w:trHeight w:val="252"/>
        </w:trPr>
        <w:tc>
          <w:tcPr>
            <w:tcW w:w="6818" w:type="dxa"/>
            <w:shd w:val="clear" w:color="auto" w:fill="D9D9D9" w:themeFill="background1" w:themeFillShade="D9"/>
          </w:tcPr>
          <w:p w:rsidR="00B66D06" w:rsidRPr="007B4EDB" w:rsidRDefault="00B66D06" w:rsidP="0090560F">
            <w:pPr>
              <w:jc w:val="center"/>
              <w:rPr>
                <w:rFonts w:asciiTheme="majorHAnsi" w:hAnsiTheme="majorHAnsi"/>
                <w:b/>
                <w:sz w:val="24"/>
                <w:szCs w:val="24"/>
              </w:rPr>
            </w:pPr>
            <w:r w:rsidRPr="007B4EDB">
              <w:rPr>
                <w:rFonts w:asciiTheme="majorHAnsi" w:hAnsiTheme="majorHAnsi"/>
                <w:b/>
                <w:sz w:val="24"/>
                <w:szCs w:val="24"/>
              </w:rPr>
              <w:t>SECOND INTERNAL TEST</w:t>
            </w:r>
          </w:p>
        </w:tc>
        <w:tc>
          <w:tcPr>
            <w:tcW w:w="922" w:type="dxa"/>
            <w:shd w:val="clear" w:color="auto" w:fill="D9D9D9" w:themeFill="background1" w:themeFillShade="D9"/>
          </w:tcPr>
          <w:p w:rsidR="00B66D06" w:rsidRPr="007B4EDB" w:rsidRDefault="00B66D06" w:rsidP="0090560F">
            <w:pPr>
              <w:jc w:val="center"/>
              <w:rPr>
                <w:rFonts w:asciiTheme="majorHAnsi" w:hAnsiTheme="majorHAnsi"/>
                <w:sz w:val="24"/>
                <w:szCs w:val="24"/>
              </w:rPr>
            </w:pPr>
          </w:p>
        </w:tc>
        <w:tc>
          <w:tcPr>
            <w:tcW w:w="1165" w:type="dxa"/>
            <w:shd w:val="clear" w:color="auto" w:fill="D9D9D9" w:themeFill="background1" w:themeFillShade="D9"/>
          </w:tcPr>
          <w:p w:rsidR="00B66D06" w:rsidRPr="007B4EDB" w:rsidRDefault="00B66D06" w:rsidP="0090560F">
            <w:pPr>
              <w:jc w:val="center"/>
              <w:rPr>
                <w:rFonts w:asciiTheme="majorHAnsi" w:hAnsiTheme="majorHAnsi"/>
                <w:sz w:val="24"/>
                <w:szCs w:val="24"/>
              </w:rPr>
            </w:pPr>
          </w:p>
        </w:tc>
      </w:tr>
      <w:tr w:rsidR="00B66D06" w:rsidRPr="007B4EDB" w:rsidTr="0090560F">
        <w:trPr>
          <w:trHeight w:val="742"/>
        </w:trPr>
        <w:tc>
          <w:tcPr>
            <w:tcW w:w="6818" w:type="dxa"/>
          </w:tcPr>
          <w:p w:rsidR="007B4EDB" w:rsidRDefault="007B4EDB" w:rsidP="0090560F">
            <w:pPr>
              <w:rPr>
                <w:rFonts w:asciiTheme="majorHAnsi" w:hAnsiTheme="majorHAnsi"/>
                <w:sz w:val="24"/>
                <w:szCs w:val="24"/>
              </w:rPr>
            </w:pPr>
          </w:p>
          <w:p w:rsidR="007B4EDB" w:rsidRDefault="007B4EDB" w:rsidP="0090560F">
            <w:pPr>
              <w:rPr>
                <w:rFonts w:asciiTheme="majorHAnsi" w:hAnsiTheme="majorHAnsi"/>
                <w:sz w:val="24"/>
                <w:szCs w:val="24"/>
              </w:rPr>
            </w:pPr>
          </w:p>
          <w:p w:rsidR="00B66D06" w:rsidRPr="007B4EDB" w:rsidRDefault="00B66D06" w:rsidP="0090560F">
            <w:pPr>
              <w:rPr>
                <w:rFonts w:asciiTheme="majorHAnsi" w:hAnsiTheme="majorHAnsi"/>
                <w:sz w:val="24"/>
                <w:szCs w:val="24"/>
              </w:rPr>
            </w:pPr>
            <w:r w:rsidRPr="007B4EDB">
              <w:rPr>
                <w:rFonts w:asciiTheme="majorHAnsi" w:hAnsiTheme="majorHAnsi"/>
                <w:sz w:val="24"/>
                <w:szCs w:val="24"/>
              </w:rPr>
              <w:t>MODULE : 5</w:t>
            </w:r>
          </w:p>
          <w:p w:rsidR="00B66D06" w:rsidRPr="007B4EDB" w:rsidRDefault="00B66D06" w:rsidP="0090560F">
            <w:pPr>
              <w:jc w:val="both"/>
              <w:rPr>
                <w:rFonts w:asciiTheme="majorHAnsi" w:hAnsiTheme="majorHAnsi"/>
                <w:sz w:val="24"/>
                <w:szCs w:val="24"/>
              </w:rPr>
            </w:pPr>
            <w:r w:rsidRPr="007B4EDB">
              <w:rPr>
                <w:rFonts w:asciiTheme="majorHAnsi" w:hAnsiTheme="majorHAnsi"/>
                <w:sz w:val="24"/>
                <w:szCs w:val="24"/>
              </w:rPr>
              <w:lastRenderedPageBreak/>
              <w:t>Project Evaluation &amp; Management</w:t>
            </w:r>
            <w:r w:rsidRPr="007B4EDB">
              <w:rPr>
                <w:rFonts w:asciiTheme="majorHAnsi" w:hAnsiTheme="majorHAnsi"/>
                <w:b/>
                <w:sz w:val="24"/>
                <w:szCs w:val="24"/>
              </w:rPr>
              <w:t>:</w:t>
            </w:r>
            <w:r w:rsidRPr="007B4EDB">
              <w:rPr>
                <w:rFonts w:asciiTheme="majorHAnsi" w:hAnsiTheme="majorHAnsi"/>
                <w:sz w:val="24"/>
                <w:szCs w:val="24"/>
              </w:rPr>
              <w:t xml:space="preserve"> Financial analysis: Project cash flows, time value of money, life cycle approach &amp; analysis, conception, definition, planning, feasibility and analysis; Project appraisal criteria; Risk analysis; Project planning matrix; Aims oriented project planning; Social cost benefit analysis.</w:t>
            </w:r>
          </w:p>
        </w:tc>
        <w:tc>
          <w:tcPr>
            <w:tcW w:w="922" w:type="dxa"/>
          </w:tcPr>
          <w:p w:rsidR="007B4EDB" w:rsidRDefault="007B4EDB" w:rsidP="0090560F">
            <w:pPr>
              <w:jc w:val="center"/>
              <w:rPr>
                <w:rFonts w:asciiTheme="majorHAnsi" w:hAnsiTheme="majorHAnsi"/>
                <w:sz w:val="24"/>
                <w:szCs w:val="24"/>
              </w:rPr>
            </w:pPr>
          </w:p>
          <w:p w:rsidR="007B4EDB" w:rsidRDefault="007B4EDB" w:rsidP="0090560F">
            <w:pPr>
              <w:jc w:val="center"/>
              <w:rPr>
                <w:rFonts w:asciiTheme="majorHAnsi" w:hAnsiTheme="majorHAnsi"/>
                <w:sz w:val="24"/>
                <w:szCs w:val="24"/>
              </w:rPr>
            </w:pPr>
          </w:p>
          <w:p w:rsidR="00B66D06" w:rsidRPr="007B4EDB" w:rsidRDefault="00796B75" w:rsidP="0090560F">
            <w:pPr>
              <w:jc w:val="center"/>
              <w:rPr>
                <w:rFonts w:asciiTheme="majorHAnsi" w:hAnsiTheme="majorHAnsi"/>
                <w:sz w:val="24"/>
                <w:szCs w:val="24"/>
              </w:rPr>
            </w:pPr>
            <w:r w:rsidRPr="007B4EDB">
              <w:rPr>
                <w:rFonts w:asciiTheme="majorHAnsi" w:hAnsiTheme="majorHAnsi"/>
                <w:sz w:val="24"/>
                <w:szCs w:val="24"/>
              </w:rPr>
              <w:t>6</w:t>
            </w:r>
          </w:p>
        </w:tc>
        <w:tc>
          <w:tcPr>
            <w:tcW w:w="1165" w:type="dxa"/>
          </w:tcPr>
          <w:p w:rsidR="007B4EDB" w:rsidRDefault="007B4EDB" w:rsidP="0090560F">
            <w:pPr>
              <w:jc w:val="center"/>
              <w:rPr>
                <w:rFonts w:asciiTheme="majorHAnsi" w:hAnsiTheme="majorHAnsi"/>
                <w:sz w:val="24"/>
                <w:szCs w:val="24"/>
              </w:rPr>
            </w:pPr>
          </w:p>
          <w:p w:rsidR="007B4EDB" w:rsidRDefault="007B4EDB" w:rsidP="0090560F">
            <w:pPr>
              <w:jc w:val="center"/>
              <w:rPr>
                <w:rFonts w:asciiTheme="majorHAnsi" w:hAnsiTheme="majorHAnsi"/>
                <w:sz w:val="24"/>
                <w:szCs w:val="24"/>
              </w:rPr>
            </w:pPr>
          </w:p>
          <w:p w:rsidR="00B66D06" w:rsidRPr="007B4EDB" w:rsidRDefault="00B66D06" w:rsidP="0090560F">
            <w:pPr>
              <w:jc w:val="center"/>
              <w:rPr>
                <w:rFonts w:asciiTheme="majorHAnsi" w:hAnsiTheme="majorHAnsi"/>
                <w:sz w:val="24"/>
                <w:szCs w:val="24"/>
              </w:rPr>
            </w:pPr>
            <w:r w:rsidRPr="007B4EDB">
              <w:rPr>
                <w:rFonts w:asciiTheme="majorHAnsi" w:hAnsiTheme="majorHAnsi"/>
                <w:sz w:val="24"/>
                <w:szCs w:val="24"/>
              </w:rPr>
              <w:t>20</w:t>
            </w:r>
          </w:p>
        </w:tc>
      </w:tr>
      <w:tr w:rsidR="00B66D06" w:rsidRPr="007B4EDB" w:rsidTr="0090560F">
        <w:trPr>
          <w:trHeight w:val="1175"/>
        </w:trPr>
        <w:tc>
          <w:tcPr>
            <w:tcW w:w="6818" w:type="dxa"/>
          </w:tcPr>
          <w:p w:rsidR="00B66D06" w:rsidRPr="007B4EDB" w:rsidRDefault="00B66D06" w:rsidP="0090560F">
            <w:pPr>
              <w:rPr>
                <w:rFonts w:asciiTheme="majorHAnsi" w:hAnsiTheme="majorHAnsi"/>
                <w:sz w:val="24"/>
                <w:szCs w:val="24"/>
              </w:rPr>
            </w:pPr>
            <w:r w:rsidRPr="007B4EDB">
              <w:rPr>
                <w:rFonts w:asciiTheme="majorHAnsi" w:hAnsiTheme="majorHAnsi"/>
                <w:sz w:val="24"/>
                <w:szCs w:val="24"/>
              </w:rPr>
              <w:lastRenderedPageBreak/>
              <w:t>MODULE : 6</w:t>
            </w:r>
          </w:p>
          <w:p w:rsidR="00B66D06" w:rsidRPr="007B4EDB" w:rsidRDefault="00B66D06" w:rsidP="00B66D06">
            <w:pPr>
              <w:jc w:val="both"/>
              <w:rPr>
                <w:rFonts w:asciiTheme="majorHAnsi" w:hAnsiTheme="majorHAnsi"/>
                <w:sz w:val="24"/>
                <w:szCs w:val="24"/>
              </w:rPr>
            </w:pPr>
            <w:r w:rsidRPr="007B4EDB">
              <w:rPr>
                <w:rFonts w:asciiTheme="majorHAnsi" w:hAnsiTheme="majorHAnsi"/>
                <w:sz w:val="24"/>
                <w:szCs w:val="24"/>
              </w:rPr>
              <w:t>Network analysis for project management; Time estimation; Critical path determination; PERT, CPM and CERT: Fuzzy logic analysis; Stochastic based formulations; Project evaluation techniques; Funds planning; Project material management, evaluation &amp; analysis; Implementation and monitoring; Performance indices; Case studies.</w:t>
            </w:r>
          </w:p>
          <w:p w:rsidR="00B66D06" w:rsidRPr="007B4EDB" w:rsidRDefault="00B66D06" w:rsidP="00B66D06">
            <w:pPr>
              <w:jc w:val="both"/>
              <w:rPr>
                <w:rFonts w:asciiTheme="majorHAnsi" w:hAnsiTheme="majorHAnsi"/>
                <w:sz w:val="24"/>
                <w:szCs w:val="24"/>
              </w:rPr>
            </w:pPr>
            <w:r w:rsidRPr="007B4EDB">
              <w:rPr>
                <w:rFonts w:asciiTheme="majorHAnsi" w:hAnsiTheme="majorHAnsi"/>
                <w:sz w:val="24"/>
                <w:szCs w:val="24"/>
              </w:rPr>
              <w:t xml:space="preserve">2 Autonomous Fossil Fuel and renewable energy (RE) - based Power Systems.  </w:t>
            </w:r>
          </w:p>
        </w:tc>
        <w:tc>
          <w:tcPr>
            <w:tcW w:w="922" w:type="dxa"/>
          </w:tcPr>
          <w:p w:rsidR="00B66D06" w:rsidRPr="007B4EDB" w:rsidRDefault="00796B75" w:rsidP="0090560F">
            <w:pPr>
              <w:jc w:val="center"/>
              <w:rPr>
                <w:rFonts w:asciiTheme="majorHAnsi" w:hAnsiTheme="majorHAnsi"/>
                <w:sz w:val="24"/>
                <w:szCs w:val="24"/>
              </w:rPr>
            </w:pPr>
            <w:r w:rsidRPr="007B4EDB">
              <w:rPr>
                <w:rFonts w:asciiTheme="majorHAnsi" w:hAnsiTheme="majorHAnsi"/>
                <w:sz w:val="24"/>
                <w:szCs w:val="24"/>
              </w:rPr>
              <w:t>6</w:t>
            </w:r>
          </w:p>
        </w:tc>
        <w:tc>
          <w:tcPr>
            <w:tcW w:w="1165" w:type="dxa"/>
          </w:tcPr>
          <w:p w:rsidR="00B66D06" w:rsidRPr="007B4EDB" w:rsidRDefault="00B66D06" w:rsidP="0090560F">
            <w:pPr>
              <w:jc w:val="center"/>
              <w:rPr>
                <w:rFonts w:asciiTheme="majorHAnsi" w:hAnsiTheme="majorHAnsi"/>
                <w:sz w:val="24"/>
                <w:szCs w:val="24"/>
              </w:rPr>
            </w:pPr>
            <w:r w:rsidRPr="007B4EDB">
              <w:rPr>
                <w:rFonts w:asciiTheme="majorHAnsi" w:hAnsiTheme="majorHAnsi"/>
                <w:sz w:val="24"/>
                <w:szCs w:val="24"/>
              </w:rPr>
              <w:t>20</w:t>
            </w:r>
          </w:p>
        </w:tc>
      </w:tr>
    </w:tbl>
    <w:p w:rsidR="007125E1" w:rsidRPr="007B4EDB" w:rsidRDefault="007125E1" w:rsidP="00D56FA6">
      <w:pPr>
        <w:spacing w:after="0" w:line="360" w:lineRule="auto"/>
        <w:rPr>
          <w:rFonts w:asciiTheme="majorHAnsi" w:hAnsiTheme="majorHAnsi" w:cs="Times New Roman"/>
          <w:b/>
          <w:sz w:val="24"/>
          <w:szCs w:val="24"/>
        </w:rPr>
      </w:pPr>
    </w:p>
    <w:p w:rsidR="00B66D06" w:rsidRPr="007B4EDB"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F96A99" w:rsidRPr="000A5BEB" w:rsidRDefault="00C97B48" w:rsidP="00B66D06">
      <w:pPr>
        <w:rPr>
          <w:rFonts w:asciiTheme="majorHAnsi" w:hAnsiTheme="majorHAnsi"/>
          <w:b/>
          <w:bCs/>
          <w:sz w:val="24"/>
          <w:szCs w:val="24"/>
        </w:rPr>
      </w:pPr>
      <w:r w:rsidRPr="000A5BEB">
        <w:rPr>
          <w:rFonts w:asciiTheme="majorHAnsi" w:hAnsiTheme="majorHAnsi"/>
          <w:b/>
          <w:bCs/>
          <w:sz w:val="24"/>
          <w:szCs w:val="24"/>
        </w:rPr>
        <w:lastRenderedPageBreak/>
        <w:t xml:space="preserve">Course No: </w:t>
      </w:r>
      <w:r w:rsidR="000A5BEB" w:rsidRPr="000A5BEB">
        <w:rPr>
          <w:rFonts w:asciiTheme="majorHAnsi" w:eastAsia="Times New Roman" w:hAnsiTheme="majorHAnsi" w:cs="Times New Roman"/>
          <w:b/>
          <w:color w:val="000000"/>
          <w:sz w:val="24"/>
          <w:szCs w:val="24"/>
        </w:rPr>
        <w:t>08EE6051(C)</w:t>
      </w:r>
      <w:r w:rsidR="000A5BEB" w:rsidRPr="000A5BEB">
        <w:rPr>
          <w:rFonts w:asciiTheme="majorHAnsi" w:hAnsiTheme="majorHAnsi"/>
          <w:b/>
          <w:bCs/>
          <w:sz w:val="24"/>
          <w:szCs w:val="24"/>
        </w:rPr>
        <w:t xml:space="preserve">     </w:t>
      </w:r>
      <w:r w:rsidR="00B66D06" w:rsidRPr="000A5BEB">
        <w:rPr>
          <w:rFonts w:asciiTheme="majorHAnsi" w:hAnsiTheme="majorHAnsi"/>
          <w:b/>
          <w:bCs/>
          <w:sz w:val="24"/>
          <w:szCs w:val="24"/>
        </w:rPr>
        <w:t xml:space="preserve">     Course </w:t>
      </w:r>
      <w:proofErr w:type="spellStart"/>
      <w:r w:rsidR="00B66D06" w:rsidRPr="000A5BEB">
        <w:rPr>
          <w:rFonts w:asciiTheme="majorHAnsi" w:hAnsiTheme="majorHAnsi"/>
          <w:b/>
          <w:bCs/>
          <w:sz w:val="24"/>
          <w:szCs w:val="24"/>
        </w:rPr>
        <w:t>Title</w:t>
      </w:r>
      <w:proofErr w:type="gramStart"/>
      <w:r w:rsidR="00B66D06" w:rsidRPr="000A5BEB">
        <w:rPr>
          <w:rFonts w:asciiTheme="majorHAnsi" w:hAnsiTheme="majorHAnsi"/>
          <w:b/>
          <w:bCs/>
          <w:sz w:val="24"/>
          <w:szCs w:val="24"/>
        </w:rPr>
        <w:t>:</w:t>
      </w:r>
      <w:r w:rsidR="00E42DCE" w:rsidRPr="000A5BEB">
        <w:rPr>
          <w:rFonts w:ascii="Times New Roman" w:hAnsi="Times New Roman"/>
          <w:b/>
          <w:sz w:val="24"/>
          <w:szCs w:val="24"/>
        </w:rPr>
        <w:t>Advanced</w:t>
      </w:r>
      <w:proofErr w:type="spellEnd"/>
      <w:proofErr w:type="gramEnd"/>
      <w:r w:rsidR="00E42DCE" w:rsidRPr="000A5BEB">
        <w:rPr>
          <w:rFonts w:ascii="Times New Roman" w:hAnsi="Times New Roman"/>
          <w:b/>
          <w:sz w:val="24"/>
          <w:szCs w:val="24"/>
        </w:rPr>
        <w:t xml:space="preserve"> </w:t>
      </w:r>
      <w:proofErr w:type="spellStart"/>
      <w:r w:rsidR="00E42DCE" w:rsidRPr="000A5BEB">
        <w:rPr>
          <w:rFonts w:ascii="Times New Roman" w:hAnsi="Times New Roman"/>
          <w:b/>
          <w:sz w:val="24"/>
          <w:szCs w:val="24"/>
        </w:rPr>
        <w:t>Instrumentation</w:t>
      </w:r>
      <w:r w:rsidR="00B66D06" w:rsidRPr="000A5BEB">
        <w:rPr>
          <w:rFonts w:asciiTheme="majorHAnsi" w:hAnsiTheme="majorHAnsi"/>
          <w:b/>
          <w:bCs/>
          <w:sz w:val="24"/>
          <w:szCs w:val="24"/>
        </w:rPr>
        <w:t>Credits</w:t>
      </w:r>
      <w:proofErr w:type="spellEnd"/>
      <w:r w:rsidR="00B66D06" w:rsidRPr="000A5BEB">
        <w:rPr>
          <w:rFonts w:asciiTheme="majorHAnsi" w:hAnsiTheme="majorHAnsi"/>
          <w:b/>
          <w:bCs/>
          <w:sz w:val="24"/>
          <w:szCs w:val="24"/>
        </w:rPr>
        <w:t>: 3-0-0: 3</w:t>
      </w:r>
    </w:p>
    <w:p w:rsidR="00B66D06" w:rsidRPr="005203FC" w:rsidRDefault="00B66D06" w:rsidP="00F96A99">
      <w:pPr>
        <w:ind w:left="6480" w:firstLine="720"/>
        <w:rPr>
          <w:rFonts w:asciiTheme="majorHAnsi" w:hAnsiTheme="majorHAnsi"/>
          <w:b/>
          <w:bCs/>
          <w:sz w:val="24"/>
          <w:szCs w:val="24"/>
        </w:rPr>
      </w:pPr>
      <w:r w:rsidRPr="000B0012">
        <w:rPr>
          <w:rFonts w:asciiTheme="majorHAnsi" w:hAnsiTheme="majorHAnsi"/>
          <w:b/>
          <w:bCs/>
          <w:sz w:val="24"/>
          <w:szCs w:val="24"/>
        </w:rPr>
        <w:t>Year</w:t>
      </w:r>
      <w:r>
        <w:rPr>
          <w:rFonts w:asciiTheme="majorHAnsi" w:hAnsiTheme="majorHAnsi"/>
          <w:b/>
          <w:bCs/>
          <w:sz w:val="24"/>
          <w:szCs w:val="24"/>
        </w:rPr>
        <w:t xml:space="preserve">: </w:t>
      </w:r>
      <w:r w:rsidRPr="000B0012">
        <w:rPr>
          <w:rFonts w:asciiTheme="majorHAnsi" w:hAnsiTheme="majorHAnsi"/>
          <w:b/>
          <w:bCs/>
          <w:sz w:val="24"/>
          <w:szCs w:val="24"/>
        </w:rPr>
        <w:t>2015</w:t>
      </w:r>
    </w:p>
    <w:p w:rsidR="00B66D06" w:rsidRPr="000B0012" w:rsidRDefault="00B66D06" w:rsidP="00B66D06">
      <w:pPr>
        <w:rPr>
          <w:rFonts w:asciiTheme="majorHAnsi" w:hAnsiTheme="majorHAnsi"/>
          <w:sz w:val="24"/>
          <w:szCs w:val="24"/>
        </w:rPr>
      </w:pPr>
      <w:r w:rsidRPr="000B0012">
        <w:rPr>
          <w:rFonts w:asciiTheme="majorHAnsi" w:hAnsiTheme="majorHAnsi"/>
          <w:b/>
          <w:bCs/>
          <w:sz w:val="24"/>
          <w:szCs w:val="24"/>
        </w:rPr>
        <w:t>Pre-requisites: Nil</w:t>
      </w:r>
    </w:p>
    <w:p w:rsidR="00B66D06" w:rsidRPr="000B0012" w:rsidRDefault="00B66D06" w:rsidP="00B66D06">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1E4EBF" w:rsidRPr="001E4EBF" w:rsidRDefault="001E4EBF" w:rsidP="0034612E">
      <w:pPr>
        <w:pStyle w:val="ListParagraph"/>
        <w:numPr>
          <w:ilvl w:val="0"/>
          <w:numId w:val="21"/>
        </w:numPr>
        <w:jc w:val="both"/>
        <w:rPr>
          <w:rFonts w:asciiTheme="majorHAnsi" w:hAnsiTheme="majorHAnsi"/>
          <w:sz w:val="24"/>
          <w:szCs w:val="24"/>
        </w:rPr>
      </w:pPr>
      <w:r w:rsidRPr="001E4EBF">
        <w:rPr>
          <w:rFonts w:asciiTheme="majorHAnsi" w:hAnsiTheme="majorHAnsi"/>
          <w:sz w:val="24"/>
          <w:szCs w:val="24"/>
        </w:rPr>
        <w:t>To understand and measure the physical and thermal properties of various materials at various levels</w:t>
      </w:r>
    </w:p>
    <w:p w:rsidR="001E4EBF" w:rsidRPr="001E4EBF" w:rsidRDefault="001E4EBF" w:rsidP="0034612E">
      <w:pPr>
        <w:pStyle w:val="ListParagraph"/>
        <w:numPr>
          <w:ilvl w:val="0"/>
          <w:numId w:val="21"/>
        </w:numPr>
        <w:jc w:val="both"/>
        <w:rPr>
          <w:rFonts w:asciiTheme="majorHAnsi" w:hAnsiTheme="majorHAnsi"/>
          <w:sz w:val="24"/>
          <w:szCs w:val="24"/>
        </w:rPr>
      </w:pPr>
      <w:r w:rsidRPr="001E4EBF">
        <w:rPr>
          <w:rFonts w:asciiTheme="majorHAnsi" w:hAnsiTheme="majorHAnsi"/>
          <w:sz w:val="24"/>
          <w:szCs w:val="24"/>
        </w:rPr>
        <w:t>To understand the various methods of radiation and pressure measurements</w:t>
      </w:r>
    </w:p>
    <w:p w:rsidR="001E4EBF" w:rsidRPr="001E4EBF" w:rsidRDefault="001E4EBF" w:rsidP="0034612E">
      <w:pPr>
        <w:pStyle w:val="ListParagraph"/>
        <w:numPr>
          <w:ilvl w:val="0"/>
          <w:numId w:val="21"/>
        </w:numPr>
        <w:jc w:val="both"/>
        <w:rPr>
          <w:rFonts w:asciiTheme="majorHAnsi" w:hAnsiTheme="majorHAnsi"/>
          <w:sz w:val="24"/>
          <w:szCs w:val="24"/>
        </w:rPr>
      </w:pPr>
      <w:r w:rsidRPr="001E4EBF">
        <w:rPr>
          <w:rFonts w:asciiTheme="majorHAnsi" w:hAnsiTheme="majorHAnsi"/>
          <w:sz w:val="24"/>
          <w:szCs w:val="24"/>
        </w:rPr>
        <w:t>To understand the concept of radiometry and the measuring techniques</w:t>
      </w:r>
    </w:p>
    <w:p w:rsidR="00B66D06" w:rsidRPr="001E4EBF" w:rsidRDefault="001E4EBF" w:rsidP="0034612E">
      <w:pPr>
        <w:pStyle w:val="ListParagraph"/>
        <w:numPr>
          <w:ilvl w:val="0"/>
          <w:numId w:val="21"/>
        </w:numPr>
        <w:jc w:val="both"/>
        <w:rPr>
          <w:rFonts w:asciiTheme="majorHAnsi" w:hAnsiTheme="majorHAnsi"/>
          <w:sz w:val="24"/>
          <w:szCs w:val="24"/>
        </w:rPr>
      </w:pPr>
      <w:r w:rsidRPr="001E4EBF">
        <w:rPr>
          <w:rFonts w:asciiTheme="majorHAnsi" w:hAnsiTheme="majorHAnsi"/>
          <w:sz w:val="24"/>
          <w:szCs w:val="24"/>
        </w:rPr>
        <w:t>To understand the principle of high temperature measurements</w:t>
      </w:r>
    </w:p>
    <w:p w:rsidR="00B66D06" w:rsidRPr="000B0012" w:rsidRDefault="00B66D06" w:rsidP="00B66D06">
      <w:pPr>
        <w:spacing w:after="0"/>
        <w:ind w:left="714"/>
        <w:rPr>
          <w:rFonts w:asciiTheme="majorHAnsi" w:hAnsiTheme="majorHAnsi"/>
          <w:sz w:val="24"/>
          <w:szCs w:val="24"/>
        </w:rPr>
      </w:pPr>
    </w:p>
    <w:p w:rsidR="00B66D06" w:rsidRDefault="00B66D06" w:rsidP="00B66D06">
      <w:pPr>
        <w:rPr>
          <w:rFonts w:asciiTheme="majorHAnsi" w:hAnsiTheme="majorHAnsi"/>
          <w:b/>
          <w:bCs/>
          <w:sz w:val="24"/>
          <w:szCs w:val="24"/>
        </w:rPr>
      </w:pPr>
      <w:r w:rsidRPr="000B0012">
        <w:rPr>
          <w:rFonts w:asciiTheme="majorHAnsi" w:hAnsiTheme="majorHAnsi"/>
          <w:b/>
          <w:bCs/>
          <w:sz w:val="24"/>
          <w:szCs w:val="24"/>
        </w:rPr>
        <w:t>Syllabus</w:t>
      </w:r>
    </w:p>
    <w:p w:rsidR="00E42DCE" w:rsidRPr="001E4EBF" w:rsidRDefault="00E42DCE" w:rsidP="00E42DCE">
      <w:pPr>
        <w:jc w:val="both"/>
        <w:rPr>
          <w:rFonts w:asciiTheme="majorHAnsi" w:hAnsiTheme="majorHAnsi"/>
        </w:rPr>
      </w:pPr>
      <w:r w:rsidRPr="001E4EBF">
        <w:rPr>
          <w:rFonts w:asciiTheme="majorHAnsi" w:hAnsiTheme="majorHAnsi"/>
          <w:sz w:val="24"/>
          <w:szCs w:val="24"/>
        </w:rPr>
        <w:t>Measurements of thermal and physical properties-Measurement of specific heat of gases -</w:t>
      </w:r>
      <w:proofErr w:type="spellStart"/>
      <w:r w:rsidRPr="001E4EBF">
        <w:rPr>
          <w:rFonts w:asciiTheme="majorHAnsi" w:hAnsiTheme="majorHAnsi"/>
          <w:sz w:val="24"/>
          <w:szCs w:val="24"/>
        </w:rPr>
        <w:t>Statical</w:t>
      </w:r>
      <w:proofErr w:type="spellEnd"/>
      <w:r w:rsidRPr="001E4EBF">
        <w:rPr>
          <w:rFonts w:asciiTheme="majorHAnsi" w:hAnsiTheme="majorHAnsi"/>
          <w:sz w:val="24"/>
          <w:szCs w:val="24"/>
        </w:rPr>
        <w:t xml:space="preserve"> analysis – Goodness of data-Error estima</w:t>
      </w:r>
      <w:r w:rsidR="001E4EBF" w:rsidRPr="001E4EBF">
        <w:rPr>
          <w:rFonts w:asciiTheme="majorHAnsi" w:hAnsiTheme="majorHAnsi"/>
          <w:sz w:val="24"/>
          <w:szCs w:val="24"/>
        </w:rPr>
        <w:t xml:space="preserve">tes in Temperature measurements. </w:t>
      </w:r>
      <w:r w:rsidRPr="001E4EBF">
        <w:rPr>
          <w:rFonts w:asciiTheme="majorHAnsi" w:hAnsiTheme="majorHAnsi"/>
          <w:sz w:val="24"/>
          <w:szCs w:val="24"/>
        </w:rPr>
        <w:t xml:space="preserve">Bridges- Thermal radiation measurements – Errors in radiation measurements -Quasi steady measurements-Temperature Measurements in high temperature gases – Calorimetric electrostatic, radiation, – Thermocouple-Optical measurement of temperature – </w:t>
      </w:r>
      <w:proofErr w:type="spellStart"/>
      <w:r w:rsidRPr="001E4EBF">
        <w:rPr>
          <w:rFonts w:asciiTheme="majorHAnsi" w:hAnsiTheme="majorHAnsi"/>
          <w:sz w:val="24"/>
          <w:szCs w:val="24"/>
        </w:rPr>
        <w:t>Schlieren</w:t>
      </w:r>
      <w:proofErr w:type="spellEnd"/>
      <w:r w:rsidRPr="001E4EBF">
        <w:rPr>
          <w:rFonts w:asciiTheme="majorHAnsi" w:hAnsiTheme="majorHAnsi"/>
          <w:sz w:val="24"/>
          <w:szCs w:val="24"/>
        </w:rPr>
        <w:t xml:space="preserve"> shadow-graph and interferometer – Errors in optical measurements</w:t>
      </w:r>
      <w:r w:rsidR="001E4EBF">
        <w:rPr>
          <w:rFonts w:asciiTheme="majorHAnsi" w:hAnsiTheme="majorHAnsi"/>
          <w:sz w:val="24"/>
          <w:szCs w:val="24"/>
        </w:rPr>
        <w:t>.</w:t>
      </w:r>
    </w:p>
    <w:p w:rsidR="00B66D06" w:rsidRDefault="00B66D06" w:rsidP="00B66D06">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B66D06" w:rsidRPr="000B0012" w:rsidRDefault="001E4EBF" w:rsidP="00B66D06">
      <w:pPr>
        <w:jc w:val="both"/>
        <w:rPr>
          <w:rFonts w:asciiTheme="majorHAnsi" w:hAnsiTheme="majorHAnsi"/>
          <w:sz w:val="24"/>
          <w:szCs w:val="24"/>
        </w:rPr>
      </w:pPr>
      <w:r w:rsidRPr="001E4EBF">
        <w:rPr>
          <w:rFonts w:asciiTheme="majorHAnsi" w:hAnsiTheme="majorHAnsi"/>
          <w:sz w:val="24"/>
          <w:szCs w:val="24"/>
        </w:rPr>
        <w:t>Students are capable to understand the properties of various materials and its impact in measurements</w:t>
      </w:r>
      <w:r>
        <w:rPr>
          <w:rFonts w:asciiTheme="majorHAnsi" w:hAnsiTheme="majorHAnsi"/>
          <w:sz w:val="24"/>
          <w:szCs w:val="24"/>
        </w:rPr>
        <w:t>.</w:t>
      </w:r>
    </w:p>
    <w:p w:rsidR="00B66D06" w:rsidRDefault="00B66D06" w:rsidP="00B66D06">
      <w:pPr>
        <w:jc w:val="both"/>
        <w:rPr>
          <w:rFonts w:asciiTheme="majorHAnsi" w:hAnsiTheme="majorHAnsi"/>
          <w:b/>
          <w:bCs/>
          <w:sz w:val="24"/>
          <w:szCs w:val="24"/>
        </w:rPr>
      </w:pPr>
      <w:r w:rsidRPr="000B0012">
        <w:rPr>
          <w:rFonts w:asciiTheme="majorHAnsi" w:hAnsiTheme="majorHAnsi"/>
          <w:b/>
          <w:bCs/>
          <w:sz w:val="24"/>
          <w:szCs w:val="24"/>
        </w:rPr>
        <w:t xml:space="preserve">Text Books: </w:t>
      </w:r>
      <w:r w:rsidRPr="000B0012">
        <w:rPr>
          <w:rFonts w:asciiTheme="majorHAnsi" w:hAnsiTheme="majorHAnsi"/>
          <w:b/>
          <w:bCs/>
          <w:sz w:val="24"/>
          <w:szCs w:val="24"/>
        </w:rPr>
        <w:tab/>
      </w:r>
    </w:p>
    <w:p w:rsidR="00E42DCE" w:rsidRPr="001E4EBF" w:rsidRDefault="00E42DCE" w:rsidP="0034612E">
      <w:pPr>
        <w:numPr>
          <w:ilvl w:val="0"/>
          <w:numId w:val="13"/>
        </w:numPr>
        <w:spacing w:after="0" w:line="360" w:lineRule="auto"/>
        <w:jc w:val="both"/>
        <w:rPr>
          <w:rFonts w:asciiTheme="majorHAnsi" w:hAnsiTheme="majorHAnsi"/>
          <w:sz w:val="24"/>
          <w:szCs w:val="24"/>
        </w:rPr>
      </w:pPr>
      <w:r w:rsidRPr="001E4EBF">
        <w:rPr>
          <w:rFonts w:asciiTheme="majorHAnsi" w:hAnsiTheme="majorHAnsi"/>
          <w:sz w:val="24"/>
          <w:szCs w:val="24"/>
        </w:rPr>
        <w:t>E.R.G. Eckert and R.J Goldstein; Measurements in Heat Transfer, McGraw Hill, 1976.</w:t>
      </w:r>
    </w:p>
    <w:p w:rsidR="00E42DCE" w:rsidRPr="001E4EBF" w:rsidRDefault="00E42DCE" w:rsidP="0034612E">
      <w:pPr>
        <w:numPr>
          <w:ilvl w:val="0"/>
          <w:numId w:val="13"/>
        </w:numPr>
        <w:spacing w:after="0" w:line="360" w:lineRule="auto"/>
        <w:jc w:val="both"/>
        <w:rPr>
          <w:rFonts w:asciiTheme="majorHAnsi" w:hAnsiTheme="majorHAnsi"/>
          <w:sz w:val="24"/>
          <w:szCs w:val="24"/>
        </w:rPr>
      </w:pPr>
      <w:r w:rsidRPr="001E4EBF">
        <w:rPr>
          <w:rFonts w:asciiTheme="majorHAnsi" w:hAnsiTheme="majorHAnsi"/>
          <w:sz w:val="24"/>
          <w:szCs w:val="24"/>
        </w:rPr>
        <w:t>J.P. Holman: Experimental Methods for engineers, McGraw Hill, 1971.</w:t>
      </w:r>
    </w:p>
    <w:p w:rsidR="00B66D06" w:rsidRPr="001E4EBF" w:rsidRDefault="00B66D06" w:rsidP="00B66D06">
      <w:pPr>
        <w:jc w:val="both"/>
        <w:rPr>
          <w:rFonts w:asciiTheme="majorHAnsi" w:hAnsiTheme="majorHAnsi"/>
          <w:sz w:val="24"/>
          <w:szCs w:val="24"/>
        </w:rPr>
      </w:pPr>
      <w:r w:rsidRPr="001E4EBF">
        <w:rPr>
          <w:rFonts w:asciiTheme="majorHAnsi" w:hAnsiTheme="majorHAnsi"/>
          <w:b/>
          <w:bCs/>
          <w:sz w:val="24"/>
          <w:szCs w:val="24"/>
        </w:rPr>
        <w:t>References</w:t>
      </w:r>
      <w:r w:rsidRPr="001E4EBF">
        <w:rPr>
          <w:rFonts w:asciiTheme="majorHAnsi" w:hAnsiTheme="majorHAnsi"/>
          <w:sz w:val="24"/>
          <w:szCs w:val="24"/>
        </w:rPr>
        <w:t xml:space="preserve">:  </w:t>
      </w:r>
      <w:r w:rsidRPr="001E4EBF">
        <w:rPr>
          <w:rFonts w:asciiTheme="majorHAnsi" w:hAnsiTheme="majorHAnsi"/>
          <w:sz w:val="24"/>
          <w:szCs w:val="24"/>
        </w:rPr>
        <w:tab/>
      </w:r>
    </w:p>
    <w:p w:rsidR="00E42DCE" w:rsidRPr="001E4EBF" w:rsidRDefault="00E42DCE" w:rsidP="0034612E">
      <w:pPr>
        <w:numPr>
          <w:ilvl w:val="0"/>
          <w:numId w:val="14"/>
        </w:numPr>
        <w:spacing w:after="0" w:line="360" w:lineRule="auto"/>
        <w:jc w:val="both"/>
        <w:rPr>
          <w:rFonts w:asciiTheme="majorHAnsi" w:hAnsiTheme="majorHAnsi"/>
          <w:sz w:val="24"/>
          <w:szCs w:val="24"/>
        </w:rPr>
      </w:pPr>
      <w:r w:rsidRPr="001E4EBF">
        <w:rPr>
          <w:rFonts w:asciiTheme="majorHAnsi" w:hAnsiTheme="majorHAnsi"/>
          <w:sz w:val="24"/>
          <w:szCs w:val="24"/>
        </w:rPr>
        <w:t xml:space="preserve">E.O. </w:t>
      </w:r>
      <w:proofErr w:type="spellStart"/>
      <w:r w:rsidRPr="001E4EBF">
        <w:rPr>
          <w:rFonts w:asciiTheme="majorHAnsi" w:hAnsiTheme="majorHAnsi"/>
          <w:sz w:val="24"/>
          <w:szCs w:val="24"/>
        </w:rPr>
        <w:t>Doebelin</w:t>
      </w:r>
      <w:proofErr w:type="spellEnd"/>
      <w:r w:rsidRPr="001E4EBF">
        <w:rPr>
          <w:rFonts w:asciiTheme="majorHAnsi" w:hAnsiTheme="majorHAnsi"/>
          <w:sz w:val="24"/>
          <w:szCs w:val="24"/>
        </w:rPr>
        <w:t>: Measurements Systems: Application and Design.</w:t>
      </w:r>
    </w:p>
    <w:p w:rsidR="00E42DCE" w:rsidRPr="001E4EBF" w:rsidRDefault="00E42DCE" w:rsidP="0034612E">
      <w:pPr>
        <w:numPr>
          <w:ilvl w:val="0"/>
          <w:numId w:val="14"/>
        </w:numPr>
        <w:spacing w:after="0" w:line="360" w:lineRule="auto"/>
        <w:jc w:val="both"/>
        <w:rPr>
          <w:rFonts w:asciiTheme="majorHAnsi" w:hAnsiTheme="majorHAnsi"/>
          <w:sz w:val="24"/>
          <w:szCs w:val="24"/>
        </w:rPr>
      </w:pPr>
      <w:r w:rsidRPr="001E4EBF">
        <w:rPr>
          <w:rFonts w:asciiTheme="majorHAnsi" w:hAnsiTheme="majorHAnsi"/>
          <w:sz w:val="24"/>
          <w:szCs w:val="24"/>
        </w:rPr>
        <w:t xml:space="preserve">T. G. </w:t>
      </w:r>
      <w:proofErr w:type="spellStart"/>
      <w:r w:rsidRPr="001E4EBF">
        <w:rPr>
          <w:rFonts w:asciiTheme="majorHAnsi" w:hAnsiTheme="majorHAnsi"/>
          <w:sz w:val="24"/>
          <w:szCs w:val="24"/>
        </w:rPr>
        <w:t>Beekwith</w:t>
      </w:r>
      <w:proofErr w:type="spellEnd"/>
      <w:r w:rsidRPr="001E4EBF">
        <w:rPr>
          <w:rFonts w:asciiTheme="majorHAnsi" w:hAnsiTheme="majorHAnsi"/>
          <w:sz w:val="24"/>
          <w:szCs w:val="24"/>
        </w:rPr>
        <w:t xml:space="preserve"> and L.M. Buck: Mechanical measurements, </w:t>
      </w:r>
      <w:proofErr w:type="spellStart"/>
      <w:r w:rsidRPr="001E4EBF">
        <w:rPr>
          <w:rFonts w:asciiTheme="majorHAnsi" w:hAnsiTheme="majorHAnsi"/>
          <w:sz w:val="24"/>
          <w:szCs w:val="24"/>
        </w:rPr>
        <w:t>Adison</w:t>
      </w:r>
      <w:proofErr w:type="spellEnd"/>
      <w:r w:rsidRPr="001E4EBF">
        <w:rPr>
          <w:rFonts w:asciiTheme="majorHAnsi" w:hAnsiTheme="majorHAnsi"/>
          <w:sz w:val="24"/>
          <w:szCs w:val="24"/>
        </w:rPr>
        <w:t>-Wesley, 1965.</w:t>
      </w:r>
    </w:p>
    <w:p w:rsidR="00E42DCE" w:rsidRPr="001E4EBF" w:rsidRDefault="00E42DCE" w:rsidP="0034612E">
      <w:pPr>
        <w:numPr>
          <w:ilvl w:val="0"/>
          <w:numId w:val="14"/>
        </w:numPr>
        <w:spacing w:after="0" w:line="360" w:lineRule="auto"/>
        <w:jc w:val="both"/>
        <w:rPr>
          <w:rFonts w:asciiTheme="majorHAnsi" w:hAnsiTheme="majorHAnsi"/>
          <w:sz w:val="24"/>
          <w:szCs w:val="24"/>
        </w:rPr>
      </w:pPr>
      <w:r w:rsidRPr="001E4EBF">
        <w:rPr>
          <w:rFonts w:asciiTheme="majorHAnsi" w:hAnsiTheme="majorHAnsi"/>
          <w:sz w:val="24"/>
          <w:szCs w:val="24"/>
        </w:rPr>
        <w:t xml:space="preserve">Barney; Intelligent Instrumentation, </w:t>
      </w:r>
      <w:proofErr w:type="spellStart"/>
      <w:r w:rsidRPr="001E4EBF">
        <w:rPr>
          <w:rFonts w:asciiTheme="majorHAnsi" w:hAnsiTheme="majorHAnsi"/>
          <w:sz w:val="24"/>
          <w:szCs w:val="24"/>
        </w:rPr>
        <w:t>Printice</w:t>
      </w:r>
      <w:proofErr w:type="spellEnd"/>
      <w:r w:rsidRPr="001E4EBF">
        <w:rPr>
          <w:rFonts w:asciiTheme="majorHAnsi" w:hAnsiTheme="majorHAnsi"/>
          <w:sz w:val="24"/>
          <w:szCs w:val="24"/>
        </w:rPr>
        <w:t xml:space="preserve"> Hall, 1988. </w:t>
      </w:r>
    </w:p>
    <w:p w:rsidR="00E42DCE" w:rsidRPr="001E4EBF" w:rsidRDefault="00E42DCE" w:rsidP="00E42DCE">
      <w:pPr>
        <w:spacing w:after="0"/>
        <w:jc w:val="both"/>
        <w:rPr>
          <w:rFonts w:asciiTheme="majorHAnsi" w:hAnsiTheme="majorHAnsi"/>
          <w:sz w:val="24"/>
          <w:szCs w:val="24"/>
        </w:rPr>
      </w:pPr>
    </w:p>
    <w:p w:rsidR="00E42DCE" w:rsidRDefault="00E42DCE" w:rsidP="00B66D06">
      <w:pPr>
        <w:ind w:left="1440" w:hanging="1440"/>
        <w:jc w:val="center"/>
        <w:rPr>
          <w:rFonts w:asciiTheme="majorHAnsi" w:hAnsiTheme="majorHAnsi"/>
          <w:b/>
          <w:sz w:val="24"/>
          <w:szCs w:val="24"/>
        </w:rPr>
      </w:pPr>
    </w:p>
    <w:p w:rsidR="00E42DCE" w:rsidRDefault="00E42DCE" w:rsidP="00B66D06">
      <w:pPr>
        <w:ind w:left="1440" w:hanging="1440"/>
        <w:jc w:val="center"/>
        <w:rPr>
          <w:rFonts w:asciiTheme="majorHAnsi" w:hAnsiTheme="majorHAnsi"/>
          <w:b/>
          <w:sz w:val="24"/>
          <w:szCs w:val="24"/>
        </w:rPr>
      </w:pPr>
    </w:p>
    <w:p w:rsidR="00E42DCE" w:rsidRDefault="00E42DCE" w:rsidP="00B66D06">
      <w:pPr>
        <w:ind w:left="1440" w:hanging="1440"/>
        <w:jc w:val="center"/>
        <w:rPr>
          <w:rFonts w:asciiTheme="majorHAnsi" w:hAnsiTheme="majorHAnsi"/>
          <w:b/>
          <w:sz w:val="24"/>
          <w:szCs w:val="24"/>
        </w:rPr>
      </w:pPr>
    </w:p>
    <w:p w:rsidR="00E42DCE" w:rsidRDefault="00E42DCE" w:rsidP="00B66D06">
      <w:pPr>
        <w:ind w:left="1440" w:hanging="1440"/>
        <w:jc w:val="center"/>
        <w:rPr>
          <w:rFonts w:asciiTheme="majorHAnsi" w:hAnsiTheme="majorHAnsi"/>
          <w:b/>
          <w:sz w:val="24"/>
          <w:szCs w:val="24"/>
        </w:rPr>
      </w:pPr>
    </w:p>
    <w:p w:rsidR="00E42DCE" w:rsidRDefault="00E42DCE" w:rsidP="00B66D06">
      <w:pPr>
        <w:ind w:left="1440" w:hanging="1440"/>
        <w:jc w:val="center"/>
        <w:rPr>
          <w:rFonts w:asciiTheme="majorHAnsi" w:hAnsiTheme="majorHAnsi"/>
          <w:b/>
          <w:sz w:val="24"/>
          <w:szCs w:val="24"/>
        </w:rPr>
      </w:pPr>
    </w:p>
    <w:p w:rsidR="00B66D06" w:rsidRPr="007125E1" w:rsidRDefault="00B66D06" w:rsidP="00271D01">
      <w:pPr>
        <w:rPr>
          <w:rFonts w:asciiTheme="majorHAnsi" w:hAnsiTheme="majorHAnsi"/>
          <w:b/>
          <w:sz w:val="24"/>
          <w:szCs w:val="24"/>
        </w:rPr>
      </w:pPr>
    </w:p>
    <w:tbl>
      <w:tblPr>
        <w:tblStyle w:val="TableGrid"/>
        <w:tblpPr w:leftFromText="180" w:rightFromText="180" w:vertAnchor="page" w:horzAnchor="margin" w:tblpY="1576"/>
        <w:tblW w:w="0" w:type="auto"/>
        <w:tblLook w:val="04A0" w:firstRow="1" w:lastRow="0" w:firstColumn="1" w:lastColumn="0" w:noHBand="0" w:noVBand="1"/>
      </w:tblPr>
      <w:tblGrid>
        <w:gridCol w:w="6818"/>
        <w:gridCol w:w="982"/>
        <w:gridCol w:w="1249"/>
      </w:tblGrid>
      <w:tr w:rsidR="00B66D06" w:rsidTr="0090560F">
        <w:trPr>
          <w:trHeight w:val="134"/>
        </w:trPr>
        <w:tc>
          <w:tcPr>
            <w:tcW w:w="8905" w:type="dxa"/>
            <w:gridSpan w:val="3"/>
            <w:shd w:val="clear" w:color="auto" w:fill="D9D9D9" w:themeFill="background1" w:themeFillShade="D9"/>
          </w:tcPr>
          <w:p w:rsidR="001E4EBF" w:rsidRPr="001E4EBF" w:rsidRDefault="00B66D06" w:rsidP="0090560F">
            <w:pPr>
              <w:rPr>
                <w:rFonts w:asciiTheme="majorHAnsi" w:hAnsiTheme="majorHAnsi"/>
                <w:b/>
              </w:rPr>
            </w:pPr>
            <w:r w:rsidRPr="001E4EBF">
              <w:rPr>
                <w:rFonts w:asciiTheme="majorHAnsi" w:hAnsiTheme="majorHAnsi"/>
                <w:b/>
              </w:rPr>
              <w:lastRenderedPageBreak/>
              <w:t>COURSE NO:</w:t>
            </w:r>
            <w:r w:rsidR="001E4EBF" w:rsidRPr="001E4EBF">
              <w:rPr>
                <w:rFonts w:asciiTheme="majorHAnsi" w:hAnsiTheme="majorHAnsi"/>
                <w:b/>
              </w:rPr>
              <w:t xml:space="preserve"> </w:t>
            </w:r>
            <w:r w:rsidR="00271D01" w:rsidRPr="0041570C">
              <w:rPr>
                <w:rFonts w:asciiTheme="majorHAnsi" w:eastAsia="Times New Roman" w:hAnsiTheme="majorHAnsi" w:cs="Times New Roman"/>
                <w:b/>
                <w:color w:val="000000"/>
                <w:sz w:val="28"/>
                <w:szCs w:val="28"/>
              </w:rPr>
              <w:t>08EE60</w:t>
            </w:r>
            <w:r w:rsidR="00271D01">
              <w:rPr>
                <w:rFonts w:asciiTheme="majorHAnsi" w:eastAsia="Times New Roman" w:hAnsiTheme="majorHAnsi" w:cs="Times New Roman"/>
                <w:b/>
                <w:color w:val="000000"/>
                <w:sz w:val="28"/>
                <w:szCs w:val="28"/>
              </w:rPr>
              <w:t>5</w:t>
            </w:r>
            <w:r w:rsidR="00271D01" w:rsidRPr="0041570C">
              <w:rPr>
                <w:rFonts w:asciiTheme="majorHAnsi" w:eastAsia="Times New Roman" w:hAnsiTheme="majorHAnsi" w:cs="Times New Roman"/>
                <w:b/>
                <w:color w:val="000000"/>
                <w:sz w:val="28"/>
                <w:szCs w:val="28"/>
              </w:rPr>
              <w:t>1</w:t>
            </w:r>
            <w:r w:rsidR="00271D01">
              <w:rPr>
                <w:rFonts w:asciiTheme="majorHAnsi" w:eastAsia="Times New Roman" w:hAnsiTheme="majorHAnsi" w:cs="Times New Roman"/>
                <w:b/>
                <w:color w:val="000000"/>
                <w:sz w:val="28"/>
                <w:szCs w:val="28"/>
              </w:rPr>
              <w:t>(C)</w:t>
            </w:r>
            <w:r w:rsidR="00271D01">
              <w:rPr>
                <w:rFonts w:asciiTheme="majorHAnsi" w:hAnsiTheme="majorHAnsi"/>
                <w:b/>
                <w:bCs/>
                <w:sz w:val="24"/>
                <w:szCs w:val="24"/>
              </w:rPr>
              <w:t xml:space="preserve">     </w:t>
            </w:r>
            <w:r w:rsidR="001E4EBF" w:rsidRPr="001E4EBF">
              <w:rPr>
                <w:rFonts w:asciiTheme="majorHAnsi" w:hAnsiTheme="majorHAnsi"/>
                <w:b/>
              </w:rPr>
              <w:t xml:space="preserve"> </w:t>
            </w:r>
            <w:r w:rsidRPr="001E4EBF">
              <w:rPr>
                <w:rFonts w:asciiTheme="majorHAnsi" w:hAnsiTheme="majorHAnsi"/>
                <w:b/>
              </w:rPr>
              <w:t xml:space="preserve"> COURSE TITLE:</w:t>
            </w:r>
            <w:r w:rsidR="001E4EBF" w:rsidRPr="001E4EBF">
              <w:rPr>
                <w:rFonts w:asciiTheme="majorHAnsi" w:hAnsiTheme="majorHAnsi"/>
                <w:b/>
              </w:rPr>
              <w:t xml:space="preserve"> Advanced Instrumentation    </w:t>
            </w:r>
            <w:r w:rsidRPr="001E4EBF">
              <w:rPr>
                <w:rFonts w:asciiTheme="majorHAnsi" w:hAnsiTheme="majorHAnsi"/>
                <w:b/>
              </w:rPr>
              <w:t xml:space="preserve">          (L-T-P : 3-</w:t>
            </w:r>
            <w:r w:rsidR="001E4EBF" w:rsidRPr="001E4EBF">
              <w:rPr>
                <w:rFonts w:asciiTheme="majorHAnsi" w:hAnsiTheme="majorHAnsi"/>
                <w:b/>
              </w:rPr>
              <w:t>0</w:t>
            </w:r>
            <w:r w:rsidRPr="001E4EBF">
              <w:rPr>
                <w:rFonts w:asciiTheme="majorHAnsi" w:hAnsiTheme="majorHAnsi"/>
                <w:b/>
              </w:rPr>
              <w:t xml:space="preserve">-0)    </w:t>
            </w:r>
          </w:p>
          <w:p w:rsidR="00B66D06" w:rsidRPr="001E4EBF" w:rsidRDefault="001E4EBF" w:rsidP="0090560F">
            <w:pPr>
              <w:rPr>
                <w:rFonts w:asciiTheme="majorHAnsi" w:hAnsiTheme="majorHAnsi"/>
                <w:b/>
              </w:rPr>
            </w:pPr>
            <w:r w:rsidRPr="001E4EBF">
              <w:rPr>
                <w:rFonts w:asciiTheme="majorHAnsi" w:hAnsiTheme="majorHAnsi"/>
                <w:b/>
              </w:rPr>
              <w:t xml:space="preserve">                                                                                                                                                        CREDITS:3</w:t>
            </w:r>
          </w:p>
          <w:p w:rsidR="00B66D06" w:rsidRPr="001E4EBF" w:rsidRDefault="00B66D06" w:rsidP="0090560F">
            <w:pPr>
              <w:rPr>
                <w:rFonts w:asciiTheme="majorHAnsi" w:hAnsiTheme="majorHAnsi"/>
              </w:rPr>
            </w:pPr>
          </w:p>
        </w:tc>
      </w:tr>
      <w:tr w:rsidR="00B66D06" w:rsidTr="0090560F">
        <w:trPr>
          <w:trHeight w:val="134"/>
        </w:trPr>
        <w:tc>
          <w:tcPr>
            <w:tcW w:w="6818" w:type="dxa"/>
            <w:shd w:val="clear" w:color="auto" w:fill="D9D9D9" w:themeFill="background1" w:themeFillShade="D9"/>
          </w:tcPr>
          <w:p w:rsidR="00B66D06" w:rsidRPr="001E4EBF" w:rsidRDefault="00B66D06" w:rsidP="0090560F">
            <w:pPr>
              <w:jc w:val="center"/>
              <w:rPr>
                <w:rFonts w:asciiTheme="majorHAnsi" w:hAnsiTheme="majorHAnsi"/>
                <w:b/>
              </w:rPr>
            </w:pPr>
            <w:r w:rsidRPr="001E4EBF">
              <w:rPr>
                <w:rFonts w:asciiTheme="majorHAnsi" w:hAnsiTheme="majorHAnsi"/>
                <w:b/>
              </w:rPr>
              <w:t>MODULES</w:t>
            </w:r>
          </w:p>
        </w:tc>
        <w:tc>
          <w:tcPr>
            <w:tcW w:w="922" w:type="dxa"/>
            <w:shd w:val="clear" w:color="auto" w:fill="D9D9D9" w:themeFill="background1" w:themeFillShade="D9"/>
          </w:tcPr>
          <w:p w:rsidR="00B66D06" w:rsidRPr="001E4EBF" w:rsidRDefault="00B66D06" w:rsidP="0090560F">
            <w:pPr>
              <w:jc w:val="center"/>
              <w:rPr>
                <w:rFonts w:asciiTheme="majorHAnsi" w:hAnsiTheme="majorHAnsi"/>
                <w:b/>
              </w:rPr>
            </w:pPr>
            <w:r w:rsidRPr="001E4EBF">
              <w:rPr>
                <w:rFonts w:asciiTheme="majorHAnsi" w:hAnsiTheme="majorHAnsi"/>
                <w:b/>
              </w:rPr>
              <w:t>Contact</w:t>
            </w:r>
          </w:p>
          <w:p w:rsidR="00B66D06" w:rsidRPr="001E4EBF" w:rsidRDefault="00B66D06" w:rsidP="0090560F">
            <w:pPr>
              <w:rPr>
                <w:rFonts w:asciiTheme="majorHAnsi" w:hAnsiTheme="majorHAnsi"/>
                <w:b/>
              </w:rPr>
            </w:pPr>
            <w:r w:rsidRPr="001E4EBF">
              <w:rPr>
                <w:rFonts w:asciiTheme="majorHAnsi" w:hAnsiTheme="majorHAnsi"/>
                <w:b/>
              </w:rPr>
              <w:t>hours</w:t>
            </w:r>
          </w:p>
        </w:tc>
        <w:tc>
          <w:tcPr>
            <w:tcW w:w="1165" w:type="dxa"/>
            <w:shd w:val="clear" w:color="auto" w:fill="D9D9D9" w:themeFill="background1" w:themeFillShade="D9"/>
          </w:tcPr>
          <w:p w:rsidR="00B66D06" w:rsidRPr="001E4EBF" w:rsidRDefault="00B66D06" w:rsidP="0090560F">
            <w:pPr>
              <w:jc w:val="center"/>
              <w:rPr>
                <w:rFonts w:asciiTheme="majorHAnsi" w:hAnsiTheme="majorHAnsi"/>
                <w:b/>
              </w:rPr>
            </w:pPr>
            <w:proofErr w:type="spellStart"/>
            <w:r w:rsidRPr="001E4EBF">
              <w:rPr>
                <w:rFonts w:asciiTheme="majorHAnsi" w:hAnsiTheme="majorHAnsi"/>
                <w:b/>
              </w:rPr>
              <w:t>Sem.Exam</w:t>
            </w:r>
            <w:proofErr w:type="spellEnd"/>
          </w:p>
          <w:p w:rsidR="00B66D06" w:rsidRPr="001E4EBF" w:rsidRDefault="00B66D06" w:rsidP="0090560F">
            <w:pPr>
              <w:jc w:val="center"/>
              <w:rPr>
                <w:rFonts w:asciiTheme="majorHAnsi" w:hAnsiTheme="majorHAnsi"/>
                <w:b/>
              </w:rPr>
            </w:pPr>
            <w:r w:rsidRPr="001E4EBF">
              <w:rPr>
                <w:rFonts w:asciiTheme="majorHAnsi" w:hAnsiTheme="majorHAnsi"/>
                <w:b/>
              </w:rPr>
              <w:t>Marks;%</w:t>
            </w:r>
          </w:p>
        </w:tc>
      </w:tr>
      <w:tr w:rsidR="00B66D06" w:rsidTr="0090560F">
        <w:trPr>
          <w:trHeight w:val="756"/>
        </w:trPr>
        <w:tc>
          <w:tcPr>
            <w:tcW w:w="6818" w:type="dxa"/>
          </w:tcPr>
          <w:p w:rsidR="00B66D06" w:rsidRPr="001E4EBF" w:rsidRDefault="00B66D06" w:rsidP="0090560F">
            <w:pPr>
              <w:rPr>
                <w:rFonts w:asciiTheme="majorHAnsi" w:hAnsiTheme="majorHAnsi"/>
                <w:sz w:val="24"/>
                <w:szCs w:val="24"/>
              </w:rPr>
            </w:pPr>
            <w:r w:rsidRPr="001E4EBF">
              <w:rPr>
                <w:rFonts w:asciiTheme="majorHAnsi" w:hAnsiTheme="majorHAnsi"/>
                <w:sz w:val="24"/>
                <w:szCs w:val="24"/>
              </w:rPr>
              <w:t>MODULE : 1</w:t>
            </w:r>
          </w:p>
          <w:p w:rsidR="00B66D06" w:rsidRPr="001E4EBF" w:rsidRDefault="00E42DCE" w:rsidP="0090560F">
            <w:pPr>
              <w:jc w:val="both"/>
              <w:rPr>
                <w:rFonts w:asciiTheme="majorHAnsi" w:hAnsiTheme="majorHAnsi"/>
                <w:sz w:val="24"/>
                <w:szCs w:val="24"/>
              </w:rPr>
            </w:pPr>
            <w:r w:rsidRPr="001E4EBF">
              <w:rPr>
                <w:rFonts w:asciiTheme="majorHAnsi" w:hAnsiTheme="majorHAnsi"/>
                <w:sz w:val="24"/>
                <w:szCs w:val="24"/>
              </w:rPr>
              <w:t xml:space="preserve">Measurements of thermal and physical properties – Viscosity – Use of </w:t>
            </w:r>
            <w:proofErr w:type="spellStart"/>
            <w:r w:rsidRPr="001E4EBF">
              <w:rPr>
                <w:rFonts w:asciiTheme="majorHAnsi" w:hAnsiTheme="majorHAnsi"/>
                <w:sz w:val="24"/>
                <w:szCs w:val="24"/>
              </w:rPr>
              <w:t>poiseuille</w:t>
            </w:r>
            <w:proofErr w:type="spellEnd"/>
            <w:r w:rsidRPr="001E4EBF">
              <w:rPr>
                <w:rFonts w:asciiTheme="majorHAnsi" w:hAnsiTheme="majorHAnsi"/>
                <w:sz w:val="24"/>
                <w:szCs w:val="24"/>
              </w:rPr>
              <w:t xml:space="preserve"> flow, Falling, Rotating and Oscillating bodies – Thermal conductivity of solids and liquids – Low conductivity and metallic </w:t>
            </w:r>
          </w:p>
        </w:tc>
        <w:tc>
          <w:tcPr>
            <w:tcW w:w="922" w:type="dxa"/>
          </w:tcPr>
          <w:p w:rsidR="00B66D06" w:rsidRPr="001E4EBF" w:rsidRDefault="001E4EBF" w:rsidP="0090560F">
            <w:pPr>
              <w:jc w:val="center"/>
              <w:rPr>
                <w:rFonts w:asciiTheme="majorHAnsi" w:hAnsiTheme="majorHAnsi"/>
                <w:sz w:val="24"/>
                <w:szCs w:val="24"/>
              </w:rPr>
            </w:pPr>
            <w:r>
              <w:rPr>
                <w:rFonts w:asciiTheme="majorHAnsi" w:hAnsiTheme="majorHAnsi"/>
                <w:sz w:val="24"/>
                <w:szCs w:val="24"/>
              </w:rPr>
              <w:t>6</w:t>
            </w:r>
          </w:p>
        </w:tc>
        <w:tc>
          <w:tcPr>
            <w:tcW w:w="1165" w:type="dxa"/>
          </w:tcPr>
          <w:p w:rsidR="00B66D06" w:rsidRPr="001E4EBF" w:rsidRDefault="00B66D06" w:rsidP="0090560F">
            <w:pPr>
              <w:jc w:val="center"/>
              <w:rPr>
                <w:rFonts w:asciiTheme="majorHAnsi" w:hAnsiTheme="majorHAnsi"/>
                <w:sz w:val="24"/>
                <w:szCs w:val="24"/>
              </w:rPr>
            </w:pPr>
            <w:r w:rsidRPr="001E4EBF">
              <w:rPr>
                <w:rFonts w:asciiTheme="majorHAnsi" w:hAnsiTheme="majorHAnsi"/>
                <w:sz w:val="24"/>
                <w:szCs w:val="24"/>
              </w:rPr>
              <w:t>15</w:t>
            </w:r>
          </w:p>
        </w:tc>
      </w:tr>
      <w:tr w:rsidR="00B66D06" w:rsidTr="0090560F">
        <w:trPr>
          <w:trHeight w:val="742"/>
        </w:trPr>
        <w:tc>
          <w:tcPr>
            <w:tcW w:w="6818" w:type="dxa"/>
          </w:tcPr>
          <w:p w:rsidR="00B66D06" w:rsidRPr="001E4EBF" w:rsidRDefault="00B66D06" w:rsidP="0090560F">
            <w:pPr>
              <w:rPr>
                <w:rFonts w:asciiTheme="majorHAnsi" w:hAnsiTheme="majorHAnsi"/>
                <w:sz w:val="24"/>
                <w:szCs w:val="24"/>
              </w:rPr>
            </w:pPr>
            <w:r w:rsidRPr="001E4EBF">
              <w:rPr>
                <w:rFonts w:asciiTheme="majorHAnsi" w:hAnsiTheme="majorHAnsi"/>
                <w:sz w:val="24"/>
                <w:szCs w:val="24"/>
              </w:rPr>
              <w:t>MODULE : 2</w:t>
            </w:r>
          </w:p>
          <w:p w:rsidR="00E42DCE" w:rsidRPr="001E4EBF" w:rsidRDefault="00E42DCE" w:rsidP="00E42DCE">
            <w:pPr>
              <w:jc w:val="both"/>
              <w:rPr>
                <w:rFonts w:asciiTheme="majorHAnsi" w:hAnsiTheme="majorHAnsi"/>
                <w:sz w:val="24"/>
                <w:szCs w:val="24"/>
              </w:rPr>
            </w:pPr>
            <w:r w:rsidRPr="001E4EBF">
              <w:rPr>
                <w:rFonts w:asciiTheme="majorHAnsi" w:hAnsiTheme="majorHAnsi"/>
                <w:sz w:val="24"/>
                <w:szCs w:val="24"/>
              </w:rPr>
              <w:t xml:space="preserve">Steady and unsteady sates – Measurement of specific heat of gases – data </w:t>
            </w:r>
            <w:proofErr w:type="spellStart"/>
            <w:r w:rsidRPr="001E4EBF">
              <w:rPr>
                <w:rFonts w:asciiTheme="majorHAnsi" w:hAnsiTheme="majorHAnsi"/>
                <w:sz w:val="24"/>
                <w:szCs w:val="24"/>
              </w:rPr>
              <w:t>acquistiton</w:t>
            </w:r>
            <w:proofErr w:type="spellEnd"/>
            <w:r w:rsidRPr="001E4EBF">
              <w:rPr>
                <w:rFonts w:asciiTheme="majorHAnsi" w:hAnsiTheme="majorHAnsi"/>
                <w:sz w:val="24"/>
                <w:szCs w:val="24"/>
              </w:rPr>
              <w:t xml:space="preserve"> – </w:t>
            </w:r>
            <w:proofErr w:type="spellStart"/>
            <w:r w:rsidRPr="001E4EBF">
              <w:rPr>
                <w:rFonts w:asciiTheme="majorHAnsi" w:hAnsiTheme="majorHAnsi"/>
                <w:sz w:val="24"/>
                <w:szCs w:val="24"/>
              </w:rPr>
              <w:t>Analog</w:t>
            </w:r>
            <w:proofErr w:type="spellEnd"/>
            <w:r w:rsidRPr="001E4EBF">
              <w:rPr>
                <w:rFonts w:asciiTheme="majorHAnsi" w:hAnsiTheme="majorHAnsi"/>
                <w:sz w:val="24"/>
                <w:szCs w:val="24"/>
              </w:rPr>
              <w:t xml:space="preserve"> and digital conversion – Post processing of data – </w:t>
            </w:r>
            <w:proofErr w:type="spellStart"/>
            <w:r w:rsidRPr="001E4EBF">
              <w:rPr>
                <w:rFonts w:asciiTheme="majorHAnsi" w:hAnsiTheme="majorHAnsi"/>
                <w:sz w:val="24"/>
                <w:szCs w:val="24"/>
              </w:rPr>
              <w:t>Statical</w:t>
            </w:r>
            <w:proofErr w:type="spellEnd"/>
            <w:r w:rsidRPr="001E4EBF">
              <w:rPr>
                <w:rFonts w:asciiTheme="majorHAnsi" w:hAnsiTheme="majorHAnsi"/>
                <w:sz w:val="24"/>
                <w:szCs w:val="24"/>
              </w:rPr>
              <w:t xml:space="preserve"> analysis – Goodness of data – Correlating data – Linear and non-linear regression. </w:t>
            </w:r>
          </w:p>
          <w:p w:rsidR="00E42DCE" w:rsidRPr="001E4EBF" w:rsidRDefault="00E42DCE" w:rsidP="00E42DCE">
            <w:pPr>
              <w:jc w:val="both"/>
              <w:rPr>
                <w:rFonts w:asciiTheme="majorHAnsi" w:hAnsiTheme="majorHAnsi"/>
                <w:sz w:val="24"/>
                <w:szCs w:val="24"/>
              </w:rPr>
            </w:pPr>
          </w:p>
          <w:p w:rsidR="00B66D06" w:rsidRPr="001E4EBF" w:rsidRDefault="00B66D06" w:rsidP="0090560F">
            <w:pPr>
              <w:jc w:val="both"/>
              <w:rPr>
                <w:rFonts w:asciiTheme="majorHAnsi" w:hAnsiTheme="majorHAnsi"/>
                <w:sz w:val="24"/>
                <w:szCs w:val="24"/>
              </w:rPr>
            </w:pPr>
          </w:p>
        </w:tc>
        <w:tc>
          <w:tcPr>
            <w:tcW w:w="922" w:type="dxa"/>
          </w:tcPr>
          <w:p w:rsidR="00B66D06" w:rsidRPr="001E4EBF" w:rsidRDefault="001E4EBF" w:rsidP="0090560F">
            <w:pPr>
              <w:jc w:val="center"/>
              <w:rPr>
                <w:rFonts w:asciiTheme="majorHAnsi" w:hAnsiTheme="majorHAnsi"/>
                <w:sz w:val="24"/>
                <w:szCs w:val="24"/>
              </w:rPr>
            </w:pPr>
            <w:r>
              <w:rPr>
                <w:rFonts w:asciiTheme="majorHAnsi" w:hAnsiTheme="majorHAnsi"/>
                <w:sz w:val="24"/>
                <w:szCs w:val="24"/>
              </w:rPr>
              <w:t>7</w:t>
            </w:r>
          </w:p>
        </w:tc>
        <w:tc>
          <w:tcPr>
            <w:tcW w:w="1165" w:type="dxa"/>
          </w:tcPr>
          <w:p w:rsidR="00B66D06" w:rsidRPr="001E4EBF" w:rsidRDefault="00B66D06" w:rsidP="0090560F">
            <w:pPr>
              <w:jc w:val="center"/>
              <w:rPr>
                <w:rFonts w:asciiTheme="majorHAnsi" w:hAnsiTheme="majorHAnsi"/>
                <w:sz w:val="24"/>
                <w:szCs w:val="24"/>
              </w:rPr>
            </w:pPr>
            <w:r w:rsidRPr="001E4EBF">
              <w:rPr>
                <w:rFonts w:asciiTheme="majorHAnsi" w:hAnsiTheme="majorHAnsi"/>
                <w:sz w:val="24"/>
                <w:szCs w:val="24"/>
              </w:rPr>
              <w:t>15</w:t>
            </w:r>
          </w:p>
        </w:tc>
      </w:tr>
      <w:tr w:rsidR="00B66D06" w:rsidTr="0090560F">
        <w:trPr>
          <w:trHeight w:val="252"/>
        </w:trPr>
        <w:tc>
          <w:tcPr>
            <w:tcW w:w="6818" w:type="dxa"/>
            <w:shd w:val="clear" w:color="auto" w:fill="D9D9D9" w:themeFill="background1" w:themeFillShade="D9"/>
          </w:tcPr>
          <w:p w:rsidR="00B66D06" w:rsidRPr="001E4EBF" w:rsidRDefault="00B66D06" w:rsidP="0090560F">
            <w:pPr>
              <w:jc w:val="center"/>
              <w:rPr>
                <w:rFonts w:asciiTheme="majorHAnsi" w:hAnsiTheme="majorHAnsi"/>
                <w:b/>
                <w:sz w:val="24"/>
                <w:szCs w:val="24"/>
              </w:rPr>
            </w:pPr>
            <w:r w:rsidRPr="001E4EBF">
              <w:rPr>
                <w:rFonts w:asciiTheme="majorHAnsi" w:hAnsiTheme="majorHAnsi"/>
                <w:b/>
                <w:sz w:val="24"/>
                <w:szCs w:val="24"/>
              </w:rPr>
              <w:t>FIRST INTERNAL TEST</w:t>
            </w:r>
          </w:p>
        </w:tc>
        <w:tc>
          <w:tcPr>
            <w:tcW w:w="922" w:type="dxa"/>
            <w:shd w:val="clear" w:color="auto" w:fill="D9D9D9" w:themeFill="background1" w:themeFillShade="D9"/>
          </w:tcPr>
          <w:p w:rsidR="00B66D06" w:rsidRPr="001E4EBF" w:rsidRDefault="00B66D06" w:rsidP="0090560F">
            <w:pPr>
              <w:jc w:val="center"/>
              <w:rPr>
                <w:rFonts w:asciiTheme="majorHAnsi" w:hAnsiTheme="majorHAnsi"/>
                <w:sz w:val="24"/>
                <w:szCs w:val="24"/>
              </w:rPr>
            </w:pPr>
          </w:p>
        </w:tc>
        <w:tc>
          <w:tcPr>
            <w:tcW w:w="1165" w:type="dxa"/>
            <w:shd w:val="clear" w:color="auto" w:fill="D9D9D9" w:themeFill="background1" w:themeFillShade="D9"/>
          </w:tcPr>
          <w:p w:rsidR="00B66D06" w:rsidRPr="001E4EBF" w:rsidRDefault="00B66D06" w:rsidP="0090560F">
            <w:pPr>
              <w:jc w:val="center"/>
              <w:rPr>
                <w:rFonts w:asciiTheme="majorHAnsi" w:hAnsiTheme="majorHAnsi"/>
                <w:sz w:val="24"/>
                <w:szCs w:val="24"/>
              </w:rPr>
            </w:pPr>
          </w:p>
        </w:tc>
      </w:tr>
      <w:tr w:rsidR="00B66D06" w:rsidTr="0090560F">
        <w:trPr>
          <w:trHeight w:val="742"/>
        </w:trPr>
        <w:tc>
          <w:tcPr>
            <w:tcW w:w="6818" w:type="dxa"/>
          </w:tcPr>
          <w:p w:rsidR="00B66D06" w:rsidRPr="001E4EBF" w:rsidRDefault="00B66D06" w:rsidP="0090560F">
            <w:pPr>
              <w:rPr>
                <w:rFonts w:asciiTheme="majorHAnsi" w:hAnsiTheme="majorHAnsi"/>
                <w:sz w:val="24"/>
                <w:szCs w:val="24"/>
              </w:rPr>
            </w:pPr>
            <w:r w:rsidRPr="001E4EBF">
              <w:rPr>
                <w:rFonts w:asciiTheme="majorHAnsi" w:hAnsiTheme="majorHAnsi"/>
                <w:sz w:val="24"/>
                <w:szCs w:val="24"/>
              </w:rPr>
              <w:t>MODULE : 3</w:t>
            </w:r>
          </w:p>
          <w:p w:rsidR="00E42DCE" w:rsidRPr="001E4EBF" w:rsidRDefault="00E42DCE" w:rsidP="00E42DCE">
            <w:pPr>
              <w:jc w:val="both"/>
              <w:rPr>
                <w:rFonts w:asciiTheme="majorHAnsi" w:hAnsiTheme="majorHAnsi"/>
                <w:sz w:val="24"/>
                <w:szCs w:val="24"/>
              </w:rPr>
            </w:pPr>
            <w:r w:rsidRPr="001E4EBF">
              <w:rPr>
                <w:rFonts w:asciiTheme="majorHAnsi" w:hAnsiTheme="majorHAnsi"/>
                <w:sz w:val="24"/>
                <w:szCs w:val="24"/>
              </w:rPr>
              <w:t xml:space="preserve">Error estimates in Temperature measurements – Solids and fluids – Steady state and unsteady measurements – Radiation effects – Platinum resistance thermometers – Construction and usage – Calibration – Bridges – Fluid pressure measurement – Capacitive probes – Piezoelectric pressure sensors – Anemometry.  </w:t>
            </w:r>
          </w:p>
          <w:p w:rsidR="00B66D06" w:rsidRPr="001E4EBF" w:rsidRDefault="00B66D06" w:rsidP="0090560F">
            <w:pPr>
              <w:jc w:val="both"/>
              <w:rPr>
                <w:rFonts w:asciiTheme="majorHAnsi" w:hAnsiTheme="majorHAnsi"/>
                <w:sz w:val="24"/>
                <w:szCs w:val="24"/>
              </w:rPr>
            </w:pPr>
          </w:p>
        </w:tc>
        <w:tc>
          <w:tcPr>
            <w:tcW w:w="922" w:type="dxa"/>
          </w:tcPr>
          <w:p w:rsidR="00B66D06" w:rsidRPr="001E4EBF" w:rsidRDefault="001E4EBF" w:rsidP="0090560F">
            <w:pPr>
              <w:jc w:val="center"/>
              <w:rPr>
                <w:rFonts w:asciiTheme="majorHAnsi" w:hAnsiTheme="majorHAnsi"/>
                <w:sz w:val="24"/>
                <w:szCs w:val="24"/>
              </w:rPr>
            </w:pPr>
            <w:r>
              <w:rPr>
                <w:rFonts w:asciiTheme="majorHAnsi" w:hAnsiTheme="majorHAnsi"/>
                <w:sz w:val="24"/>
                <w:szCs w:val="24"/>
              </w:rPr>
              <w:t>7</w:t>
            </w:r>
          </w:p>
        </w:tc>
        <w:tc>
          <w:tcPr>
            <w:tcW w:w="1165" w:type="dxa"/>
          </w:tcPr>
          <w:p w:rsidR="00B66D06" w:rsidRPr="001E4EBF" w:rsidRDefault="00B66D06" w:rsidP="0090560F">
            <w:pPr>
              <w:jc w:val="center"/>
              <w:rPr>
                <w:rFonts w:asciiTheme="majorHAnsi" w:hAnsiTheme="majorHAnsi"/>
                <w:sz w:val="24"/>
                <w:szCs w:val="24"/>
              </w:rPr>
            </w:pPr>
            <w:r w:rsidRPr="001E4EBF">
              <w:rPr>
                <w:rFonts w:asciiTheme="majorHAnsi" w:hAnsiTheme="majorHAnsi"/>
                <w:sz w:val="24"/>
                <w:szCs w:val="24"/>
              </w:rPr>
              <w:t>15</w:t>
            </w:r>
          </w:p>
        </w:tc>
      </w:tr>
      <w:tr w:rsidR="00B66D06" w:rsidTr="0090560F">
        <w:trPr>
          <w:trHeight w:val="742"/>
        </w:trPr>
        <w:tc>
          <w:tcPr>
            <w:tcW w:w="6818" w:type="dxa"/>
          </w:tcPr>
          <w:p w:rsidR="00B66D06" w:rsidRPr="001E4EBF" w:rsidRDefault="00B66D06" w:rsidP="0090560F">
            <w:pPr>
              <w:rPr>
                <w:rFonts w:asciiTheme="majorHAnsi" w:hAnsiTheme="majorHAnsi"/>
                <w:sz w:val="24"/>
                <w:szCs w:val="24"/>
              </w:rPr>
            </w:pPr>
            <w:r w:rsidRPr="001E4EBF">
              <w:rPr>
                <w:rFonts w:asciiTheme="majorHAnsi" w:hAnsiTheme="majorHAnsi"/>
                <w:sz w:val="24"/>
                <w:szCs w:val="24"/>
              </w:rPr>
              <w:t>MODULE : 4</w:t>
            </w:r>
          </w:p>
          <w:p w:rsidR="00B66D06" w:rsidRPr="001E4EBF" w:rsidRDefault="00E42DCE" w:rsidP="0090560F">
            <w:pPr>
              <w:jc w:val="both"/>
              <w:rPr>
                <w:rFonts w:asciiTheme="majorHAnsi" w:hAnsiTheme="majorHAnsi"/>
                <w:sz w:val="24"/>
                <w:szCs w:val="24"/>
              </w:rPr>
            </w:pPr>
            <w:r w:rsidRPr="001E4EBF">
              <w:rPr>
                <w:rFonts w:asciiTheme="majorHAnsi" w:hAnsiTheme="majorHAnsi"/>
                <w:sz w:val="24"/>
                <w:szCs w:val="24"/>
              </w:rPr>
              <w:t>Thermal radiation measurements – Radiometry – Surface radiation measurements – Gas radiation instruments – Errors in radiation measurements – Transient experimental techniques for surface heat flux rates – Negligible internal resistance – Negligible surface resistance – Rapid response measurements – Thick film and thin film gauges – Non uniform surface temperatures – Quasi steady measurements.</w:t>
            </w:r>
          </w:p>
          <w:p w:rsidR="00B66D06" w:rsidRPr="001E4EBF" w:rsidRDefault="00B66D06" w:rsidP="0090560F">
            <w:pPr>
              <w:jc w:val="both"/>
              <w:rPr>
                <w:rFonts w:asciiTheme="majorHAnsi" w:hAnsiTheme="majorHAnsi"/>
                <w:sz w:val="24"/>
                <w:szCs w:val="24"/>
              </w:rPr>
            </w:pPr>
          </w:p>
        </w:tc>
        <w:tc>
          <w:tcPr>
            <w:tcW w:w="922" w:type="dxa"/>
          </w:tcPr>
          <w:p w:rsidR="00B66D06" w:rsidRPr="001E4EBF" w:rsidRDefault="001E4EBF" w:rsidP="0090560F">
            <w:pPr>
              <w:jc w:val="center"/>
              <w:rPr>
                <w:rFonts w:asciiTheme="majorHAnsi" w:hAnsiTheme="majorHAnsi"/>
                <w:sz w:val="24"/>
                <w:szCs w:val="24"/>
              </w:rPr>
            </w:pPr>
            <w:r>
              <w:rPr>
                <w:rFonts w:asciiTheme="majorHAnsi" w:hAnsiTheme="majorHAnsi"/>
                <w:sz w:val="24"/>
                <w:szCs w:val="24"/>
              </w:rPr>
              <w:t>7</w:t>
            </w:r>
          </w:p>
        </w:tc>
        <w:tc>
          <w:tcPr>
            <w:tcW w:w="1165" w:type="dxa"/>
          </w:tcPr>
          <w:p w:rsidR="00B66D06" w:rsidRPr="001E4EBF" w:rsidRDefault="00B66D06" w:rsidP="0090560F">
            <w:pPr>
              <w:jc w:val="center"/>
              <w:rPr>
                <w:rFonts w:asciiTheme="majorHAnsi" w:hAnsiTheme="majorHAnsi"/>
                <w:sz w:val="24"/>
                <w:szCs w:val="24"/>
              </w:rPr>
            </w:pPr>
            <w:r w:rsidRPr="001E4EBF">
              <w:rPr>
                <w:rFonts w:asciiTheme="majorHAnsi" w:hAnsiTheme="majorHAnsi"/>
                <w:sz w:val="24"/>
                <w:szCs w:val="24"/>
              </w:rPr>
              <w:t>15</w:t>
            </w:r>
          </w:p>
        </w:tc>
      </w:tr>
      <w:tr w:rsidR="00B66D06" w:rsidTr="0090560F">
        <w:trPr>
          <w:trHeight w:val="252"/>
        </w:trPr>
        <w:tc>
          <w:tcPr>
            <w:tcW w:w="6818" w:type="dxa"/>
            <w:shd w:val="clear" w:color="auto" w:fill="D9D9D9" w:themeFill="background1" w:themeFillShade="D9"/>
          </w:tcPr>
          <w:p w:rsidR="00B66D06" w:rsidRPr="001E4EBF" w:rsidRDefault="00B66D06" w:rsidP="0090560F">
            <w:pPr>
              <w:jc w:val="center"/>
              <w:rPr>
                <w:rFonts w:asciiTheme="majorHAnsi" w:hAnsiTheme="majorHAnsi"/>
                <w:b/>
                <w:sz w:val="24"/>
                <w:szCs w:val="24"/>
              </w:rPr>
            </w:pPr>
            <w:r w:rsidRPr="001E4EBF">
              <w:rPr>
                <w:rFonts w:asciiTheme="majorHAnsi" w:hAnsiTheme="majorHAnsi"/>
                <w:b/>
                <w:sz w:val="24"/>
                <w:szCs w:val="24"/>
              </w:rPr>
              <w:t>SECOND INTERNAL TEST</w:t>
            </w:r>
          </w:p>
        </w:tc>
        <w:tc>
          <w:tcPr>
            <w:tcW w:w="922" w:type="dxa"/>
            <w:shd w:val="clear" w:color="auto" w:fill="D9D9D9" w:themeFill="background1" w:themeFillShade="D9"/>
          </w:tcPr>
          <w:p w:rsidR="00B66D06" w:rsidRPr="001E4EBF" w:rsidRDefault="00B66D06" w:rsidP="0090560F">
            <w:pPr>
              <w:jc w:val="center"/>
              <w:rPr>
                <w:rFonts w:asciiTheme="majorHAnsi" w:hAnsiTheme="majorHAnsi"/>
                <w:sz w:val="24"/>
                <w:szCs w:val="24"/>
              </w:rPr>
            </w:pPr>
          </w:p>
        </w:tc>
        <w:tc>
          <w:tcPr>
            <w:tcW w:w="1165" w:type="dxa"/>
            <w:shd w:val="clear" w:color="auto" w:fill="D9D9D9" w:themeFill="background1" w:themeFillShade="D9"/>
          </w:tcPr>
          <w:p w:rsidR="00B66D06" w:rsidRPr="001E4EBF" w:rsidRDefault="00B66D06" w:rsidP="0090560F">
            <w:pPr>
              <w:jc w:val="center"/>
              <w:rPr>
                <w:rFonts w:asciiTheme="majorHAnsi" w:hAnsiTheme="majorHAnsi"/>
                <w:sz w:val="24"/>
                <w:szCs w:val="24"/>
              </w:rPr>
            </w:pPr>
          </w:p>
        </w:tc>
      </w:tr>
      <w:tr w:rsidR="00B66D06" w:rsidTr="0090560F">
        <w:trPr>
          <w:trHeight w:val="742"/>
        </w:trPr>
        <w:tc>
          <w:tcPr>
            <w:tcW w:w="6818" w:type="dxa"/>
          </w:tcPr>
          <w:p w:rsidR="00B66D06" w:rsidRPr="001E4EBF" w:rsidRDefault="00B66D06" w:rsidP="0090560F">
            <w:pPr>
              <w:rPr>
                <w:rFonts w:asciiTheme="majorHAnsi" w:hAnsiTheme="majorHAnsi"/>
                <w:sz w:val="24"/>
                <w:szCs w:val="24"/>
              </w:rPr>
            </w:pPr>
            <w:r w:rsidRPr="001E4EBF">
              <w:rPr>
                <w:rFonts w:asciiTheme="majorHAnsi" w:hAnsiTheme="majorHAnsi"/>
                <w:sz w:val="24"/>
                <w:szCs w:val="24"/>
              </w:rPr>
              <w:t>MODULE : 5</w:t>
            </w:r>
          </w:p>
          <w:p w:rsidR="00B66D06" w:rsidRPr="001E4EBF" w:rsidRDefault="00E42DCE" w:rsidP="0090560F">
            <w:pPr>
              <w:jc w:val="both"/>
              <w:rPr>
                <w:rFonts w:asciiTheme="majorHAnsi" w:hAnsiTheme="majorHAnsi"/>
                <w:sz w:val="24"/>
                <w:szCs w:val="24"/>
              </w:rPr>
            </w:pPr>
            <w:r w:rsidRPr="001E4EBF">
              <w:rPr>
                <w:rFonts w:asciiTheme="majorHAnsi" w:hAnsiTheme="majorHAnsi"/>
                <w:sz w:val="24"/>
                <w:szCs w:val="24"/>
              </w:rPr>
              <w:t>Temperature Measurements in high temperature gases – Calorimetric electrostatic, radiation, cyclic, transient pressure and heat flux probes – Spectroscopic methods</w:t>
            </w:r>
          </w:p>
        </w:tc>
        <w:tc>
          <w:tcPr>
            <w:tcW w:w="922" w:type="dxa"/>
          </w:tcPr>
          <w:p w:rsidR="00B66D06" w:rsidRPr="001E4EBF" w:rsidRDefault="001E4EBF" w:rsidP="0090560F">
            <w:pPr>
              <w:jc w:val="center"/>
              <w:rPr>
                <w:rFonts w:asciiTheme="majorHAnsi" w:hAnsiTheme="majorHAnsi"/>
                <w:sz w:val="24"/>
                <w:szCs w:val="24"/>
              </w:rPr>
            </w:pPr>
            <w:r>
              <w:rPr>
                <w:rFonts w:asciiTheme="majorHAnsi" w:hAnsiTheme="majorHAnsi"/>
                <w:sz w:val="24"/>
                <w:szCs w:val="24"/>
              </w:rPr>
              <w:t>6</w:t>
            </w:r>
          </w:p>
        </w:tc>
        <w:tc>
          <w:tcPr>
            <w:tcW w:w="1165" w:type="dxa"/>
          </w:tcPr>
          <w:p w:rsidR="00B66D06" w:rsidRPr="001E4EBF" w:rsidRDefault="00B66D06" w:rsidP="0090560F">
            <w:pPr>
              <w:jc w:val="center"/>
              <w:rPr>
                <w:rFonts w:asciiTheme="majorHAnsi" w:hAnsiTheme="majorHAnsi"/>
                <w:sz w:val="24"/>
                <w:szCs w:val="24"/>
              </w:rPr>
            </w:pPr>
            <w:r w:rsidRPr="001E4EBF">
              <w:rPr>
                <w:rFonts w:asciiTheme="majorHAnsi" w:hAnsiTheme="majorHAnsi"/>
                <w:sz w:val="24"/>
                <w:szCs w:val="24"/>
              </w:rPr>
              <w:t>20</w:t>
            </w:r>
          </w:p>
        </w:tc>
      </w:tr>
      <w:tr w:rsidR="00B66D06" w:rsidTr="0090560F">
        <w:trPr>
          <w:trHeight w:val="1175"/>
        </w:trPr>
        <w:tc>
          <w:tcPr>
            <w:tcW w:w="6818" w:type="dxa"/>
          </w:tcPr>
          <w:p w:rsidR="00B66D06" w:rsidRPr="001E4EBF" w:rsidRDefault="00B66D06" w:rsidP="0090560F">
            <w:pPr>
              <w:rPr>
                <w:rFonts w:asciiTheme="majorHAnsi" w:hAnsiTheme="majorHAnsi"/>
                <w:sz w:val="24"/>
                <w:szCs w:val="24"/>
              </w:rPr>
            </w:pPr>
            <w:r w:rsidRPr="001E4EBF">
              <w:rPr>
                <w:rFonts w:asciiTheme="majorHAnsi" w:hAnsiTheme="majorHAnsi"/>
                <w:sz w:val="24"/>
                <w:szCs w:val="24"/>
              </w:rPr>
              <w:t>MODULE : 6</w:t>
            </w:r>
          </w:p>
          <w:p w:rsidR="00E42DCE" w:rsidRPr="001E4EBF" w:rsidRDefault="00E42DCE" w:rsidP="00E42DCE">
            <w:pPr>
              <w:jc w:val="both"/>
              <w:rPr>
                <w:rFonts w:asciiTheme="majorHAnsi" w:hAnsiTheme="majorHAnsi"/>
                <w:sz w:val="24"/>
                <w:szCs w:val="24"/>
              </w:rPr>
            </w:pPr>
            <w:r w:rsidRPr="001E4EBF">
              <w:rPr>
                <w:rFonts w:asciiTheme="majorHAnsi" w:hAnsiTheme="majorHAnsi"/>
                <w:sz w:val="24"/>
                <w:szCs w:val="24"/>
              </w:rPr>
              <w:t xml:space="preserve">Cooled film sensors – Temperature measurement in cryogenics – Scales of measurement – Thermocouple, resistance and magnetic thermometry – Optical measurement of temperature – </w:t>
            </w:r>
            <w:proofErr w:type="spellStart"/>
            <w:r w:rsidRPr="001E4EBF">
              <w:rPr>
                <w:rFonts w:asciiTheme="majorHAnsi" w:hAnsiTheme="majorHAnsi"/>
                <w:sz w:val="24"/>
                <w:szCs w:val="24"/>
              </w:rPr>
              <w:t>Schlieren</w:t>
            </w:r>
            <w:proofErr w:type="spellEnd"/>
            <w:r w:rsidRPr="001E4EBF">
              <w:rPr>
                <w:rFonts w:asciiTheme="majorHAnsi" w:hAnsiTheme="majorHAnsi"/>
                <w:sz w:val="24"/>
                <w:szCs w:val="24"/>
              </w:rPr>
              <w:t xml:space="preserve"> shadow-graph and interferometer – Errors in optical measurements. </w:t>
            </w:r>
          </w:p>
          <w:p w:rsidR="00B66D06" w:rsidRPr="001E4EBF" w:rsidRDefault="00B66D06" w:rsidP="0090560F">
            <w:pPr>
              <w:jc w:val="both"/>
              <w:rPr>
                <w:rFonts w:asciiTheme="majorHAnsi" w:hAnsiTheme="majorHAnsi"/>
                <w:sz w:val="24"/>
                <w:szCs w:val="24"/>
              </w:rPr>
            </w:pPr>
          </w:p>
        </w:tc>
        <w:tc>
          <w:tcPr>
            <w:tcW w:w="922" w:type="dxa"/>
          </w:tcPr>
          <w:p w:rsidR="00B66D06" w:rsidRPr="001E4EBF" w:rsidRDefault="001E4EBF" w:rsidP="0090560F">
            <w:pPr>
              <w:jc w:val="center"/>
              <w:rPr>
                <w:rFonts w:asciiTheme="majorHAnsi" w:hAnsiTheme="majorHAnsi"/>
                <w:sz w:val="24"/>
                <w:szCs w:val="24"/>
              </w:rPr>
            </w:pPr>
            <w:r>
              <w:rPr>
                <w:rFonts w:asciiTheme="majorHAnsi" w:hAnsiTheme="majorHAnsi"/>
                <w:sz w:val="24"/>
                <w:szCs w:val="24"/>
              </w:rPr>
              <w:t>6</w:t>
            </w:r>
          </w:p>
        </w:tc>
        <w:tc>
          <w:tcPr>
            <w:tcW w:w="1165" w:type="dxa"/>
          </w:tcPr>
          <w:p w:rsidR="00B66D06" w:rsidRPr="001E4EBF" w:rsidRDefault="00B66D06" w:rsidP="0090560F">
            <w:pPr>
              <w:jc w:val="center"/>
              <w:rPr>
                <w:rFonts w:asciiTheme="majorHAnsi" w:hAnsiTheme="majorHAnsi"/>
                <w:sz w:val="24"/>
                <w:szCs w:val="24"/>
              </w:rPr>
            </w:pPr>
            <w:r w:rsidRPr="001E4EBF">
              <w:rPr>
                <w:rFonts w:asciiTheme="majorHAnsi" w:hAnsiTheme="majorHAnsi"/>
                <w:sz w:val="24"/>
                <w:szCs w:val="24"/>
              </w:rPr>
              <w:t>20</w:t>
            </w:r>
          </w:p>
        </w:tc>
      </w:tr>
    </w:tbl>
    <w:p w:rsidR="00B66D06" w:rsidRDefault="00B66D06" w:rsidP="00B66D06">
      <w:pPr>
        <w:spacing w:after="0" w:line="360" w:lineRule="auto"/>
        <w:rPr>
          <w:rFonts w:asciiTheme="majorHAnsi" w:hAnsiTheme="majorHAnsi" w:cs="Times New Roman"/>
          <w:b/>
          <w:sz w:val="24"/>
          <w:szCs w:val="24"/>
        </w:rPr>
      </w:pPr>
    </w:p>
    <w:p w:rsidR="0076613B" w:rsidRDefault="0076613B" w:rsidP="00B66D06">
      <w:pPr>
        <w:spacing w:after="0" w:line="360" w:lineRule="auto"/>
        <w:rPr>
          <w:rFonts w:asciiTheme="majorHAnsi" w:hAnsiTheme="majorHAnsi" w:cs="Times New Roman"/>
          <w:b/>
          <w:sz w:val="24"/>
          <w:szCs w:val="24"/>
        </w:rPr>
      </w:pPr>
    </w:p>
    <w:p w:rsidR="001C02A6" w:rsidRDefault="001C02A6" w:rsidP="001C02A6">
      <w:pPr>
        <w:rPr>
          <w:rFonts w:asciiTheme="majorHAnsi" w:hAnsiTheme="majorHAnsi"/>
          <w:b/>
          <w:sz w:val="24"/>
          <w:szCs w:val="24"/>
        </w:rPr>
      </w:pPr>
      <w:r w:rsidRPr="00705BE2">
        <w:rPr>
          <w:rFonts w:asciiTheme="majorHAnsi" w:hAnsiTheme="majorHAnsi"/>
          <w:b/>
          <w:sz w:val="24"/>
          <w:szCs w:val="24"/>
        </w:rPr>
        <w:lastRenderedPageBreak/>
        <w:t xml:space="preserve">Course No. 06 </w:t>
      </w:r>
      <w:r w:rsidR="00F50F5B">
        <w:rPr>
          <w:rFonts w:asciiTheme="majorHAnsi" w:hAnsiTheme="majorHAnsi"/>
          <w:b/>
          <w:sz w:val="24"/>
          <w:szCs w:val="24"/>
        </w:rPr>
        <w:t>GN 61</w:t>
      </w:r>
      <w:r w:rsidRPr="00705BE2">
        <w:rPr>
          <w:rFonts w:asciiTheme="majorHAnsi" w:hAnsiTheme="majorHAnsi"/>
          <w:b/>
          <w:sz w:val="24"/>
          <w:szCs w:val="24"/>
        </w:rPr>
        <w:t>01   Course Title: Research Metho</w:t>
      </w:r>
      <w:r w:rsidR="001F4CCF">
        <w:rPr>
          <w:rFonts w:asciiTheme="majorHAnsi" w:hAnsiTheme="majorHAnsi"/>
          <w:b/>
          <w:sz w:val="24"/>
          <w:szCs w:val="24"/>
        </w:rPr>
        <w:t>dology                 Credits: 0</w:t>
      </w:r>
      <w:r w:rsidRPr="00705BE2">
        <w:rPr>
          <w:rFonts w:asciiTheme="majorHAnsi" w:hAnsiTheme="majorHAnsi"/>
          <w:b/>
          <w:sz w:val="24"/>
          <w:szCs w:val="24"/>
        </w:rPr>
        <w:t>-</w:t>
      </w:r>
      <w:r w:rsidR="001F4CCF">
        <w:rPr>
          <w:rFonts w:asciiTheme="majorHAnsi" w:hAnsiTheme="majorHAnsi"/>
          <w:b/>
          <w:sz w:val="24"/>
          <w:szCs w:val="24"/>
        </w:rPr>
        <w:t>2</w:t>
      </w:r>
      <w:r w:rsidRPr="00705BE2">
        <w:rPr>
          <w:rFonts w:asciiTheme="majorHAnsi" w:hAnsiTheme="majorHAnsi"/>
          <w:b/>
          <w:sz w:val="24"/>
          <w:szCs w:val="24"/>
        </w:rPr>
        <w:t>-</w:t>
      </w:r>
      <w:r w:rsidR="001F4CCF">
        <w:rPr>
          <w:rFonts w:asciiTheme="majorHAnsi" w:hAnsiTheme="majorHAnsi"/>
          <w:b/>
          <w:sz w:val="24"/>
          <w:szCs w:val="24"/>
        </w:rPr>
        <w:t>0</w:t>
      </w:r>
      <w:r>
        <w:rPr>
          <w:rFonts w:asciiTheme="majorHAnsi" w:hAnsiTheme="majorHAnsi"/>
          <w:b/>
          <w:sz w:val="24"/>
          <w:szCs w:val="24"/>
        </w:rPr>
        <w:t>:2</w:t>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p>
    <w:p w:rsidR="001C02A6" w:rsidRPr="00705BE2" w:rsidRDefault="001C02A6" w:rsidP="001C02A6">
      <w:pPr>
        <w:rPr>
          <w:rFonts w:asciiTheme="majorHAnsi" w:hAnsiTheme="majorHAnsi"/>
          <w:b/>
          <w:sz w:val="24"/>
          <w:szCs w:val="24"/>
        </w:rPr>
      </w:pPr>
      <w:r w:rsidRPr="00705BE2">
        <w:rPr>
          <w:rFonts w:asciiTheme="majorHAnsi" w:hAnsiTheme="majorHAnsi"/>
          <w:b/>
          <w:sz w:val="24"/>
          <w:szCs w:val="24"/>
        </w:rPr>
        <w:t>Year</w:t>
      </w:r>
      <w:proofErr w:type="gramStart"/>
      <w:r w:rsidRPr="00705BE2">
        <w:rPr>
          <w:rFonts w:asciiTheme="majorHAnsi" w:hAnsiTheme="majorHAnsi"/>
          <w:b/>
          <w:sz w:val="24"/>
          <w:szCs w:val="24"/>
        </w:rPr>
        <w:t>:2015</w:t>
      </w:r>
      <w:proofErr w:type="gramEnd"/>
    </w:p>
    <w:p w:rsidR="001C02A6" w:rsidRPr="00705BE2" w:rsidRDefault="001C02A6" w:rsidP="001C02A6">
      <w:pPr>
        <w:rPr>
          <w:rFonts w:asciiTheme="majorHAnsi" w:hAnsiTheme="majorHAnsi"/>
          <w:b/>
          <w:sz w:val="24"/>
          <w:szCs w:val="24"/>
        </w:rPr>
      </w:pPr>
      <w:r w:rsidRPr="00705BE2">
        <w:rPr>
          <w:rFonts w:asciiTheme="majorHAnsi" w:hAnsiTheme="majorHAnsi"/>
          <w:b/>
          <w:sz w:val="24"/>
          <w:szCs w:val="24"/>
        </w:rPr>
        <w:t>Pre-requisites: Nil</w:t>
      </w:r>
    </w:p>
    <w:p w:rsidR="0076613B" w:rsidRDefault="0076613B" w:rsidP="00B66D06">
      <w:pPr>
        <w:spacing w:after="0" w:line="360" w:lineRule="auto"/>
        <w:rPr>
          <w:rFonts w:asciiTheme="majorHAnsi" w:hAnsiTheme="majorHAnsi" w:cs="Times New Roman"/>
          <w:b/>
          <w:sz w:val="24"/>
          <w:szCs w:val="24"/>
        </w:rPr>
      </w:pPr>
    </w:p>
    <w:p w:rsidR="0076613B" w:rsidRPr="00D53E68" w:rsidRDefault="0076613B" w:rsidP="00B66D0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90560F" w:rsidRPr="00D53E68" w:rsidRDefault="0090560F" w:rsidP="0090560F">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B66D06" w:rsidRDefault="00B66D0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Default="001C02A6" w:rsidP="00D56FA6">
      <w:pPr>
        <w:spacing w:after="0" w:line="360" w:lineRule="auto"/>
        <w:rPr>
          <w:rFonts w:asciiTheme="majorHAnsi" w:hAnsiTheme="majorHAnsi" w:cs="Times New Roman"/>
          <w:b/>
          <w:sz w:val="24"/>
          <w:szCs w:val="24"/>
        </w:rPr>
      </w:pPr>
    </w:p>
    <w:p w:rsidR="001C02A6" w:rsidRPr="00705BE2" w:rsidRDefault="001C02A6" w:rsidP="001C02A6">
      <w:pPr>
        <w:spacing w:after="0"/>
        <w:jc w:val="both"/>
        <w:rPr>
          <w:rFonts w:asciiTheme="majorHAnsi" w:hAnsiTheme="majorHAnsi"/>
          <w:b/>
          <w:sz w:val="24"/>
          <w:szCs w:val="24"/>
        </w:rPr>
      </w:pPr>
    </w:p>
    <w:p w:rsidR="001B5FEB" w:rsidRPr="00705BE2" w:rsidRDefault="001B5FEB" w:rsidP="001B5FEB">
      <w:pPr>
        <w:tabs>
          <w:tab w:val="left" w:pos="6450"/>
        </w:tabs>
        <w:spacing w:line="240" w:lineRule="atLeast"/>
        <w:jc w:val="both"/>
        <w:rPr>
          <w:rFonts w:asciiTheme="majorHAnsi" w:hAnsiTheme="majorHAnsi"/>
          <w:b/>
          <w:sz w:val="24"/>
          <w:szCs w:val="24"/>
        </w:rPr>
      </w:pPr>
      <w:r w:rsidRPr="00705BE2">
        <w:rPr>
          <w:rFonts w:asciiTheme="majorHAnsi" w:hAnsiTheme="majorHAnsi"/>
          <w:b/>
          <w:sz w:val="24"/>
          <w:szCs w:val="24"/>
        </w:rPr>
        <w:t xml:space="preserve">Course No. </w:t>
      </w:r>
      <w:r w:rsidR="0018311A" w:rsidRPr="0041570C">
        <w:rPr>
          <w:rFonts w:asciiTheme="majorHAnsi" w:eastAsia="Times New Roman" w:hAnsiTheme="majorHAnsi" w:cs="Times New Roman"/>
          <w:b/>
          <w:color w:val="000000"/>
          <w:sz w:val="28"/>
          <w:szCs w:val="28"/>
        </w:rPr>
        <w:t>08EE60</w:t>
      </w:r>
      <w:r w:rsidR="0018311A">
        <w:rPr>
          <w:rFonts w:asciiTheme="majorHAnsi" w:eastAsia="Times New Roman" w:hAnsiTheme="majorHAnsi" w:cs="Times New Roman"/>
          <w:b/>
          <w:color w:val="000000"/>
          <w:sz w:val="28"/>
          <w:szCs w:val="28"/>
        </w:rPr>
        <w:t>7</w:t>
      </w:r>
      <w:r w:rsidR="0018311A" w:rsidRPr="0041570C">
        <w:rPr>
          <w:rFonts w:asciiTheme="majorHAnsi" w:eastAsia="Times New Roman" w:hAnsiTheme="majorHAnsi" w:cs="Times New Roman"/>
          <w:b/>
          <w:color w:val="000000"/>
          <w:sz w:val="28"/>
          <w:szCs w:val="28"/>
        </w:rPr>
        <w:t>1</w:t>
      </w:r>
      <w:r w:rsidR="0018311A">
        <w:rPr>
          <w:rFonts w:asciiTheme="majorHAnsi" w:eastAsia="Times New Roman" w:hAnsiTheme="majorHAnsi" w:cs="Times New Roman"/>
          <w:b/>
          <w:color w:val="000000"/>
          <w:sz w:val="28"/>
          <w:szCs w:val="28"/>
        </w:rPr>
        <w:t xml:space="preserve">     </w:t>
      </w:r>
      <w:r w:rsidRPr="00705BE2">
        <w:rPr>
          <w:rFonts w:asciiTheme="majorHAnsi" w:hAnsiTheme="majorHAnsi"/>
          <w:b/>
          <w:sz w:val="24"/>
          <w:szCs w:val="24"/>
        </w:rPr>
        <w:t>Course Title: Seminar</w:t>
      </w:r>
      <w:r w:rsidRPr="00705BE2">
        <w:rPr>
          <w:rFonts w:asciiTheme="majorHAnsi" w:hAnsiTheme="majorHAnsi"/>
          <w:b/>
          <w:sz w:val="24"/>
          <w:szCs w:val="24"/>
        </w:rPr>
        <w:tab/>
        <w:t xml:space="preserve">                    Credits</w:t>
      </w:r>
      <w:proofErr w:type="gramStart"/>
      <w:r w:rsidRPr="00705BE2">
        <w:rPr>
          <w:rFonts w:asciiTheme="majorHAnsi" w:hAnsiTheme="majorHAnsi"/>
          <w:b/>
          <w:sz w:val="24"/>
          <w:szCs w:val="24"/>
        </w:rPr>
        <w:t>:0</w:t>
      </w:r>
      <w:proofErr w:type="gramEnd"/>
      <w:r w:rsidRPr="00705BE2">
        <w:rPr>
          <w:rFonts w:asciiTheme="majorHAnsi" w:hAnsiTheme="majorHAnsi"/>
          <w:b/>
          <w:sz w:val="24"/>
          <w:szCs w:val="24"/>
        </w:rPr>
        <w:t>-0-2</w:t>
      </w:r>
      <w:r w:rsidR="00804023">
        <w:rPr>
          <w:rFonts w:asciiTheme="majorHAnsi" w:hAnsiTheme="majorHAnsi"/>
          <w:b/>
          <w:sz w:val="24"/>
          <w:szCs w:val="24"/>
        </w:rPr>
        <w:t>:1</w:t>
      </w:r>
    </w:p>
    <w:p w:rsidR="001B5FEB" w:rsidRPr="00705BE2" w:rsidRDefault="001B5FEB" w:rsidP="001B5FEB">
      <w:pPr>
        <w:spacing w:after="0"/>
        <w:jc w:val="both"/>
        <w:rPr>
          <w:rFonts w:asciiTheme="majorHAnsi" w:hAnsiTheme="majorHAnsi"/>
          <w:sz w:val="24"/>
          <w:szCs w:val="24"/>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1B5FEB" w:rsidRPr="00705BE2" w:rsidRDefault="001B5FEB" w:rsidP="001B5FEB">
      <w:pPr>
        <w:rPr>
          <w:rFonts w:asciiTheme="majorHAnsi" w:hAnsiTheme="majorHAnsi"/>
          <w:b/>
          <w:sz w:val="24"/>
          <w:szCs w:val="24"/>
        </w:rPr>
      </w:pPr>
      <w:r w:rsidRPr="00705BE2">
        <w:rPr>
          <w:rFonts w:asciiTheme="majorHAnsi" w:hAnsiTheme="majorHAnsi"/>
          <w:b/>
          <w:sz w:val="24"/>
          <w:szCs w:val="24"/>
        </w:rPr>
        <w:t>Pre-requisites: Nil</w:t>
      </w:r>
    </w:p>
    <w:p w:rsidR="001B5FEB" w:rsidRPr="000B0012" w:rsidRDefault="001B5FEB" w:rsidP="001B5FEB">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1B5FEB" w:rsidRDefault="001B5FEB" w:rsidP="0034612E">
      <w:pPr>
        <w:pStyle w:val="ListParagraph"/>
        <w:numPr>
          <w:ilvl w:val="0"/>
          <w:numId w:val="24"/>
        </w:numPr>
        <w:spacing w:after="0"/>
        <w:jc w:val="both"/>
        <w:rPr>
          <w:rFonts w:asciiTheme="majorHAnsi" w:hAnsiTheme="majorHAnsi"/>
          <w:sz w:val="24"/>
          <w:szCs w:val="24"/>
        </w:rPr>
      </w:pPr>
      <w:r w:rsidRPr="00705BE2">
        <w:rPr>
          <w:rFonts w:asciiTheme="majorHAnsi" w:hAnsiTheme="majorHAnsi"/>
          <w:sz w:val="24"/>
          <w:szCs w:val="24"/>
        </w:rPr>
        <w:t>To assess the debating capability of the student to present a technical topic.</w:t>
      </w:r>
    </w:p>
    <w:p w:rsidR="001B5FEB" w:rsidRDefault="001B5FEB" w:rsidP="0034612E">
      <w:pPr>
        <w:pStyle w:val="ListParagraph"/>
        <w:numPr>
          <w:ilvl w:val="0"/>
          <w:numId w:val="24"/>
        </w:numPr>
        <w:jc w:val="both"/>
        <w:rPr>
          <w:rFonts w:asciiTheme="majorHAnsi" w:hAnsiTheme="majorHAnsi"/>
          <w:sz w:val="24"/>
          <w:szCs w:val="24"/>
        </w:rPr>
      </w:pPr>
      <w:r>
        <w:rPr>
          <w:rFonts w:asciiTheme="majorHAnsi" w:hAnsiTheme="majorHAnsi"/>
          <w:sz w:val="24"/>
          <w:szCs w:val="24"/>
        </w:rPr>
        <w:t>T</w:t>
      </w:r>
      <w:r w:rsidRPr="00273308">
        <w:rPr>
          <w:rFonts w:asciiTheme="majorHAnsi" w:hAnsiTheme="majorHAnsi"/>
          <w:sz w:val="24"/>
          <w:szCs w:val="24"/>
        </w:rPr>
        <w:t>o impart training to a student to face audience and present his ideas and thus creating in him self-esteem and courage that are essential for an engineer.</w:t>
      </w:r>
    </w:p>
    <w:p w:rsidR="001B5FEB" w:rsidRDefault="001B5FEB" w:rsidP="001B5FEB">
      <w:pPr>
        <w:rPr>
          <w:rFonts w:asciiTheme="majorHAnsi" w:hAnsiTheme="majorHAnsi"/>
          <w:b/>
          <w:bCs/>
          <w:sz w:val="24"/>
          <w:szCs w:val="24"/>
        </w:rPr>
      </w:pPr>
      <w:r w:rsidRPr="000B0012">
        <w:rPr>
          <w:rFonts w:asciiTheme="majorHAnsi" w:hAnsiTheme="majorHAnsi"/>
          <w:b/>
          <w:bCs/>
          <w:sz w:val="24"/>
          <w:szCs w:val="24"/>
        </w:rPr>
        <w:t>Syllabus</w:t>
      </w:r>
    </w:p>
    <w:p w:rsidR="001B5FEB" w:rsidRPr="00705BE2" w:rsidRDefault="001B5FEB" w:rsidP="001B5FEB">
      <w:pPr>
        <w:jc w:val="both"/>
        <w:rPr>
          <w:rFonts w:asciiTheme="majorHAnsi" w:hAnsiTheme="majorHAnsi"/>
          <w:sz w:val="24"/>
          <w:szCs w:val="24"/>
        </w:rPr>
      </w:pPr>
      <w:r w:rsidRPr="00705BE2">
        <w:rPr>
          <w:rFonts w:asciiTheme="majorHAnsi" w:hAnsiTheme="majorHAnsi"/>
          <w:sz w:val="24"/>
          <w:szCs w:val="24"/>
        </w:rPr>
        <w:t xml:space="preserve">Individual students are required to choose a topic of their interest from Energy/Renewable Energy systems and related topics preferably from outside the </w:t>
      </w:r>
      <w:proofErr w:type="spellStart"/>
      <w:r w:rsidRPr="00705BE2">
        <w:rPr>
          <w:rFonts w:asciiTheme="majorHAnsi" w:hAnsiTheme="majorHAnsi"/>
          <w:sz w:val="24"/>
          <w:szCs w:val="24"/>
        </w:rPr>
        <w:t>M.Tech</w:t>
      </w:r>
      <w:proofErr w:type="spellEnd"/>
      <w:r w:rsidRPr="00705BE2">
        <w:rPr>
          <w:rFonts w:asciiTheme="majorHAnsi" w:hAnsiTheme="majorHAnsi"/>
          <w:sz w:val="24"/>
          <w:szCs w:val="24"/>
        </w:rPr>
        <w:t xml:space="preserve"> syllabus and give a seminar on that topic about 30 minutes. A committee consisting of at least three faculty members (preferably specialized in Energy/Renewable Energy) shall assess the presentation of the seminar and award marks to the students. Each student shall submit two copies of a write up of this seminar topic.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  </w:t>
      </w:r>
    </w:p>
    <w:p w:rsidR="001B5FEB" w:rsidRDefault="001B5FEB" w:rsidP="001B5FEB">
      <w:pPr>
        <w:jc w:val="both"/>
        <w:rPr>
          <w:rFonts w:asciiTheme="majorHAnsi" w:hAnsiTheme="majorHAnsi"/>
          <w:b/>
          <w:bCs/>
          <w:sz w:val="24"/>
          <w:szCs w:val="24"/>
        </w:rPr>
      </w:pPr>
      <w:r w:rsidRPr="000B0012">
        <w:rPr>
          <w:rFonts w:asciiTheme="majorHAnsi" w:hAnsiTheme="majorHAnsi"/>
          <w:b/>
          <w:bCs/>
          <w:sz w:val="24"/>
          <w:szCs w:val="24"/>
        </w:rPr>
        <w:t xml:space="preserve"> Course Outcome:  </w:t>
      </w:r>
    </w:p>
    <w:p w:rsidR="001B5FEB" w:rsidRDefault="001B5FEB" w:rsidP="001B5FEB">
      <w:pPr>
        <w:jc w:val="both"/>
        <w:rPr>
          <w:rFonts w:asciiTheme="majorHAnsi" w:hAnsiTheme="majorHAnsi"/>
          <w:bCs/>
          <w:sz w:val="24"/>
          <w:szCs w:val="24"/>
        </w:rPr>
      </w:pPr>
      <w:r w:rsidRPr="00273308">
        <w:rPr>
          <w:rFonts w:asciiTheme="majorHAnsi" w:hAnsiTheme="majorHAnsi"/>
          <w:bCs/>
          <w:sz w:val="24"/>
          <w:szCs w:val="24"/>
        </w:rPr>
        <w:t>Students are capable to present a technical topic and to face audience and present his ideas and thus creating in him self-esteem and courage that are essential for an engineer</w:t>
      </w:r>
      <w:r>
        <w:rPr>
          <w:rFonts w:asciiTheme="majorHAnsi" w:hAnsiTheme="majorHAnsi"/>
          <w:bCs/>
          <w:sz w:val="24"/>
          <w:szCs w:val="24"/>
        </w:rPr>
        <w:t>.</w:t>
      </w:r>
    </w:p>
    <w:p w:rsidR="001C02A6" w:rsidRDefault="001C02A6"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Default="001B5FEB" w:rsidP="00D56FA6">
      <w:pPr>
        <w:spacing w:after="0" w:line="360" w:lineRule="auto"/>
        <w:rPr>
          <w:rFonts w:asciiTheme="majorHAnsi" w:hAnsiTheme="majorHAnsi" w:cs="Times New Roman"/>
          <w:b/>
          <w:sz w:val="24"/>
          <w:szCs w:val="24"/>
        </w:rPr>
      </w:pPr>
    </w:p>
    <w:p w:rsidR="001B5FEB" w:rsidRPr="00705BE2" w:rsidRDefault="001B5FEB" w:rsidP="001B5FEB">
      <w:pPr>
        <w:rPr>
          <w:rFonts w:asciiTheme="majorHAnsi" w:hAnsiTheme="majorHAnsi"/>
          <w:b/>
          <w:sz w:val="24"/>
          <w:szCs w:val="24"/>
        </w:rPr>
      </w:pPr>
      <w:r>
        <w:rPr>
          <w:rFonts w:asciiTheme="majorHAnsi" w:hAnsiTheme="majorHAnsi"/>
          <w:b/>
          <w:sz w:val="24"/>
          <w:szCs w:val="24"/>
        </w:rPr>
        <w:t>Course No.</w:t>
      </w:r>
      <w:r w:rsidR="0018311A" w:rsidRPr="00705BE2">
        <w:rPr>
          <w:rFonts w:asciiTheme="majorHAnsi" w:hAnsiTheme="majorHAnsi"/>
          <w:b/>
          <w:sz w:val="24"/>
          <w:szCs w:val="24"/>
        </w:rPr>
        <w:t xml:space="preserve"> </w:t>
      </w:r>
      <w:r w:rsidR="0018311A" w:rsidRPr="0041570C">
        <w:rPr>
          <w:rFonts w:asciiTheme="majorHAnsi" w:eastAsia="Times New Roman" w:hAnsiTheme="majorHAnsi" w:cs="Times New Roman"/>
          <w:b/>
          <w:color w:val="000000"/>
          <w:sz w:val="28"/>
          <w:szCs w:val="28"/>
        </w:rPr>
        <w:t>08EE60</w:t>
      </w:r>
      <w:r w:rsidR="0018311A">
        <w:rPr>
          <w:rFonts w:asciiTheme="majorHAnsi" w:eastAsia="Times New Roman" w:hAnsiTheme="majorHAnsi" w:cs="Times New Roman"/>
          <w:b/>
          <w:color w:val="000000"/>
          <w:sz w:val="28"/>
          <w:szCs w:val="28"/>
        </w:rPr>
        <w:t>8</w:t>
      </w:r>
      <w:r w:rsidR="0018311A" w:rsidRPr="0041570C">
        <w:rPr>
          <w:rFonts w:asciiTheme="majorHAnsi" w:eastAsia="Times New Roman" w:hAnsiTheme="majorHAnsi" w:cs="Times New Roman"/>
          <w:b/>
          <w:color w:val="000000"/>
          <w:sz w:val="28"/>
          <w:szCs w:val="28"/>
        </w:rPr>
        <w:t>1</w:t>
      </w:r>
      <w:r w:rsidR="0018311A">
        <w:rPr>
          <w:rFonts w:asciiTheme="majorHAnsi" w:eastAsia="Times New Roman" w:hAnsiTheme="majorHAnsi" w:cs="Times New Roman"/>
          <w:b/>
          <w:color w:val="000000"/>
          <w:sz w:val="28"/>
          <w:szCs w:val="28"/>
        </w:rPr>
        <w:t xml:space="preserve">     </w:t>
      </w:r>
      <w:r w:rsidRPr="00705BE2">
        <w:rPr>
          <w:rFonts w:asciiTheme="majorHAnsi" w:hAnsiTheme="majorHAnsi"/>
          <w:b/>
          <w:sz w:val="24"/>
          <w:szCs w:val="24"/>
        </w:rPr>
        <w:t>Course Title:</w:t>
      </w:r>
      <w:r w:rsidR="0018311A">
        <w:rPr>
          <w:rFonts w:asciiTheme="majorHAnsi" w:hAnsiTheme="majorHAnsi"/>
          <w:b/>
          <w:sz w:val="24"/>
          <w:szCs w:val="24"/>
        </w:rPr>
        <w:t xml:space="preserve"> Energy Systems Lab</w:t>
      </w:r>
      <w:r w:rsidR="0018311A">
        <w:rPr>
          <w:rFonts w:asciiTheme="majorHAnsi" w:hAnsiTheme="majorHAnsi"/>
          <w:b/>
          <w:sz w:val="24"/>
          <w:szCs w:val="24"/>
        </w:rPr>
        <w:tab/>
      </w:r>
      <w:r w:rsidRPr="00705BE2">
        <w:rPr>
          <w:rFonts w:asciiTheme="majorHAnsi" w:hAnsiTheme="majorHAnsi"/>
          <w:b/>
          <w:sz w:val="24"/>
          <w:szCs w:val="24"/>
        </w:rPr>
        <w:t xml:space="preserve"> Credits</w:t>
      </w:r>
      <w:proofErr w:type="gramStart"/>
      <w:r w:rsidRPr="00705BE2">
        <w:rPr>
          <w:rFonts w:asciiTheme="majorHAnsi" w:hAnsiTheme="majorHAnsi"/>
          <w:b/>
          <w:sz w:val="24"/>
          <w:szCs w:val="24"/>
        </w:rPr>
        <w:t>:0</w:t>
      </w:r>
      <w:proofErr w:type="gramEnd"/>
      <w:r w:rsidRPr="00705BE2">
        <w:rPr>
          <w:rFonts w:asciiTheme="majorHAnsi" w:hAnsiTheme="majorHAnsi"/>
          <w:b/>
          <w:sz w:val="24"/>
          <w:szCs w:val="24"/>
        </w:rPr>
        <w:t>-0-2</w:t>
      </w:r>
      <w:r>
        <w:rPr>
          <w:rFonts w:asciiTheme="majorHAnsi" w:hAnsiTheme="majorHAnsi"/>
          <w:b/>
          <w:sz w:val="24"/>
          <w:szCs w:val="24"/>
        </w:rPr>
        <w:t>:2</w:t>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Year:2015</w:t>
      </w:r>
    </w:p>
    <w:p w:rsidR="001B5FEB" w:rsidRDefault="001B5FEB" w:rsidP="001B5FEB">
      <w:pPr>
        <w:rPr>
          <w:rFonts w:asciiTheme="majorHAnsi" w:hAnsiTheme="majorHAnsi"/>
          <w:b/>
          <w:sz w:val="24"/>
          <w:szCs w:val="24"/>
        </w:rPr>
      </w:pPr>
      <w:r w:rsidRPr="00705BE2">
        <w:rPr>
          <w:rFonts w:asciiTheme="majorHAnsi" w:hAnsiTheme="majorHAnsi"/>
          <w:b/>
          <w:sz w:val="24"/>
          <w:szCs w:val="24"/>
        </w:rPr>
        <w:t>Pre-requisites: Nil</w:t>
      </w:r>
    </w:p>
    <w:p w:rsidR="001B5FEB" w:rsidRDefault="001B5FEB" w:rsidP="001B5FEB">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w:t>
      </w:r>
    </w:p>
    <w:p w:rsidR="001B5FEB" w:rsidRPr="001C02A6" w:rsidRDefault="001B5FEB" w:rsidP="0034612E">
      <w:pPr>
        <w:pStyle w:val="ListParagraph"/>
        <w:numPr>
          <w:ilvl w:val="0"/>
          <w:numId w:val="23"/>
        </w:numPr>
        <w:jc w:val="both"/>
        <w:rPr>
          <w:rFonts w:asciiTheme="majorHAnsi" w:hAnsiTheme="majorHAnsi"/>
          <w:sz w:val="24"/>
          <w:szCs w:val="24"/>
        </w:rPr>
      </w:pPr>
      <w:r w:rsidRPr="001C02A6">
        <w:rPr>
          <w:rFonts w:asciiTheme="majorHAnsi" w:hAnsiTheme="majorHAnsi"/>
          <w:sz w:val="24"/>
          <w:szCs w:val="24"/>
        </w:rPr>
        <w:t xml:space="preserve">To familiarise different solar </w:t>
      </w:r>
      <w:proofErr w:type="spellStart"/>
      <w:r w:rsidRPr="001C02A6">
        <w:rPr>
          <w:rFonts w:asciiTheme="majorHAnsi" w:hAnsiTheme="majorHAnsi"/>
          <w:sz w:val="24"/>
          <w:szCs w:val="24"/>
        </w:rPr>
        <w:t>equipments</w:t>
      </w:r>
      <w:proofErr w:type="spellEnd"/>
    </w:p>
    <w:p w:rsidR="001B5FEB" w:rsidRPr="001C02A6" w:rsidRDefault="001B5FEB" w:rsidP="0034612E">
      <w:pPr>
        <w:pStyle w:val="ListParagraph"/>
        <w:numPr>
          <w:ilvl w:val="0"/>
          <w:numId w:val="23"/>
        </w:numPr>
        <w:jc w:val="both"/>
        <w:rPr>
          <w:rFonts w:asciiTheme="majorHAnsi" w:hAnsiTheme="majorHAnsi"/>
          <w:sz w:val="24"/>
          <w:szCs w:val="24"/>
        </w:rPr>
      </w:pPr>
      <w:r w:rsidRPr="001C02A6">
        <w:rPr>
          <w:rFonts w:asciiTheme="majorHAnsi" w:hAnsiTheme="majorHAnsi"/>
          <w:sz w:val="24"/>
          <w:szCs w:val="24"/>
        </w:rPr>
        <w:t>To gain basics of energy audit</w:t>
      </w:r>
    </w:p>
    <w:p w:rsidR="001B5FEB" w:rsidRDefault="001B5FEB" w:rsidP="0034612E">
      <w:pPr>
        <w:pStyle w:val="ListParagraph"/>
        <w:numPr>
          <w:ilvl w:val="0"/>
          <w:numId w:val="23"/>
        </w:numPr>
        <w:jc w:val="both"/>
        <w:rPr>
          <w:rFonts w:asciiTheme="majorHAnsi" w:hAnsiTheme="majorHAnsi"/>
          <w:sz w:val="24"/>
          <w:szCs w:val="24"/>
        </w:rPr>
      </w:pPr>
      <w:r w:rsidRPr="001C02A6">
        <w:rPr>
          <w:rFonts w:asciiTheme="majorHAnsi" w:hAnsiTheme="majorHAnsi"/>
          <w:sz w:val="24"/>
          <w:szCs w:val="24"/>
        </w:rPr>
        <w:t>To achieve knowledge about pump performance and its energy efficiency measures</w:t>
      </w:r>
    </w:p>
    <w:p w:rsidR="001B5FEB" w:rsidRPr="001C02A6" w:rsidRDefault="001B5FEB" w:rsidP="001B5FEB">
      <w:pPr>
        <w:rPr>
          <w:rFonts w:asciiTheme="majorHAnsi" w:hAnsiTheme="majorHAnsi"/>
          <w:b/>
          <w:bCs/>
          <w:sz w:val="24"/>
          <w:szCs w:val="24"/>
        </w:rPr>
      </w:pPr>
      <w:r w:rsidRPr="001C02A6">
        <w:rPr>
          <w:rFonts w:asciiTheme="majorHAnsi" w:hAnsiTheme="majorHAnsi"/>
          <w:b/>
          <w:bCs/>
          <w:sz w:val="24"/>
          <w:szCs w:val="24"/>
        </w:rPr>
        <w:t>Syllabus</w:t>
      </w:r>
    </w:p>
    <w:p w:rsidR="001B5FEB" w:rsidRPr="00705BE2" w:rsidRDefault="001B5FEB" w:rsidP="001B5FEB">
      <w:pPr>
        <w:jc w:val="both"/>
        <w:rPr>
          <w:rFonts w:asciiTheme="majorHAnsi" w:hAnsiTheme="majorHAnsi"/>
          <w:sz w:val="24"/>
          <w:szCs w:val="24"/>
        </w:rPr>
      </w:pPr>
      <w:r w:rsidRPr="00705BE2">
        <w:rPr>
          <w:rFonts w:asciiTheme="majorHAnsi" w:hAnsiTheme="majorHAnsi"/>
          <w:sz w:val="24"/>
          <w:szCs w:val="24"/>
        </w:rPr>
        <w:t xml:space="preserve">In this course, students will be provided with an orientation programme on the following </w:t>
      </w:r>
      <w:proofErr w:type="spellStart"/>
      <w:r w:rsidRPr="00705BE2">
        <w:rPr>
          <w:rFonts w:asciiTheme="majorHAnsi" w:hAnsiTheme="majorHAnsi"/>
          <w:sz w:val="24"/>
          <w:szCs w:val="24"/>
        </w:rPr>
        <w:t>equipments</w:t>
      </w:r>
      <w:proofErr w:type="spellEnd"/>
      <w:r w:rsidRPr="00705BE2">
        <w:rPr>
          <w:rFonts w:asciiTheme="majorHAnsi" w:hAnsiTheme="majorHAnsi"/>
          <w:sz w:val="24"/>
          <w:szCs w:val="24"/>
        </w:rPr>
        <w:t>/software. After this orientation, each student is expected to formulate and complete an activity of interest which has to be derived from the orientation programme under the guidance of a faculty. the details like background, problem definition, status of technology/knowledge in that area by a good literature review (5 latest papers), objectives, methodology, equipment that can be used (from the orientation programme), results from the experiments and their interpretation with respect to the assumption /background and a formal conclusion are expected in the report which is to be submitted at the end of the semester. This work is evaluated for the credit assigned</w:t>
      </w:r>
      <w:r>
        <w:rPr>
          <w:rFonts w:asciiTheme="majorHAnsi" w:hAnsiTheme="majorHAnsi"/>
          <w:sz w:val="24"/>
          <w:szCs w:val="24"/>
        </w:rPr>
        <w:t>.</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Experimental study of solar water heating systems.</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Experimental study of solar PV pumping system.</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Experimental study of solar lighting systems and system optimization.</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 xml:space="preserve">Analysis and study of biomass </w:t>
      </w:r>
      <w:proofErr w:type="spellStart"/>
      <w:r w:rsidRPr="00705BE2">
        <w:rPr>
          <w:rFonts w:asciiTheme="majorHAnsi" w:hAnsiTheme="majorHAnsi"/>
          <w:sz w:val="24"/>
          <w:szCs w:val="24"/>
        </w:rPr>
        <w:t>gasifier</w:t>
      </w:r>
      <w:proofErr w:type="spellEnd"/>
      <w:r w:rsidRPr="00705BE2">
        <w:rPr>
          <w:rFonts w:asciiTheme="majorHAnsi" w:hAnsiTheme="majorHAnsi"/>
          <w:sz w:val="24"/>
          <w:szCs w:val="24"/>
        </w:rPr>
        <w:t xml:space="preserve"> based power plant.</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Analysis and study of CHP/CCHP systems.</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Performance evaluation of Solar Air-conditioning systems (various types).</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Design of measurement and control systems using virtual instrumentation software.</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Life Cycle Analysis (LCA) using software.</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Building energy analysis using software.</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Efficiency evaluation of pumps/fans/compressors.</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Power quality measurements.</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Energy Efficiency in motors.</w:t>
      </w:r>
    </w:p>
    <w:p w:rsidR="001B5FEB" w:rsidRPr="00705BE2" w:rsidRDefault="001B5FEB" w:rsidP="0034612E">
      <w:pPr>
        <w:numPr>
          <w:ilvl w:val="0"/>
          <w:numId w:val="22"/>
        </w:numPr>
        <w:spacing w:line="240" w:lineRule="auto"/>
        <w:jc w:val="both"/>
        <w:rPr>
          <w:rFonts w:asciiTheme="majorHAnsi" w:hAnsiTheme="majorHAnsi"/>
          <w:sz w:val="24"/>
          <w:szCs w:val="24"/>
        </w:rPr>
      </w:pPr>
      <w:r w:rsidRPr="00705BE2">
        <w:rPr>
          <w:rFonts w:asciiTheme="majorHAnsi" w:hAnsiTheme="majorHAnsi"/>
          <w:sz w:val="24"/>
          <w:szCs w:val="24"/>
        </w:rPr>
        <w:t>Design of lighting system (Room).</w:t>
      </w:r>
    </w:p>
    <w:p w:rsidR="001B5FEB" w:rsidRDefault="001B5FEB" w:rsidP="001B5FEB">
      <w:pPr>
        <w:jc w:val="both"/>
        <w:rPr>
          <w:rFonts w:asciiTheme="majorHAnsi" w:hAnsiTheme="majorHAnsi"/>
          <w:b/>
          <w:bCs/>
          <w:sz w:val="24"/>
          <w:szCs w:val="24"/>
        </w:rPr>
      </w:pPr>
      <w:r w:rsidRPr="001C02A6">
        <w:rPr>
          <w:rFonts w:asciiTheme="majorHAnsi" w:hAnsiTheme="majorHAnsi"/>
          <w:b/>
          <w:bCs/>
          <w:sz w:val="24"/>
          <w:szCs w:val="24"/>
        </w:rPr>
        <w:t xml:space="preserve">Course Outcome:  </w:t>
      </w:r>
    </w:p>
    <w:p w:rsidR="001B5FEB" w:rsidRPr="001C02A6" w:rsidRDefault="001B5FEB" w:rsidP="001B5FEB">
      <w:pPr>
        <w:jc w:val="both"/>
        <w:rPr>
          <w:rFonts w:asciiTheme="majorHAnsi" w:hAnsiTheme="majorHAnsi"/>
          <w:bCs/>
          <w:sz w:val="24"/>
          <w:szCs w:val="24"/>
        </w:rPr>
      </w:pPr>
      <w:r w:rsidRPr="001C02A6">
        <w:rPr>
          <w:rFonts w:asciiTheme="majorHAnsi" w:hAnsiTheme="majorHAnsi"/>
          <w:bCs/>
          <w:sz w:val="24"/>
          <w:szCs w:val="24"/>
        </w:rPr>
        <w:t xml:space="preserve">Students are capable to understand about energy efficiencies of various </w:t>
      </w:r>
      <w:proofErr w:type="spellStart"/>
      <w:r w:rsidRPr="001C02A6">
        <w:rPr>
          <w:rFonts w:asciiTheme="majorHAnsi" w:hAnsiTheme="majorHAnsi"/>
          <w:bCs/>
          <w:sz w:val="24"/>
          <w:szCs w:val="24"/>
        </w:rPr>
        <w:t>equipments</w:t>
      </w:r>
      <w:proofErr w:type="spellEnd"/>
      <w:r w:rsidRPr="001C02A6">
        <w:rPr>
          <w:rFonts w:asciiTheme="majorHAnsi" w:hAnsiTheme="majorHAnsi"/>
          <w:bCs/>
          <w:sz w:val="24"/>
          <w:szCs w:val="24"/>
        </w:rPr>
        <w:t xml:space="preserve"> and energy management techniques</w:t>
      </w:r>
    </w:p>
    <w:p w:rsidR="001B5FEB" w:rsidRDefault="001B5FEB" w:rsidP="00D56FA6">
      <w:pPr>
        <w:spacing w:after="0" w:line="360" w:lineRule="auto"/>
        <w:rPr>
          <w:rFonts w:asciiTheme="majorHAnsi" w:hAnsiTheme="majorHAnsi" w:cs="Times New Roman"/>
          <w:b/>
          <w:sz w:val="24"/>
          <w:szCs w:val="24"/>
        </w:rPr>
      </w:pPr>
    </w:p>
    <w:p w:rsidR="00EA24BF" w:rsidRPr="00705BE2" w:rsidRDefault="006D4D6A" w:rsidP="00EA24BF">
      <w:pPr>
        <w:jc w:val="center"/>
        <w:rPr>
          <w:rFonts w:asciiTheme="majorHAnsi" w:hAnsiTheme="majorHAnsi"/>
          <w:b/>
          <w:sz w:val="40"/>
          <w:szCs w:val="40"/>
        </w:rPr>
      </w:pPr>
      <w:r>
        <w:rPr>
          <w:rFonts w:asciiTheme="majorHAnsi" w:hAnsiTheme="majorHAnsi"/>
          <w:b/>
          <w:noProof/>
          <w:sz w:val="40"/>
          <w:szCs w:val="40"/>
        </w:rPr>
        <mc:AlternateContent>
          <mc:Choice Requires="wps">
            <w:drawing>
              <wp:anchor distT="0" distB="0" distL="114300" distR="114300" simplePos="0" relativeHeight="251669504" behindDoc="0" locked="0" layoutInCell="1" allowOverlap="1">
                <wp:simplePos x="0" y="0"/>
                <wp:positionH relativeFrom="column">
                  <wp:posOffset>39370</wp:posOffset>
                </wp:positionH>
                <wp:positionV relativeFrom="paragraph">
                  <wp:posOffset>429260</wp:posOffset>
                </wp:positionV>
                <wp:extent cx="5831205" cy="635"/>
                <wp:effectExtent l="0" t="0" r="17145" b="3746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3.1pt;margin-top:33.8pt;width:459.15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" strokeweight="2pt">
                <v:stroke dashstyle="1 1"/>
              </v:shape>
            </w:pict>
          </mc:Fallback>
        </mc:AlternateContent>
      </w:r>
      <w:r>
        <w:rPr>
          <w:rFonts w:asciiTheme="majorHAnsi" w:hAnsiTheme="majorHAnsi"/>
          <w:b/>
          <w:noProof/>
          <w:sz w:val="40"/>
          <w:szCs w:val="40"/>
        </w:rPr>
        <mc:AlternateContent>
          <mc:Choice Requires="wps">
            <w:drawing>
              <wp:anchor distT="0" distB="0" distL="114300" distR="114300" simplePos="0" relativeHeight="251668480" behindDoc="0" locked="0" layoutInCell="1" allowOverlap="1">
                <wp:simplePos x="0" y="0"/>
                <wp:positionH relativeFrom="column">
                  <wp:posOffset>29210</wp:posOffset>
                </wp:positionH>
                <wp:positionV relativeFrom="paragraph">
                  <wp:posOffset>392430</wp:posOffset>
                </wp:positionV>
                <wp:extent cx="5831205" cy="635"/>
                <wp:effectExtent l="0" t="0" r="17145" b="3746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2.3pt;margin-top:30.9pt;width:459.15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" strokeweight="2pt"/>
            </w:pict>
          </mc:Fallback>
        </mc:AlternateContent>
      </w:r>
      <w:r>
        <w:rPr>
          <w:rFonts w:asciiTheme="majorHAnsi" w:hAnsiTheme="majorHAnsi"/>
          <w:noProof/>
          <w:sz w:val="40"/>
          <w:szCs w:val="40"/>
        </w:rPr>
        <mc:AlternateContent>
          <mc:Choice Requires="wps">
            <w:drawing>
              <wp:anchor distT="0" distB="0" distL="114300" distR="114300" simplePos="0" relativeHeight="251667456" behindDoc="0" locked="0" layoutInCell="1" allowOverlap="1">
                <wp:simplePos x="0" y="0"/>
                <wp:positionH relativeFrom="column">
                  <wp:posOffset>46990</wp:posOffset>
                </wp:positionH>
                <wp:positionV relativeFrom="paragraph">
                  <wp:posOffset>-88265</wp:posOffset>
                </wp:positionV>
                <wp:extent cx="5831205" cy="635"/>
                <wp:effectExtent l="0" t="0" r="17145" b="3746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3.7pt;margin-top:-6.95pt;width:459.1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" strokeweight="2pt">
                <v:stroke dashstyle="1 1"/>
              </v:shape>
            </w:pict>
          </mc:Fallback>
        </mc:AlternateContent>
      </w:r>
      <w:r>
        <w:rPr>
          <w:rFonts w:asciiTheme="majorHAnsi" w:hAnsiTheme="majorHAnsi"/>
          <w:noProof/>
          <w:sz w:val="40"/>
          <w:szCs w:val="40"/>
        </w:rPr>
        <mc:AlternateContent>
          <mc:Choice Requires="wps">
            <w:drawing>
              <wp:anchor distT="0" distB="0" distL="114300" distR="114300" simplePos="0" relativeHeight="251666432" behindDoc="0" locked="0" layoutInCell="1" allowOverlap="1">
                <wp:simplePos x="0" y="0"/>
                <wp:positionH relativeFrom="column">
                  <wp:posOffset>36830</wp:posOffset>
                </wp:positionH>
                <wp:positionV relativeFrom="paragraph">
                  <wp:posOffset>-53975</wp:posOffset>
                </wp:positionV>
                <wp:extent cx="5831205" cy="635"/>
                <wp:effectExtent l="0" t="0" r="17145" b="3746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2.9pt;margin-top:-4.25pt;width:459.1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" strokeweight="2pt"/>
            </w:pict>
          </mc:Fallback>
        </mc:AlternateContent>
      </w:r>
      <w:r w:rsidR="00EA24BF">
        <w:rPr>
          <w:rFonts w:asciiTheme="majorHAnsi" w:hAnsiTheme="majorHAnsi"/>
          <w:b/>
          <w:sz w:val="40"/>
          <w:szCs w:val="40"/>
        </w:rPr>
        <w:t>SEMESTER 2</w:t>
      </w:r>
    </w:p>
    <w:p w:rsidR="00EA24BF" w:rsidRDefault="00EA24BF" w:rsidP="00EA24BF">
      <w:pPr>
        <w:ind w:left="60"/>
        <w:rPr>
          <w:rFonts w:asciiTheme="majorHAnsi" w:hAnsiTheme="majorHAnsi"/>
          <w:b/>
          <w:bCs/>
          <w:sz w:val="24"/>
          <w:szCs w:val="24"/>
        </w:rPr>
      </w:pPr>
      <w:r>
        <w:rPr>
          <w:rFonts w:asciiTheme="majorHAnsi" w:hAnsiTheme="majorHAnsi"/>
          <w:b/>
          <w:bCs/>
          <w:sz w:val="24"/>
          <w:szCs w:val="24"/>
        </w:rPr>
        <w:t xml:space="preserve">Course No: </w:t>
      </w:r>
      <w:r w:rsidR="00405B93">
        <w:rPr>
          <w:rFonts w:asciiTheme="majorHAnsi" w:hAnsiTheme="majorHAnsi"/>
          <w:b/>
          <w:bCs/>
          <w:sz w:val="24"/>
          <w:szCs w:val="24"/>
        </w:rPr>
        <w:t xml:space="preserve">08EE6012      </w:t>
      </w:r>
      <w:r>
        <w:rPr>
          <w:rFonts w:asciiTheme="majorHAnsi" w:hAnsiTheme="majorHAnsi"/>
          <w:b/>
          <w:bCs/>
          <w:sz w:val="24"/>
          <w:szCs w:val="24"/>
        </w:rPr>
        <w:t xml:space="preserve">Course </w:t>
      </w:r>
      <w:proofErr w:type="spellStart"/>
      <w:r>
        <w:rPr>
          <w:rFonts w:asciiTheme="majorHAnsi" w:hAnsiTheme="majorHAnsi"/>
          <w:b/>
          <w:bCs/>
          <w:sz w:val="24"/>
          <w:szCs w:val="24"/>
        </w:rPr>
        <w:t>Title</w:t>
      </w:r>
      <w:proofErr w:type="gramStart"/>
      <w:r>
        <w:rPr>
          <w:rFonts w:asciiTheme="majorHAnsi" w:hAnsiTheme="majorHAnsi"/>
          <w:b/>
          <w:bCs/>
          <w:sz w:val="24"/>
          <w:szCs w:val="24"/>
        </w:rPr>
        <w:t>:</w:t>
      </w:r>
      <w:r w:rsidRPr="00FC128C">
        <w:rPr>
          <w:rFonts w:asciiTheme="majorHAnsi" w:hAnsiTheme="majorHAnsi"/>
          <w:b/>
          <w:sz w:val="24"/>
          <w:szCs w:val="24"/>
        </w:rPr>
        <w:t>Design</w:t>
      </w:r>
      <w:proofErr w:type="spellEnd"/>
      <w:proofErr w:type="gramEnd"/>
      <w:r w:rsidRPr="00FC128C">
        <w:rPr>
          <w:rFonts w:asciiTheme="majorHAnsi" w:hAnsiTheme="majorHAnsi"/>
          <w:b/>
          <w:sz w:val="24"/>
          <w:szCs w:val="24"/>
        </w:rPr>
        <w:t xml:space="preserve"> And Analysis Of Energy Systems</w:t>
      </w:r>
    </w:p>
    <w:p w:rsidR="00EA24BF" w:rsidRPr="00895798" w:rsidRDefault="00405B93" w:rsidP="00EA24BF">
      <w:pPr>
        <w:ind w:left="60"/>
        <w:rPr>
          <w:rFonts w:asciiTheme="majorHAnsi" w:hAnsiTheme="majorHAnsi" w:cs="Times New Roman"/>
          <w:b/>
          <w:sz w:val="24"/>
          <w:szCs w:val="24"/>
        </w:rPr>
      </w:pPr>
      <w:r>
        <w:rPr>
          <w:rFonts w:asciiTheme="majorHAnsi" w:hAnsiTheme="majorHAnsi"/>
          <w:b/>
          <w:bCs/>
          <w:sz w:val="24"/>
          <w:szCs w:val="24"/>
        </w:rPr>
        <w:t xml:space="preserve">                      Credits: 3</w:t>
      </w:r>
      <w:r w:rsidR="00EA24BF">
        <w:rPr>
          <w:rFonts w:asciiTheme="majorHAnsi" w:hAnsiTheme="majorHAnsi"/>
          <w:b/>
          <w:bCs/>
          <w:sz w:val="24"/>
          <w:szCs w:val="24"/>
        </w:rPr>
        <w:t>-</w:t>
      </w:r>
      <w:r w:rsidR="00592998">
        <w:rPr>
          <w:rFonts w:asciiTheme="majorHAnsi" w:hAnsiTheme="majorHAnsi"/>
          <w:b/>
          <w:bCs/>
          <w:sz w:val="24"/>
          <w:szCs w:val="24"/>
        </w:rPr>
        <w:t>0</w:t>
      </w:r>
      <w:r>
        <w:rPr>
          <w:rFonts w:asciiTheme="majorHAnsi" w:hAnsiTheme="majorHAnsi"/>
          <w:b/>
          <w:bCs/>
          <w:sz w:val="24"/>
          <w:szCs w:val="24"/>
        </w:rPr>
        <w:t>-0:3</w:t>
      </w:r>
      <w:r w:rsidR="00EA24BF">
        <w:rPr>
          <w:rFonts w:asciiTheme="majorHAnsi" w:hAnsiTheme="majorHAnsi"/>
          <w:b/>
          <w:bCs/>
          <w:sz w:val="24"/>
          <w:szCs w:val="24"/>
        </w:rPr>
        <w:t xml:space="preserve">  </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Year</w:t>
      </w:r>
      <w:r>
        <w:rPr>
          <w:rFonts w:asciiTheme="majorHAnsi" w:hAnsiTheme="majorHAnsi"/>
          <w:b/>
          <w:bCs/>
          <w:sz w:val="24"/>
          <w:szCs w:val="24"/>
        </w:rPr>
        <w:t xml:space="preserve">: </w:t>
      </w:r>
      <w:r w:rsidRPr="000B0012">
        <w:rPr>
          <w:rFonts w:asciiTheme="majorHAnsi" w:hAnsiTheme="majorHAnsi"/>
          <w:b/>
          <w:bCs/>
          <w:sz w:val="24"/>
          <w:szCs w:val="24"/>
        </w:rPr>
        <w:t>2015</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Pre-requisites: Nil</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Pr="00FC128C" w:rsidRDefault="00EA24BF" w:rsidP="0034612E">
      <w:pPr>
        <w:pStyle w:val="ListParagraph"/>
        <w:numPr>
          <w:ilvl w:val="0"/>
          <w:numId w:val="27"/>
        </w:numPr>
        <w:jc w:val="both"/>
        <w:rPr>
          <w:rFonts w:asciiTheme="majorHAnsi" w:hAnsiTheme="majorHAnsi"/>
          <w:sz w:val="24"/>
          <w:szCs w:val="24"/>
        </w:rPr>
      </w:pPr>
      <w:r w:rsidRPr="00FC128C">
        <w:rPr>
          <w:rFonts w:asciiTheme="majorHAnsi" w:hAnsiTheme="majorHAnsi"/>
          <w:sz w:val="24"/>
          <w:szCs w:val="24"/>
        </w:rPr>
        <w:t>To understand engineering design fundamentals</w:t>
      </w:r>
    </w:p>
    <w:p w:rsidR="00EA24BF" w:rsidRPr="00FC128C" w:rsidRDefault="00EA24BF" w:rsidP="0034612E">
      <w:pPr>
        <w:pStyle w:val="ListParagraph"/>
        <w:numPr>
          <w:ilvl w:val="0"/>
          <w:numId w:val="27"/>
        </w:numPr>
        <w:jc w:val="both"/>
        <w:rPr>
          <w:rFonts w:asciiTheme="majorHAnsi" w:hAnsiTheme="majorHAnsi"/>
          <w:sz w:val="24"/>
          <w:szCs w:val="24"/>
        </w:rPr>
      </w:pPr>
      <w:r w:rsidRPr="00FC128C">
        <w:rPr>
          <w:rFonts w:asciiTheme="majorHAnsi" w:hAnsiTheme="majorHAnsi"/>
          <w:sz w:val="24"/>
          <w:szCs w:val="24"/>
        </w:rPr>
        <w:t>To understand the economic evaluation of a system</w:t>
      </w:r>
    </w:p>
    <w:p w:rsidR="00EA24BF" w:rsidRPr="00FC128C" w:rsidRDefault="00EA24BF" w:rsidP="0034612E">
      <w:pPr>
        <w:pStyle w:val="ListParagraph"/>
        <w:numPr>
          <w:ilvl w:val="0"/>
          <w:numId w:val="27"/>
        </w:numPr>
        <w:jc w:val="both"/>
        <w:rPr>
          <w:rFonts w:asciiTheme="majorHAnsi" w:hAnsiTheme="majorHAnsi"/>
          <w:sz w:val="24"/>
          <w:szCs w:val="24"/>
        </w:rPr>
      </w:pPr>
      <w:r w:rsidRPr="00FC128C">
        <w:rPr>
          <w:rFonts w:asciiTheme="majorHAnsi" w:hAnsiTheme="majorHAnsi"/>
          <w:sz w:val="24"/>
          <w:szCs w:val="24"/>
        </w:rPr>
        <w:t>To understand the heat exchanger and cooling tower design</w:t>
      </w:r>
    </w:p>
    <w:p w:rsidR="00EA24BF" w:rsidRPr="00FC128C" w:rsidRDefault="00EA24BF" w:rsidP="0034612E">
      <w:pPr>
        <w:pStyle w:val="ListParagraph"/>
        <w:numPr>
          <w:ilvl w:val="0"/>
          <w:numId w:val="27"/>
        </w:numPr>
        <w:jc w:val="both"/>
        <w:rPr>
          <w:rFonts w:asciiTheme="majorHAnsi" w:hAnsiTheme="majorHAnsi"/>
          <w:sz w:val="24"/>
          <w:szCs w:val="24"/>
        </w:rPr>
      </w:pPr>
      <w:r w:rsidRPr="00FC128C">
        <w:rPr>
          <w:rFonts w:asciiTheme="majorHAnsi" w:hAnsiTheme="majorHAnsi"/>
          <w:sz w:val="24"/>
          <w:szCs w:val="24"/>
        </w:rPr>
        <w:t>To understand the performance of pumps, fans, nozzles</w:t>
      </w:r>
    </w:p>
    <w:p w:rsidR="00EA24BF" w:rsidRPr="00FC128C" w:rsidRDefault="00EA24BF" w:rsidP="0034612E">
      <w:pPr>
        <w:pStyle w:val="ListParagraph"/>
        <w:numPr>
          <w:ilvl w:val="0"/>
          <w:numId w:val="27"/>
        </w:numPr>
        <w:jc w:val="both"/>
        <w:rPr>
          <w:rFonts w:asciiTheme="majorHAnsi" w:hAnsiTheme="majorHAnsi"/>
          <w:sz w:val="24"/>
          <w:szCs w:val="24"/>
        </w:rPr>
      </w:pPr>
      <w:r w:rsidRPr="00FC128C">
        <w:rPr>
          <w:rFonts w:asciiTheme="majorHAnsi" w:hAnsiTheme="majorHAnsi"/>
          <w:sz w:val="24"/>
          <w:szCs w:val="24"/>
        </w:rPr>
        <w:t>To understand the applications in thermal design</w:t>
      </w:r>
    </w:p>
    <w:p w:rsidR="00EA24BF" w:rsidRPr="000B0012" w:rsidRDefault="00EA24BF" w:rsidP="00EA24BF">
      <w:pPr>
        <w:spacing w:after="0"/>
        <w:ind w:left="714"/>
        <w:rPr>
          <w:rFonts w:asciiTheme="majorHAnsi" w:hAnsiTheme="majorHAnsi"/>
          <w:sz w:val="24"/>
          <w:szCs w:val="24"/>
        </w:rPr>
      </w:pPr>
    </w:p>
    <w:p w:rsidR="00EA24BF" w:rsidRDefault="00EA24BF" w:rsidP="00EA24BF">
      <w:pPr>
        <w:rPr>
          <w:rFonts w:asciiTheme="majorHAnsi" w:hAnsiTheme="majorHAnsi"/>
          <w:b/>
          <w:bCs/>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Pr="00343F0B" w:rsidRDefault="00EA24BF" w:rsidP="00EA24BF">
      <w:pPr>
        <w:jc w:val="both"/>
        <w:rPr>
          <w:rFonts w:asciiTheme="majorHAnsi" w:hAnsiTheme="majorHAnsi"/>
          <w:sz w:val="24"/>
          <w:szCs w:val="24"/>
        </w:rPr>
      </w:pPr>
      <w:r w:rsidRPr="00343F0B">
        <w:rPr>
          <w:rFonts w:asciiTheme="majorHAnsi" w:hAnsiTheme="majorHAnsi"/>
          <w:sz w:val="24"/>
          <w:szCs w:val="24"/>
        </w:rPr>
        <w:t xml:space="preserve">Engineering design fundamentals, Design optimization, Heat exchanger design calculations, Rectifiers, Cooling towers, Pump characteristics, Cavitation prevention, Basics of Second law analysis in heat and fluid flow, Newton- </w:t>
      </w:r>
      <w:proofErr w:type="spellStart"/>
      <w:r w:rsidRPr="00343F0B">
        <w:rPr>
          <w:rFonts w:asciiTheme="majorHAnsi" w:hAnsiTheme="majorHAnsi"/>
          <w:sz w:val="24"/>
          <w:szCs w:val="24"/>
        </w:rPr>
        <w:t>Raphson</w:t>
      </w:r>
      <w:proofErr w:type="spellEnd"/>
      <w:r w:rsidRPr="00343F0B">
        <w:rPr>
          <w:rFonts w:asciiTheme="majorHAnsi" w:hAnsiTheme="majorHAnsi"/>
          <w:sz w:val="24"/>
          <w:szCs w:val="24"/>
        </w:rPr>
        <w:t xml:space="preserve"> simulation method, Mathematical modelling of thermodynamic properties </w:t>
      </w:r>
    </w:p>
    <w:p w:rsidR="00EA24BF" w:rsidRDefault="00EA24BF" w:rsidP="00EA24BF">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EA24BF" w:rsidRPr="00FC128C" w:rsidRDefault="00EA24BF" w:rsidP="00EA24BF">
      <w:pPr>
        <w:jc w:val="both"/>
        <w:rPr>
          <w:rFonts w:asciiTheme="majorHAnsi" w:hAnsiTheme="majorHAnsi"/>
          <w:sz w:val="24"/>
          <w:szCs w:val="24"/>
        </w:rPr>
      </w:pPr>
      <w:r w:rsidRPr="00FC128C">
        <w:rPr>
          <w:rFonts w:asciiTheme="majorHAnsi" w:hAnsiTheme="majorHAnsi"/>
          <w:bCs/>
          <w:sz w:val="24"/>
          <w:szCs w:val="24"/>
        </w:rPr>
        <w:t xml:space="preserve">Students are capable to understand the engineering design fundamentals, economic evaluation, applications in thermal design and designing of heat exchangers and cooling towers </w:t>
      </w:r>
    </w:p>
    <w:p w:rsidR="00EA24BF" w:rsidRDefault="00EA24BF" w:rsidP="00EA24BF">
      <w:pPr>
        <w:jc w:val="both"/>
        <w:rPr>
          <w:rFonts w:asciiTheme="majorHAnsi" w:hAnsiTheme="majorHAnsi"/>
          <w:b/>
          <w:bCs/>
          <w:sz w:val="24"/>
          <w:szCs w:val="24"/>
        </w:rPr>
      </w:pPr>
      <w:r w:rsidRPr="000B0012">
        <w:rPr>
          <w:rFonts w:asciiTheme="majorHAnsi" w:hAnsiTheme="majorHAnsi"/>
          <w:b/>
          <w:bCs/>
          <w:sz w:val="24"/>
          <w:szCs w:val="24"/>
        </w:rPr>
        <w:t xml:space="preserve">Text Books: </w:t>
      </w:r>
      <w:r w:rsidRPr="000B0012">
        <w:rPr>
          <w:rFonts w:asciiTheme="majorHAnsi" w:hAnsiTheme="majorHAnsi"/>
          <w:b/>
          <w:bCs/>
          <w:sz w:val="24"/>
          <w:szCs w:val="24"/>
        </w:rPr>
        <w:tab/>
      </w:r>
    </w:p>
    <w:p w:rsidR="00EA24BF" w:rsidRPr="00A9194E" w:rsidRDefault="00EA24BF" w:rsidP="0034612E">
      <w:pPr>
        <w:pStyle w:val="ListParagraph"/>
        <w:numPr>
          <w:ilvl w:val="0"/>
          <w:numId w:val="25"/>
        </w:numPr>
        <w:spacing w:after="0"/>
        <w:jc w:val="both"/>
        <w:rPr>
          <w:rFonts w:asciiTheme="majorHAnsi" w:hAnsiTheme="majorHAnsi"/>
          <w:sz w:val="24"/>
          <w:szCs w:val="24"/>
        </w:rPr>
      </w:pPr>
      <w:r w:rsidRPr="00A9194E">
        <w:rPr>
          <w:rFonts w:asciiTheme="majorHAnsi" w:hAnsiTheme="majorHAnsi"/>
          <w:sz w:val="24"/>
          <w:szCs w:val="24"/>
        </w:rPr>
        <w:t xml:space="preserve">Y. </w:t>
      </w:r>
      <w:proofErr w:type="spellStart"/>
      <w:r w:rsidRPr="00A9194E">
        <w:rPr>
          <w:rFonts w:asciiTheme="majorHAnsi" w:hAnsiTheme="majorHAnsi"/>
          <w:sz w:val="24"/>
          <w:szCs w:val="24"/>
        </w:rPr>
        <w:t>Jaluria</w:t>
      </w:r>
      <w:proofErr w:type="spellEnd"/>
      <w:r w:rsidRPr="00A9194E">
        <w:rPr>
          <w:rFonts w:asciiTheme="majorHAnsi" w:hAnsiTheme="majorHAnsi"/>
          <w:sz w:val="24"/>
          <w:szCs w:val="24"/>
        </w:rPr>
        <w:t>: Design and Optimization of Thermal Systems, McGraw Hill, 1998.</w:t>
      </w:r>
    </w:p>
    <w:p w:rsidR="00EA24BF" w:rsidRPr="00A9194E" w:rsidRDefault="00EA24BF" w:rsidP="0034612E">
      <w:pPr>
        <w:pStyle w:val="ListParagraph"/>
        <w:numPr>
          <w:ilvl w:val="0"/>
          <w:numId w:val="25"/>
        </w:numPr>
        <w:spacing w:after="0"/>
        <w:jc w:val="both"/>
        <w:rPr>
          <w:rFonts w:asciiTheme="majorHAnsi" w:hAnsiTheme="majorHAnsi"/>
          <w:sz w:val="24"/>
          <w:szCs w:val="24"/>
        </w:rPr>
      </w:pPr>
      <w:r w:rsidRPr="00A9194E">
        <w:rPr>
          <w:rFonts w:asciiTheme="majorHAnsi" w:hAnsiTheme="majorHAnsi"/>
          <w:sz w:val="24"/>
          <w:szCs w:val="24"/>
        </w:rPr>
        <w:t xml:space="preserve">A. </w:t>
      </w:r>
      <w:proofErr w:type="spellStart"/>
      <w:r w:rsidRPr="00A9194E">
        <w:rPr>
          <w:rFonts w:asciiTheme="majorHAnsi" w:hAnsiTheme="majorHAnsi"/>
          <w:sz w:val="24"/>
          <w:szCs w:val="24"/>
        </w:rPr>
        <w:t>Bejan</w:t>
      </w:r>
      <w:proofErr w:type="spellEnd"/>
      <w:r w:rsidRPr="00A9194E">
        <w:rPr>
          <w:rFonts w:asciiTheme="majorHAnsi" w:hAnsiTheme="majorHAnsi"/>
          <w:sz w:val="24"/>
          <w:szCs w:val="24"/>
        </w:rPr>
        <w:t>: Thermal Design and Optimization, John Wiley, 1995.</w:t>
      </w:r>
    </w:p>
    <w:p w:rsidR="00EA24BF" w:rsidRPr="00A9194E" w:rsidRDefault="00EA24BF" w:rsidP="0034612E">
      <w:pPr>
        <w:pStyle w:val="ListParagraph"/>
        <w:numPr>
          <w:ilvl w:val="0"/>
          <w:numId w:val="25"/>
        </w:numPr>
        <w:spacing w:after="0"/>
        <w:jc w:val="both"/>
        <w:rPr>
          <w:rFonts w:asciiTheme="majorHAnsi" w:hAnsiTheme="majorHAnsi"/>
          <w:sz w:val="24"/>
          <w:szCs w:val="24"/>
        </w:rPr>
      </w:pPr>
      <w:r w:rsidRPr="00A9194E">
        <w:rPr>
          <w:rFonts w:asciiTheme="majorHAnsi" w:hAnsiTheme="majorHAnsi"/>
          <w:sz w:val="24"/>
          <w:szCs w:val="24"/>
        </w:rPr>
        <w:t xml:space="preserve">W.F. </w:t>
      </w:r>
      <w:proofErr w:type="spellStart"/>
      <w:r w:rsidRPr="00A9194E">
        <w:rPr>
          <w:rFonts w:asciiTheme="majorHAnsi" w:hAnsiTheme="majorHAnsi"/>
          <w:sz w:val="24"/>
          <w:szCs w:val="24"/>
        </w:rPr>
        <w:t>Stoeker</w:t>
      </w:r>
      <w:proofErr w:type="spellEnd"/>
      <w:r w:rsidRPr="00A9194E">
        <w:rPr>
          <w:rFonts w:asciiTheme="majorHAnsi" w:hAnsiTheme="majorHAnsi"/>
          <w:sz w:val="24"/>
          <w:szCs w:val="24"/>
        </w:rPr>
        <w:t>: Design of Thermal Systems, 3e, McGraw Hill, 1989.</w:t>
      </w:r>
    </w:p>
    <w:p w:rsidR="00EA24BF" w:rsidRPr="00A9194E" w:rsidRDefault="00EA24BF" w:rsidP="00EA24BF">
      <w:pPr>
        <w:ind w:left="1440" w:hanging="1440"/>
        <w:jc w:val="both"/>
        <w:rPr>
          <w:rFonts w:asciiTheme="majorHAnsi" w:hAnsiTheme="majorHAnsi"/>
          <w:sz w:val="24"/>
          <w:szCs w:val="24"/>
        </w:rPr>
      </w:pPr>
      <w:r w:rsidRPr="00A9194E">
        <w:rPr>
          <w:rFonts w:asciiTheme="majorHAnsi" w:hAnsiTheme="majorHAnsi"/>
          <w:b/>
          <w:bCs/>
          <w:sz w:val="24"/>
          <w:szCs w:val="24"/>
        </w:rPr>
        <w:t>References</w:t>
      </w:r>
      <w:r w:rsidRPr="00A9194E">
        <w:rPr>
          <w:rFonts w:asciiTheme="majorHAnsi" w:hAnsiTheme="majorHAnsi"/>
          <w:sz w:val="24"/>
          <w:szCs w:val="24"/>
        </w:rPr>
        <w:t xml:space="preserve">:  </w:t>
      </w:r>
      <w:r w:rsidRPr="00A9194E">
        <w:rPr>
          <w:rFonts w:asciiTheme="majorHAnsi" w:hAnsiTheme="majorHAnsi"/>
          <w:sz w:val="24"/>
          <w:szCs w:val="24"/>
        </w:rPr>
        <w:tab/>
      </w:r>
    </w:p>
    <w:p w:rsidR="00EA24BF" w:rsidRPr="00A9194E" w:rsidRDefault="00EA24BF" w:rsidP="0034612E">
      <w:pPr>
        <w:pStyle w:val="ListParagraph"/>
        <w:numPr>
          <w:ilvl w:val="0"/>
          <w:numId w:val="26"/>
        </w:numPr>
        <w:spacing w:after="0"/>
        <w:jc w:val="both"/>
        <w:rPr>
          <w:rFonts w:asciiTheme="majorHAnsi" w:hAnsiTheme="majorHAnsi"/>
          <w:sz w:val="24"/>
          <w:szCs w:val="24"/>
        </w:rPr>
      </w:pPr>
      <w:r w:rsidRPr="00A9194E">
        <w:rPr>
          <w:rFonts w:asciiTheme="majorHAnsi" w:hAnsiTheme="majorHAnsi"/>
          <w:sz w:val="24"/>
          <w:szCs w:val="24"/>
        </w:rPr>
        <w:t>R.F. Boehm: Design Analysis of Thermal Systems, John Wiley, 1987.</w:t>
      </w:r>
    </w:p>
    <w:p w:rsidR="00EA24BF" w:rsidRPr="00A9194E" w:rsidRDefault="00EA24BF" w:rsidP="0034612E">
      <w:pPr>
        <w:pStyle w:val="ListParagraph"/>
        <w:numPr>
          <w:ilvl w:val="0"/>
          <w:numId w:val="26"/>
        </w:numPr>
        <w:spacing w:after="0"/>
        <w:jc w:val="both"/>
        <w:rPr>
          <w:rFonts w:asciiTheme="majorHAnsi" w:hAnsiTheme="majorHAnsi"/>
          <w:sz w:val="24"/>
          <w:szCs w:val="24"/>
        </w:rPr>
      </w:pPr>
      <w:r w:rsidRPr="00A9194E">
        <w:rPr>
          <w:rFonts w:asciiTheme="majorHAnsi" w:hAnsiTheme="majorHAnsi"/>
          <w:sz w:val="24"/>
          <w:szCs w:val="24"/>
        </w:rPr>
        <w:t>Jones J.B and Dugan R.E: engineering thermodynamics, Prentice Hall of India, 1998.</w:t>
      </w:r>
    </w:p>
    <w:p w:rsidR="00EA24BF" w:rsidRPr="00A9194E" w:rsidRDefault="00EA24BF" w:rsidP="0034612E">
      <w:pPr>
        <w:pStyle w:val="ListParagraph"/>
        <w:numPr>
          <w:ilvl w:val="0"/>
          <w:numId w:val="26"/>
        </w:numPr>
        <w:spacing w:after="0"/>
        <w:jc w:val="both"/>
        <w:rPr>
          <w:rFonts w:asciiTheme="majorHAnsi" w:hAnsiTheme="majorHAnsi"/>
          <w:sz w:val="24"/>
          <w:szCs w:val="24"/>
        </w:rPr>
      </w:pPr>
      <w:proofErr w:type="spellStart"/>
      <w:r w:rsidRPr="00A9194E">
        <w:rPr>
          <w:rFonts w:asciiTheme="majorHAnsi" w:hAnsiTheme="majorHAnsi"/>
          <w:sz w:val="24"/>
          <w:szCs w:val="24"/>
        </w:rPr>
        <w:t>Yunus</w:t>
      </w:r>
      <w:proofErr w:type="spellEnd"/>
      <w:r w:rsidRPr="00A9194E">
        <w:rPr>
          <w:rFonts w:asciiTheme="majorHAnsi" w:hAnsiTheme="majorHAnsi"/>
          <w:sz w:val="24"/>
          <w:szCs w:val="24"/>
        </w:rPr>
        <w:t xml:space="preserve"> A. </w:t>
      </w:r>
      <w:proofErr w:type="spellStart"/>
      <w:r w:rsidRPr="00A9194E">
        <w:rPr>
          <w:rFonts w:asciiTheme="majorHAnsi" w:hAnsiTheme="majorHAnsi"/>
          <w:sz w:val="24"/>
          <w:szCs w:val="24"/>
        </w:rPr>
        <w:t>Cengel</w:t>
      </w:r>
      <w:proofErr w:type="spellEnd"/>
      <w:r w:rsidRPr="00A9194E">
        <w:rPr>
          <w:rFonts w:asciiTheme="majorHAnsi" w:hAnsiTheme="majorHAnsi"/>
          <w:sz w:val="24"/>
          <w:szCs w:val="24"/>
        </w:rPr>
        <w:t>: Thermodynamics: An Engineering approach, McGraw Hill, 1994</w:t>
      </w:r>
    </w:p>
    <w:p w:rsidR="00EA24BF" w:rsidRDefault="00EA24BF" w:rsidP="00EA24BF">
      <w:pPr>
        <w:ind w:left="1440" w:hanging="1440"/>
        <w:jc w:val="both"/>
        <w:rPr>
          <w:rFonts w:ascii="Times New Roman" w:hAnsi="Times New Roman"/>
          <w:sz w:val="24"/>
          <w:szCs w:val="24"/>
        </w:rPr>
      </w:pPr>
    </w:p>
    <w:p w:rsidR="00EA24BF" w:rsidRDefault="00EA24BF" w:rsidP="00EA24BF">
      <w:pPr>
        <w:ind w:left="1440" w:hanging="1440"/>
        <w:jc w:val="both"/>
        <w:rPr>
          <w:rFonts w:ascii="Times New Roman" w:hAnsi="Times New Roman"/>
          <w:sz w:val="24"/>
          <w:szCs w:val="24"/>
        </w:rPr>
      </w:pPr>
    </w:p>
    <w:p w:rsidR="00EA24BF" w:rsidRDefault="00EA24BF" w:rsidP="00EA24BF">
      <w:pPr>
        <w:ind w:left="1440" w:hanging="1440"/>
        <w:jc w:val="both"/>
        <w:rPr>
          <w:rFonts w:ascii="Times New Roman" w:hAnsi="Times New Roman"/>
          <w:sz w:val="24"/>
          <w:szCs w:val="24"/>
        </w:rPr>
      </w:pPr>
    </w:p>
    <w:p w:rsidR="00EA24BF" w:rsidRDefault="00EA24BF" w:rsidP="00EA24BF">
      <w:pPr>
        <w:ind w:left="1440" w:hanging="1440"/>
        <w:jc w:val="both"/>
        <w:rPr>
          <w:rFonts w:asciiTheme="majorHAnsi" w:hAnsiTheme="majorHAnsi"/>
          <w:sz w:val="24"/>
          <w:szCs w:val="24"/>
        </w:rPr>
      </w:pPr>
    </w:p>
    <w:p w:rsidR="00405B93" w:rsidRDefault="00405B93" w:rsidP="00405B93">
      <w:pPr>
        <w:rPr>
          <w:rFonts w:asciiTheme="majorHAnsi" w:hAnsiTheme="majorHAnsi"/>
          <w:sz w:val="24"/>
          <w:szCs w:val="24"/>
        </w:rPr>
      </w:pPr>
    </w:p>
    <w:p w:rsidR="00EA24BF" w:rsidRDefault="00EA24BF" w:rsidP="00EA24BF">
      <w:pPr>
        <w:ind w:left="1440" w:hanging="1440"/>
        <w:rPr>
          <w:rFonts w:asciiTheme="majorHAnsi" w:hAnsiTheme="majorHAnsi"/>
          <w:sz w:val="24"/>
          <w:szCs w:val="24"/>
        </w:rPr>
      </w:pPr>
    </w:p>
    <w:tbl>
      <w:tblPr>
        <w:tblStyle w:val="TableGrid"/>
        <w:tblpPr w:leftFromText="180" w:rightFromText="180" w:vertAnchor="page" w:horzAnchor="margin" w:tblpY="1561"/>
        <w:tblW w:w="0" w:type="auto"/>
        <w:tblLook w:val="04A0" w:firstRow="1" w:lastRow="0" w:firstColumn="1" w:lastColumn="0" w:noHBand="0" w:noVBand="1"/>
      </w:tblPr>
      <w:tblGrid>
        <w:gridCol w:w="6818"/>
        <w:gridCol w:w="922"/>
        <w:gridCol w:w="1165"/>
      </w:tblGrid>
      <w:tr w:rsidR="00EA24BF" w:rsidTr="00E5296F">
        <w:trPr>
          <w:trHeight w:val="134"/>
        </w:trPr>
        <w:tc>
          <w:tcPr>
            <w:tcW w:w="8905" w:type="dxa"/>
            <w:gridSpan w:val="3"/>
            <w:shd w:val="clear" w:color="auto" w:fill="D9D9D9" w:themeFill="background1" w:themeFillShade="D9"/>
          </w:tcPr>
          <w:p w:rsidR="00EA24BF" w:rsidRPr="00A55D9D" w:rsidRDefault="00EA24BF" w:rsidP="00E5296F">
            <w:pPr>
              <w:rPr>
                <w:rFonts w:asciiTheme="majorHAnsi" w:hAnsiTheme="majorHAnsi"/>
                <w:b/>
              </w:rPr>
            </w:pPr>
            <w:r w:rsidRPr="00A55D9D">
              <w:rPr>
                <w:rFonts w:asciiTheme="majorHAnsi" w:hAnsiTheme="majorHAnsi"/>
                <w:b/>
              </w:rPr>
              <w:t xml:space="preserve">COURSE NO: </w:t>
            </w:r>
            <w:r w:rsidR="00405B93">
              <w:rPr>
                <w:rFonts w:asciiTheme="majorHAnsi" w:hAnsiTheme="majorHAnsi"/>
                <w:b/>
                <w:bCs/>
                <w:sz w:val="24"/>
                <w:szCs w:val="24"/>
              </w:rPr>
              <w:t>08EE6012</w:t>
            </w:r>
            <w:r w:rsidRPr="00A55D9D">
              <w:rPr>
                <w:rFonts w:asciiTheme="majorHAnsi" w:hAnsiTheme="majorHAnsi"/>
                <w:b/>
              </w:rPr>
              <w:t xml:space="preserve">      COURSE TITLE: Design and Analysis 0f Energy Systems</w:t>
            </w:r>
          </w:p>
          <w:p w:rsidR="00EA24BF" w:rsidRPr="00A55D9D" w:rsidRDefault="00405B93" w:rsidP="00E5296F">
            <w:pPr>
              <w:rPr>
                <w:rFonts w:asciiTheme="majorHAnsi" w:hAnsiTheme="majorHAnsi"/>
                <w:b/>
              </w:rPr>
            </w:pPr>
            <w:r>
              <w:rPr>
                <w:rFonts w:asciiTheme="majorHAnsi" w:hAnsiTheme="majorHAnsi"/>
                <w:b/>
              </w:rPr>
              <w:t xml:space="preserve">                      (L-T-P : 3</w:t>
            </w:r>
            <w:r w:rsidR="00EA24BF" w:rsidRPr="00A55D9D">
              <w:rPr>
                <w:rFonts w:asciiTheme="majorHAnsi" w:hAnsiTheme="majorHAnsi"/>
                <w:b/>
              </w:rPr>
              <w:t>-</w:t>
            </w:r>
            <w:r w:rsidR="00592998">
              <w:rPr>
                <w:rFonts w:asciiTheme="majorHAnsi" w:hAnsiTheme="majorHAnsi"/>
                <w:b/>
              </w:rPr>
              <w:t>0</w:t>
            </w:r>
            <w:r w:rsidR="00EA24BF" w:rsidRPr="00A55D9D">
              <w:rPr>
                <w:rFonts w:asciiTheme="majorHAnsi" w:hAnsiTheme="majorHAnsi"/>
                <w:b/>
              </w:rPr>
              <w:t xml:space="preserve">-0)     </w:t>
            </w:r>
          </w:p>
          <w:p w:rsidR="00EA24BF" w:rsidRPr="00A55D9D" w:rsidRDefault="00EA24BF" w:rsidP="00E5296F">
            <w:pPr>
              <w:rPr>
                <w:rFonts w:asciiTheme="majorHAnsi" w:hAnsiTheme="majorHAnsi"/>
                <w:b/>
              </w:rPr>
            </w:pPr>
            <w:r w:rsidRPr="00A55D9D">
              <w:rPr>
                <w:rFonts w:asciiTheme="majorHAnsi" w:hAnsiTheme="majorHAnsi"/>
                <w:b/>
              </w:rPr>
              <w:t xml:space="preserve">                                                                                                                              </w:t>
            </w:r>
            <w:r w:rsidR="00405B93">
              <w:rPr>
                <w:rFonts w:asciiTheme="majorHAnsi" w:hAnsiTheme="majorHAnsi"/>
                <w:b/>
              </w:rPr>
              <w:t xml:space="preserve">                  CREDITS:3</w:t>
            </w:r>
          </w:p>
          <w:p w:rsidR="00EA24BF" w:rsidRDefault="00EA24BF" w:rsidP="00E5296F"/>
        </w:tc>
      </w:tr>
      <w:tr w:rsidR="00EA24BF" w:rsidTr="00E5296F">
        <w:trPr>
          <w:trHeight w:val="134"/>
        </w:trPr>
        <w:tc>
          <w:tcPr>
            <w:tcW w:w="6818" w:type="dxa"/>
            <w:shd w:val="clear" w:color="auto" w:fill="D9D9D9" w:themeFill="background1" w:themeFillShade="D9"/>
          </w:tcPr>
          <w:p w:rsidR="00EA24BF" w:rsidRPr="001B2BCC" w:rsidRDefault="00EA24BF" w:rsidP="00E5296F">
            <w:pPr>
              <w:jc w:val="center"/>
              <w:rPr>
                <w:b/>
              </w:rPr>
            </w:pPr>
            <w:r w:rsidRPr="001B2BCC">
              <w:rPr>
                <w:b/>
              </w:rPr>
              <w:t>MODULES</w:t>
            </w:r>
          </w:p>
        </w:tc>
        <w:tc>
          <w:tcPr>
            <w:tcW w:w="922" w:type="dxa"/>
            <w:shd w:val="clear" w:color="auto" w:fill="D9D9D9" w:themeFill="background1" w:themeFillShade="D9"/>
          </w:tcPr>
          <w:p w:rsidR="00EA24BF" w:rsidRPr="001B2BCC" w:rsidRDefault="00EA24BF" w:rsidP="00E5296F">
            <w:pPr>
              <w:jc w:val="center"/>
              <w:rPr>
                <w:b/>
              </w:rPr>
            </w:pPr>
            <w:r>
              <w:rPr>
                <w:b/>
              </w:rPr>
              <w:t>Contact</w:t>
            </w:r>
          </w:p>
          <w:p w:rsidR="00EA24BF" w:rsidRPr="001B2BCC" w:rsidRDefault="00EA24BF" w:rsidP="00E5296F">
            <w:pPr>
              <w:rPr>
                <w:b/>
              </w:rPr>
            </w:pPr>
            <w:r>
              <w:rPr>
                <w:b/>
              </w:rPr>
              <w:t>hours</w:t>
            </w:r>
          </w:p>
        </w:tc>
        <w:tc>
          <w:tcPr>
            <w:tcW w:w="1165" w:type="dxa"/>
            <w:shd w:val="clear" w:color="auto" w:fill="D9D9D9" w:themeFill="background1" w:themeFillShade="D9"/>
          </w:tcPr>
          <w:p w:rsidR="00EA24BF" w:rsidRPr="001B2BCC" w:rsidRDefault="00EA24BF" w:rsidP="00E5296F">
            <w:pPr>
              <w:jc w:val="center"/>
              <w:rPr>
                <w:b/>
              </w:rPr>
            </w:pPr>
            <w:proofErr w:type="spellStart"/>
            <w:r w:rsidRPr="001B2BCC">
              <w:rPr>
                <w:b/>
              </w:rPr>
              <w:t>Sem.Exam</w:t>
            </w:r>
            <w:proofErr w:type="spellEnd"/>
          </w:p>
          <w:p w:rsidR="00EA24BF" w:rsidRPr="001B2BCC" w:rsidRDefault="00EA24BF" w:rsidP="00E5296F">
            <w:pPr>
              <w:jc w:val="center"/>
              <w:rPr>
                <w:b/>
              </w:rPr>
            </w:pPr>
            <w:r w:rsidRPr="001B2BCC">
              <w:rPr>
                <w:b/>
              </w:rPr>
              <w:t>Marks;%</w:t>
            </w:r>
          </w:p>
        </w:tc>
      </w:tr>
      <w:tr w:rsidR="00EA24BF" w:rsidTr="00E5296F">
        <w:trPr>
          <w:trHeight w:val="756"/>
        </w:trPr>
        <w:tc>
          <w:tcPr>
            <w:tcW w:w="6818" w:type="dxa"/>
          </w:tcPr>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MODULE : 1</w:t>
            </w:r>
          </w:p>
          <w:p w:rsidR="00EA24BF" w:rsidRPr="00FC128C" w:rsidRDefault="00EA24BF" w:rsidP="00E5296F">
            <w:pPr>
              <w:tabs>
                <w:tab w:val="left" w:pos="6450"/>
              </w:tabs>
              <w:jc w:val="both"/>
              <w:rPr>
                <w:rFonts w:asciiTheme="majorHAnsi" w:hAnsiTheme="majorHAnsi"/>
                <w:sz w:val="24"/>
                <w:szCs w:val="24"/>
              </w:rPr>
            </w:pPr>
            <w:r w:rsidRPr="00FC128C">
              <w:rPr>
                <w:rFonts w:asciiTheme="majorHAnsi" w:hAnsiTheme="majorHAnsi"/>
                <w:sz w:val="24"/>
                <w:szCs w:val="24"/>
              </w:rPr>
              <w:t>Engineering design fundamentals – Designing a workable system – Economic evaluation – Fitting data and solving equations – Design optimization – Knowledge based system design.</w:t>
            </w:r>
          </w:p>
        </w:tc>
        <w:tc>
          <w:tcPr>
            <w:tcW w:w="922" w:type="dxa"/>
          </w:tcPr>
          <w:p w:rsidR="00EA24BF" w:rsidRDefault="00DA5EE5" w:rsidP="00E5296F">
            <w:pPr>
              <w:jc w:val="center"/>
            </w:pPr>
            <w:r>
              <w:t>9</w:t>
            </w:r>
          </w:p>
        </w:tc>
        <w:tc>
          <w:tcPr>
            <w:tcW w:w="1165" w:type="dxa"/>
          </w:tcPr>
          <w:p w:rsidR="00EA24BF" w:rsidRDefault="00EA24BF" w:rsidP="00E5296F">
            <w:pPr>
              <w:jc w:val="center"/>
            </w:pPr>
            <w:r>
              <w:t>15</w:t>
            </w:r>
          </w:p>
        </w:tc>
      </w:tr>
      <w:tr w:rsidR="00EA24BF" w:rsidTr="00E5296F">
        <w:trPr>
          <w:trHeight w:val="742"/>
        </w:trPr>
        <w:tc>
          <w:tcPr>
            <w:tcW w:w="6818" w:type="dxa"/>
          </w:tcPr>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MODULE : 2</w:t>
            </w:r>
          </w:p>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 xml:space="preserve">Heat exchanger design calculations – Evaporators and condensers temperature concentration pressure characteristics </w:t>
            </w:r>
            <w:r w:rsidRPr="00FC128C">
              <w:rPr>
                <w:rFonts w:asciiTheme="majorHAnsi" w:hAnsiTheme="majorHAnsi"/>
                <w:sz w:val="24"/>
                <w:szCs w:val="24"/>
              </w:rPr>
              <w:lastRenderedPageBreak/>
              <w:t>of binary solutions</w:t>
            </w:r>
          </w:p>
        </w:tc>
        <w:tc>
          <w:tcPr>
            <w:tcW w:w="922" w:type="dxa"/>
          </w:tcPr>
          <w:p w:rsidR="00EA24BF" w:rsidRDefault="00DA5EE5" w:rsidP="00E5296F">
            <w:pPr>
              <w:jc w:val="center"/>
            </w:pPr>
            <w:r>
              <w:lastRenderedPageBreak/>
              <w:t>8</w:t>
            </w:r>
          </w:p>
        </w:tc>
        <w:tc>
          <w:tcPr>
            <w:tcW w:w="1165" w:type="dxa"/>
          </w:tcPr>
          <w:p w:rsidR="00EA24BF" w:rsidRDefault="00EA24BF" w:rsidP="00E5296F">
            <w:pPr>
              <w:jc w:val="center"/>
            </w:pPr>
            <w:r>
              <w:t>15</w:t>
            </w:r>
          </w:p>
        </w:tc>
      </w:tr>
      <w:tr w:rsidR="00EA24BF" w:rsidTr="00E5296F">
        <w:trPr>
          <w:trHeight w:val="252"/>
        </w:trPr>
        <w:tc>
          <w:tcPr>
            <w:tcW w:w="6818" w:type="dxa"/>
            <w:shd w:val="clear" w:color="auto" w:fill="D9D9D9" w:themeFill="background1" w:themeFillShade="D9"/>
          </w:tcPr>
          <w:p w:rsidR="00EA24BF" w:rsidRPr="00FC128C" w:rsidRDefault="00EA24BF" w:rsidP="00E5296F">
            <w:pPr>
              <w:jc w:val="both"/>
              <w:rPr>
                <w:rFonts w:asciiTheme="majorHAnsi" w:hAnsiTheme="majorHAnsi"/>
                <w:b/>
                <w:sz w:val="24"/>
                <w:szCs w:val="24"/>
              </w:rPr>
            </w:pPr>
            <w:r w:rsidRPr="00FC128C">
              <w:rPr>
                <w:rFonts w:asciiTheme="majorHAnsi" w:hAnsiTheme="majorHAnsi"/>
                <w:b/>
                <w:sz w:val="24"/>
                <w:szCs w:val="24"/>
              </w:rPr>
              <w:lastRenderedPageBreak/>
              <w:t>FIRST INTERNAL TEST</w:t>
            </w:r>
          </w:p>
        </w:tc>
        <w:tc>
          <w:tcPr>
            <w:tcW w:w="922" w:type="dxa"/>
            <w:shd w:val="clear" w:color="auto" w:fill="D9D9D9" w:themeFill="background1" w:themeFillShade="D9"/>
          </w:tcPr>
          <w:p w:rsidR="00EA24BF" w:rsidRDefault="00EA24BF" w:rsidP="00E5296F">
            <w:pPr>
              <w:jc w:val="center"/>
            </w:pPr>
          </w:p>
        </w:tc>
        <w:tc>
          <w:tcPr>
            <w:tcW w:w="1165" w:type="dxa"/>
            <w:shd w:val="clear" w:color="auto" w:fill="D9D9D9" w:themeFill="background1" w:themeFillShade="D9"/>
          </w:tcPr>
          <w:p w:rsidR="00EA24BF" w:rsidRDefault="00EA24BF" w:rsidP="00E5296F">
            <w:pPr>
              <w:jc w:val="center"/>
            </w:pPr>
          </w:p>
        </w:tc>
      </w:tr>
      <w:tr w:rsidR="00EA24BF" w:rsidTr="00E5296F">
        <w:trPr>
          <w:trHeight w:val="742"/>
        </w:trPr>
        <w:tc>
          <w:tcPr>
            <w:tcW w:w="6818" w:type="dxa"/>
          </w:tcPr>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MODULE : 3</w:t>
            </w:r>
          </w:p>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Rectifiers – Cooling towers – Pressure drop and pumping power.</w:t>
            </w:r>
          </w:p>
          <w:p w:rsidR="00EA24BF" w:rsidRPr="00FC128C" w:rsidRDefault="00EA24BF" w:rsidP="00E5296F">
            <w:pPr>
              <w:jc w:val="both"/>
              <w:rPr>
                <w:rFonts w:asciiTheme="majorHAnsi" w:hAnsiTheme="majorHAnsi"/>
                <w:sz w:val="24"/>
                <w:szCs w:val="24"/>
              </w:rPr>
            </w:pPr>
          </w:p>
        </w:tc>
        <w:tc>
          <w:tcPr>
            <w:tcW w:w="922" w:type="dxa"/>
          </w:tcPr>
          <w:p w:rsidR="00EA24BF" w:rsidRDefault="00DA5EE5" w:rsidP="00E5296F">
            <w:pPr>
              <w:jc w:val="center"/>
            </w:pPr>
            <w:r>
              <w:t>8</w:t>
            </w:r>
          </w:p>
        </w:tc>
        <w:tc>
          <w:tcPr>
            <w:tcW w:w="1165" w:type="dxa"/>
          </w:tcPr>
          <w:p w:rsidR="00EA24BF" w:rsidRDefault="00EA24BF" w:rsidP="00E5296F">
            <w:pPr>
              <w:jc w:val="center"/>
            </w:pPr>
            <w:r>
              <w:t>15</w:t>
            </w:r>
          </w:p>
        </w:tc>
      </w:tr>
      <w:tr w:rsidR="00EA24BF" w:rsidTr="00E5296F">
        <w:trPr>
          <w:trHeight w:val="742"/>
        </w:trPr>
        <w:tc>
          <w:tcPr>
            <w:tcW w:w="6818" w:type="dxa"/>
          </w:tcPr>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MODULE : 4</w:t>
            </w:r>
          </w:p>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Pump characteristics – Manufacturer’s specifications – Relations among performance characteristics – Pump system operation</w:t>
            </w:r>
          </w:p>
        </w:tc>
        <w:tc>
          <w:tcPr>
            <w:tcW w:w="922" w:type="dxa"/>
          </w:tcPr>
          <w:p w:rsidR="00EA24BF" w:rsidRDefault="00DA5EE5" w:rsidP="00E5296F">
            <w:pPr>
              <w:jc w:val="center"/>
            </w:pPr>
            <w:r>
              <w:t>8</w:t>
            </w:r>
          </w:p>
        </w:tc>
        <w:tc>
          <w:tcPr>
            <w:tcW w:w="1165" w:type="dxa"/>
          </w:tcPr>
          <w:p w:rsidR="00EA24BF" w:rsidRDefault="00EA24BF" w:rsidP="00E5296F">
            <w:pPr>
              <w:jc w:val="center"/>
            </w:pPr>
            <w:r>
              <w:t>15</w:t>
            </w:r>
          </w:p>
        </w:tc>
      </w:tr>
      <w:tr w:rsidR="00EA24BF" w:rsidTr="00E5296F">
        <w:trPr>
          <w:trHeight w:val="252"/>
        </w:trPr>
        <w:tc>
          <w:tcPr>
            <w:tcW w:w="6818" w:type="dxa"/>
            <w:shd w:val="clear" w:color="auto" w:fill="D9D9D9" w:themeFill="background1" w:themeFillShade="D9"/>
          </w:tcPr>
          <w:p w:rsidR="00EA24BF" w:rsidRPr="00FC128C" w:rsidRDefault="00EA24BF" w:rsidP="00E5296F">
            <w:pPr>
              <w:jc w:val="both"/>
              <w:rPr>
                <w:rFonts w:asciiTheme="majorHAnsi" w:hAnsiTheme="majorHAnsi"/>
                <w:b/>
                <w:sz w:val="24"/>
                <w:szCs w:val="24"/>
              </w:rPr>
            </w:pPr>
            <w:r w:rsidRPr="00FC128C">
              <w:rPr>
                <w:rFonts w:asciiTheme="majorHAnsi" w:hAnsiTheme="majorHAnsi"/>
                <w:b/>
                <w:sz w:val="24"/>
                <w:szCs w:val="24"/>
              </w:rPr>
              <w:t>SECOND INTERNAL TEST</w:t>
            </w:r>
          </w:p>
        </w:tc>
        <w:tc>
          <w:tcPr>
            <w:tcW w:w="922" w:type="dxa"/>
            <w:shd w:val="clear" w:color="auto" w:fill="D9D9D9" w:themeFill="background1" w:themeFillShade="D9"/>
          </w:tcPr>
          <w:p w:rsidR="00EA24BF" w:rsidRDefault="00EA24BF" w:rsidP="00E5296F">
            <w:pPr>
              <w:jc w:val="center"/>
            </w:pPr>
          </w:p>
        </w:tc>
        <w:tc>
          <w:tcPr>
            <w:tcW w:w="1165" w:type="dxa"/>
            <w:shd w:val="clear" w:color="auto" w:fill="D9D9D9" w:themeFill="background1" w:themeFillShade="D9"/>
          </w:tcPr>
          <w:p w:rsidR="00EA24BF" w:rsidRDefault="00EA24BF" w:rsidP="00E5296F">
            <w:pPr>
              <w:jc w:val="center"/>
            </w:pPr>
          </w:p>
        </w:tc>
      </w:tr>
      <w:tr w:rsidR="00EA24BF" w:rsidTr="00E5296F">
        <w:trPr>
          <w:trHeight w:val="742"/>
        </w:trPr>
        <w:tc>
          <w:tcPr>
            <w:tcW w:w="6818" w:type="dxa"/>
          </w:tcPr>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MODULE : 5</w:t>
            </w:r>
          </w:p>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 xml:space="preserve">Cavitation prevention – Other system considerations, Fans and nozzles.                                        </w:t>
            </w:r>
          </w:p>
        </w:tc>
        <w:tc>
          <w:tcPr>
            <w:tcW w:w="922" w:type="dxa"/>
          </w:tcPr>
          <w:p w:rsidR="00EA24BF" w:rsidRDefault="00DA5EE5" w:rsidP="00E5296F">
            <w:pPr>
              <w:jc w:val="center"/>
            </w:pPr>
            <w:r>
              <w:t>9</w:t>
            </w:r>
          </w:p>
        </w:tc>
        <w:tc>
          <w:tcPr>
            <w:tcW w:w="1165" w:type="dxa"/>
          </w:tcPr>
          <w:p w:rsidR="00EA24BF" w:rsidRDefault="00EA24BF" w:rsidP="00E5296F">
            <w:pPr>
              <w:jc w:val="center"/>
            </w:pPr>
            <w:r>
              <w:t>20</w:t>
            </w:r>
          </w:p>
        </w:tc>
      </w:tr>
      <w:tr w:rsidR="00EA24BF" w:rsidTr="00E5296F">
        <w:trPr>
          <w:trHeight w:val="1175"/>
        </w:trPr>
        <w:tc>
          <w:tcPr>
            <w:tcW w:w="6818" w:type="dxa"/>
          </w:tcPr>
          <w:p w:rsidR="00EA24BF" w:rsidRPr="00FC128C" w:rsidRDefault="00EA24BF" w:rsidP="00E5296F">
            <w:pPr>
              <w:jc w:val="both"/>
              <w:rPr>
                <w:rFonts w:asciiTheme="majorHAnsi" w:hAnsiTheme="majorHAnsi"/>
                <w:sz w:val="24"/>
                <w:szCs w:val="24"/>
              </w:rPr>
            </w:pPr>
            <w:r w:rsidRPr="00FC128C">
              <w:rPr>
                <w:rFonts w:asciiTheme="majorHAnsi" w:hAnsiTheme="majorHAnsi"/>
                <w:sz w:val="24"/>
                <w:szCs w:val="24"/>
              </w:rPr>
              <w:t>MODULE : 6</w:t>
            </w:r>
          </w:p>
          <w:p w:rsidR="00EA24BF" w:rsidRPr="00FC128C" w:rsidRDefault="00EA24BF" w:rsidP="00E5296F">
            <w:pPr>
              <w:tabs>
                <w:tab w:val="left" w:pos="6450"/>
              </w:tabs>
              <w:jc w:val="both"/>
              <w:rPr>
                <w:rFonts w:asciiTheme="majorHAnsi" w:hAnsiTheme="majorHAnsi"/>
                <w:sz w:val="24"/>
                <w:szCs w:val="24"/>
              </w:rPr>
            </w:pPr>
            <w:r w:rsidRPr="00FC128C">
              <w:rPr>
                <w:rFonts w:asciiTheme="majorHAnsi" w:hAnsiTheme="majorHAnsi"/>
                <w:sz w:val="24"/>
                <w:szCs w:val="24"/>
              </w:rPr>
              <w:t>Basics of Second law analysis in heat and fluid flow – Applications in thermal design – Model</w:t>
            </w:r>
            <w:r>
              <w:rPr>
                <w:rFonts w:asciiTheme="majorHAnsi" w:hAnsiTheme="majorHAnsi"/>
                <w:sz w:val="24"/>
                <w:szCs w:val="24"/>
              </w:rPr>
              <w:t>l</w:t>
            </w:r>
            <w:r w:rsidRPr="00FC128C">
              <w:rPr>
                <w:rFonts w:asciiTheme="majorHAnsi" w:hAnsiTheme="majorHAnsi"/>
                <w:sz w:val="24"/>
                <w:szCs w:val="24"/>
              </w:rPr>
              <w:t xml:space="preserve">ing and simulation principles – Hardy – Cross method – Multi – variable, Newton- </w:t>
            </w:r>
            <w:proofErr w:type="spellStart"/>
            <w:r w:rsidRPr="00FC128C">
              <w:rPr>
                <w:rFonts w:asciiTheme="majorHAnsi" w:hAnsiTheme="majorHAnsi"/>
                <w:sz w:val="24"/>
                <w:szCs w:val="24"/>
              </w:rPr>
              <w:t>Raphson</w:t>
            </w:r>
            <w:proofErr w:type="spellEnd"/>
            <w:r w:rsidRPr="00FC128C">
              <w:rPr>
                <w:rFonts w:asciiTheme="majorHAnsi" w:hAnsiTheme="majorHAnsi"/>
                <w:sz w:val="24"/>
                <w:szCs w:val="24"/>
              </w:rPr>
              <w:t xml:space="preserve"> simulation method – Simulation of a gas turbine system – Simulation using differential equations – Mathematical mode</w:t>
            </w:r>
            <w:r>
              <w:rPr>
                <w:rFonts w:asciiTheme="majorHAnsi" w:hAnsiTheme="majorHAnsi"/>
                <w:sz w:val="24"/>
                <w:szCs w:val="24"/>
              </w:rPr>
              <w:t>l</w:t>
            </w:r>
            <w:r w:rsidRPr="00FC128C">
              <w:rPr>
                <w:rFonts w:asciiTheme="majorHAnsi" w:hAnsiTheme="majorHAnsi"/>
                <w:sz w:val="24"/>
                <w:szCs w:val="24"/>
              </w:rPr>
              <w:t>ling of thermodynamic properties – Steady state simulation of large systems.</w:t>
            </w:r>
          </w:p>
        </w:tc>
        <w:tc>
          <w:tcPr>
            <w:tcW w:w="922" w:type="dxa"/>
          </w:tcPr>
          <w:p w:rsidR="00EA24BF" w:rsidRDefault="00DA5EE5" w:rsidP="00E5296F">
            <w:pPr>
              <w:jc w:val="center"/>
            </w:pPr>
            <w:r>
              <w:t>10</w:t>
            </w:r>
          </w:p>
        </w:tc>
        <w:tc>
          <w:tcPr>
            <w:tcW w:w="1165" w:type="dxa"/>
          </w:tcPr>
          <w:p w:rsidR="00EA24BF" w:rsidRDefault="00EA24BF" w:rsidP="00E5296F">
            <w:pPr>
              <w:jc w:val="center"/>
            </w:pPr>
            <w:r>
              <w:t>20</w:t>
            </w:r>
          </w:p>
        </w:tc>
      </w:tr>
    </w:tbl>
    <w:p w:rsidR="00EA24BF" w:rsidRDefault="00EA24BF" w:rsidP="00D56FA6">
      <w:pPr>
        <w:spacing w:after="0" w:line="360" w:lineRule="auto"/>
        <w:rPr>
          <w:rFonts w:asciiTheme="majorHAnsi" w:hAnsiTheme="majorHAnsi" w:cs="Times New Roman"/>
          <w:b/>
          <w:sz w:val="24"/>
          <w:szCs w:val="24"/>
        </w:rPr>
      </w:pPr>
    </w:p>
    <w:p w:rsidR="00EA24BF" w:rsidRDefault="00EA24BF" w:rsidP="00EA24BF">
      <w:pPr>
        <w:rPr>
          <w:rFonts w:asciiTheme="majorHAnsi" w:hAnsiTheme="majorHAnsi"/>
          <w:b/>
          <w:bCs/>
          <w:sz w:val="24"/>
          <w:szCs w:val="24"/>
        </w:rPr>
      </w:pPr>
      <w:r>
        <w:rPr>
          <w:rFonts w:asciiTheme="majorHAnsi" w:hAnsiTheme="majorHAnsi"/>
          <w:b/>
          <w:bCs/>
          <w:sz w:val="24"/>
          <w:szCs w:val="24"/>
        </w:rPr>
        <w:t xml:space="preserve">Course No: </w:t>
      </w:r>
      <w:r w:rsidR="00405B93">
        <w:rPr>
          <w:rFonts w:asciiTheme="majorHAnsi" w:hAnsiTheme="majorHAnsi"/>
          <w:b/>
          <w:bCs/>
          <w:sz w:val="24"/>
          <w:szCs w:val="24"/>
        </w:rPr>
        <w:t>08EE6022</w:t>
      </w:r>
      <w:r>
        <w:rPr>
          <w:rFonts w:asciiTheme="majorHAnsi" w:hAnsiTheme="majorHAnsi"/>
          <w:b/>
          <w:bCs/>
          <w:sz w:val="24"/>
          <w:szCs w:val="24"/>
        </w:rPr>
        <w:t xml:space="preserve">     Course </w:t>
      </w:r>
      <w:proofErr w:type="spellStart"/>
      <w:r>
        <w:rPr>
          <w:rFonts w:asciiTheme="majorHAnsi" w:hAnsiTheme="majorHAnsi"/>
          <w:b/>
          <w:bCs/>
          <w:sz w:val="24"/>
          <w:szCs w:val="24"/>
        </w:rPr>
        <w:t>Title</w:t>
      </w:r>
      <w:proofErr w:type="gramStart"/>
      <w:r>
        <w:rPr>
          <w:rFonts w:asciiTheme="majorHAnsi" w:hAnsiTheme="majorHAnsi"/>
          <w:b/>
          <w:bCs/>
          <w:sz w:val="24"/>
          <w:szCs w:val="24"/>
        </w:rPr>
        <w:t>:</w:t>
      </w:r>
      <w:r w:rsidRPr="009C20D7">
        <w:rPr>
          <w:rFonts w:asciiTheme="majorHAnsi" w:hAnsiTheme="majorHAnsi"/>
          <w:b/>
          <w:sz w:val="24"/>
          <w:szCs w:val="24"/>
        </w:rPr>
        <w:t>Energy</w:t>
      </w:r>
      <w:proofErr w:type="spellEnd"/>
      <w:proofErr w:type="gramEnd"/>
      <w:r w:rsidRPr="009C20D7">
        <w:rPr>
          <w:rFonts w:asciiTheme="majorHAnsi" w:hAnsiTheme="majorHAnsi"/>
          <w:b/>
          <w:sz w:val="24"/>
          <w:szCs w:val="24"/>
        </w:rPr>
        <w:t xml:space="preserve"> Conservation in Thermal Systems</w:t>
      </w:r>
    </w:p>
    <w:p w:rsidR="00EA24BF" w:rsidRDefault="00EA24BF" w:rsidP="00EA24BF">
      <w:pPr>
        <w:rPr>
          <w:rFonts w:asciiTheme="majorHAnsi" w:hAnsiTheme="majorHAnsi"/>
          <w:b/>
          <w:bCs/>
          <w:sz w:val="24"/>
          <w:szCs w:val="24"/>
        </w:rPr>
      </w:pPr>
      <w:r>
        <w:rPr>
          <w:rFonts w:asciiTheme="majorHAnsi" w:hAnsiTheme="majorHAnsi"/>
          <w:b/>
          <w:bCs/>
          <w:sz w:val="24"/>
          <w:szCs w:val="24"/>
        </w:rPr>
        <w:t xml:space="preserve">                                                                                                                               Credits: 3-0-0:</w:t>
      </w:r>
      <w:r w:rsidRPr="000B0012">
        <w:rPr>
          <w:rFonts w:asciiTheme="majorHAnsi" w:hAnsiTheme="majorHAnsi"/>
          <w:b/>
          <w:bCs/>
          <w:sz w:val="24"/>
          <w:szCs w:val="24"/>
        </w:rPr>
        <w:t xml:space="preserve"> 3</w:t>
      </w:r>
    </w:p>
    <w:p w:rsidR="00EA24BF" w:rsidRPr="000B0012" w:rsidRDefault="00EA24BF" w:rsidP="00EA24BF">
      <w:pPr>
        <w:rPr>
          <w:rFonts w:asciiTheme="majorHAnsi" w:hAnsiTheme="majorHAnsi"/>
          <w:sz w:val="24"/>
          <w:szCs w:val="24"/>
        </w:rPr>
      </w:pPr>
      <w:r>
        <w:rPr>
          <w:rFonts w:asciiTheme="majorHAnsi" w:hAnsiTheme="majorHAnsi"/>
          <w:b/>
          <w:bCs/>
          <w:sz w:val="24"/>
          <w:szCs w:val="24"/>
        </w:rPr>
        <w:t xml:space="preserve">                                                                                                                                         Year: </w:t>
      </w:r>
      <w:r w:rsidRPr="000B0012">
        <w:rPr>
          <w:rFonts w:asciiTheme="majorHAnsi" w:hAnsiTheme="majorHAnsi"/>
          <w:b/>
          <w:bCs/>
          <w:sz w:val="24"/>
          <w:szCs w:val="24"/>
        </w:rPr>
        <w:t>2015</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Pre-requisites: Nil</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Pr="009C20D7" w:rsidRDefault="00EA24BF" w:rsidP="0034612E">
      <w:pPr>
        <w:pStyle w:val="ListParagraph"/>
        <w:numPr>
          <w:ilvl w:val="0"/>
          <w:numId w:val="34"/>
        </w:numPr>
        <w:jc w:val="both"/>
        <w:rPr>
          <w:rFonts w:asciiTheme="majorHAnsi" w:hAnsiTheme="majorHAnsi"/>
          <w:sz w:val="24"/>
          <w:szCs w:val="24"/>
        </w:rPr>
      </w:pPr>
      <w:r w:rsidRPr="009C20D7">
        <w:rPr>
          <w:rFonts w:asciiTheme="majorHAnsi" w:hAnsiTheme="majorHAnsi"/>
          <w:sz w:val="24"/>
          <w:szCs w:val="24"/>
        </w:rPr>
        <w:t>To understand the fundamentals of energy management, energy consumption, energy auditing</w:t>
      </w:r>
    </w:p>
    <w:p w:rsidR="00EA24BF" w:rsidRPr="009C20D7" w:rsidRDefault="00EA24BF" w:rsidP="0034612E">
      <w:pPr>
        <w:pStyle w:val="ListParagraph"/>
        <w:numPr>
          <w:ilvl w:val="0"/>
          <w:numId w:val="34"/>
        </w:numPr>
        <w:jc w:val="both"/>
        <w:rPr>
          <w:rFonts w:asciiTheme="majorHAnsi" w:hAnsiTheme="majorHAnsi"/>
          <w:sz w:val="24"/>
          <w:szCs w:val="24"/>
        </w:rPr>
      </w:pPr>
      <w:r w:rsidRPr="009C20D7">
        <w:rPr>
          <w:rFonts w:asciiTheme="majorHAnsi" w:hAnsiTheme="majorHAnsi"/>
          <w:sz w:val="24"/>
          <w:szCs w:val="24"/>
        </w:rPr>
        <w:t>To understand the concept of thermo economics and cogeneration</w:t>
      </w:r>
    </w:p>
    <w:p w:rsidR="00EA24BF" w:rsidRPr="009C20D7" w:rsidRDefault="00EA24BF" w:rsidP="0034612E">
      <w:pPr>
        <w:pStyle w:val="ListParagraph"/>
        <w:numPr>
          <w:ilvl w:val="0"/>
          <w:numId w:val="34"/>
        </w:numPr>
        <w:jc w:val="both"/>
        <w:rPr>
          <w:rFonts w:asciiTheme="majorHAnsi" w:hAnsiTheme="majorHAnsi"/>
          <w:sz w:val="24"/>
          <w:szCs w:val="24"/>
        </w:rPr>
      </w:pPr>
      <w:r w:rsidRPr="009C20D7">
        <w:rPr>
          <w:rFonts w:asciiTheme="majorHAnsi" w:hAnsiTheme="majorHAnsi"/>
          <w:sz w:val="24"/>
          <w:szCs w:val="24"/>
        </w:rPr>
        <w:t>To understand the concept of waste heat recovery system, power economics</w:t>
      </w:r>
    </w:p>
    <w:p w:rsidR="00EA24BF" w:rsidRPr="00405B93" w:rsidRDefault="00EA24BF" w:rsidP="00405B93">
      <w:pPr>
        <w:pStyle w:val="ListParagraph"/>
        <w:numPr>
          <w:ilvl w:val="0"/>
          <w:numId w:val="34"/>
        </w:numPr>
        <w:jc w:val="both"/>
        <w:rPr>
          <w:rFonts w:asciiTheme="majorHAnsi" w:hAnsiTheme="majorHAnsi"/>
          <w:sz w:val="24"/>
          <w:szCs w:val="24"/>
        </w:rPr>
      </w:pPr>
      <w:r w:rsidRPr="009C20D7">
        <w:rPr>
          <w:rFonts w:asciiTheme="majorHAnsi" w:hAnsiTheme="majorHAnsi"/>
          <w:sz w:val="24"/>
          <w:szCs w:val="24"/>
        </w:rPr>
        <w:t>To understand the concept of optimization technology and energy conservation methodology</w:t>
      </w:r>
    </w:p>
    <w:p w:rsidR="00EA24BF" w:rsidRDefault="00EA24BF" w:rsidP="00EA24BF">
      <w:pPr>
        <w:rPr>
          <w:rFonts w:asciiTheme="majorHAnsi" w:hAnsiTheme="majorHAnsi"/>
          <w:b/>
          <w:bCs/>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Pr="00B7394B" w:rsidRDefault="00EA24BF" w:rsidP="00EA24BF">
      <w:pPr>
        <w:jc w:val="both"/>
      </w:pPr>
      <w:r>
        <w:rPr>
          <w:rFonts w:ascii="Times New Roman" w:hAnsi="Times New Roman"/>
          <w:sz w:val="24"/>
          <w:szCs w:val="24"/>
        </w:rPr>
        <w:t>Definition of energy management, Waste heat management, Energy auditing, Thermodynamic availability analysis, Thermodynamics and economic, Systematic approach to steam pricing, Steam trap principles, Linear programming approach, Thermodynamic analysis of common unit operations, Systematic design methods, System interaction and economics</w:t>
      </w:r>
      <w:r>
        <w:t xml:space="preserve">, </w:t>
      </w:r>
      <w:r>
        <w:rPr>
          <w:rFonts w:ascii="Times New Roman" w:hAnsi="Times New Roman"/>
          <w:sz w:val="24"/>
          <w:szCs w:val="24"/>
        </w:rPr>
        <w:t>Potential for waste heat recovery, Industrial boiler inventory, General economic problems</w:t>
      </w:r>
    </w:p>
    <w:p w:rsidR="00EA24BF" w:rsidRDefault="00EA24BF" w:rsidP="00EA24BF">
      <w:pPr>
        <w:rPr>
          <w:rFonts w:asciiTheme="majorHAnsi" w:hAnsiTheme="majorHAnsi"/>
          <w:b/>
          <w:bCs/>
          <w:sz w:val="24"/>
          <w:szCs w:val="24"/>
        </w:rPr>
      </w:pPr>
      <w:r w:rsidRPr="000B0012">
        <w:rPr>
          <w:rFonts w:asciiTheme="majorHAnsi" w:hAnsiTheme="majorHAnsi"/>
          <w:b/>
          <w:bCs/>
          <w:sz w:val="24"/>
          <w:szCs w:val="24"/>
        </w:rPr>
        <w:t xml:space="preserve">Course Outcome: </w:t>
      </w:r>
    </w:p>
    <w:p w:rsidR="00EA24BF" w:rsidRPr="009C20D7" w:rsidRDefault="00EA24BF" w:rsidP="00EA24BF">
      <w:pPr>
        <w:rPr>
          <w:rFonts w:asciiTheme="majorHAnsi" w:hAnsiTheme="majorHAnsi"/>
          <w:bCs/>
          <w:sz w:val="24"/>
          <w:szCs w:val="24"/>
        </w:rPr>
      </w:pPr>
      <w:r w:rsidRPr="009C20D7">
        <w:rPr>
          <w:rFonts w:asciiTheme="majorHAnsi" w:hAnsiTheme="majorHAnsi"/>
          <w:bCs/>
          <w:sz w:val="24"/>
          <w:szCs w:val="24"/>
        </w:rPr>
        <w:t xml:space="preserve">Students are capable to understand the concept of energy management, energy auditing, power economics and energy conservation methodology </w:t>
      </w:r>
    </w:p>
    <w:p w:rsidR="00EA24BF" w:rsidRPr="0037518D" w:rsidRDefault="00EA24BF" w:rsidP="00EA24BF">
      <w:pPr>
        <w:jc w:val="both"/>
        <w:rPr>
          <w:rFonts w:asciiTheme="majorHAnsi" w:hAnsiTheme="majorHAnsi"/>
          <w:b/>
          <w:bCs/>
          <w:sz w:val="24"/>
          <w:szCs w:val="24"/>
        </w:rPr>
      </w:pPr>
      <w:r w:rsidRPr="000B0012">
        <w:rPr>
          <w:rFonts w:asciiTheme="majorHAnsi" w:hAnsiTheme="majorHAnsi"/>
          <w:b/>
          <w:bCs/>
          <w:sz w:val="24"/>
          <w:szCs w:val="24"/>
        </w:rPr>
        <w:lastRenderedPageBreak/>
        <w:t>Te</w:t>
      </w:r>
      <w:r w:rsidRPr="0037518D">
        <w:rPr>
          <w:rFonts w:asciiTheme="majorHAnsi" w:hAnsiTheme="majorHAnsi"/>
          <w:b/>
          <w:bCs/>
          <w:sz w:val="24"/>
          <w:szCs w:val="24"/>
        </w:rPr>
        <w:t xml:space="preserve">xt Books: </w:t>
      </w:r>
    </w:p>
    <w:p w:rsidR="00EA24BF" w:rsidRPr="0037518D" w:rsidRDefault="00EA24BF" w:rsidP="0034612E">
      <w:pPr>
        <w:pStyle w:val="ListParagraph"/>
        <w:numPr>
          <w:ilvl w:val="0"/>
          <w:numId w:val="28"/>
        </w:numPr>
        <w:tabs>
          <w:tab w:val="left" w:pos="720"/>
        </w:tabs>
        <w:spacing w:after="0" w:line="360" w:lineRule="auto"/>
        <w:jc w:val="both"/>
        <w:rPr>
          <w:rFonts w:asciiTheme="majorHAnsi" w:hAnsiTheme="majorHAnsi"/>
          <w:sz w:val="24"/>
          <w:szCs w:val="24"/>
        </w:rPr>
      </w:pPr>
      <w:r w:rsidRPr="0037518D">
        <w:rPr>
          <w:rFonts w:asciiTheme="majorHAnsi" w:hAnsiTheme="majorHAnsi"/>
          <w:sz w:val="24"/>
          <w:szCs w:val="24"/>
        </w:rPr>
        <w:t>W.F. Kenney: Energy Conservation in the Process Industries, Academic press, 1984.</w:t>
      </w:r>
    </w:p>
    <w:p w:rsidR="00EA24BF" w:rsidRPr="0037518D" w:rsidRDefault="00EA24BF" w:rsidP="0034612E">
      <w:pPr>
        <w:pStyle w:val="ListParagraph"/>
        <w:numPr>
          <w:ilvl w:val="0"/>
          <w:numId w:val="28"/>
        </w:numPr>
        <w:tabs>
          <w:tab w:val="left" w:pos="720"/>
        </w:tabs>
        <w:spacing w:after="0" w:line="360" w:lineRule="auto"/>
        <w:jc w:val="both"/>
        <w:rPr>
          <w:rFonts w:asciiTheme="majorHAnsi" w:hAnsiTheme="majorHAnsi"/>
          <w:sz w:val="24"/>
          <w:szCs w:val="24"/>
        </w:rPr>
      </w:pPr>
      <w:r w:rsidRPr="0037518D">
        <w:rPr>
          <w:rFonts w:asciiTheme="majorHAnsi" w:hAnsiTheme="majorHAnsi"/>
          <w:sz w:val="24"/>
          <w:szCs w:val="24"/>
        </w:rPr>
        <w:t xml:space="preserve">A.P.E. </w:t>
      </w:r>
      <w:proofErr w:type="spellStart"/>
      <w:r w:rsidRPr="0037518D">
        <w:rPr>
          <w:rFonts w:asciiTheme="majorHAnsi" w:hAnsiTheme="majorHAnsi"/>
          <w:sz w:val="24"/>
          <w:szCs w:val="24"/>
        </w:rPr>
        <w:t>Thummann</w:t>
      </w:r>
      <w:proofErr w:type="spellEnd"/>
      <w:r w:rsidRPr="0037518D">
        <w:rPr>
          <w:rFonts w:asciiTheme="majorHAnsi" w:hAnsiTheme="majorHAnsi"/>
          <w:sz w:val="24"/>
          <w:szCs w:val="24"/>
        </w:rPr>
        <w:t>: Fundamentals of Energy Engineering, Prentice Hall, 1984.</w:t>
      </w:r>
    </w:p>
    <w:p w:rsidR="00EA24BF" w:rsidRPr="0037518D" w:rsidRDefault="00EA24BF" w:rsidP="0034612E">
      <w:pPr>
        <w:pStyle w:val="ListParagraph"/>
        <w:numPr>
          <w:ilvl w:val="0"/>
          <w:numId w:val="28"/>
        </w:numPr>
        <w:tabs>
          <w:tab w:val="left" w:pos="720"/>
        </w:tabs>
        <w:spacing w:after="0" w:line="360" w:lineRule="auto"/>
        <w:jc w:val="both"/>
        <w:rPr>
          <w:rFonts w:asciiTheme="majorHAnsi" w:hAnsiTheme="majorHAnsi"/>
          <w:sz w:val="24"/>
          <w:szCs w:val="24"/>
        </w:rPr>
      </w:pPr>
      <w:r w:rsidRPr="0037518D">
        <w:rPr>
          <w:rFonts w:asciiTheme="majorHAnsi" w:hAnsiTheme="majorHAnsi"/>
          <w:sz w:val="24"/>
          <w:szCs w:val="24"/>
        </w:rPr>
        <w:t xml:space="preserve">M.H. </w:t>
      </w:r>
      <w:proofErr w:type="spellStart"/>
      <w:r w:rsidRPr="0037518D">
        <w:rPr>
          <w:rFonts w:asciiTheme="majorHAnsi" w:hAnsiTheme="majorHAnsi"/>
          <w:sz w:val="24"/>
          <w:szCs w:val="24"/>
        </w:rPr>
        <w:t>Chiogioji</w:t>
      </w:r>
      <w:proofErr w:type="spellEnd"/>
      <w:r w:rsidRPr="0037518D">
        <w:rPr>
          <w:rFonts w:asciiTheme="majorHAnsi" w:hAnsiTheme="majorHAnsi"/>
          <w:sz w:val="24"/>
          <w:szCs w:val="24"/>
        </w:rPr>
        <w:t>: Industrial energy Conservation, Marcel Dekker, 1979.</w:t>
      </w:r>
    </w:p>
    <w:p w:rsidR="00EA24BF" w:rsidRPr="0037518D" w:rsidRDefault="00EA24BF" w:rsidP="00EA24BF">
      <w:pPr>
        <w:jc w:val="both"/>
        <w:rPr>
          <w:rFonts w:asciiTheme="majorHAnsi" w:hAnsiTheme="majorHAnsi"/>
          <w:sz w:val="24"/>
          <w:szCs w:val="24"/>
        </w:rPr>
      </w:pPr>
      <w:r w:rsidRPr="0037518D">
        <w:rPr>
          <w:rFonts w:asciiTheme="majorHAnsi" w:hAnsiTheme="majorHAnsi"/>
          <w:b/>
          <w:bCs/>
          <w:sz w:val="24"/>
          <w:szCs w:val="24"/>
        </w:rPr>
        <w:t>References</w:t>
      </w:r>
      <w:r w:rsidRPr="0037518D">
        <w:rPr>
          <w:rFonts w:asciiTheme="majorHAnsi" w:hAnsiTheme="majorHAnsi"/>
          <w:sz w:val="24"/>
          <w:szCs w:val="24"/>
        </w:rPr>
        <w:t xml:space="preserve">:  </w:t>
      </w:r>
      <w:r w:rsidRPr="0037518D">
        <w:rPr>
          <w:rFonts w:asciiTheme="majorHAnsi" w:hAnsiTheme="majorHAnsi"/>
          <w:sz w:val="24"/>
          <w:szCs w:val="24"/>
        </w:rPr>
        <w:tab/>
      </w:r>
    </w:p>
    <w:p w:rsidR="00EA24BF" w:rsidRPr="0037518D" w:rsidRDefault="00EA24BF" w:rsidP="0034612E">
      <w:pPr>
        <w:pStyle w:val="ListParagraph"/>
        <w:numPr>
          <w:ilvl w:val="0"/>
          <w:numId w:val="29"/>
        </w:numPr>
        <w:tabs>
          <w:tab w:val="left" w:pos="720"/>
        </w:tabs>
        <w:spacing w:after="0" w:line="360" w:lineRule="auto"/>
        <w:jc w:val="both"/>
        <w:rPr>
          <w:rFonts w:asciiTheme="majorHAnsi" w:hAnsiTheme="majorHAnsi"/>
          <w:sz w:val="24"/>
          <w:szCs w:val="24"/>
        </w:rPr>
      </w:pPr>
      <w:proofErr w:type="spellStart"/>
      <w:r w:rsidRPr="0037518D">
        <w:rPr>
          <w:rFonts w:asciiTheme="majorHAnsi" w:hAnsiTheme="majorHAnsi"/>
          <w:sz w:val="24"/>
          <w:szCs w:val="24"/>
        </w:rPr>
        <w:t>AmlanChakrabarti</w:t>
      </w:r>
      <w:proofErr w:type="spellEnd"/>
      <w:r w:rsidRPr="0037518D">
        <w:rPr>
          <w:rFonts w:asciiTheme="majorHAnsi" w:hAnsiTheme="majorHAnsi"/>
          <w:sz w:val="24"/>
          <w:szCs w:val="24"/>
        </w:rPr>
        <w:t>: Energy Engineering and Management, PHI, Eastern Economy Edition, 2012</w:t>
      </w:r>
    </w:p>
    <w:p w:rsidR="00EA24BF" w:rsidRPr="0037518D" w:rsidRDefault="00EA24BF" w:rsidP="0034612E">
      <w:pPr>
        <w:pStyle w:val="ListParagraph"/>
        <w:numPr>
          <w:ilvl w:val="0"/>
          <w:numId w:val="29"/>
        </w:numPr>
        <w:tabs>
          <w:tab w:val="left" w:pos="720"/>
        </w:tabs>
        <w:spacing w:after="0" w:line="360" w:lineRule="auto"/>
        <w:jc w:val="both"/>
        <w:rPr>
          <w:rFonts w:asciiTheme="majorHAnsi" w:hAnsiTheme="majorHAnsi"/>
          <w:sz w:val="24"/>
          <w:szCs w:val="24"/>
        </w:rPr>
      </w:pPr>
      <w:r w:rsidRPr="0037518D">
        <w:rPr>
          <w:rFonts w:asciiTheme="majorHAnsi" w:hAnsiTheme="majorHAnsi"/>
          <w:sz w:val="24"/>
          <w:szCs w:val="24"/>
        </w:rPr>
        <w:t xml:space="preserve">A.P.E. </w:t>
      </w:r>
      <w:proofErr w:type="spellStart"/>
      <w:r w:rsidRPr="0037518D">
        <w:rPr>
          <w:rFonts w:asciiTheme="majorHAnsi" w:hAnsiTheme="majorHAnsi"/>
          <w:sz w:val="24"/>
          <w:szCs w:val="24"/>
        </w:rPr>
        <w:t>Thummann</w:t>
      </w:r>
      <w:proofErr w:type="spellEnd"/>
      <w:r w:rsidRPr="0037518D">
        <w:rPr>
          <w:rFonts w:asciiTheme="majorHAnsi" w:hAnsiTheme="majorHAnsi"/>
          <w:sz w:val="24"/>
          <w:szCs w:val="24"/>
        </w:rPr>
        <w:t xml:space="preserve">, Plant Engineers and Managers Guide to Energy Conservation, van </w:t>
      </w:r>
      <w:proofErr w:type="spellStart"/>
      <w:r w:rsidRPr="0037518D">
        <w:rPr>
          <w:rFonts w:asciiTheme="majorHAnsi" w:hAnsiTheme="majorHAnsi"/>
          <w:sz w:val="24"/>
          <w:szCs w:val="24"/>
        </w:rPr>
        <w:t>Nostrand</w:t>
      </w:r>
      <w:proofErr w:type="spellEnd"/>
      <w:r w:rsidRPr="0037518D">
        <w:rPr>
          <w:rFonts w:asciiTheme="majorHAnsi" w:hAnsiTheme="majorHAnsi"/>
          <w:sz w:val="24"/>
          <w:szCs w:val="24"/>
        </w:rPr>
        <w:t>, 1977.</w:t>
      </w:r>
    </w:p>
    <w:p w:rsidR="00EA24BF" w:rsidRPr="0037518D" w:rsidRDefault="00EA24BF" w:rsidP="0034612E">
      <w:pPr>
        <w:pStyle w:val="ListParagraph"/>
        <w:numPr>
          <w:ilvl w:val="0"/>
          <w:numId w:val="29"/>
        </w:numPr>
        <w:tabs>
          <w:tab w:val="left" w:pos="720"/>
        </w:tabs>
        <w:spacing w:after="0" w:line="360" w:lineRule="auto"/>
        <w:jc w:val="both"/>
        <w:rPr>
          <w:rFonts w:asciiTheme="majorHAnsi" w:hAnsiTheme="majorHAnsi"/>
          <w:sz w:val="24"/>
          <w:szCs w:val="24"/>
        </w:rPr>
      </w:pPr>
      <w:r w:rsidRPr="0037518D">
        <w:rPr>
          <w:rFonts w:asciiTheme="majorHAnsi" w:hAnsiTheme="majorHAnsi"/>
          <w:sz w:val="24"/>
          <w:szCs w:val="24"/>
        </w:rPr>
        <w:t>W.R. Murphy and G. McKay: Energy Management, Butterworth-Heinemann, 2001.</w:t>
      </w:r>
    </w:p>
    <w:p w:rsidR="00EA24BF" w:rsidRPr="0037518D" w:rsidRDefault="00EA24BF" w:rsidP="00EA24BF">
      <w:pPr>
        <w:tabs>
          <w:tab w:val="left" w:pos="6600"/>
        </w:tabs>
        <w:rPr>
          <w:rFonts w:asciiTheme="majorHAnsi" w:hAnsiTheme="majorHAnsi"/>
          <w:sz w:val="24"/>
          <w:szCs w:val="24"/>
        </w:rPr>
      </w:pPr>
    </w:p>
    <w:p w:rsidR="00EA24BF" w:rsidRPr="009C20D7" w:rsidRDefault="00EA24BF" w:rsidP="00EA24BF">
      <w:pPr>
        <w:rPr>
          <w:rFonts w:asciiTheme="majorHAnsi" w:hAnsiTheme="majorHAnsi"/>
          <w:sz w:val="24"/>
          <w:szCs w:val="24"/>
        </w:rPr>
      </w:pPr>
    </w:p>
    <w:p w:rsidR="00EA24BF" w:rsidRPr="009C20D7" w:rsidRDefault="00EA24BF" w:rsidP="00EA24BF">
      <w:pPr>
        <w:rPr>
          <w:rFonts w:asciiTheme="majorHAnsi" w:hAnsiTheme="majorHAnsi"/>
          <w:sz w:val="24"/>
          <w:szCs w:val="24"/>
        </w:rPr>
      </w:pPr>
    </w:p>
    <w:p w:rsidR="00EA24BF" w:rsidRDefault="00EA24BF" w:rsidP="00EA24BF">
      <w:pPr>
        <w:jc w:val="center"/>
        <w:rPr>
          <w:rFonts w:asciiTheme="majorHAnsi" w:hAnsiTheme="majorHAnsi"/>
          <w:b/>
          <w:sz w:val="24"/>
          <w:szCs w:val="24"/>
        </w:rPr>
      </w:pPr>
    </w:p>
    <w:tbl>
      <w:tblPr>
        <w:tblStyle w:val="TableGrid"/>
        <w:tblpPr w:leftFromText="180" w:rightFromText="180" w:vertAnchor="page" w:horzAnchor="margin" w:tblpY="1606"/>
        <w:tblW w:w="0" w:type="auto"/>
        <w:tblLook w:val="04A0" w:firstRow="1" w:lastRow="0" w:firstColumn="1" w:lastColumn="0" w:noHBand="0" w:noVBand="1"/>
      </w:tblPr>
      <w:tblGrid>
        <w:gridCol w:w="6818"/>
        <w:gridCol w:w="982"/>
        <w:gridCol w:w="1249"/>
      </w:tblGrid>
      <w:tr w:rsidR="00EA24BF" w:rsidTr="00E5296F">
        <w:trPr>
          <w:trHeight w:val="134"/>
        </w:trPr>
        <w:tc>
          <w:tcPr>
            <w:tcW w:w="8905" w:type="dxa"/>
            <w:gridSpan w:val="3"/>
            <w:shd w:val="clear" w:color="auto" w:fill="D9D9D9" w:themeFill="background1" w:themeFillShade="D9"/>
          </w:tcPr>
          <w:p w:rsidR="00EA24BF" w:rsidRPr="00A55D9D" w:rsidRDefault="00EA24BF" w:rsidP="00E5296F">
            <w:pPr>
              <w:rPr>
                <w:rFonts w:asciiTheme="majorHAnsi" w:hAnsiTheme="majorHAnsi"/>
                <w:b/>
              </w:rPr>
            </w:pPr>
            <w:r w:rsidRPr="00A55D9D">
              <w:rPr>
                <w:rFonts w:asciiTheme="majorHAnsi" w:hAnsiTheme="majorHAnsi"/>
                <w:b/>
              </w:rPr>
              <w:lastRenderedPageBreak/>
              <w:t>COURSE NO:</w:t>
            </w:r>
            <w:r w:rsidR="00405B93">
              <w:rPr>
                <w:rFonts w:asciiTheme="majorHAnsi" w:hAnsiTheme="majorHAnsi"/>
                <w:b/>
                <w:bCs/>
                <w:sz w:val="24"/>
                <w:szCs w:val="24"/>
              </w:rPr>
              <w:t>08EE6022</w:t>
            </w:r>
            <w:r w:rsidRPr="00A55D9D">
              <w:rPr>
                <w:rFonts w:asciiTheme="majorHAnsi" w:hAnsiTheme="majorHAnsi"/>
                <w:b/>
              </w:rPr>
              <w:t xml:space="preserve">    COURSE TITLE: Energy Conservation in Thermal Systems</w:t>
            </w:r>
          </w:p>
          <w:p w:rsidR="00EA24BF" w:rsidRPr="00A55D9D" w:rsidRDefault="00B343B2" w:rsidP="00E5296F">
            <w:pPr>
              <w:rPr>
                <w:rFonts w:asciiTheme="majorHAnsi" w:hAnsiTheme="majorHAnsi"/>
                <w:b/>
              </w:rPr>
            </w:pPr>
            <w:r>
              <w:rPr>
                <w:rFonts w:asciiTheme="majorHAnsi" w:hAnsiTheme="majorHAnsi"/>
                <w:b/>
              </w:rPr>
              <w:t xml:space="preserve">                    (L-T-P : 3-0</w:t>
            </w:r>
            <w:r w:rsidR="00EA24BF" w:rsidRPr="00A55D9D">
              <w:rPr>
                <w:rFonts w:asciiTheme="majorHAnsi" w:hAnsiTheme="majorHAnsi"/>
                <w:b/>
              </w:rPr>
              <w:t xml:space="preserve">-0)       </w:t>
            </w:r>
          </w:p>
          <w:p w:rsidR="00EA24BF" w:rsidRPr="00A55D9D" w:rsidRDefault="00EA24BF" w:rsidP="00E5296F">
            <w:pPr>
              <w:rPr>
                <w:rFonts w:asciiTheme="majorHAnsi" w:hAnsiTheme="majorHAnsi"/>
                <w:b/>
              </w:rPr>
            </w:pPr>
            <w:r w:rsidRPr="00A55D9D">
              <w:rPr>
                <w:rFonts w:asciiTheme="majorHAnsi" w:hAnsiTheme="majorHAnsi"/>
                <w:b/>
              </w:rPr>
              <w:t xml:space="preserve">                                                                                                                                                CREDITS:3</w:t>
            </w:r>
          </w:p>
          <w:p w:rsidR="00EA24BF" w:rsidRPr="00A55D9D" w:rsidRDefault="00EA24BF" w:rsidP="00E5296F">
            <w:pPr>
              <w:rPr>
                <w:rFonts w:asciiTheme="majorHAnsi" w:hAnsiTheme="majorHAnsi"/>
              </w:rPr>
            </w:pPr>
          </w:p>
        </w:tc>
      </w:tr>
      <w:tr w:rsidR="00EA24BF" w:rsidTr="00E5296F">
        <w:trPr>
          <w:trHeight w:val="134"/>
        </w:trPr>
        <w:tc>
          <w:tcPr>
            <w:tcW w:w="6818" w:type="dxa"/>
            <w:shd w:val="clear" w:color="auto" w:fill="D9D9D9" w:themeFill="background1" w:themeFillShade="D9"/>
          </w:tcPr>
          <w:p w:rsidR="00EA24BF" w:rsidRPr="00A55D9D" w:rsidRDefault="00EA24BF" w:rsidP="00E5296F">
            <w:pPr>
              <w:jc w:val="center"/>
              <w:rPr>
                <w:rFonts w:asciiTheme="majorHAnsi" w:hAnsiTheme="majorHAnsi"/>
                <w:b/>
              </w:rPr>
            </w:pPr>
            <w:r w:rsidRPr="00A55D9D">
              <w:rPr>
                <w:rFonts w:asciiTheme="majorHAnsi" w:hAnsiTheme="majorHAnsi"/>
                <w:b/>
              </w:rPr>
              <w:t>MODULES</w:t>
            </w:r>
          </w:p>
        </w:tc>
        <w:tc>
          <w:tcPr>
            <w:tcW w:w="922" w:type="dxa"/>
            <w:shd w:val="clear" w:color="auto" w:fill="D9D9D9" w:themeFill="background1" w:themeFillShade="D9"/>
          </w:tcPr>
          <w:p w:rsidR="00EA24BF" w:rsidRPr="00A55D9D" w:rsidRDefault="00EA24BF" w:rsidP="00E5296F">
            <w:pPr>
              <w:jc w:val="center"/>
              <w:rPr>
                <w:rFonts w:asciiTheme="majorHAnsi" w:hAnsiTheme="majorHAnsi"/>
                <w:b/>
              </w:rPr>
            </w:pPr>
            <w:r w:rsidRPr="00A55D9D">
              <w:rPr>
                <w:rFonts w:asciiTheme="majorHAnsi" w:hAnsiTheme="majorHAnsi"/>
                <w:b/>
              </w:rPr>
              <w:t>Contact</w:t>
            </w:r>
          </w:p>
          <w:p w:rsidR="00EA24BF" w:rsidRPr="00A55D9D" w:rsidRDefault="00EA24BF" w:rsidP="00E5296F">
            <w:pPr>
              <w:rPr>
                <w:rFonts w:asciiTheme="majorHAnsi" w:hAnsiTheme="majorHAnsi"/>
                <w:b/>
              </w:rPr>
            </w:pPr>
            <w:r w:rsidRPr="00A55D9D">
              <w:rPr>
                <w:rFonts w:asciiTheme="majorHAnsi" w:hAnsiTheme="majorHAnsi"/>
                <w:b/>
              </w:rPr>
              <w:t>hours</w:t>
            </w:r>
          </w:p>
        </w:tc>
        <w:tc>
          <w:tcPr>
            <w:tcW w:w="1165" w:type="dxa"/>
            <w:shd w:val="clear" w:color="auto" w:fill="D9D9D9" w:themeFill="background1" w:themeFillShade="D9"/>
          </w:tcPr>
          <w:p w:rsidR="00EA24BF" w:rsidRPr="00A55D9D" w:rsidRDefault="00EA24BF" w:rsidP="00E5296F">
            <w:pPr>
              <w:jc w:val="center"/>
              <w:rPr>
                <w:rFonts w:asciiTheme="majorHAnsi" w:hAnsiTheme="majorHAnsi"/>
                <w:b/>
              </w:rPr>
            </w:pPr>
            <w:proofErr w:type="spellStart"/>
            <w:r w:rsidRPr="00A55D9D">
              <w:rPr>
                <w:rFonts w:asciiTheme="majorHAnsi" w:hAnsiTheme="majorHAnsi"/>
                <w:b/>
              </w:rPr>
              <w:t>Sem.Exam</w:t>
            </w:r>
            <w:proofErr w:type="spellEnd"/>
          </w:p>
          <w:p w:rsidR="00EA24BF" w:rsidRPr="00A55D9D" w:rsidRDefault="00EA24BF" w:rsidP="00E5296F">
            <w:pPr>
              <w:jc w:val="center"/>
              <w:rPr>
                <w:rFonts w:asciiTheme="majorHAnsi" w:hAnsiTheme="majorHAnsi"/>
                <w:b/>
              </w:rPr>
            </w:pPr>
            <w:r w:rsidRPr="00A55D9D">
              <w:rPr>
                <w:rFonts w:asciiTheme="majorHAnsi" w:hAnsiTheme="majorHAnsi"/>
                <w:b/>
              </w:rPr>
              <w:t>Marks;%</w:t>
            </w:r>
          </w:p>
        </w:tc>
      </w:tr>
      <w:tr w:rsidR="00EA24BF" w:rsidRPr="00A774F3" w:rsidTr="00E5296F">
        <w:trPr>
          <w:trHeight w:val="756"/>
        </w:trPr>
        <w:tc>
          <w:tcPr>
            <w:tcW w:w="6818" w:type="dxa"/>
          </w:tcPr>
          <w:p w:rsidR="00EA24BF" w:rsidRPr="00A774F3" w:rsidRDefault="00EA24BF" w:rsidP="00E5296F">
            <w:pPr>
              <w:rPr>
                <w:rFonts w:asciiTheme="majorHAnsi" w:hAnsiTheme="majorHAnsi"/>
                <w:sz w:val="24"/>
                <w:szCs w:val="24"/>
              </w:rPr>
            </w:pPr>
            <w:r w:rsidRPr="00A774F3">
              <w:rPr>
                <w:rFonts w:asciiTheme="majorHAnsi" w:hAnsiTheme="majorHAnsi"/>
                <w:sz w:val="24"/>
                <w:szCs w:val="24"/>
              </w:rPr>
              <w:t>MODULE : 1</w:t>
            </w:r>
          </w:p>
          <w:p w:rsidR="00EA24BF" w:rsidRPr="00A774F3" w:rsidRDefault="00EA24BF" w:rsidP="00E5296F">
            <w:pPr>
              <w:tabs>
                <w:tab w:val="left" w:pos="6450"/>
              </w:tabs>
              <w:jc w:val="both"/>
              <w:rPr>
                <w:rFonts w:asciiTheme="majorHAnsi" w:hAnsiTheme="majorHAnsi"/>
                <w:sz w:val="24"/>
                <w:szCs w:val="24"/>
              </w:rPr>
            </w:pPr>
            <w:r w:rsidRPr="00A774F3">
              <w:rPr>
                <w:rFonts w:asciiTheme="majorHAnsi" w:hAnsiTheme="majorHAnsi"/>
                <w:sz w:val="24"/>
                <w:szCs w:val="24"/>
              </w:rPr>
              <w:t xml:space="preserve">Definition of energy management – Energy conservation schemes – Optimizing steam usage – Waste heat management – Insulation – Optimum selection of pipe size – energy conservation in space conditioning – Energy and cost indices – Energy diagrams – Energy auditing – Thermodynamic availability analysis – Thermodynamic efficiencies – Available energy and fuel.  </w:t>
            </w:r>
          </w:p>
        </w:tc>
        <w:tc>
          <w:tcPr>
            <w:tcW w:w="922" w:type="dxa"/>
          </w:tcPr>
          <w:p w:rsidR="00EA24BF" w:rsidRPr="00A774F3" w:rsidRDefault="00DA5EE5" w:rsidP="00E5296F">
            <w:pPr>
              <w:jc w:val="center"/>
              <w:rPr>
                <w:rFonts w:asciiTheme="majorHAnsi" w:hAnsiTheme="majorHAnsi"/>
                <w:sz w:val="24"/>
                <w:szCs w:val="24"/>
              </w:rPr>
            </w:pPr>
            <w:r>
              <w:rPr>
                <w:rFonts w:asciiTheme="majorHAnsi" w:hAnsiTheme="majorHAnsi"/>
                <w:sz w:val="24"/>
                <w:szCs w:val="24"/>
              </w:rPr>
              <w:t>7</w:t>
            </w:r>
          </w:p>
        </w:tc>
        <w:tc>
          <w:tcPr>
            <w:tcW w:w="1165" w:type="dxa"/>
          </w:tcPr>
          <w:p w:rsidR="00EA24BF" w:rsidRPr="00A774F3" w:rsidRDefault="00EA24BF" w:rsidP="00E5296F">
            <w:pPr>
              <w:jc w:val="center"/>
              <w:rPr>
                <w:rFonts w:asciiTheme="majorHAnsi" w:hAnsiTheme="majorHAnsi"/>
                <w:sz w:val="24"/>
                <w:szCs w:val="24"/>
              </w:rPr>
            </w:pPr>
            <w:r w:rsidRPr="00A774F3">
              <w:rPr>
                <w:rFonts w:asciiTheme="majorHAnsi" w:hAnsiTheme="majorHAnsi"/>
                <w:sz w:val="24"/>
                <w:szCs w:val="24"/>
              </w:rPr>
              <w:t>15</w:t>
            </w:r>
          </w:p>
        </w:tc>
      </w:tr>
      <w:tr w:rsidR="00EA24BF" w:rsidRPr="00A774F3" w:rsidTr="00E5296F">
        <w:trPr>
          <w:trHeight w:val="742"/>
        </w:trPr>
        <w:tc>
          <w:tcPr>
            <w:tcW w:w="6818" w:type="dxa"/>
          </w:tcPr>
          <w:p w:rsidR="00EA24BF" w:rsidRPr="00A774F3" w:rsidRDefault="00EA24BF" w:rsidP="00E5296F">
            <w:pPr>
              <w:rPr>
                <w:rFonts w:asciiTheme="majorHAnsi" w:hAnsiTheme="majorHAnsi"/>
                <w:sz w:val="24"/>
                <w:szCs w:val="24"/>
              </w:rPr>
            </w:pPr>
            <w:r w:rsidRPr="00A774F3">
              <w:rPr>
                <w:rFonts w:asciiTheme="majorHAnsi" w:hAnsiTheme="majorHAnsi"/>
                <w:sz w:val="24"/>
                <w:szCs w:val="24"/>
              </w:rPr>
              <w:t>MODULE : 2</w:t>
            </w:r>
          </w:p>
          <w:p w:rsidR="00EA24BF" w:rsidRPr="00A774F3" w:rsidRDefault="00EA24BF" w:rsidP="00E5296F">
            <w:pPr>
              <w:rPr>
                <w:rFonts w:asciiTheme="majorHAnsi" w:hAnsiTheme="majorHAnsi"/>
                <w:sz w:val="24"/>
                <w:szCs w:val="24"/>
              </w:rPr>
            </w:pPr>
            <w:r w:rsidRPr="00A774F3">
              <w:rPr>
                <w:rFonts w:asciiTheme="majorHAnsi" w:hAnsiTheme="majorHAnsi"/>
                <w:sz w:val="24"/>
                <w:szCs w:val="24"/>
              </w:rPr>
              <w:t>Thermodynamics and economic – Systematic approach to steam pricing – Pricing other utilities – Investment optimization – Limits of current technology – Process improvements – Characterizing energy use – Optimum performance of existing facilities</w:t>
            </w:r>
          </w:p>
        </w:tc>
        <w:tc>
          <w:tcPr>
            <w:tcW w:w="922" w:type="dxa"/>
          </w:tcPr>
          <w:p w:rsidR="00EA24BF" w:rsidRPr="00A774F3" w:rsidRDefault="00DA5EE5"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A774F3" w:rsidRDefault="00EA24BF" w:rsidP="00E5296F">
            <w:pPr>
              <w:jc w:val="center"/>
              <w:rPr>
                <w:rFonts w:asciiTheme="majorHAnsi" w:hAnsiTheme="majorHAnsi"/>
                <w:sz w:val="24"/>
                <w:szCs w:val="24"/>
              </w:rPr>
            </w:pPr>
            <w:r w:rsidRPr="00A774F3">
              <w:rPr>
                <w:rFonts w:asciiTheme="majorHAnsi" w:hAnsiTheme="majorHAnsi"/>
                <w:sz w:val="24"/>
                <w:szCs w:val="24"/>
              </w:rPr>
              <w:t>15</w:t>
            </w:r>
          </w:p>
        </w:tc>
      </w:tr>
      <w:tr w:rsidR="00EA24BF" w:rsidRPr="00A774F3" w:rsidTr="00E5296F">
        <w:trPr>
          <w:trHeight w:val="252"/>
        </w:trPr>
        <w:tc>
          <w:tcPr>
            <w:tcW w:w="6818" w:type="dxa"/>
            <w:shd w:val="clear" w:color="auto" w:fill="D9D9D9" w:themeFill="background1" w:themeFillShade="D9"/>
          </w:tcPr>
          <w:p w:rsidR="00EA24BF" w:rsidRPr="00A774F3" w:rsidRDefault="00EA24BF" w:rsidP="00E5296F">
            <w:pPr>
              <w:jc w:val="center"/>
              <w:rPr>
                <w:rFonts w:asciiTheme="majorHAnsi" w:hAnsiTheme="majorHAnsi"/>
                <w:b/>
                <w:sz w:val="24"/>
                <w:szCs w:val="24"/>
              </w:rPr>
            </w:pPr>
            <w:r w:rsidRPr="00A774F3">
              <w:rPr>
                <w:rFonts w:asciiTheme="majorHAnsi" w:hAnsiTheme="majorHAnsi"/>
                <w:b/>
                <w:sz w:val="24"/>
                <w:szCs w:val="24"/>
              </w:rPr>
              <w:t>FIRST INTERNAL TEST</w:t>
            </w:r>
          </w:p>
        </w:tc>
        <w:tc>
          <w:tcPr>
            <w:tcW w:w="922" w:type="dxa"/>
            <w:shd w:val="clear" w:color="auto" w:fill="D9D9D9" w:themeFill="background1" w:themeFillShade="D9"/>
          </w:tcPr>
          <w:p w:rsidR="00EA24BF" w:rsidRPr="00A774F3"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A774F3" w:rsidRDefault="00EA24BF" w:rsidP="00E5296F">
            <w:pPr>
              <w:jc w:val="center"/>
              <w:rPr>
                <w:rFonts w:asciiTheme="majorHAnsi" w:hAnsiTheme="majorHAnsi"/>
                <w:sz w:val="24"/>
                <w:szCs w:val="24"/>
              </w:rPr>
            </w:pPr>
          </w:p>
        </w:tc>
      </w:tr>
      <w:tr w:rsidR="00EA24BF" w:rsidRPr="00A774F3" w:rsidTr="00E5296F">
        <w:trPr>
          <w:trHeight w:val="742"/>
        </w:trPr>
        <w:tc>
          <w:tcPr>
            <w:tcW w:w="6818" w:type="dxa"/>
          </w:tcPr>
          <w:p w:rsidR="00EA24BF" w:rsidRPr="00A774F3" w:rsidRDefault="00EA24BF" w:rsidP="00E5296F">
            <w:pPr>
              <w:rPr>
                <w:rFonts w:asciiTheme="majorHAnsi" w:hAnsiTheme="majorHAnsi"/>
                <w:sz w:val="24"/>
                <w:szCs w:val="24"/>
              </w:rPr>
            </w:pPr>
            <w:r w:rsidRPr="00A774F3">
              <w:rPr>
                <w:rFonts w:asciiTheme="majorHAnsi" w:hAnsiTheme="majorHAnsi"/>
                <w:sz w:val="24"/>
                <w:szCs w:val="24"/>
              </w:rPr>
              <w:t>MODULE : 3</w:t>
            </w:r>
          </w:p>
          <w:p w:rsidR="00EA24BF" w:rsidRPr="00A774F3" w:rsidRDefault="00EA24BF" w:rsidP="00E5296F">
            <w:pPr>
              <w:rPr>
                <w:rFonts w:asciiTheme="majorHAnsi" w:hAnsiTheme="majorHAnsi"/>
                <w:sz w:val="24"/>
                <w:szCs w:val="24"/>
              </w:rPr>
            </w:pPr>
            <w:r w:rsidRPr="00A774F3">
              <w:rPr>
                <w:rFonts w:asciiTheme="majorHAnsi" w:hAnsiTheme="majorHAnsi"/>
                <w:sz w:val="24"/>
                <w:szCs w:val="24"/>
              </w:rPr>
              <w:t>Steam trap principles – Effective management of energy use – Overall site interactions – Total site cogeneration potential – Linear programming approach.</w:t>
            </w:r>
          </w:p>
        </w:tc>
        <w:tc>
          <w:tcPr>
            <w:tcW w:w="922" w:type="dxa"/>
          </w:tcPr>
          <w:p w:rsidR="00EA24BF" w:rsidRPr="00A774F3" w:rsidRDefault="00DA5EE5" w:rsidP="00E5296F">
            <w:pPr>
              <w:jc w:val="center"/>
              <w:rPr>
                <w:rFonts w:asciiTheme="majorHAnsi" w:hAnsiTheme="majorHAnsi"/>
                <w:sz w:val="24"/>
                <w:szCs w:val="24"/>
              </w:rPr>
            </w:pPr>
            <w:r>
              <w:rPr>
                <w:rFonts w:asciiTheme="majorHAnsi" w:hAnsiTheme="majorHAnsi"/>
                <w:sz w:val="24"/>
                <w:szCs w:val="24"/>
              </w:rPr>
              <w:t>5</w:t>
            </w:r>
          </w:p>
        </w:tc>
        <w:tc>
          <w:tcPr>
            <w:tcW w:w="1165" w:type="dxa"/>
          </w:tcPr>
          <w:p w:rsidR="00EA24BF" w:rsidRPr="00A774F3" w:rsidRDefault="00EA24BF" w:rsidP="00E5296F">
            <w:pPr>
              <w:jc w:val="center"/>
              <w:rPr>
                <w:rFonts w:asciiTheme="majorHAnsi" w:hAnsiTheme="majorHAnsi"/>
                <w:sz w:val="24"/>
                <w:szCs w:val="24"/>
              </w:rPr>
            </w:pPr>
            <w:r w:rsidRPr="00A774F3">
              <w:rPr>
                <w:rFonts w:asciiTheme="majorHAnsi" w:hAnsiTheme="majorHAnsi"/>
                <w:sz w:val="24"/>
                <w:szCs w:val="24"/>
              </w:rPr>
              <w:t>15</w:t>
            </w:r>
          </w:p>
        </w:tc>
      </w:tr>
      <w:tr w:rsidR="00EA24BF" w:rsidRPr="00A774F3" w:rsidTr="00E5296F">
        <w:trPr>
          <w:trHeight w:val="742"/>
        </w:trPr>
        <w:tc>
          <w:tcPr>
            <w:tcW w:w="6818" w:type="dxa"/>
          </w:tcPr>
          <w:p w:rsidR="00EA24BF" w:rsidRPr="00A774F3" w:rsidRDefault="00EA24BF" w:rsidP="00E5296F">
            <w:pPr>
              <w:rPr>
                <w:rFonts w:asciiTheme="majorHAnsi" w:hAnsiTheme="majorHAnsi"/>
                <w:sz w:val="24"/>
                <w:szCs w:val="24"/>
              </w:rPr>
            </w:pPr>
            <w:r w:rsidRPr="00A774F3">
              <w:rPr>
                <w:rFonts w:asciiTheme="majorHAnsi" w:hAnsiTheme="majorHAnsi"/>
                <w:sz w:val="24"/>
                <w:szCs w:val="24"/>
              </w:rPr>
              <w:t>MODULE : 4</w:t>
            </w:r>
          </w:p>
          <w:p w:rsidR="00EA24BF" w:rsidRPr="00A774F3" w:rsidRDefault="00EA24BF" w:rsidP="00E5296F">
            <w:pPr>
              <w:rPr>
                <w:rFonts w:asciiTheme="majorHAnsi" w:hAnsiTheme="majorHAnsi"/>
                <w:sz w:val="24"/>
                <w:szCs w:val="24"/>
              </w:rPr>
            </w:pPr>
            <w:r w:rsidRPr="00A774F3">
              <w:rPr>
                <w:rFonts w:asciiTheme="majorHAnsi" w:hAnsiTheme="majorHAnsi"/>
                <w:sz w:val="24"/>
                <w:szCs w:val="24"/>
              </w:rPr>
              <w:t>Thermodynamic analysis of common unit operations – Heat exchange – Expansion – Pressure let down – Mixing – Distillation – Combustion air pre-heating – Systematic design methods – Process synthesis – Application to cogeneration system</w:t>
            </w:r>
          </w:p>
        </w:tc>
        <w:tc>
          <w:tcPr>
            <w:tcW w:w="922" w:type="dxa"/>
          </w:tcPr>
          <w:p w:rsidR="00EA24BF" w:rsidRPr="00A774F3" w:rsidRDefault="00DA5EE5"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A774F3" w:rsidRDefault="00EA24BF" w:rsidP="00E5296F">
            <w:pPr>
              <w:jc w:val="center"/>
              <w:rPr>
                <w:rFonts w:asciiTheme="majorHAnsi" w:hAnsiTheme="majorHAnsi"/>
                <w:sz w:val="24"/>
                <w:szCs w:val="24"/>
              </w:rPr>
            </w:pPr>
            <w:r w:rsidRPr="00A774F3">
              <w:rPr>
                <w:rFonts w:asciiTheme="majorHAnsi" w:hAnsiTheme="majorHAnsi"/>
                <w:sz w:val="24"/>
                <w:szCs w:val="24"/>
              </w:rPr>
              <w:t>15</w:t>
            </w:r>
          </w:p>
        </w:tc>
      </w:tr>
      <w:tr w:rsidR="00EA24BF" w:rsidRPr="00A774F3" w:rsidTr="00E5296F">
        <w:trPr>
          <w:trHeight w:val="252"/>
        </w:trPr>
        <w:tc>
          <w:tcPr>
            <w:tcW w:w="6818" w:type="dxa"/>
            <w:shd w:val="clear" w:color="auto" w:fill="D9D9D9" w:themeFill="background1" w:themeFillShade="D9"/>
          </w:tcPr>
          <w:p w:rsidR="00EA24BF" w:rsidRPr="00A774F3" w:rsidRDefault="00EA24BF" w:rsidP="00E5296F">
            <w:pPr>
              <w:jc w:val="center"/>
              <w:rPr>
                <w:rFonts w:asciiTheme="majorHAnsi" w:hAnsiTheme="majorHAnsi"/>
                <w:b/>
                <w:sz w:val="24"/>
                <w:szCs w:val="24"/>
              </w:rPr>
            </w:pPr>
            <w:r w:rsidRPr="00A774F3">
              <w:rPr>
                <w:rFonts w:asciiTheme="majorHAnsi" w:hAnsiTheme="majorHAnsi"/>
                <w:b/>
                <w:sz w:val="24"/>
                <w:szCs w:val="24"/>
              </w:rPr>
              <w:t>SECOND INTERNAL TEST</w:t>
            </w:r>
          </w:p>
        </w:tc>
        <w:tc>
          <w:tcPr>
            <w:tcW w:w="922" w:type="dxa"/>
            <w:shd w:val="clear" w:color="auto" w:fill="D9D9D9" w:themeFill="background1" w:themeFillShade="D9"/>
          </w:tcPr>
          <w:p w:rsidR="00EA24BF" w:rsidRPr="00A774F3"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A774F3" w:rsidRDefault="00EA24BF" w:rsidP="00E5296F">
            <w:pPr>
              <w:jc w:val="center"/>
              <w:rPr>
                <w:rFonts w:asciiTheme="majorHAnsi" w:hAnsiTheme="majorHAnsi"/>
                <w:sz w:val="24"/>
                <w:szCs w:val="24"/>
              </w:rPr>
            </w:pPr>
          </w:p>
        </w:tc>
      </w:tr>
      <w:tr w:rsidR="00EA24BF" w:rsidRPr="00A774F3" w:rsidTr="00E5296F">
        <w:trPr>
          <w:trHeight w:val="742"/>
        </w:trPr>
        <w:tc>
          <w:tcPr>
            <w:tcW w:w="6818" w:type="dxa"/>
          </w:tcPr>
          <w:p w:rsidR="00EA24BF" w:rsidRPr="00A774F3" w:rsidRDefault="00EA24BF" w:rsidP="00E5296F">
            <w:pPr>
              <w:rPr>
                <w:rFonts w:asciiTheme="majorHAnsi" w:hAnsiTheme="majorHAnsi"/>
                <w:sz w:val="24"/>
                <w:szCs w:val="24"/>
              </w:rPr>
            </w:pPr>
            <w:r w:rsidRPr="00A774F3">
              <w:rPr>
                <w:rFonts w:asciiTheme="majorHAnsi" w:hAnsiTheme="majorHAnsi"/>
                <w:sz w:val="24"/>
                <w:szCs w:val="24"/>
              </w:rPr>
              <w:t>MODULE : 5</w:t>
            </w:r>
          </w:p>
          <w:p w:rsidR="00EA24BF" w:rsidRPr="00A774F3" w:rsidRDefault="00EA24BF" w:rsidP="00E5296F">
            <w:pPr>
              <w:tabs>
                <w:tab w:val="left" w:pos="6450"/>
              </w:tabs>
              <w:jc w:val="both"/>
              <w:rPr>
                <w:rFonts w:asciiTheme="majorHAnsi" w:hAnsiTheme="majorHAnsi"/>
                <w:sz w:val="24"/>
                <w:szCs w:val="24"/>
              </w:rPr>
            </w:pPr>
            <w:r w:rsidRPr="00A774F3">
              <w:rPr>
                <w:rFonts w:asciiTheme="majorHAnsi" w:hAnsiTheme="majorHAnsi"/>
                <w:sz w:val="24"/>
                <w:szCs w:val="24"/>
              </w:rPr>
              <w:t>Thermo-economics – Systematic optimization – Improving process operations – chemical reactions – Separation – Heat transfer – process machinery – System interaction and economics.</w:t>
            </w:r>
          </w:p>
        </w:tc>
        <w:tc>
          <w:tcPr>
            <w:tcW w:w="922" w:type="dxa"/>
          </w:tcPr>
          <w:p w:rsidR="00EA24BF" w:rsidRPr="00A774F3" w:rsidRDefault="00DA5EE5" w:rsidP="00E5296F">
            <w:pPr>
              <w:jc w:val="center"/>
              <w:rPr>
                <w:rFonts w:asciiTheme="majorHAnsi" w:hAnsiTheme="majorHAnsi"/>
                <w:sz w:val="24"/>
                <w:szCs w:val="24"/>
              </w:rPr>
            </w:pPr>
            <w:r>
              <w:rPr>
                <w:rFonts w:asciiTheme="majorHAnsi" w:hAnsiTheme="majorHAnsi"/>
                <w:sz w:val="24"/>
                <w:szCs w:val="24"/>
              </w:rPr>
              <w:t>7</w:t>
            </w:r>
          </w:p>
        </w:tc>
        <w:tc>
          <w:tcPr>
            <w:tcW w:w="1165" w:type="dxa"/>
          </w:tcPr>
          <w:p w:rsidR="00EA24BF" w:rsidRPr="00A774F3" w:rsidRDefault="00EA24BF" w:rsidP="00E5296F">
            <w:pPr>
              <w:jc w:val="center"/>
              <w:rPr>
                <w:rFonts w:asciiTheme="majorHAnsi" w:hAnsiTheme="majorHAnsi"/>
                <w:sz w:val="24"/>
                <w:szCs w:val="24"/>
              </w:rPr>
            </w:pPr>
            <w:r w:rsidRPr="00A774F3">
              <w:rPr>
                <w:rFonts w:asciiTheme="majorHAnsi" w:hAnsiTheme="majorHAnsi"/>
                <w:sz w:val="24"/>
                <w:szCs w:val="24"/>
              </w:rPr>
              <w:t>20</w:t>
            </w:r>
          </w:p>
        </w:tc>
      </w:tr>
      <w:tr w:rsidR="00EA24BF" w:rsidRPr="00A774F3" w:rsidTr="00E5296F">
        <w:trPr>
          <w:trHeight w:val="1175"/>
        </w:trPr>
        <w:tc>
          <w:tcPr>
            <w:tcW w:w="6818" w:type="dxa"/>
          </w:tcPr>
          <w:p w:rsidR="00EA24BF" w:rsidRPr="00A774F3" w:rsidRDefault="00EA24BF" w:rsidP="00E5296F">
            <w:pPr>
              <w:rPr>
                <w:rFonts w:asciiTheme="majorHAnsi" w:hAnsiTheme="majorHAnsi"/>
                <w:sz w:val="24"/>
                <w:szCs w:val="24"/>
              </w:rPr>
            </w:pPr>
            <w:r w:rsidRPr="00A774F3">
              <w:rPr>
                <w:rFonts w:asciiTheme="majorHAnsi" w:hAnsiTheme="majorHAnsi"/>
                <w:sz w:val="24"/>
                <w:szCs w:val="24"/>
              </w:rPr>
              <w:t>MODULE : 6</w:t>
            </w:r>
          </w:p>
          <w:p w:rsidR="00EA24BF" w:rsidRPr="00A774F3" w:rsidRDefault="00EA24BF" w:rsidP="00E5296F">
            <w:pPr>
              <w:tabs>
                <w:tab w:val="left" w:pos="6450"/>
              </w:tabs>
              <w:jc w:val="both"/>
              <w:rPr>
                <w:rFonts w:asciiTheme="majorHAnsi" w:hAnsiTheme="majorHAnsi"/>
                <w:sz w:val="24"/>
                <w:szCs w:val="24"/>
              </w:rPr>
            </w:pPr>
            <w:r w:rsidRPr="00A774F3">
              <w:rPr>
                <w:rFonts w:asciiTheme="majorHAnsi" w:hAnsiTheme="majorHAnsi"/>
                <w:sz w:val="24"/>
                <w:szCs w:val="24"/>
              </w:rPr>
              <w:t>Potential for waste heat recovery – Direct utilization of waste heat boilers – Use of heat pumps – Improving boiler efficiency – Industrial boiler inventory – Use of fluidized beds – Potential for energy conservation – Power economics – General economic problems – Load curves – Selections of plants – Specific economic energy problems – Energy rates.</w:t>
            </w:r>
          </w:p>
        </w:tc>
        <w:tc>
          <w:tcPr>
            <w:tcW w:w="922" w:type="dxa"/>
          </w:tcPr>
          <w:p w:rsidR="00EA24BF" w:rsidRPr="00A774F3" w:rsidRDefault="00DA5EE5" w:rsidP="00E5296F">
            <w:pPr>
              <w:jc w:val="center"/>
              <w:rPr>
                <w:rFonts w:asciiTheme="majorHAnsi" w:hAnsiTheme="majorHAnsi"/>
                <w:sz w:val="24"/>
                <w:szCs w:val="24"/>
              </w:rPr>
            </w:pPr>
            <w:r>
              <w:rPr>
                <w:rFonts w:asciiTheme="majorHAnsi" w:hAnsiTheme="majorHAnsi"/>
                <w:sz w:val="24"/>
                <w:szCs w:val="24"/>
              </w:rPr>
              <w:t>8</w:t>
            </w:r>
          </w:p>
        </w:tc>
        <w:tc>
          <w:tcPr>
            <w:tcW w:w="1165" w:type="dxa"/>
          </w:tcPr>
          <w:p w:rsidR="00EA24BF" w:rsidRPr="00A774F3" w:rsidRDefault="00EA24BF" w:rsidP="00E5296F">
            <w:pPr>
              <w:jc w:val="center"/>
              <w:rPr>
                <w:rFonts w:asciiTheme="majorHAnsi" w:hAnsiTheme="majorHAnsi"/>
                <w:sz w:val="24"/>
                <w:szCs w:val="24"/>
              </w:rPr>
            </w:pPr>
            <w:r w:rsidRPr="00A774F3">
              <w:rPr>
                <w:rFonts w:asciiTheme="majorHAnsi" w:hAnsiTheme="majorHAnsi"/>
                <w:sz w:val="24"/>
                <w:szCs w:val="24"/>
              </w:rPr>
              <w:t>20</w:t>
            </w:r>
          </w:p>
        </w:tc>
      </w:tr>
    </w:tbl>
    <w:p w:rsidR="00EA24BF" w:rsidRPr="00A774F3" w:rsidRDefault="00EA24BF" w:rsidP="00EA24BF">
      <w:pPr>
        <w:jc w:val="center"/>
        <w:rPr>
          <w:rFonts w:asciiTheme="majorHAnsi" w:hAnsiTheme="majorHAnsi"/>
          <w:b/>
          <w:sz w:val="24"/>
          <w:szCs w:val="24"/>
        </w:rPr>
      </w:pPr>
    </w:p>
    <w:p w:rsidR="00EA24BF" w:rsidRPr="00A774F3" w:rsidRDefault="00EA24BF" w:rsidP="00EA24BF">
      <w:pPr>
        <w:rPr>
          <w:rFonts w:asciiTheme="majorHAnsi" w:hAnsiTheme="majorHAnsi"/>
          <w:sz w:val="24"/>
          <w:szCs w:val="24"/>
        </w:rPr>
      </w:pPr>
    </w:p>
    <w:p w:rsidR="00EA24BF" w:rsidRPr="009C20D7" w:rsidRDefault="00EA24BF" w:rsidP="00EA24BF">
      <w:pPr>
        <w:rPr>
          <w:rFonts w:asciiTheme="majorHAnsi" w:hAnsiTheme="majorHAnsi"/>
          <w:sz w:val="24"/>
          <w:szCs w:val="24"/>
        </w:rPr>
      </w:pPr>
    </w:p>
    <w:p w:rsidR="00EA24BF" w:rsidRPr="009C20D7" w:rsidRDefault="00EA24BF" w:rsidP="00EA24BF">
      <w:pPr>
        <w:rPr>
          <w:rFonts w:asciiTheme="majorHAnsi" w:hAnsiTheme="majorHAnsi"/>
          <w:sz w:val="24"/>
          <w:szCs w:val="24"/>
        </w:rPr>
      </w:pPr>
    </w:p>
    <w:p w:rsidR="00EA24BF" w:rsidRPr="00A55D9D" w:rsidRDefault="00EA24BF" w:rsidP="00EA24BF">
      <w:pPr>
        <w:rPr>
          <w:rFonts w:asciiTheme="majorHAnsi" w:hAnsiTheme="majorHAnsi"/>
          <w:b/>
          <w:bCs/>
          <w:sz w:val="24"/>
          <w:szCs w:val="24"/>
        </w:rPr>
      </w:pPr>
      <w:r w:rsidRPr="00A55D9D">
        <w:rPr>
          <w:rFonts w:asciiTheme="majorHAnsi" w:hAnsiTheme="majorHAnsi"/>
          <w:b/>
          <w:bCs/>
          <w:sz w:val="24"/>
          <w:szCs w:val="24"/>
        </w:rPr>
        <w:lastRenderedPageBreak/>
        <w:t xml:space="preserve">Course No: </w:t>
      </w:r>
      <w:r w:rsidR="00B93F47">
        <w:rPr>
          <w:rFonts w:asciiTheme="majorHAnsi" w:hAnsiTheme="majorHAnsi"/>
          <w:b/>
          <w:bCs/>
          <w:sz w:val="24"/>
          <w:szCs w:val="24"/>
        </w:rPr>
        <w:t>08EE6032</w:t>
      </w:r>
      <w:r w:rsidRPr="00A55D9D">
        <w:rPr>
          <w:rFonts w:asciiTheme="majorHAnsi" w:hAnsiTheme="majorHAnsi"/>
          <w:b/>
          <w:bCs/>
          <w:sz w:val="24"/>
          <w:szCs w:val="24"/>
        </w:rPr>
        <w:t xml:space="preserve">      Course Title:</w:t>
      </w:r>
      <w:r w:rsidRPr="00A55D9D">
        <w:rPr>
          <w:rFonts w:asciiTheme="majorHAnsi" w:hAnsiTheme="majorHAnsi"/>
          <w:b/>
          <w:sz w:val="24"/>
          <w:szCs w:val="24"/>
        </w:rPr>
        <w:t xml:space="preserve"> Energy and Environment</w:t>
      </w:r>
      <w:r w:rsidR="00B343B2">
        <w:rPr>
          <w:rFonts w:asciiTheme="majorHAnsi" w:hAnsiTheme="majorHAnsi"/>
          <w:b/>
          <w:bCs/>
          <w:sz w:val="24"/>
          <w:szCs w:val="24"/>
        </w:rPr>
        <w:t xml:space="preserve">        Credits: 3-0</w:t>
      </w:r>
      <w:r w:rsidRPr="00A55D9D">
        <w:rPr>
          <w:rFonts w:asciiTheme="majorHAnsi" w:hAnsiTheme="majorHAnsi"/>
          <w:b/>
          <w:bCs/>
          <w:sz w:val="24"/>
          <w:szCs w:val="24"/>
        </w:rPr>
        <w:t xml:space="preserve">-0: 3  </w:t>
      </w:r>
    </w:p>
    <w:p w:rsidR="00EA24BF" w:rsidRPr="00A55D9D" w:rsidRDefault="00EA24BF" w:rsidP="00EA24BF">
      <w:pPr>
        <w:ind w:left="7200"/>
        <w:rPr>
          <w:rFonts w:asciiTheme="majorHAnsi" w:hAnsiTheme="majorHAnsi"/>
          <w:sz w:val="24"/>
          <w:szCs w:val="24"/>
        </w:rPr>
      </w:pPr>
      <w:r w:rsidRPr="00A55D9D">
        <w:rPr>
          <w:rFonts w:asciiTheme="majorHAnsi" w:hAnsiTheme="majorHAnsi"/>
          <w:b/>
          <w:bCs/>
          <w:sz w:val="24"/>
          <w:szCs w:val="24"/>
        </w:rPr>
        <w:t xml:space="preserve">          Year: 2015</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Pre-requisites: Nil</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Pr="00E9243F" w:rsidRDefault="00EA24BF" w:rsidP="00EA24BF">
      <w:pPr>
        <w:rPr>
          <w:rFonts w:asciiTheme="majorHAnsi" w:hAnsiTheme="majorHAnsi"/>
          <w:sz w:val="24"/>
          <w:szCs w:val="24"/>
        </w:rPr>
      </w:pPr>
      <w:r w:rsidRPr="00E9243F">
        <w:rPr>
          <w:rFonts w:asciiTheme="majorHAnsi" w:hAnsiTheme="majorHAnsi"/>
          <w:sz w:val="24"/>
          <w:szCs w:val="24"/>
        </w:rPr>
        <w:t>The students will be able to:</w:t>
      </w:r>
    </w:p>
    <w:p w:rsidR="00EA24BF" w:rsidRPr="00E9243F" w:rsidRDefault="00EA24BF" w:rsidP="0034612E">
      <w:pPr>
        <w:pStyle w:val="ListParagraph"/>
        <w:numPr>
          <w:ilvl w:val="0"/>
          <w:numId w:val="35"/>
        </w:numPr>
        <w:jc w:val="both"/>
        <w:rPr>
          <w:rFonts w:asciiTheme="majorHAnsi" w:hAnsiTheme="majorHAnsi"/>
          <w:sz w:val="24"/>
          <w:szCs w:val="24"/>
        </w:rPr>
      </w:pPr>
      <w:r w:rsidRPr="00E9243F">
        <w:rPr>
          <w:rFonts w:asciiTheme="majorHAnsi" w:hAnsiTheme="majorHAnsi"/>
          <w:sz w:val="24"/>
          <w:szCs w:val="24"/>
        </w:rPr>
        <w:t>To understand the connection between energy, environment and ecology</w:t>
      </w:r>
    </w:p>
    <w:p w:rsidR="00EA24BF" w:rsidRPr="00E9243F" w:rsidRDefault="00EA24BF" w:rsidP="0034612E">
      <w:pPr>
        <w:pStyle w:val="ListParagraph"/>
        <w:numPr>
          <w:ilvl w:val="0"/>
          <w:numId w:val="35"/>
        </w:numPr>
        <w:jc w:val="both"/>
        <w:rPr>
          <w:rFonts w:asciiTheme="majorHAnsi" w:hAnsiTheme="majorHAnsi"/>
          <w:sz w:val="24"/>
          <w:szCs w:val="24"/>
        </w:rPr>
      </w:pPr>
      <w:r w:rsidRPr="00E9243F">
        <w:rPr>
          <w:rFonts w:asciiTheme="majorHAnsi" w:hAnsiTheme="majorHAnsi"/>
          <w:sz w:val="24"/>
          <w:szCs w:val="24"/>
        </w:rPr>
        <w:t>To learn about the problem of air pollution</w:t>
      </w:r>
    </w:p>
    <w:p w:rsidR="00EA24BF" w:rsidRDefault="00EA24BF" w:rsidP="0034612E">
      <w:pPr>
        <w:pStyle w:val="ListParagraph"/>
        <w:numPr>
          <w:ilvl w:val="0"/>
          <w:numId w:val="35"/>
        </w:numPr>
        <w:jc w:val="both"/>
        <w:rPr>
          <w:rFonts w:asciiTheme="majorHAnsi" w:hAnsiTheme="majorHAnsi"/>
          <w:sz w:val="24"/>
          <w:szCs w:val="24"/>
        </w:rPr>
      </w:pPr>
      <w:r>
        <w:rPr>
          <w:rFonts w:asciiTheme="majorHAnsi" w:hAnsiTheme="majorHAnsi"/>
          <w:sz w:val="24"/>
          <w:szCs w:val="24"/>
        </w:rPr>
        <w:t>To study about water pollution and its control</w:t>
      </w:r>
    </w:p>
    <w:p w:rsidR="00EA24BF" w:rsidRPr="00E9243F" w:rsidRDefault="00EA24BF" w:rsidP="0034612E">
      <w:pPr>
        <w:pStyle w:val="ListParagraph"/>
        <w:numPr>
          <w:ilvl w:val="0"/>
          <w:numId w:val="35"/>
        </w:numPr>
        <w:jc w:val="both"/>
        <w:rPr>
          <w:rFonts w:asciiTheme="majorHAnsi" w:hAnsiTheme="majorHAnsi"/>
          <w:sz w:val="24"/>
          <w:szCs w:val="24"/>
        </w:rPr>
      </w:pPr>
      <w:r w:rsidRPr="00E9243F">
        <w:rPr>
          <w:rFonts w:asciiTheme="majorHAnsi" w:hAnsiTheme="majorHAnsi"/>
          <w:sz w:val="24"/>
          <w:szCs w:val="24"/>
        </w:rPr>
        <w:t xml:space="preserve"> prepare environmental impact statements</w:t>
      </w:r>
    </w:p>
    <w:p w:rsidR="00EA24BF" w:rsidRPr="000B0012" w:rsidRDefault="00EA24BF" w:rsidP="00EA24BF">
      <w:pPr>
        <w:spacing w:after="0"/>
        <w:ind w:left="714"/>
        <w:rPr>
          <w:rFonts w:asciiTheme="majorHAnsi" w:hAnsiTheme="majorHAnsi"/>
          <w:sz w:val="24"/>
          <w:szCs w:val="24"/>
        </w:rPr>
      </w:pPr>
    </w:p>
    <w:p w:rsidR="00EA24BF" w:rsidRDefault="00EA24BF" w:rsidP="00EA24BF">
      <w:pPr>
        <w:rPr>
          <w:rFonts w:ascii="Times New Roman" w:hAnsi="Times New Roman"/>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Pr="00A37E14" w:rsidRDefault="00EA24BF" w:rsidP="00EA24BF">
      <w:pPr>
        <w:jc w:val="both"/>
      </w:pPr>
      <w:r>
        <w:rPr>
          <w:rFonts w:ascii="Times New Roman" w:hAnsi="Times New Roman"/>
          <w:sz w:val="24"/>
          <w:szCs w:val="24"/>
        </w:rPr>
        <w:t>Energy Overview: Basics of energy, Fundamentals of environment, Environmental aspects of energy utilization</w:t>
      </w:r>
      <w:r>
        <w:t xml:space="preserve">, </w:t>
      </w:r>
      <w:r>
        <w:rPr>
          <w:rFonts w:ascii="Times New Roman" w:hAnsi="Times New Roman"/>
          <w:sz w:val="24"/>
          <w:szCs w:val="24"/>
        </w:rPr>
        <w:t xml:space="preserve">Energy characteristics, Air Pollution: Classification of air pollutants, sources of emission and air quality standards </w:t>
      </w:r>
      <w:r>
        <w:t xml:space="preserve">, </w:t>
      </w:r>
      <w:r>
        <w:rPr>
          <w:rFonts w:ascii="Times New Roman" w:hAnsi="Times New Roman"/>
          <w:sz w:val="24"/>
          <w:szCs w:val="24"/>
        </w:rPr>
        <w:t>Air pollution sampling and measurement, Meteorological aspects of air pollutant dispersion</w:t>
      </w:r>
      <w:r>
        <w:t xml:space="preserve">, </w:t>
      </w:r>
      <w:r>
        <w:rPr>
          <w:rFonts w:ascii="Times New Roman" w:hAnsi="Times New Roman"/>
          <w:sz w:val="24"/>
          <w:szCs w:val="24"/>
        </w:rPr>
        <w:t>Air Pollution Control methods and Water Pollution</w:t>
      </w:r>
      <w:r>
        <w:t xml:space="preserve">, </w:t>
      </w:r>
      <w:r>
        <w:rPr>
          <w:rFonts w:ascii="Times New Roman" w:hAnsi="Times New Roman"/>
          <w:sz w:val="24"/>
          <w:szCs w:val="24"/>
        </w:rPr>
        <w:t>Basic process of waste water treatment</w:t>
      </w:r>
      <w:r>
        <w:t xml:space="preserve">, </w:t>
      </w:r>
      <w:r>
        <w:rPr>
          <w:rFonts w:ascii="Times New Roman" w:hAnsi="Times New Roman"/>
          <w:sz w:val="24"/>
          <w:szCs w:val="24"/>
        </w:rPr>
        <w:t>Environmental impact assessment</w:t>
      </w:r>
      <w:r>
        <w:t xml:space="preserve">, </w:t>
      </w:r>
      <w:r>
        <w:rPr>
          <w:rFonts w:ascii="Times New Roman" w:hAnsi="Times New Roman"/>
          <w:sz w:val="24"/>
          <w:szCs w:val="24"/>
        </w:rPr>
        <w:t>Principles and methodology of Environmental impact assessment</w:t>
      </w:r>
    </w:p>
    <w:p w:rsidR="00EA24BF" w:rsidRDefault="00EA24BF" w:rsidP="00EA24BF">
      <w:pPr>
        <w:rPr>
          <w:rFonts w:asciiTheme="majorHAnsi" w:hAnsiTheme="majorHAnsi"/>
          <w:b/>
          <w:bCs/>
          <w:sz w:val="24"/>
          <w:szCs w:val="24"/>
        </w:rPr>
      </w:pPr>
      <w:r w:rsidRPr="000B0012">
        <w:rPr>
          <w:rFonts w:asciiTheme="majorHAnsi" w:hAnsiTheme="majorHAnsi"/>
          <w:b/>
          <w:bCs/>
          <w:sz w:val="24"/>
          <w:szCs w:val="24"/>
        </w:rPr>
        <w:t xml:space="preserve">Course Outcome:  </w:t>
      </w:r>
    </w:p>
    <w:p w:rsidR="00EA24BF" w:rsidRPr="00E9243F" w:rsidRDefault="00EA24BF" w:rsidP="00EA24BF">
      <w:pPr>
        <w:jc w:val="both"/>
        <w:rPr>
          <w:rFonts w:asciiTheme="majorHAnsi" w:hAnsiTheme="majorHAnsi"/>
          <w:bCs/>
          <w:sz w:val="24"/>
          <w:szCs w:val="24"/>
        </w:rPr>
      </w:pPr>
      <w:r w:rsidRPr="00E9243F">
        <w:rPr>
          <w:rFonts w:asciiTheme="majorHAnsi" w:hAnsiTheme="majorHAnsi"/>
          <w:bCs/>
          <w:sz w:val="24"/>
          <w:szCs w:val="24"/>
        </w:rPr>
        <w:t>Students will be able to implement the ideas of the susta</w:t>
      </w:r>
      <w:r>
        <w:rPr>
          <w:rFonts w:asciiTheme="majorHAnsi" w:hAnsiTheme="majorHAnsi"/>
          <w:bCs/>
          <w:sz w:val="24"/>
          <w:szCs w:val="24"/>
        </w:rPr>
        <w:t>inable development in their activities, t</w:t>
      </w:r>
      <w:r w:rsidRPr="00E9243F">
        <w:rPr>
          <w:rFonts w:asciiTheme="majorHAnsi" w:hAnsiTheme="majorHAnsi"/>
          <w:bCs/>
          <w:sz w:val="24"/>
          <w:szCs w:val="24"/>
        </w:rPr>
        <w:t>aking care to</w:t>
      </w:r>
      <w:r>
        <w:rPr>
          <w:rFonts w:asciiTheme="majorHAnsi" w:hAnsiTheme="majorHAnsi"/>
          <w:bCs/>
          <w:sz w:val="24"/>
          <w:szCs w:val="24"/>
        </w:rPr>
        <w:t xml:space="preserve"> prepare, protect and involve the quality of environment.</w:t>
      </w:r>
    </w:p>
    <w:p w:rsidR="00EA24BF" w:rsidRPr="0037518D" w:rsidRDefault="00EA24BF" w:rsidP="00EA24BF">
      <w:pPr>
        <w:jc w:val="both"/>
        <w:rPr>
          <w:rFonts w:asciiTheme="majorHAnsi" w:hAnsiTheme="majorHAnsi"/>
          <w:b/>
          <w:bCs/>
          <w:sz w:val="24"/>
          <w:szCs w:val="24"/>
        </w:rPr>
      </w:pPr>
      <w:r w:rsidRPr="0037518D">
        <w:rPr>
          <w:rFonts w:asciiTheme="majorHAnsi" w:hAnsiTheme="majorHAnsi"/>
          <w:b/>
          <w:bCs/>
          <w:sz w:val="24"/>
          <w:szCs w:val="24"/>
        </w:rPr>
        <w:t>Text Books:</w:t>
      </w:r>
    </w:p>
    <w:p w:rsidR="00EA24BF" w:rsidRPr="0037518D" w:rsidRDefault="00EA24BF" w:rsidP="0034612E">
      <w:pPr>
        <w:pStyle w:val="ListParagraph"/>
        <w:numPr>
          <w:ilvl w:val="0"/>
          <w:numId w:val="30"/>
        </w:numPr>
        <w:tabs>
          <w:tab w:val="left" w:pos="720"/>
        </w:tabs>
        <w:spacing w:after="0" w:line="360" w:lineRule="auto"/>
        <w:rPr>
          <w:rFonts w:asciiTheme="majorHAnsi" w:hAnsiTheme="majorHAnsi"/>
          <w:sz w:val="24"/>
          <w:szCs w:val="24"/>
        </w:rPr>
      </w:pPr>
      <w:proofErr w:type="spellStart"/>
      <w:r w:rsidRPr="0037518D">
        <w:rPr>
          <w:rFonts w:asciiTheme="majorHAnsi" w:hAnsiTheme="majorHAnsi"/>
          <w:sz w:val="24"/>
          <w:szCs w:val="24"/>
        </w:rPr>
        <w:t>Abbasi</w:t>
      </w:r>
      <w:proofErr w:type="spellEnd"/>
      <w:r w:rsidRPr="0037518D">
        <w:rPr>
          <w:rFonts w:asciiTheme="majorHAnsi" w:hAnsiTheme="majorHAnsi"/>
          <w:sz w:val="24"/>
          <w:szCs w:val="24"/>
        </w:rPr>
        <w:t xml:space="preserve"> and </w:t>
      </w:r>
      <w:proofErr w:type="spellStart"/>
      <w:r w:rsidRPr="0037518D">
        <w:rPr>
          <w:rFonts w:asciiTheme="majorHAnsi" w:hAnsiTheme="majorHAnsi"/>
          <w:sz w:val="24"/>
          <w:szCs w:val="24"/>
        </w:rPr>
        <w:t>Abbasi</w:t>
      </w:r>
      <w:proofErr w:type="spellEnd"/>
      <w:r w:rsidRPr="0037518D">
        <w:rPr>
          <w:rFonts w:asciiTheme="majorHAnsi" w:hAnsiTheme="majorHAnsi"/>
          <w:sz w:val="24"/>
          <w:szCs w:val="24"/>
        </w:rPr>
        <w:t>: Renewable Energy Sources: Their Impact on Global Warming and Pollution, PHI, Eastern Economy Edition, 2012</w:t>
      </w:r>
    </w:p>
    <w:p w:rsidR="00EA24BF" w:rsidRPr="0037518D" w:rsidRDefault="00EA24BF" w:rsidP="0034612E">
      <w:pPr>
        <w:pStyle w:val="ListParagraph"/>
        <w:numPr>
          <w:ilvl w:val="0"/>
          <w:numId w:val="30"/>
        </w:numPr>
        <w:tabs>
          <w:tab w:val="left" w:pos="720"/>
        </w:tabs>
        <w:spacing w:after="0" w:line="360" w:lineRule="auto"/>
        <w:rPr>
          <w:rFonts w:asciiTheme="majorHAnsi" w:hAnsiTheme="majorHAnsi"/>
          <w:sz w:val="24"/>
          <w:szCs w:val="24"/>
        </w:rPr>
      </w:pPr>
      <w:r w:rsidRPr="0037518D">
        <w:rPr>
          <w:rFonts w:asciiTheme="majorHAnsi" w:hAnsiTheme="majorHAnsi"/>
          <w:sz w:val="24"/>
          <w:szCs w:val="24"/>
        </w:rPr>
        <w:t xml:space="preserve">C.S. </w:t>
      </w:r>
      <w:proofErr w:type="spellStart"/>
      <w:r w:rsidRPr="0037518D">
        <w:rPr>
          <w:rFonts w:asciiTheme="majorHAnsi" w:hAnsiTheme="majorHAnsi"/>
          <w:sz w:val="24"/>
          <w:szCs w:val="24"/>
        </w:rPr>
        <w:t>Rao</w:t>
      </w:r>
      <w:proofErr w:type="spellEnd"/>
      <w:r w:rsidRPr="0037518D">
        <w:rPr>
          <w:rFonts w:asciiTheme="majorHAnsi" w:hAnsiTheme="majorHAnsi"/>
          <w:sz w:val="24"/>
          <w:szCs w:val="24"/>
        </w:rPr>
        <w:t>: Environmental Pollution Control Engineering, Wiley Eastern, 1992.</w:t>
      </w:r>
    </w:p>
    <w:p w:rsidR="00EA24BF" w:rsidRPr="0037518D" w:rsidRDefault="00EA24BF" w:rsidP="0034612E">
      <w:pPr>
        <w:pStyle w:val="ListParagraph"/>
        <w:numPr>
          <w:ilvl w:val="0"/>
          <w:numId w:val="30"/>
        </w:numPr>
        <w:tabs>
          <w:tab w:val="left" w:pos="720"/>
        </w:tabs>
        <w:spacing w:after="0" w:line="360" w:lineRule="auto"/>
        <w:rPr>
          <w:rFonts w:asciiTheme="majorHAnsi" w:hAnsiTheme="majorHAnsi"/>
          <w:sz w:val="24"/>
          <w:szCs w:val="24"/>
        </w:rPr>
      </w:pPr>
      <w:r w:rsidRPr="0037518D">
        <w:rPr>
          <w:rFonts w:asciiTheme="majorHAnsi" w:hAnsiTheme="majorHAnsi"/>
          <w:sz w:val="24"/>
          <w:szCs w:val="24"/>
        </w:rPr>
        <w:t xml:space="preserve">Y. </w:t>
      </w:r>
      <w:proofErr w:type="spellStart"/>
      <w:r w:rsidRPr="0037518D">
        <w:rPr>
          <w:rFonts w:asciiTheme="majorHAnsi" w:hAnsiTheme="majorHAnsi"/>
          <w:sz w:val="24"/>
          <w:szCs w:val="24"/>
        </w:rPr>
        <w:t>Anjaneyulu</w:t>
      </w:r>
      <w:proofErr w:type="spellEnd"/>
      <w:r w:rsidRPr="0037518D">
        <w:rPr>
          <w:rFonts w:asciiTheme="majorHAnsi" w:hAnsiTheme="majorHAnsi"/>
          <w:sz w:val="24"/>
          <w:szCs w:val="24"/>
        </w:rPr>
        <w:t>: Air Pollution and Control Technologies, Allied Publishers, 2002.</w:t>
      </w:r>
    </w:p>
    <w:p w:rsidR="00EA24BF" w:rsidRPr="0037518D" w:rsidRDefault="00EA24BF" w:rsidP="00EA24BF">
      <w:pPr>
        <w:jc w:val="both"/>
        <w:rPr>
          <w:rFonts w:asciiTheme="majorHAnsi" w:hAnsiTheme="majorHAnsi"/>
          <w:b/>
          <w:bCs/>
          <w:sz w:val="24"/>
          <w:szCs w:val="24"/>
        </w:rPr>
      </w:pPr>
    </w:p>
    <w:p w:rsidR="00EA24BF" w:rsidRPr="0037518D" w:rsidRDefault="00EA24BF" w:rsidP="00EA24BF">
      <w:pPr>
        <w:jc w:val="both"/>
        <w:rPr>
          <w:rFonts w:asciiTheme="majorHAnsi" w:hAnsiTheme="majorHAnsi"/>
          <w:sz w:val="24"/>
          <w:szCs w:val="24"/>
        </w:rPr>
      </w:pPr>
      <w:r w:rsidRPr="0037518D">
        <w:rPr>
          <w:rFonts w:asciiTheme="majorHAnsi" w:hAnsiTheme="majorHAnsi"/>
          <w:b/>
          <w:bCs/>
          <w:sz w:val="24"/>
          <w:szCs w:val="24"/>
        </w:rPr>
        <w:t>References</w:t>
      </w:r>
      <w:r w:rsidRPr="0037518D">
        <w:rPr>
          <w:rFonts w:asciiTheme="majorHAnsi" w:hAnsiTheme="majorHAnsi"/>
          <w:sz w:val="24"/>
          <w:szCs w:val="24"/>
        </w:rPr>
        <w:t xml:space="preserve">:  </w:t>
      </w:r>
      <w:r w:rsidRPr="0037518D">
        <w:rPr>
          <w:rFonts w:asciiTheme="majorHAnsi" w:hAnsiTheme="majorHAnsi"/>
          <w:sz w:val="24"/>
          <w:szCs w:val="24"/>
        </w:rPr>
        <w:tab/>
      </w:r>
    </w:p>
    <w:p w:rsidR="00EA24BF" w:rsidRPr="0037518D" w:rsidRDefault="00EA24BF" w:rsidP="0034612E">
      <w:pPr>
        <w:pStyle w:val="ListParagraph"/>
        <w:numPr>
          <w:ilvl w:val="0"/>
          <w:numId w:val="31"/>
        </w:numPr>
        <w:tabs>
          <w:tab w:val="left" w:pos="720"/>
        </w:tabs>
        <w:spacing w:after="0" w:line="360" w:lineRule="auto"/>
        <w:rPr>
          <w:rFonts w:asciiTheme="majorHAnsi" w:hAnsiTheme="majorHAnsi"/>
          <w:sz w:val="24"/>
          <w:szCs w:val="24"/>
        </w:rPr>
      </w:pPr>
      <w:r w:rsidRPr="0037518D">
        <w:rPr>
          <w:rFonts w:asciiTheme="majorHAnsi" w:hAnsiTheme="majorHAnsi"/>
          <w:sz w:val="24"/>
          <w:szCs w:val="24"/>
        </w:rPr>
        <w:t>J. Rau and D.C. Wooten: Environmental Impact analysis Handbook, McGraw Hill, 1980.</w:t>
      </w:r>
    </w:p>
    <w:p w:rsidR="00EA24BF" w:rsidRPr="0037518D" w:rsidRDefault="00EA24BF" w:rsidP="0034612E">
      <w:pPr>
        <w:pStyle w:val="ListParagraph"/>
        <w:numPr>
          <w:ilvl w:val="0"/>
          <w:numId w:val="31"/>
        </w:numPr>
        <w:tabs>
          <w:tab w:val="left" w:pos="720"/>
        </w:tabs>
        <w:spacing w:after="0" w:line="240" w:lineRule="auto"/>
        <w:jc w:val="both"/>
        <w:rPr>
          <w:rFonts w:asciiTheme="majorHAnsi" w:hAnsiTheme="majorHAnsi"/>
          <w:sz w:val="24"/>
          <w:szCs w:val="24"/>
        </w:rPr>
      </w:pPr>
      <w:r w:rsidRPr="0037518D">
        <w:rPr>
          <w:rFonts w:asciiTheme="majorHAnsi" w:hAnsiTheme="majorHAnsi"/>
          <w:sz w:val="24"/>
          <w:szCs w:val="24"/>
        </w:rPr>
        <w:t>D.H.T. Liu: Environmental Engineers Handbook, Lewis, 1997.</w:t>
      </w:r>
    </w:p>
    <w:p w:rsidR="00EA24BF" w:rsidRPr="009C20D7" w:rsidRDefault="00EA24BF" w:rsidP="00EA24BF">
      <w:pPr>
        <w:rPr>
          <w:rFonts w:asciiTheme="majorHAnsi" w:hAnsiTheme="majorHAnsi"/>
          <w:sz w:val="24"/>
          <w:szCs w:val="24"/>
        </w:rPr>
      </w:pPr>
    </w:p>
    <w:p w:rsidR="00EA24BF" w:rsidRDefault="00EA24BF" w:rsidP="00EA24BF">
      <w:pPr>
        <w:rPr>
          <w:rFonts w:asciiTheme="majorHAnsi" w:hAnsiTheme="majorHAnsi"/>
          <w:sz w:val="24"/>
          <w:szCs w:val="24"/>
        </w:rPr>
      </w:pPr>
    </w:p>
    <w:p w:rsidR="00EA24BF" w:rsidRPr="009C20D7" w:rsidRDefault="00EA24BF" w:rsidP="00EA24BF">
      <w:pPr>
        <w:rPr>
          <w:rFonts w:asciiTheme="majorHAnsi" w:hAnsiTheme="majorHAnsi"/>
          <w:sz w:val="24"/>
          <w:szCs w:val="24"/>
        </w:rPr>
      </w:pPr>
    </w:p>
    <w:p w:rsidR="00EA24BF" w:rsidRPr="009C20D7" w:rsidRDefault="00EA24BF" w:rsidP="00EA24BF">
      <w:pPr>
        <w:rPr>
          <w:rFonts w:asciiTheme="majorHAnsi" w:hAnsiTheme="majorHAnsi"/>
          <w:sz w:val="24"/>
          <w:szCs w:val="24"/>
        </w:rPr>
      </w:pPr>
    </w:p>
    <w:p w:rsidR="00EA24BF" w:rsidRPr="0037518D" w:rsidRDefault="00B93F47" w:rsidP="00B93F47">
      <w:pPr>
        <w:jc w:val="center"/>
        <w:rPr>
          <w:rFonts w:asciiTheme="majorHAnsi" w:hAnsiTheme="majorHAnsi"/>
          <w:b/>
          <w:sz w:val="24"/>
          <w:szCs w:val="24"/>
        </w:rPr>
      </w:pPr>
      <w:r>
        <w:rPr>
          <w:rFonts w:asciiTheme="majorHAnsi" w:hAnsiTheme="majorHAnsi"/>
          <w:b/>
          <w:sz w:val="24"/>
          <w:szCs w:val="24"/>
        </w:rPr>
        <w:lastRenderedPageBreak/>
        <w:t>COURSE PLAN</w:t>
      </w:r>
    </w:p>
    <w:tbl>
      <w:tblPr>
        <w:tblStyle w:val="TableGrid"/>
        <w:tblpPr w:leftFromText="180" w:rightFromText="180" w:vertAnchor="page" w:horzAnchor="margin" w:tblpY="1486"/>
        <w:tblW w:w="0" w:type="auto"/>
        <w:tblLook w:val="04A0" w:firstRow="1" w:lastRow="0" w:firstColumn="1" w:lastColumn="0" w:noHBand="0" w:noVBand="1"/>
      </w:tblPr>
      <w:tblGrid>
        <w:gridCol w:w="6818"/>
        <w:gridCol w:w="922"/>
        <w:gridCol w:w="1165"/>
      </w:tblGrid>
      <w:tr w:rsidR="00EA24BF" w:rsidTr="00E5296F">
        <w:trPr>
          <w:trHeight w:val="134"/>
        </w:trPr>
        <w:tc>
          <w:tcPr>
            <w:tcW w:w="8905" w:type="dxa"/>
            <w:gridSpan w:val="3"/>
            <w:shd w:val="clear" w:color="auto" w:fill="D9D9D9" w:themeFill="background1" w:themeFillShade="D9"/>
          </w:tcPr>
          <w:p w:rsidR="00EA24BF" w:rsidRDefault="00EA24BF" w:rsidP="00E5296F">
            <w:pPr>
              <w:rPr>
                <w:b/>
              </w:rPr>
            </w:pPr>
            <w:r w:rsidRPr="001B2BCC">
              <w:rPr>
                <w:b/>
              </w:rPr>
              <w:t xml:space="preserve">COURSE NO: </w:t>
            </w:r>
            <w:r w:rsidR="00B93F47">
              <w:rPr>
                <w:rFonts w:asciiTheme="majorHAnsi" w:hAnsiTheme="majorHAnsi"/>
                <w:b/>
                <w:bCs/>
                <w:sz w:val="24"/>
                <w:szCs w:val="24"/>
              </w:rPr>
              <w:t>08EE6032</w:t>
            </w:r>
            <w:r>
              <w:rPr>
                <w:b/>
              </w:rPr>
              <w:t xml:space="preserve">      COURSE TITLE</w:t>
            </w:r>
            <w:r w:rsidRPr="001B2BCC">
              <w:rPr>
                <w:b/>
              </w:rPr>
              <w:t>:</w:t>
            </w:r>
            <w:r>
              <w:rPr>
                <w:b/>
              </w:rPr>
              <w:t xml:space="preserve"> Energy and Environment</w:t>
            </w:r>
            <w:r w:rsidRPr="001B2BCC">
              <w:rPr>
                <w:b/>
              </w:rPr>
              <w:t xml:space="preserve">   (L-T-P :</w:t>
            </w:r>
            <w:r w:rsidR="00B343B2">
              <w:rPr>
                <w:b/>
              </w:rPr>
              <w:t>3-0</w:t>
            </w:r>
            <w:r w:rsidRPr="001B2BCC">
              <w:rPr>
                <w:b/>
              </w:rPr>
              <w:t xml:space="preserve">-0) </w:t>
            </w:r>
          </w:p>
          <w:p w:rsidR="00EA24BF" w:rsidRPr="001B2BCC" w:rsidRDefault="00EA24BF" w:rsidP="00E5296F">
            <w:pPr>
              <w:rPr>
                <w:b/>
              </w:rPr>
            </w:pPr>
            <w:r>
              <w:rPr>
                <w:b/>
              </w:rPr>
              <w:t xml:space="preserve">                                                                                                                                                   CREDITS:3</w:t>
            </w:r>
          </w:p>
          <w:p w:rsidR="00EA24BF" w:rsidRDefault="00EA24BF" w:rsidP="00E5296F"/>
        </w:tc>
      </w:tr>
      <w:tr w:rsidR="00EA24BF" w:rsidTr="00E5296F">
        <w:trPr>
          <w:trHeight w:val="134"/>
        </w:trPr>
        <w:tc>
          <w:tcPr>
            <w:tcW w:w="6818" w:type="dxa"/>
            <w:shd w:val="clear" w:color="auto" w:fill="D9D9D9" w:themeFill="background1" w:themeFillShade="D9"/>
          </w:tcPr>
          <w:p w:rsidR="00EA24BF" w:rsidRPr="001B2BCC" w:rsidRDefault="00EA24BF" w:rsidP="00E5296F">
            <w:pPr>
              <w:jc w:val="center"/>
              <w:rPr>
                <w:b/>
              </w:rPr>
            </w:pPr>
            <w:r w:rsidRPr="001B2BCC">
              <w:rPr>
                <w:b/>
              </w:rPr>
              <w:t>MODULES</w:t>
            </w:r>
          </w:p>
        </w:tc>
        <w:tc>
          <w:tcPr>
            <w:tcW w:w="922" w:type="dxa"/>
            <w:shd w:val="clear" w:color="auto" w:fill="D9D9D9" w:themeFill="background1" w:themeFillShade="D9"/>
          </w:tcPr>
          <w:p w:rsidR="00EA24BF" w:rsidRPr="001B2BCC" w:rsidRDefault="00EA24BF" w:rsidP="00E5296F">
            <w:pPr>
              <w:jc w:val="center"/>
              <w:rPr>
                <w:b/>
              </w:rPr>
            </w:pPr>
            <w:r>
              <w:rPr>
                <w:b/>
              </w:rPr>
              <w:t>Contact</w:t>
            </w:r>
          </w:p>
          <w:p w:rsidR="00EA24BF" w:rsidRPr="001B2BCC" w:rsidRDefault="00EA24BF" w:rsidP="00E5296F">
            <w:pPr>
              <w:rPr>
                <w:b/>
              </w:rPr>
            </w:pPr>
            <w:r>
              <w:rPr>
                <w:b/>
              </w:rPr>
              <w:t>hours</w:t>
            </w:r>
          </w:p>
        </w:tc>
        <w:tc>
          <w:tcPr>
            <w:tcW w:w="1165" w:type="dxa"/>
            <w:shd w:val="clear" w:color="auto" w:fill="D9D9D9" w:themeFill="background1" w:themeFillShade="D9"/>
          </w:tcPr>
          <w:p w:rsidR="00EA24BF" w:rsidRPr="001B2BCC" w:rsidRDefault="00EA24BF" w:rsidP="00E5296F">
            <w:pPr>
              <w:jc w:val="center"/>
              <w:rPr>
                <w:b/>
              </w:rPr>
            </w:pPr>
            <w:proofErr w:type="spellStart"/>
            <w:r w:rsidRPr="001B2BCC">
              <w:rPr>
                <w:b/>
              </w:rPr>
              <w:t>Sem.Exam</w:t>
            </w:r>
            <w:proofErr w:type="spellEnd"/>
          </w:p>
          <w:p w:rsidR="00EA24BF" w:rsidRPr="001B2BCC" w:rsidRDefault="00EA24BF" w:rsidP="00E5296F">
            <w:pPr>
              <w:jc w:val="center"/>
              <w:rPr>
                <w:b/>
              </w:rPr>
            </w:pPr>
            <w:r w:rsidRPr="001B2BCC">
              <w:rPr>
                <w:b/>
              </w:rPr>
              <w:t>Marks;%</w:t>
            </w:r>
          </w:p>
        </w:tc>
      </w:tr>
      <w:tr w:rsidR="00EA24BF" w:rsidTr="00E5296F">
        <w:trPr>
          <w:trHeight w:val="756"/>
        </w:trPr>
        <w:tc>
          <w:tcPr>
            <w:tcW w:w="6818" w:type="dxa"/>
          </w:tcPr>
          <w:p w:rsidR="00EA24BF" w:rsidRPr="007E7165" w:rsidRDefault="00EA24BF" w:rsidP="00E5296F">
            <w:pPr>
              <w:jc w:val="both"/>
              <w:rPr>
                <w:rFonts w:asciiTheme="majorHAnsi" w:hAnsiTheme="majorHAnsi"/>
              </w:rPr>
            </w:pPr>
            <w:r w:rsidRPr="007E7165">
              <w:rPr>
                <w:rFonts w:asciiTheme="majorHAnsi" w:hAnsiTheme="majorHAnsi"/>
              </w:rPr>
              <w:t>MODULE : 1</w:t>
            </w:r>
          </w:p>
          <w:p w:rsidR="00EA24BF" w:rsidRPr="007E7165" w:rsidRDefault="00EA24BF" w:rsidP="00E5296F">
            <w:pPr>
              <w:tabs>
                <w:tab w:val="left" w:pos="6450"/>
              </w:tabs>
              <w:jc w:val="both"/>
              <w:rPr>
                <w:rFonts w:asciiTheme="majorHAnsi" w:hAnsiTheme="majorHAnsi"/>
                <w:sz w:val="24"/>
                <w:szCs w:val="24"/>
              </w:rPr>
            </w:pPr>
            <w:r w:rsidRPr="007E7165">
              <w:rPr>
                <w:rFonts w:asciiTheme="majorHAnsi" w:hAnsiTheme="majorHAnsi"/>
                <w:sz w:val="24"/>
                <w:szCs w:val="24"/>
              </w:rPr>
              <w:t>Energy Overview: Basics of energy – Types of energy and its utilization – Energy characteristics – Energy Measures – global energy scenario – India energy scenario – Types of energy and its utilization – Energy characteristics – Energy measures</w:t>
            </w:r>
          </w:p>
        </w:tc>
        <w:tc>
          <w:tcPr>
            <w:tcW w:w="922" w:type="dxa"/>
          </w:tcPr>
          <w:p w:rsidR="00EA24BF" w:rsidRPr="007E7165" w:rsidRDefault="00EA24BF" w:rsidP="00E5296F">
            <w:pPr>
              <w:jc w:val="center"/>
              <w:rPr>
                <w:rFonts w:asciiTheme="majorHAnsi" w:hAnsiTheme="majorHAnsi"/>
              </w:rPr>
            </w:pPr>
            <w:r w:rsidRPr="007E7165">
              <w:rPr>
                <w:rFonts w:asciiTheme="majorHAnsi" w:hAnsiTheme="majorHAnsi"/>
              </w:rPr>
              <w:t>6</w:t>
            </w:r>
          </w:p>
        </w:tc>
        <w:tc>
          <w:tcPr>
            <w:tcW w:w="1165" w:type="dxa"/>
          </w:tcPr>
          <w:p w:rsidR="00EA24BF" w:rsidRPr="007E7165" w:rsidRDefault="00EA24BF" w:rsidP="00E5296F">
            <w:pPr>
              <w:jc w:val="center"/>
              <w:rPr>
                <w:rFonts w:asciiTheme="majorHAnsi" w:hAnsiTheme="majorHAnsi"/>
              </w:rPr>
            </w:pPr>
            <w:r w:rsidRPr="007E7165">
              <w:rPr>
                <w:rFonts w:asciiTheme="majorHAnsi" w:hAnsiTheme="majorHAnsi"/>
              </w:rPr>
              <w:t>15</w:t>
            </w:r>
          </w:p>
        </w:tc>
      </w:tr>
      <w:tr w:rsidR="00EA24BF" w:rsidTr="00E5296F">
        <w:trPr>
          <w:trHeight w:val="742"/>
        </w:trPr>
        <w:tc>
          <w:tcPr>
            <w:tcW w:w="6818" w:type="dxa"/>
          </w:tcPr>
          <w:p w:rsidR="00EA24BF" w:rsidRPr="007E7165" w:rsidRDefault="00EA24BF" w:rsidP="00E5296F">
            <w:pPr>
              <w:jc w:val="both"/>
              <w:rPr>
                <w:rFonts w:asciiTheme="majorHAnsi" w:hAnsiTheme="majorHAnsi"/>
              </w:rPr>
            </w:pPr>
            <w:r w:rsidRPr="007E7165">
              <w:rPr>
                <w:rFonts w:asciiTheme="majorHAnsi" w:hAnsiTheme="majorHAnsi"/>
              </w:rPr>
              <w:t>MODULE : 2</w:t>
            </w:r>
          </w:p>
          <w:p w:rsidR="00EA24BF" w:rsidRPr="007E7165" w:rsidRDefault="00EA24BF" w:rsidP="00E5296F">
            <w:pPr>
              <w:tabs>
                <w:tab w:val="left" w:pos="6450"/>
              </w:tabs>
              <w:jc w:val="both"/>
              <w:rPr>
                <w:rFonts w:asciiTheme="majorHAnsi" w:hAnsiTheme="majorHAnsi"/>
                <w:sz w:val="24"/>
                <w:szCs w:val="24"/>
              </w:rPr>
            </w:pPr>
            <w:r w:rsidRPr="007E7165">
              <w:rPr>
                <w:rFonts w:asciiTheme="majorHAnsi" w:hAnsiTheme="majorHAnsi"/>
                <w:sz w:val="24"/>
                <w:szCs w:val="24"/>
              </w:rPr>
              <w:t xml:space="preserve">Fundamentals of environment – Water cycle – Oxygen cycle – Carbon cycle – Nitrogen cycle – Phosphorous cycle – Bio-diversity – Environmental aspects of energy utilization – Public health issues related to environmental Pollution.    </w:t>
            </w:r>
          </w:p>
          <w:p w:rsidR="00EA24BF" w:rsidRPr="007E7165" w:rsidRDefault="00EA24BF" w:rsidP="00E5296F">
            <w:pPr>
              <w:jc w:val="both"/>
              <w:rPr>
                <w:rFonts w:asciiTheme="majorHAnsi" w:hAnsiTheme="majorHAnsi"/>
              </w:rPr>
            </w:pPr>
          </w:p>
        </w:tc>
        <w:tc>
          <w:tcPr>
            <w:tcW w:w="922" w:type="dxa"/>
          </w:tcPr>
          <w:p w:rsidR="00EA24BF" w:rsidRPr="007E7165" w:rsidRDefault="00EA24BF" w:rsidP="00E5296F">
            <w:pPr>
              <w:jc w:val="center"/>
              <w:rPr>
                <w:rFonts w:asciiTheme="majorHAnsi" w:hAnsiTheme="majorHAnsi"/>
              </w:rPr>
            </w:pPr>
            <w:r w:rsidRPr="007E7165">
              <w:rPr>
                <w:rFonts w:asciiTheme="majorHAnsi" w:hAnsiTheme="majorHAnsi"/>
              </w:rPr>
              <w:t>6</w:t>
            </w:r>
          </w:p>
        </w:tc>
        <w:tc>
          <w:tcPr>
            <w:tcW w:w="1165" w:type="dxa"/>
          </w:tcPr>
          <w:p w:rsidR="00EA24BF" w:rsidRPr="007E7165" w:rsidRDefault="00EA24BF" w:rsidP="00E5296F">
            <w:pPr>
              <w:jc w:val="center"/>
              <w:rPr>
                <w:rFonts w:asciiTheme="majorHAnsi" w:hAnsiTheme="majorHAnsi"/>
              </w:rPr>
            </w:pPr>
            <w:r w:rsidRPr="007E7165">
              <w:rPr>
                <w:rFonts w:asciiTheme="majorHAnsi" w:hAnsiTheme="majorHAnsi"/>
              </w:rPr>
              <w:t>15</w:t>
            </w:r>
          </w:p>
        </w:tc>
      </w:tr>
      <w:tr w:rsidR="00EA24BF" w:rsidTr="00E5296F">
        <w:trPr>
          <w:trHeight w:val="252"/>
        </w:trPr>
        <w:tc>
          <w:tcPr>
            <w:tcW w:w="6818" w:type="dxa"/>
            <w:shd w:val="clear" w:color="auto" w:fill="D9D9D9" w:themeFill="background1" w:themeFillShade="D9"/>
          </w:tcPr>
          <w:p w:rsidR="00EA24BF" w:rsidRPr="007E7165" w:rsidRDefault="00EA24BF" w:rsidP="00E5296F">
            <w:pPr>
              <w:jc w:val="both"/>
              <w:rPr>
                <w:rFonts w:asciiTheme="majorHAnsi" w:hAnsiTheme="majorHAnsi"/>
                <w:b/>
              </w:rPr>
            </w:pPr>
            <w:r w:rsidRPr="007E7165">
              <w:rPr>
                <w:rFonts w:asciiTheme="majorHAnsi" w:hAnsiTheme="majorHAnsi"/>
                <w:b/>
              </w:rPr>
              <w:t>FIRST INTERNAL TEST</w:t>
            </w:r>
          </w:p>
        </w:tc>
        <w:tc>
          <w:tcPr>
            <w:tcW w:w="922" w:type="dxa"/>
            <w:shd w:val="clear" w:color="auto" w:fill="D9D9D9" w:themeFill="background1" w:themeFillShade="D9"/>
          </w:tcPr>
          <w:p w:rsidR="00EA24BF" w:rsidRPr="007E7165" w:rsidRDefault="00EA24BF" w:rsidP="00E5296F">
            <w:pPr>
              <w:jc w:val="center"/>
              <w:rPr>
                <w:rFonts w:asciiTheme="majorHAnsi" w:hAnsiTheme="majorHAnsi"/>
              </w:rPr>
            </w:pPr>
          </w:p>
        </w:tc>
        <w:tc>
          <w:tcPr>
            <w:tcW w:w="1165" w:type="dxa"/>
            <w:shd w:val="clear" w:color="auto" w:fill="D9D9D9" w:themeFill="background1" w:themeFillShade="D9"/>
          </w:tcPr>
          <w:p w:rsidR="00EA24BF" w:rsidRPr="007E7165" w:rsidRDefault="00EA24BF" w:rsidP="00E5296F">
            <w:pPr>
              <w:jc w:val="center"/>
              <w:rPr>
                <w:rFonts w:asciiTheme="majorHAnsi" w:hAnsiTheme="majorHAnsi"/>
              </w:rPr>
            </w:pPr>
          </w:p>
        </w:tc>
      </w:tr>
      <w:tr w:rsidR="00EA24BF" w:rsidTr="00E5296F">
        <w:trPr>
          <w:trHeight w:val="742"/>
        </w:trPr>
        <w:tc>
          <w:tcPr>
            <w:tcW w:w="6818" w:type="dxa"/>
          </w:tcPr>
          <w:p w:rsidR="00EA24BF" w:rsidRPr="007E7165" w:rsidRDefault="00EA24BF" w:rsidP="00E5296F">
            <w:pPr>
              <w:jc w:val="both"/>
              <w:rPr>
                <w:rFonts w:asciiTheme="majorHAnsi" w:hAnsiTheme="majorHAnsi"/>
              </w:rPr>
            </w:pPr>
            <w:r w:rsidRPr="007E7165">
              <w:rPr>
                <w:rFonts w:asciiTheme="majorHAnsi" w:hAnsiTheme="majorHAnsi"/>
              </w:rPr>
              <w:t>MODULE : 3</w:t>
            </w:r>
          </w:p>
          <w:p w:rsidR="00EA24BF" w:rsidRPr="007E7165" w:rsidRDefault="00EA24BF" w:rsidP="00E5296F">
            <w:pPr>
              <w:tabs>
                <w:tab w:val="left" w:pos="6450"/>
              </w:tabs>
              <w:jc w:val="both"/>
              <w:rPr>
                <w:rFonts w:asciiTheme="majorHAnsi" w:hAnsiTheme="majorHAnsi"/>
                <w:sz w:val="24"/>
                <w:szCs w:val="24"/>
              </w:rPr>
            </w:pPr>
            <w:r w:rsidRPr="007E7165">
              <w:rPr>
                <w:rFonts w:asciiTheme="majorHAnsi" w:hAnsiTheme="majorHAnsi"/>
                <w:sz w:val="24"/>
                <w:szCs w:val="24"/>
              </w:rPr>
              <w:t>Air Pollution: Classification of air pollutants, sources of emission and air quality standards – Physical and chemical characteristics – Meteorological aspects of air pollutant dispersion – Temperature lapse rate and stability – Factors influencing dispersal of air pollutant – Air pollution dispersion models – Air pollution sampling and measurement – types – Ambient air sampling – Gaseous air pollutants – Particulate air pollutants – Analysis of air pollutants.</w:t>
            </w:r>
          </w:p>
          <w:p w:rsidR="00EA24BF" w:rsidRPr="007E7165" w:rsidRDefault="00EA24BF" w:rsidP="00E5296F">
            <w:pPr>
              <w:jc w:val="both"/>
              <w:rPr>
                <w:rFonts w:asciiTheme="majorHAnsi" w:hAnsiTheme="majorHAnsi"/>
              </w:rPr>
            </w:pPr>
          </w:p>
        </w:tc>
        <w:tc>
          <w:tcPr>
            <w:tcW w:w="922" w:type="dxa"/>
          </w:tcPr>
          <w:p w:rsidR="00EA24BF" w:rsidRPr="007E7165" w:rsidRDefault="00EA24BF" w:rsidP="00E5296F">
            <w:pPr>
              <w:jc w:val="center"/>
              <w:rPr>
                <w:rFonts w:asciiTheme="majorHAnsi" w:hAnsiTheme="majorHAnsi"/>
              </w:rPr>
            </w:pPr>
            <w:r w:rsidRPr="007E7165">
              <w:rPr>
                <w:rFonts w:asciiTheme="majorHAnsi" w:hAnsiTheme="majorHAnsi"/>
              </w:rPr>
              <w:t>9</w:t>
            </w:r>
          </w:p>
        </w:tc>
        <w:tc>
          <w:tcPr>
            <w:tcW w:w="1165" w:type="dxa"/>
          </w:tcPr>
          <w:p w:rsidR="00EA24BF" w:rsidRPr="007E7165" w:rsidRDefault="00EA24BF" w:rsidP="00E5296F">
            <w:pPr>
              <w:jc w:val="center"/>
              <w:rPr>
                <w:rFonts w:asciiTheme="majorHAnsi" w:hAnsiTheme="majorHAnsi"/>
              </w:rPr>
            </w:pPr>
            <w:r w:rsidRPr="007E7165">
              <w:rPr>
                <w:rFonts w:asciiTheme="majorHAnsi" w:hAnsiTheme="majorHAnsi"/>
              </w:rPr>
              <w:t>15</w:t>
            </w:r>
          </w:p>
        </w:tc>
      </w:tr>
      <w:tr w:rsidR="00EA24BF" w:rsidTr="00E5296F">
        <w:trPr>
          <w:trHeight w:val="742"/>
        </w:trPr>
        <w:tc>
          <w:tcPr>
            <w:tcW w:w="6818" w:type="dxa"/>
          </w:tcPr>
          <w:p w:rsidR="00EA24BF" w:rsidRPr="007E7165" w:rsidRDefault="00EA24BF" w:rsidP="00E5296F">
            <w:pPr>
              <w:jc w:val="both"/>
              <w:rPr>
                <w:rFonts w:asciiTheme="majorHAnsi" w:hAnsiTheme="majorHAnsi"/>
              </w:rPr>
            </w:pPr>
            <w:r w:rsidRPr="007E7165">
              <w:rPr>
                <w:rFonts w:asciiTheme="majorHAnsi" w:hAnsiTheme="majorHAnsi"/>
              </w:rPr>
              <w:t>MODULE : 4</w:t>
            </w:r>
          </w:p>
          <w:p w:rsidR="00EA24BF" w:rsidRPr="007E7165" w:rsidRDefault="00EA24BF" w:rsidP="00E5296F">
            <w:pPr>
              <w:jc w:val="both"/>
              <w:rPr>
                <w:rFonts w:asciiTheme="majorHAnsi" w:hAnsiTheme="majorHAnsi"/>
              </w:rPr>
            </w:pPr>
            <w:r w:rsidRPr="007E7165">
              <w:rPr>
                <w:rFonts w:asciiTheme="majorHAnsi" w:hAnsiTheme="majorHAnsi"/>
                <w:sz w:val="24"/>
                <w:szCs w:val="24"/>
              </w:rPr>
              <w:t>Air Pollution Control methods: Types of controls – Particulate emission control- Gaseous emission control</w:t>
            </w:r>
          </w:p>
        </w:tc>
        <w:tc>
          <w:tcPr>
            <w:tcW w:w="922" w:type="dxa"/>
          </w:tcPr>
          <w:p w:rsidR="00EA24BF" w:rsidRPr="007E7165" w:rsidRDefault="00EA24BF" w:rsidP="00E5296F">
            <w:pPr>
              <w:jc w:val="center"/>
              <w:rPr>
                <w:rFonts w:asciiTheme="majorHAnsi" w:hAnsiTheme="majorHAnsi"/>
              </w:rPr>
            </w:pPr>
            <w:r w:rsidRPr="007E7165">
              <w:rPr>
                <w:rFonts w:asciiTheme="majorHAnsi" w:hAnsiTheme="majorHAnsi"/>
              </w:rPr>
              <w:t>6</w:t>
            </w:r>
          </w:p>
        </w:tc>
        <w:tc>
          <w:tcPr>
            <w:tcW w:w="1165" w:type="dxa"/>
          </w:tcPr>
          <w:p w:rsidR="00EA24BF" w:rsidRPr="007E7165" w:rsidRDefault="00EA24BF" w:rsidP="00E5296F">
            <w:pPr>
              <w:jc w:val="center"/>
              <w:rPr>
                <w:rFonts w:asciiTheme="majorHAnsi" w:hAnsiTheme="majorHAnsi"/>
              </w:rPr>
            </w:pPr>
            <w:r w:rsidRPr="007E7165">
              <w:rPr>
                <w:rFonts w:asciiTheme="majorHAnsi" w:hAnsiTheme="majorHAnsi"/>
              </w:rPr>
              <w:t>15</w:t>
            </w:r>
          </w:p>
        </w:tc>
      </w:tr>
      <w:tr w:rsidR="00EA24BF" w:rsidTr="00E5296F">
        <w:trPr>
          <w:trHeight w:val="252"/>
        </w:trPr>
        <w:tc>
          <w:tcPr>
            <w:tcW w:w="6818" w:type="dxa"/>
            <w:shd w:val="clear" w:color="auto" w:fill="D9D9D9" w:themeFill="background1" w:themeFillShade="D9"/>
          </w:tcPr>
          <w:p w:rsidR="00EA24BF" w:rsidRPr="007E7165" w:rsidRDefault="00EA24BF" w:rsidP="00E5296F">
            <w:pPr>
              <w:jc w:val="both"/>
              <w:rPr>
                <w:rFonts w:asciiTheme="majorHAnsi" w:hAnsiTheme="majorHAnsi"/>
                <w:b/>
              </w:rPr>
            </w:pPr>
            <w:r w:rsidRPr="007E7165">
              <w:rPr>
                <w:rFonts w:asciiTheme="majorHAnsi" w:hAnsiTheme="majorHAnsi"/>
                <w:b/>
              </w:rPr>
              <w:t>SECOND INTERNAL TEST</w:t>
            </w:r>
          </w:p>
        </w:tc>
        <w:tc>
          <w:tcPr>
            <w:tcW w:w="922" w:type="dxa"/>
            <w:shd w:val="clear" w:color="auto" w:fill="D9D9D9" w:themeFill="background1" w:themeFillShade="D9"/>
          </w:tcPr>
          <w:p w:rsidR="00EA24BF" w:rsidRPr="007E7165" w:rsidRDefault="00EA24BF" w:rsidP="00E5296F">
            <w:pPr>
              <w:jc w:val="center"/>
              <w:rPr>
                <w:rFonts w:asciiTheme="majorHAnsi" w:hAnsiTheme="majorHAnsi"/>
              </w:rPr>
            </w:pPr>
          </w:p>
        </w:tc>
        <w:tc>
          <w:tcPr>
            <w:tcW w:w="1165" w:type="dxa"/>
            <w:shd w:val="clear" w:color="auto" w:fill="D9D9D9" w:themeFill="background1" w:themeFillShade="D9"/>
          </w:tcPr>
          <w:p w:rsidR="00EA24BF" w:rsidRPr="007E7165" w:rsidRDefault="00EA24BF" w:rsidP="00E5296F">
            <w:pPr>
              <w:jc w:val="center"/>
              <w:rPr>
                <w:rFonts w:asciiTheme="majorHAnsi" w:hAnsiTheme="majorHAnsi"/>
              </w:rPr>
            </w:pPr>
          </w:p>
        </w:tc>
      </w:tr>
      <w:tr w:rsidR="00EA24BF" w:rsidTr="00E5296F">
        <w:trPr>
          <w:trHeight w:val="742"/>
        </w:trPr>
        <w:tc>
          <w:tcPr>
            <w:tcW w:w="6818" w:type="dxa"/>
          </w:tcPr>
          <w:p w:rsidR="00EA24BF" w:rsidRPr="007E7165" w:rsidRDefault="00EA24BF" w:rsidP="00E5296F">
            <w:pPr>
              <w:jc w:val="both"/>
              <w:rPr>
                <w:rFonts w:asciiTheme="majorHAnsi" w:hAnsiTheme="majorHAnsi"/>
              </w:rPr>
            </w:pPr>
            <w:r w:rsidRPr="007E7165">
              <w:rPr>
                <w:rFonts w:asciiTheme="majorHAnsi" w:hAnsiTheme="majorHAnsi"/>
              </w:rPr>
              <w:t>MODULE : 5</w:t>
            </w:r>
          </w:p>
          <w:p w:rsidR="00EA24BF" w:rsidRPr="007E7165" w:rsidRDefault="00EA24BF" w:rsidP="00E5296F">
            <w:pPr>
              <w:tabs>
                <w:tab w:val="left" w:pos="6450"/>
              </w:tabs>
              <w:jc w:val="both"/>
              <w:rPr>
                <w:rFonts w:asciiTheme="majorHAnsi" w:hAnsiTheme="majorHAnsi"/>
                <w:sz w:val="24"/>
                <w:szCs w:val="24"/>
              </w:rPr>
            </w:pPr>
            <w:r w:rsidRPr="007E7165">
              <w:rPr>
                <w:rFonts w:asciiTheme="majorHAnsi" w:hAnsiTheme="majorHAnsi"/>
                <w:sz w:val="24"/>
                <w:szCs w:val="24"/>
              </w:rPr>
              <w:t xml:space="preserve"> Sources and classification of water pollutants – Waste water sampling and analysis – Basic process of waste water treatment – Primary treatment – Secondary treatment – Advanced treatment Methods of feed water treatment.</w:t>
            </w:r>
          </w:p>
          <w:p w:rsidR="00EA24BF" w:rsidRPr="007E7165" w:rsidRDefault="00EA24BF" w:rsidP="00E5296F">
            <w:pPr>
              <w:tabs>
                <w:tab w:val="left" w:pos="6450"/>
              </w:tabs>
              <w:jc w:val="both"/>
              <w:rPr>
                <w:rFonts w:asciiTheme="majorHAnsi" w:hAnsiTheme="majorHAnsi"/>
                <w:sz w:val="24"/>
                <w:szCs w:val="24"/>
              </w:rPr>
            </w:pPr>
          </w:p>
        </w:tc>
        <w:tc>
          <w:tcPr>
            <w:tcW w:w="922" w:type="dxa"/>
          </w:tcPr>
          <w:p w:rsidR="00EA24BF" w:rsidRPr="007E7165" w:rsidRDefault="00EA24BF" w:rsidP="00E5296F">
            <w:pPr>
              <w:jc w:val="center"/>
              <w:rPr>
                <w:rFonts w:asciiTheme="majorHAnsi" w:hAnsiTheme="majorHAnsi"/>
              </w:rPr>
            </w:pPr>
            <w:r w:rsidRPr="007E7165">
              <w:rPr>
                <w:rFonts w:asciiTheme="majorHAnsi" w:hAnsiTheme="majorHAnsi"/>
              </w:rPr>
              <w:t>6</w:t>
            </w:r>
          </w:p>
        </w:tc>
        <w:tc>
          <w:tcPr>
            <w:tcW w:w="1165" w:type="dxa"/>
          </w:tcPr>
          <w:p w:rsidR="00EA24BF" w:rsidRPr="007E7165" w:rsidRDefault="00EA24BF" w:rsidP="00E5296F">
            <w:pPr>
              <w:jc w:val="center"/>
              <w:rPr>
                <w:rFonts w:asciiTheme="majorHAnsi" w:hAnsiTheme="majorHAnsi"/>
              </w:rPr>
            </w:pPr>
            <w:r w:rsidRPr="007E7165">
              <w:rPr>
                <w:rFonts w:asciiTheme="majorHAnsi" w:hAnsiTheme="majorHAnsi"/>
              </w:rPr>
              <w:t>20</w:t>
            </w:r>
          </w:p>
        </w:tc>
      </w:tr>
      <w:tr w:rsidR="00EA24BF" w:rsidTr="00E5296F">
        <w:trPr>
          <w:trHeight w:val="1175"/>
        </w:trPr>
        <w:tc>
          <w:tcPr>
            <w:tcW w:w="6818" w:type="dxa"/>
          </w:tcPr>
          <w:p w:rsidR="00EA24BF" w:rsidRPr="007E7165" w:rsidRDefault="00EA24BF" w:rsidP="00E5296F">
            <w:pPr>
              <w:jc w:val="both"/>
              <w:rPr>
                <w:rFonts w:asciiTheme="majorHAnsi" w:hAnsiTheme="majorHAnsi"/>
              </w:rPr>
            </w:pPr>
            <w:r w:rsidRPr="007E7165">
              <w:rPr>
                <w:rFonts w:asciiTheme="majorHAnsi" w:hAnsiTheme="majorHAnsi"/>
              </w:rPr>
              <w:t>MODULE : 6</w:t>
            </w:r>
          </w:p>
          <w:p w:rsidR="00EA24BF" w:rsidRPr="007E7165" w:rsidRDefault="00EA24BF" w:rsidP="00E5296F">
            <w:pPr>
              <w:tabs>
                <w:tab w:val="left" w:pos="6450"/>
              </w:tabs>
              <w:jc w:val="both"/>
              <w:rPr>
                <w:rFonts w:asciiTheme="majorHAnsi" w:hAnsiTheme="majorHAnsi"/>
                <w:sz w:val="24"/>
                <w:szCs w:val="24"/>
              </w:rPr>
            </w:pPr>
            <w:r w:rsidRPr="007E7165">
              <w:rPr>
                <w:rFonts w:asciiTheme="majorHAnsi" w:hAnsiTheme="majorHAnsi"/>
                <w:sz w:val="24"/>
                <w:szCs w:val="24"/>
              </w:rPr>
              <w:t>Environmental impact assessment: Air quality and water quality standards – Pollution prevention and control acts – Principles and methodology of Environmental impact assessment, Air and water quality impacts by project types.</w:t>
            </w:r>
          </w:p>
          <w:p w:rsidR="00EA24BF" w:rsidRPr="007E7165" w:rsidRDefault="00EA24BF" w:rsidP="00E5296F">
            <w:pPr>
              <w:tabs>
                <w:tab w:val="left" w:pos="6450"/>
              </w:tabs>
              <w:jc w:val="both"/>
              <w:rPr>
                <w:rFonts w:asciiTheme="majorHAnsi" w:hAnsiTheme="majorHAnsi"/>
                <w:sz w:val="24"/>
                <w:szCs w:val="24"/>
              </w:rPr>
            </w:pPr>
          </w:p>
        </w:tc>
        <w:tc>
          <w:tcPr>
            <w:tcW w:w="922" w:type="dxa"/>
          </w:tcPr>
          <w:p w:rsidR="00EA24BF" w:rsidRPr="007E7165" w:rsidRDefault="00EA24BF" w:rsidP="00E5296F">
            <w:pPr>
              <w:jc w:val="center"/>
              <w:rPr>
                <w:rFonts w:asciiTheme="majorHAnsi" w:hAnsiTheme="majorHAnsi"/>
              </w:rPr>
            </w:pPr>
            <w:r w:rsidRPr="007E7165">
              <w:rPr>
                <w:rFonts w:asciiTheme="majorHAnsi" w:hAnsiTheme="majorHAnsi"/>
              </w:rPr>
              <w:t>6</w:t>
            </w:r>
          </w:p>
        </w:tc>
        <w:tc>
          <w:tcPr>
            <w:tcW w:w="1165" w:type="dxa"/>
          </w:tcPr>
          <w:p w:rsidR="00EA24BF" w:rsidRPr="007E7165" w:rsidRDefault="00EA24BF" w:rsidP="00E5296F">
            <w:pPr>
              <w:jc w:val="center"/>
              <w:rPr>
                <w:rFonts w:asciiTheme="majorHAnsi" w:hAnsiTheme="majorHAnsi"/>
              </w:rPr>
            </w:pPr>
            <w:r w:rsidRPr="007E7165">
              <w:rPr>
                <w:rFonts w:asciiTheme="majorHAnsi" w:hAnsiTheme="majorHAnsi"/>
              </w:rPr>
              <w:t>20</w:t>
            </w:r>
          </w:p>
        </w:tc>
      </w:tr>
    </w:tbl>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CC6A60" w:rsidRDefault="00CC6A60" w:rsidP="00EA24BF">
      <w:pPr>
        <w:rPr>
          <w:rFonts w:asciiTheme="majorHAnsi" w:hAnsiTheme="majorHAnsi"/>
          <w:b/>
          <w:bCs/>
          <w:sz w:val="24"/>
          <w:szCs w:val="24"/>
        </w:rPr>
      </w:pPr>
    </w:p>
    <w:p w:rsidR="00EA24BF" w:rsidRDefault="00EA24BF" w:rsidP="00EA24BF">
      <w:pPr>
        <w:rPr>
          <w:rFonts w:asciiTheme="majorHAnsi" w:hAnsiTheme="majorHAnsi"/>
          <w:b/>
          <w:bCs/>
          <w:sz w:val="24"/>
          <w:szCs w:val="24"/>
        </w:rPr>
      </w:pPr>
      <w:r>
        <w:rPr>
          <w:rFonts w:asciiTheme="majorHAnsi" w:hAnsiTheme="majorHAnsi"/>
          <w:b/>
          <w:bCs/>
          <w:sz w:val="24"/>
          <w:szCs w:val="24"/>
        </w:rPr>
        <w:lastRenderedPageBreak/>
        <w:t xml:space="preserve">Course No: </w:t>
      </w:r>
      <w:proofErr w:type="gramStart"/>
      <w:r w:rsidR="00CC6A60">
        <w:rPr>
          <w:rFonts w:asciiTheme="majorHAnsi" w:hAnsiTheme="majorHAnsi"/>
          <w:b/>
          <w:bCs/>
          <w:sz w:val="24"/>
          <w:szCs w:val="24"/>
        </w:rPr>
        <w:t>08EE6042(</w:t>
      </w:r>
      <w:proofErr w:type="gramEnd"/>
      <w:r w:rsidR="00CC6A60">
        <w:rPr>
          <w:rFonts w:asciiTheme="majorHAnsi" w:hAnsiTheme="majorHAnsi"/>
          <w:b/>
          <w:bCs/>
          <w:sz w:val="24"/>
          <w:szCs w:val="24"/>
        </w:rPr>
        <w:t>A)</w:t>
      </w:r>
      <w:r>
        <w:rPr>
          <w:rFonts w:asciiTheme="majorHAnsi" w:hAnsiTheme="majorHAnsi"/>
          <w:b/>
          <w:bCs/>
          <w:sz w:val="24"/>
          <w:szCs w:val="24"/>
        </w:rPr>
        <w:t xml:space="preserve">      Course </w:t>
      </w:r>
      <w:proofErr w:type="spellStart"/>
      <w:r>
        <w:rPr>
          <w:rFonts w:asciiTheme="majorHAnsi" w:hAnsiTheme="majorHAnsi"/>
          <w:b/>
          <w:bCs/>
          <w:sz w:val="24"/>
          <w:szCs w:val="24"/>
        </w:rPr>
        <w:t>Title:</w:t>
      </w:r>
      <w:r w:rsidRPr="006C66CD">
        <w:rPr>
          <w:rFonts w:ascii="Times New Roman" w:hAnsi="Times New Roman"/>
          <w:b/>
          <w:sz w:val="24"/>
          <w:szCs w:val="24"/>
        </w:rPr>
        <w:t>Hydropower</w:t>
      </w:r>
      <w:proofErr w:type="spellEnd"/>
      <w:r w:rsidRPr="006C66CD">
        <w:rPr>
          <w:rFonts w:ascii="Times New Roman" w:hAnsi="Times New Roman"/>
          <w:b/>
          <w:sz w:val="24"/>
          <w:szCs w:val="24"/>
        </w:rPr>
        <w:t xml:space="preserve"> Systems</w:t>
      </w:r>
      <w:r>
        <w:rPr>
          <w:rFonts w:asciiTheme="majorHAnsi" w:hAnsiTheme="majorHAnsi"/>
          <w:b/>
          <w:bCs/>
          <w:sz w:val="24"/>
          <w:szCs w:val="24"/>
        </w:rPr>
        <w:t xml:space="preserve">       Credits: 3-0-0:</w:t>
      </w:r>
      <w:r w:rsidRPr="000B0012">
        <w:rPr>
          <w:rFonts w:asciiTheme="majorHAnsi" w:hAnsiTheme="majorHAnsi"/>
          <w:b/>
          <w:bCs/>
          <w:sz w:val="24"/>
          <w:szCs w:val="24"/>
        </w:rPr>
        <w:t xml:space="preserve"> 3</w:t>
      </w:r>
    </w:p>
    <w:p w:rsidR="00EA24BF" w:rsidRPr="000B0012" w:rsidRDefault="00EA24BF" w:rsidP="00EA24BF">
      <w:pPr>
        <w:rPr>
          <w:rFonts w:asciiTheme="majorHAnsi" w:hAnsiTheme="majorHAnsi"/>
          <w:sz w:val="24"/>
          <w:szCs w:val="24"/>
        </w:rPr>
      </w:pP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sidRPr="000B0012">
        <w:rPr>
          <w:rFonts w:asciiTheme="majorHAnsi" w:hAnsiTheme="majorHAnsi"/>
          <w:b/>
          <w:bCs/>
          <w:sz w:val="24"/>
          <w:szCs w:val="24"/>
        </w:rPr>
        <w:t>Year</w:t>
      </w:r>
      <w:r>
        <w:rPr>
          <w:rFonts w:asciiTheme="majorHAnsi" w:hAnsiTheme="majorHAnsi"/>
          <w:b/>
          <w:bCs/>
          <w:sz w:val="24"/>
          <w:szCs w:val="24"/>
        </w:rPr>
        <w:t xml:space="preserve">: </w:t>
      </w:r>
      <w:r w:rsidRPr="000B0012">
        <w:rPr>
          <w:rFonts w:asciiTheme="majorHAnsi" w:hAnsiTheme="majorHAnsi"/>
          <w:b/>
          <w:bCs/>
          <w:sz w:val="24"/>
          <w:szCs w:val="24"/>
        </w:rPr>
        <w:t>2015</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Pre-requisites: Nil</w:t>
      </w:r>
    </w:p>
    <w:p w:rsidR="00EA24BF"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w:t>
      </w:r>
    </w:p>
    <w:p w:rsidR="00EA24BF" w:rsidRPr="00150B0D" w:rsidRDefault="00EA24BF" w:rsidP="0034612E">
      <w:pPr>
        <w:pStyle w:val="ListParagraph"/>
        <w:numPr>
          <w:ilvl w:val="0"/>
          <w:numId w:val="36"/>
        </w:numPr>
        <w:jc w:val="both"/>
        <w:rPr>
          <w:rFonts w:asciiTheme="majorHAnsi" w:hAnsiTheme="majorHAnsi"/>
          <w:sz w:val="24"/>
          <w:szCs w:val="24"/>
        </w:rPr>
      </w:pPr>
      <w:r w:rsidRPr="00150B0D">
        <w:rPr>
          <w:rFonts w:asciiTheme="majorHAnsi" w:hAnsiTheme="majorHAnsi"/>
          <w:sz w:val="24"/>
          <w:szCs w:val="24"/>
        </w:rPr>
        <w:t xml:space="preserve">To impart knowledge about </w:t>
      </w:r>
      <w:proofErr w:type="spellStart"/>
      <w:r w:rsidRPr="00150B0D">
        <w:rPr>
          <w:rFonts w:asciiTheme="majorHAnsi" w:hAnsiTheme="majorHAnsi"/>
          <w:sz w:val="24"/>
          <w:szCs w:val="24"/>
        </w:rPr>
        <w:t>hydroenergy</w:t>
      </w:r>
      <w:proofErr w:type="spellEnd"/>
      <w:r w:rsidRPr="00150B0D">
        <w:rPr>
          <w:rFonts w:asciiTheme="majorHAnsi" w:hAnsiTheme="majorHAnsi"/>
          <w:sz w:val="24"/>
          <w:szCs w:val="24"/>
        </w:rPr>
        <w:t xml:space="preserve"> systems and economics related to systems with different hydropower plants</w:t>
      </w:r>
    </w:p>
    <w:p w:rsidR="00EA24BF" w:rsidRPr="00150B0D" w:rsidRDefault="00EA24BF" w:rsidP="0034612E">
      <w:pPr>
        <w:pStyle w:val="ListParagraph"/>
        <w:numPr>
          <w:ilvl w:val="0"/>
          <w:numId w:val="36"/>
        </w:numPr>
        <w:jc w:val="both"/>
        <w:rPr>
          <w:rFonts w:asciiTheme="majorHAnsi" w:hAnsiTheme="majorHAnsi"/>
          <w:sz w:val="24"/>
          <w:szCs w:val="24"/>
        </w:rPr>
      </w:pPr>
      <w:r w:rsidRPr="00150B0D">
        <w:rPr>
          <w:rFonts w:asciiTheme="majorHAnsi" w:hAnsiTheme="majorHAnsi"/>
          <w:sz w:val="24"/>
          <w:szCs w:val="24"/>
        </w:rPr>
        <w:t>To understand about design and construction of hydroelectric power stations</w:t>
      </w:r>
    </w:p>
    <w:p w:rsidR="00EA24BF" w:rsidRPr="00150B0D" w:rsidRDefault="00EA24BF" w:rsidP="0034612E">
      <w:pPr>
        <w:pStyle w:val="ListParagraph"/>
        <w:numPr>
          <w:ilvl w:val="0"/>
          <w:numId w:val="36"/>
        </w:numPr>
        <w:jc w:val="both"/>
        <w:rPr>
          <w:rFonts w:asciiTheme="majorHAnsi" w:hAnsiTheme="majorHAnsi"/>
          <w:sz w:val="24"/>
          <w:szCs w:val="24"/>
        </w:rPr>
      </w:pPr>
      <w:r w:rsidRPr="00150B0D">
        <w:rPr>
          <w:rFonts w:asciiTheme="majorHAnsi" w:hAnsiTheme="majorHAnsi"/>
          <w:sz w:val="24"/>
          <w:szCs w:val="24"/>
        </w:rPr>
        <w:t>To understand about governing of power turbines</w:t>
      </w:r>
    </w:p>
    <w:p w:rsidR="00EA24BF" w:rsidRPr="000B0012" w:rsidRDefault="00EA24BF" w:rsidP="00EA24BF">
      <w:pPr>
        <w:rPr>
          <w:rFonts w:asciiTheme="majorHAnsi" w:hAnsiTheme="majorHAnsi"/>
          <w:sz w:val="24"/>
          <w:szCs w:val="24"/>
        </w:rPr>
      </w:pPr>
    </w:p>
    <w:p w:rsidR="00EA24BF" w:rsidRDefault="00EA24BF" w:rsidP="00EA24BF">
      <w:pPr>
        <w:rPr>
          <w:rFonts w:ascii="Times New Roman" w:hAnsi="Times New Roman"/>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Pr="0037518D" w:rsidRDefault="00EA24BF" w:rsidP="00EA24BF">
      <w:pPr>
        <w:jc w:val="both"/>
        <w:rPr>
          <w:rFonts w:asciiTheme="majorHAnsi" w:hAnsiTheme="majorHAnsi"/>
          <w:sz w:val="24"/>
          <w:szCs w:val="24"/>
        </w:rPr>
      </w:pPr>
      <w:r w:rsidRPr="0037518D">
        <w:rPr>
          <w:rFonts w:asciiTheme="majorHAnsi" w:hAnsiTheme="majorHAnsi"/>
          <w:sz w:val="24"/>
          <w:szCs w:val="24"/>
        </w:rPr>
        <w:t xml:space="preserve">Principles of </w:t>
      </w:r>
      <w:proofErr w:type="spellStart"/>
      <w:r w:rsidRPr="0037518D">
        <w:rPr>
          <w:rFonts w:asciiTheme="majorHAnsi" w:hAnsiTheme="majorHAnsi"/>
          <w:sz w:val="24"/>
          <w:szCs w:val="24"/>
        </w:rPr>
        <w:t>modeling</w:t>
      </w:r>
      <w:proofErr w:type="spellEnd"/>
      <w:r w:rsidRPr="0037518D">
        <w:rPr>
          <w:rFonts w:asciiTheme="majorHAnsi" w:hAnsiTheme="majorHAnsi"/>
          <w:sz w:val="24"/>
          <w:szCs w:val="24"/>
        </w:rPr>
        <w:t xml:space="preserve"> and similitude as applied to Turbo-machines, Development of prototype systems, Importance of Mini and micro-hydro power systems, Overview of Hydropower systems, Hydroelectric Power-Basic Economic Factor, Analysis of Hydropower projects, Design and Construction of Hydroelectric Power Stations, Updating and Refurbishing of Turbines, Governing of Power Turbines-Functions of Turbine Governor, Maintenance of civil Engineering works, Design-Execution-Testing-Operation and control of Monitoring of Hydropower Services. </w:t>
      </w:r>
    </w:p>
    <w:p w:rsidR="00EA24BF" w:rsidRDefault="00EA24BF" w:rsidP="00EA24BF">
      <w:pPr>
        <w:rPr>
          <w:rFonts w:asciiTheme="majorHAnsi" w:hAnsiTheme="majorHAnsi"/>
          <w:b/>
          <w:bCs/>
          <w:sz w:val="24"/>
          <w:szCs w:val="24"/>
        </w:rPr>
      </w:pPr>
      <w:r w:rsidRPr="000B0012">
        <w:rPr>
          <w:rFonts w:asciiTheme="majorHAnsi" w:hAnsiTheme="majorHAnsi"/>
          <w:b/>
          <w:bCs/>
          <w:sz w:val="24"/>
          <w:szCs w:val="24"/>
        </w:rPr>
        <w:t xml:space="preserve">Course Outcome:  </w:t>
      </w:r>
    </w:p>
    <w:p w:rsidR="00EA24BF" w:rsidRPr="00083BA7" w:rsidRDefault="00EA24BF" w:rsidP="00EA24BF">
      <w:pPr>
        <w:jc w:val="both"/>
        <w:rPr>
          <w:rFonts w:asciiTheme="majorHAnsi" w:hAnsiTheme="majorHAnsi"/>
          <w:bCs/>
          <w:sz w:val="24"/>
          <w:szCs w:val="24"/>
        </w:rPr>
      </w:pPr>
      <w:r w:rsidRPr="00083BA7">
        <w:rPr>
          <w:rFonts w:asciiTheme="majorHAnsi" w:hAnsiTheme="majorHAnsi"/>
          <w:bCs/>
          <w:sz w:val="24"/>
          <w:szCs w:val="24"/>
        </w:rPr>
        <w:t>Stude</w:t>
      </w:r>
      <w:r>
        <w:rPr>
          <w:rFonts w:asciiTheme="majorHAnsi" w:hAnsiTheme="majorHAnsi"/>
          <w:bCs/>
          <w:sz w:val="24"/>
          <w:szCs w:val="24"/>
        </w:rPr>
        <w:t>nts are able to understand about different hydro power plants with considering economic aspects, functions of power turbines and computer aided hydropower system analysis.</w:t>
      </w:r>
    </w:p>
    <w:p w:rsidR="00EA24BF" w:rsidRDefault="00EA24BF" w:rsidP="00EA24BF">
      <w:pPr>
        <w:jc w:val="both"/>
        <w:rPr>
          <w:rFonts w:asciiTheme="majorHAnsi" w:hAnsiTheme="majorHAnsi"/>
          <w:b/>
          <w:bCs/>
          <w:sz w:val="24"/>
          <w:szCs w:val="24"/>
        </w:rPr>
      </w:pPr>
      <w:r w:rsidRPr="000B0012">
        <w:rPr>
          <w:rFonts w:asciiTheme="majorHAnsi" w:hAnsiTheme="majorHAnsi"/>
          <w:b/>
          <w:bCs/>
          <w:sz w:val="24"/>
          <w:szCs w:val="24"/>
        </w:rPr>
        <w:t>Text Books:</w:t>
      </w:r>
    </w:p>
    <w:p w:rsidR="00EA24BF" w:rsidRPr="0037518D" w:rsidRDefault="00EA24BF" w:rsidP="0034612E">
      <w:pPr>
        <w:pStyle w:val="ListParagraph"/>
        <w:numPr>
          <w:ilvl w:val="0"/>
          <w:numId w:val="32"/>
        </w:numPr>
        <w:tabs>
          <w:tab w:val="left" w:pos="720"/>
        </w:tabs>
        <w:spacing w:after="0" w:line="360" w:lineRule="auto"/>
        <w:rPr>
          <w:rFonts w:asciiTheme="majorHAnsi" w:hAnsiTheme="majorHAnsi"/>
          <w:sz w:val="24"/>
          <w:szCs w:val="24"/>
        </w:rPr>
      </w:pPr>
      <w:r w:rsidRPr="0037518D">
        <w:rPr>
          <w:rFonts w:asciiTheme="majorHAnsi" w:hAnsiTheme="majorHAnsi"/>
          <w:sz w:val="24"/>
          <w:szCs w:val="24"/>
        </w:rPr>
        <w:t xml:space="preserve">Principles of Turbo machinery, </w:t>
      </w:r>
      <w:proofErr w:type="spellStart"/>
      <w:r w:rsidRPr="0037518D">
        <w:rPr>
          <w:rFonts w:asciiTheme="majorHAnsi" w:hAnsiTheme="majorHAnsi"/>
          <w:sz w:val="24"/>
          <w:szCs w:val="24"/>
        </w:rPr>
        <w:t>Shephered</w:t>
      </w:r>
      <w:proofErr w:type="spellEnd"/>
      <w:r w:rsidRPr="0037518D">
        <w:rPr>
          <w:rFonts w:asciiTheme="majorHAnsi" w:hAnsiTheme="majorHAnsi"/>
          <w:sz w:val="24"/>
          <w:szCs w:val="24"/>
        </w:rPr>
        <w:t xml:space="preserve"> D.G., Macmillan Company, </w:t>
      </w:r>
      <w:proofErr w:type="spellStart"/>
      <w:r w:rsidRPr="0037518D">
        <w:rPr>
          <w:rFonts w:asciiTheme="majorHAnsi" w:hAnsiTheme="majorHAnsi"/>
          <w:sz w:val="24"/>
          <w:szCs w:val="24"/>
        </w:rPr>
        <w:t>Newyork</w:t>
      </w:r>
      <w:proofErr w:type="spellEnd"/>
    </w:p>
    <w:p w:rsidR="00EA24BF" w:rsidRPr="0037518D" w:rsidRDefault="00EA24BF" w:rsidP="0034612E">
      <w:pPr>
        <w:pStyle w:val="ListParagraph"/>
        <w:numPr>
          <w:ilvl w:val="0"/>
          <w:numId w:val="32"/>
        </w:numPr>
        <w:tabs>
          <w:tab w:val="left" w:pos="720"/>
        </w:tabs>
        <w:spacing w:after="0" w:line="360" w:lineRule="auto"/>
        <w:rPr>
          <w:rFonts w:asciiTheme="majorHAnsi" w:hAnsiTheme="majorHAnsi"/>
          <w:sz w:val="24"/>
          <w:szCs w:val="24"/>
        </w:rPr>
      </w:pPr>
      <w:r w:rsidRPr="0037518D">
        <w:rPr>
          <w:rFonts w:asciiTheme="majorHAnsi" w:hAnsiTheme="majorHAnsi"/>
          <w:sz w:val="24"/>
          <w:szCs w:val="24"/>
        </w:rPr>
        <w:t xml:space="preserve">Hydraulic Turbines, </w:t>
      </w:r>
      <w:proofErr w:type="spellStart"/>
      <w:r w:rsidRPr="0037518D">
        <w:rPr>
          <w:rFonts w:asciiTheme="majorHAnsi" w:hAnsiTheme="majorHAnsi"/>
          <w:sz w:val="24"/>
          <w:szCs w:val="24"/>
        </w:rPr>
        <w:t>Krevichenko</w:t>
      </w:r>
      <w:proofErr w:type="spellEnd"/>
      <w:r w:rsidRPr="0037518D">
        <w:rPr>
          <w:rFonts w:asciiTheme="majorHAnsi" w:hAnsiTheme="majorHAnsi"/>
          <w:sz w:val="24"/>
          <w:szCs w:val="24"/>
        </w:rPr>
        <w:t>, MIR Publishers.</w:t>
      </w:r>
    </w:p>
    <w:p w:rsidR="00EA24BF" w:rsidRPr="0037518D" w:rsidRDefault="00EA24BF" w:rsidP="0034612E">
      <w:pPr>
        <w:pStyle w:val="ListParagraph"/>
        <w:numPr>
          <w:ilvl w:val="0"/>
          <w:numId w:val="32"/>
        </w:numPr>
        <w:tabs>
          <w:tab w:val="left" w:pos="720"/>
        </w:tabs>
        <w:spacing w:after="0" w:line="360" w:lineRule="auto"/>
        <w:rPr>
          <w:rFonts w:asciiTheme="majorHAnsi" w:hAnsiTheme="majorHAnsi"/>
          <w:sz w:val="24"/>
          <w:szCs w:val="24"/>
        </w:rPr>
      </w:pPr>
      <w:r w:rsidRPr="0037518D">
        <w:rPr>
          <w:rFonts w:asciiTheme="majorHAnsi" w:hAnsiTheme="majorHAnsi"/>
          <w:sz w:val="24"/>
          <w:szCs w:val="24"/>
        </w:rPr>
        <w:t xml:space="preserve">Micro Hydro Electric Power Station (1984), L. Monition, M. </w:t>
      </w:r>
      <w:proofErr w:type="spellStart"/>
      <w:r w:rsidRPr="0037518D">
        <w:rPr>
          <w:rFonts w:asciiTheme="majorHAnsi" w:hAnsiTheme="majorHAnsi"/>
          <w:sz w:val="24"/>
          <w:szCs w:val="24"/>
        </w:rPr>
        <w:t>Lenir</w:t>
      </w:r>
      <w:proofErr w:type="spellEnd"/>
      <w:r w:rsidRPr="0037518D">
        <w:rPr>
          <w:rFonts w:asciiTheme="majorHAnsi" w:hAnsiTheme="majorHAnsi"/>
          <w:sz w:val="24"/>
          <w:szCs w:val="24"/>
        </w:rPr>
        <w:t xml:space="preserve"> and J Roux</w:t>
      </w:r>
    </w:p>
    <w:p w:rsidR="00EA24BF" w:rsidRPr="0037518D" w:rsidRDefault="00EA24BF" w:rsidP="00EA24BF">
      <w:pPr>
        <w:jc w:val="both"/>
        <w:rPr>
          <w:rFonts w:asciiTheme="majorHAnsi" w:hAnsiTheme="majorHAnsi"/>
          <w:b/>
          <w:bCs/>
          <w:sz w:val="24"/>
          <w:szCs w:val="24"/>
        </w:rPr>
      </w:pPr>
    </w:p>
    <w:p w:rsidR="00EA24BF" w:rsidRPr="0037518D" w:rsidRDefault="00EA24BF" w:rsidP="00EA24BF">
      <w:pPr>
        <w:jc w:val="both"/>
        <w:rPr>
          <w:rFonts w:asciiTheme="majorHAnsi" w:hAnsiTheme="majorHAnsi"/>
          <w:sz w:val="24"/>
          <w:szCs w:val="24"/>
        </w:rPr>
      </w:pPr>
      <w:r w:rsidRPr="0037518D">
        <w:rPr>
          <w:rFonts w:asciiTheme="majorHAnsi" w:hAnsiTheme="majorHAnsi"/>
          <w:b/>
          <w:bCs/>
          <w:sz w:val="24"/>
          <w:szCs w:val="24"/>
        </w:rPr>
        <w:t>References</w:t>
      </w:r>
      <w:r w:rsidRPr="0037518D">
        <w:rPr>
          <w:rFonts w:asciiTheme="majorHAnsi" w:hAnsiTheme="majorHAnsi"/>
          <w:sz w:val="24"/>
          <w:szCs w:val="24"/>
        </w:rPr>
        <w:t xml:space="preserve">:  </w:t>
      </w:r>
      <w:r w:rsidRPr="0037518D">
        <w:rPr>
          <w:rFonts w:asciiTheme="majorHAnsi" w:hAnsiTheme="majorHAnsi"/>
          <w:sz w:val="24"/>
          <w:szCs w:val="24"/>
        </w:rPr>
        <w:tab/>
      </w:r>
    </w:p>
    <w:p w:rsidR="00EA24BF" w:rsidRPr="0037518D" w:rsidRDefault="00EA24BF" w:rsidP="0034612E">
      <w:pPr>
        <w:pStyle w:val="ListParagraph"/>
        <w:numPr>
          <w:ilvl w:val="0"/>
          <w:numId w:val="33"/>
        </w:numPr>
        <w:tabs>
          <w:tab w:val="left" w:pos="720"/>
        </w:tabs>
        <w:spacing w:after="0" w:line="360" w:lineRule="auto"/>
        <w:rPr>
          <w:rFonts w:asciiTheme="majorHAnsi" w:hAnsiTheme="majorHAnsi"/>
          <w:sz w:val="24"/>
          <w:szCs w:val="24"/>
        </w:rPr>
      </w:pPr>
      <w:r w:rsidRPr="0037518D">
        <w:rPr>
          <w:rFonts w:asciiTheme="majorHAnsi" w:hAnsiTheme="majorHAnsi"/>
          <w:sz w:val="24"/>
          <w:szCs w:val="24"/>
        </w:rPr>
        <w:t xml:space="preserve">Micro Hydro Power Source book (1986), </w:t>
      </w:r>
      <w:proofErr w:type="spellStart"/>
      <w:r w:rsidRPr="0037518D">
        <w:rPr>
          <w:rFonts w:asciiTheme="majorHAnsi" w:hAnsiTheme="majorHAnsi"/>
          <w:sz w:val="24"/>
          <w:szCs w:val="24"/>
        </w:rPr>
        <w:t>Alen</w:t>
      </w:r>
      <w:proofErr w:type="spellEnd"/>
      <w:r w:rsidRPr="0037518D">
        <w:rPr>
          <w:rFonts w:asciiTheme="majorHAnsi" w:hAnsiTheme="majorHAnsi"/>
          <w:sz w:val="24"/>
          <w:szCs w:val="24"/>
        </w:rPr>
        <w:t xml:space="preserve"> R. </w:t>
      </w:r>
      <w:proofErr w:type="spellStart"/>
      <w:r w:rsidRPr="0037518D">
        <w:rPr>
          <w:rFonts w:asciiTheme="majorHAnsi" w:hAnsiTheme="majorHAnsi"/>
          <w:sz w:val="24"/>
          <w:szCs w:val="24"/>
        </w:rPr>
        <w:t>Inversin</w:t>
      </w:r>
      <w:proofErr w:type="spellEnd"/>
      <w:r w:rsidRPr="0037518D">
        <w:rPr>
          <w:rFonts w:asciiTheme="majorHAnsi" w:hAnsiTheme="majorHAnsi"/>
          <w:sz w:val="24"/>
          <w:szCs w:val="24"/>
        </w:rPr>
        <w:t>.</w:t>
      </w:r>
    </w:p>
    <w:p w:rsidR="00EA24BF" w:rsidRPr="0037518D" w:rsidRDefault="00EA24BF" w:rsidP="0034612E">
      <w:pPr>
        <w:pStyle w:val="ListParagraph"/>
        <w:numPr>
          <w:ilvl w:val="0"/>
          <w:numId w:val="33"/>
        </w:numPr>
        <w:tabs>
          <w:tab w:val="left" w:pos="720"/>
        </w:tabs>
        <w:spacing w:after="0" w:line="360" w:lineRule="auto"/>
        <w:rPr>
          <w:rFonts w:asciiTheme="majorHAnsi" w:hAnsiTheme="majorHAnsi"/>
          <w:sz w:val="24"/>
          <w:szCs w:val="24"/>
        </w:rPr>
      </w:pPr>
      <w:r w:rsidRPr="0037518D">
        <w:rPr>
          <w:rFonts w:asciiTheme="majorHAnsi" w:hAnsiTheme="majorHAnsi"/>
          <w:sz w:val="24"/>
          <w:szCs w:val="24"/>
        </w:rPr>
        <w:t>Power Plant Evaluation and design (1988) Tyler G. Hicks.</w:t>
      </w: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4C1DDE" w:rsidP="004C1DDE">
      <w:pPr>
        <w:jc w:val="center"/>
        <w:rPr>
          <w:rFonts w:asciiTheme="majorHAnsi" w:hAnsiTheme="majorHAnsi"/>
          <w:b/>
          <w:sz w:val="24"/>
          <w:szCs w:val="24"/>
        </w:rPr>
      </w:pPr>
      <w:r>
        <w:rPr>
          <w:rFonts w:asciiTheme="majorHAnsi" w:hAnsiTheme="majorHAnsi"/>
          <w:b/>
          <w:sz w:val="24"/>
          <w:szCs w:val="24"/>
        </w:rPr>
        <w:lastRenderedPageBreak/>
        <w:t>COURSE PLAN</w:t>
      </w:r>
    </w:p>
    <w:p w:rsidR="00EA24BF" w:rsidRDefault="00EA24BF" w:rsidP="004C1DDE">
      <w:pPr>
        <w:rPr>
          <w:rFonts w:asciiTheme="majorHAnsi" w:hAnsiTheme="majorHAnsi"/>
          <w:b/>
          <w:sz w:val="24"/>
          <w:szCs w:val="24"/>
        </w:rPr>
      </w:pPr>
    </w:p>
    <w:tbl>
      <w:tblPr>
        <w:tblStyle w:val="TableGrid"/>
        <w:tblpPr w:leftFromText="180" w:rightFromText="180" w:vertAnchor="page" w:horzAnchor="margin" w:tblpY="2011"/>
        <w:tblW w:w="0" w:type="auto"/>
        <w:tblLook w:val="04A0" w:firstRow="1" w:lastRow="0" w:firstColumn="1" w:lastColumn="0" w:noHBand="0" w:noVBand="1"/>
      </w:tblPr>
      <w:tblGrid>
        <w:gridCol w:w="6818"/>
        <w:gridCol w:w="922"/>
        <w:gridCol w:w="1165"/>
      </w:tblGrid>
      <w:tr w:rsidR="00EA24BF" w:rsidTr="00E5296F">
        <w:trPr>
          <w:trHeight w:val="134"/>
        </w:trPr>
        <w:tc>
          <w:tcPr>
            <w:tcW w:w="8905" w:type="dxa"/>
            <w:gridSpan w:val="3"/>
            <w:shd w:val="clear" w:color="auto" w:fill="D9D9D9" w:themeFill="background1" w:themeFillShade="D9"/>
          </w:tcPr>
          <w:p w:rsidR="00EA24BF" w:rsidRDefault="00EA24BF" w:rsidP="00E5296F">
            <w:pPr>
              <w:rPr>
                <w:b/>
              </w:rPr>
            </w:pPr>
            <w:r w:rsidRPr="001B2BCC">
              <w:rPr>
                <w:b/>
              </w:rPr>
              <w:t>COURSE NO:</w:t>
            </w:r>
            <w:r w:rsidR="004C1DDE">
              <w:rPr>
                <w:rFonts w:asciiTheme="majorHAnsi" w:hAnsiTheme="majorHAnsi"/>
                <w:b/>
                <w:bCs/>
                <w:sz w:val="24"/>
                <w:szCs w:val="24"/>
              </w:rPr>
              <w:t xml:space="preserve">08EE6042(A)      </w:t>
            </w:r>
            <w:r>
              <w:rPr>
                <w:b/>
              </w:rPr>
              <w:t>COURSE TITLE</w:t>
            </w:r>
            <w:r w:rsidRPr="001B2BCC">
              <w:rPr>
                <w:b/>
              </w:rPr>
              <w:t>:</w:t>
            </w:r>
            <w:r>
              <w:rPr>
                <w:b/>
              </w:rPr>
              <w:t xml:space="preserve"> Hydro Power Systems</w:t>
            </w:r>
            <w:r w:rsidRPr="001B2BCC">
              <w:rPr>
                <w:b/>
              </w:rPr>
              <w:t xml:space="preserve">   (L-T-P :3-</w:t>
            </w:r>
            <w:r>
              <w:rPr>
                <w:b/>
              </w:rPr>
              <w:t>0</w:t>
            </w:r>
            <w:r w:rsidRPr="001B2BCC">
              <w:rPr>
                <w:b/>
              </w:rPr>
              <w:t xml:space="preserve">-0) </w:t>
            </w:r>
          </w:p>
          <w:p w:rsidR="00EA24BF" w:rsidRPr="001B2BCC" w:rsidRDefault="00EA24BF" w:rsidP="00E5296F">
            <w:pPr>
              <w:rPr>
                <w:b/>
              </w:rPr>
            </w:pPr>
            <w:r w:rsidRPr="001B2BCC">
              <w:rPr>
                <w:b/>
              </w:rPr>
              <w:t>CREDITS:</w:t>
            </w:r>
            <w:r>
              <w:rPr>
                <w:b/>
              </w:rPr>
              <w:t>3</w:t>
            </w:r>
          </w:p>
          <w:p w:rsidR="00EA24BF" w:rsidRDefault="00EA24BF" w:rsidP="00E5296F"/>
        </w:tc>
      </w:tr>
      <w:tr w:rsidR="00EA24BF" w:rsidTr="00E5296F">
        <w:trPr>
          <w:trHeight w:val="134"/>
        </w:trPr>
        <w:tc>
          <w:tcPr>
            <w:tcW w:w="6818" w:type="dxa"/>
            <w:shd w:val="clear" w:color="auto" w:fill="D9D9D9" w:themeFill="background1" w:themeFillShade="D9"/>
          </w:tcPr>
          <w:p w:rsidR="00EA24BF" w:rsidRPr="001B2BCC" w:rsidRDefault="00EA24BF" w:rsidP="00E5296F">
            <w:pPr>
              <w:jc w:val="center"/>
              <w:rPr>
                <w:b/>
              </w:rPr>
            </w:pPr>
            <w:r w:rsidRPr="001B2BCC">
              <w:rPr>
                <w:b/>
              </w:rPr>
              <w:t>MODULES</w:t>
            </w:r>
          </w:p>
        </w:tc>
        <w:tc>
          <w:tcPr>
            <w:tcW w:w="922" w:type="dxa"/>
            <w:shd w:val="clear" w:color="auto" w:fill="D9D9D9" w:themeFill="background1" w:themeFillShade="D9"/>
          </w:tcPr>
          <w:p w:rsidR="00EA24BF" w:rsidRPr="001B2BCC" w:rsidRDefault="00EA24BF" w:rsidP="00E5296F">
            <w:pPr>
              <w:jc w:val="center"/>
              <w:rPr>
                <w:b/>
              </w:rPr>
            </w:pPr>
            <w:r>
              <w:rPr>
                <w:b/>
              </w:rPr>
              <w:t>Contact</w:t>
            </w:r>
          </w:p>
          <w:p w:rsidR="00EA24BF" w:rsidRPr="001B2BCC" w:rsidRDefault="00EA24BF" w:rsidP="00E5296F">
            <w:pPr>
              <w:rPr>
                <w:b/>
              </w:rPr>
            </w:pPr>
            <w:r>
              <w:rPr>
                <w:b/>
              </w:rPr>
              <w:t>hours</w:t>
            </w:r>
          </w:p>
        </w:tc>
        <w:tc>
          <w:tcPr>
            <w:tcW w:w="1165" w:type="dxa"/>
            <w:shd w:val="clear" w:color="auto" w:fill="D9D9D9" w:themeFill="background1" w:themeFillShade="D9"/>
          </w:tcPr>
          <w:p w:rsidR="00EA24BF" w:rsidRPr="001B2BCC" w:rsidRDefault="00EA24BF" w:rsidP="00E5296F">
            <w:pPr>
              <w:jc w:val="center"/>
              <w:rPr>
                <w:b/>
              </w:rPr>
            </w:pPr>
            <w:proofErr w:type="spellStart"/>
            <w:r w:rsidRPr="001B2BCC">
              <w:rPr>
                <w:b/>
              </w:rPr>
              <w:t>Sem.Exam</w:t>
            </w:r>
            <w:proofErr w:type="spellEnd"/>
          </w:p>
          <w:p w:rsidR="00EA24BF" w:rsidRPr="001B2BCC" w:rsidRDefault="00EA24BF" w:rsidP="00E5296F">
            <w:pPr>
              <w:jc w:val="center"/>
              <w:rPr>
                <w:b/>
              </w:rPr>
            </w:pPr>
            <w:r w:rsidRPr="001B2BCC">
              <w:rPr>
                <w:b/>
              </w:rPr>
              <w:t>Marks;%</w:t>
            </w:r>
          </w:p>
        </w:tc>
      </w:tr>
      <w:tr w:rsidR="00EA24BF" w:rsidRPr="005E063E" w:rsidTr="00E5296F">
        <w:trPr>
          <w:trHeight w:val="756"/>
        </w:trPr>
        <w:tc>
          <w:tcPr>
            <w:tcW w:w="6818" w:type="dxa"/>
          </w:tcPr>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MODULE : 1</w:t>
            </w:r>
          </w:p>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 xml:space="preserve">Principles of </w:t>
            </w:r>
            <w:proofErr w:type="spellStart"/>
            <w:r w:rsidRPr="005E063E">
              <w:rPr>
                <w:rFonts w:asciiTheme="majorHAnsi" w:hAnsiTheme="majorHAnsi"/>
                <w:sz w:val="24"/>
                <w:szCs w:val="24"/>
              </w:rPr>
              <w:t>modeling</w:t>
            </w:r>
            <w:proofErr w:type="spellEnd"/>
            <w:r w:rsidRPr="005E063E">
              <w:rPr>
                <w:rFonts w:asciiTheme="majorHAnsi" w:hAnsiTheme="majorHAnsi"/>
                <w:sz w:val="24"/>
                <w:szCs w:val="24"/>
              </w:rPr>
              <w:t xml:space="preserve"> and similitude as applied to Turbo-machines-Euler’s turbine equation – Analysis of turbines – constructional features of </w:t>
            </w:r>
            <w:proofErr w:type="spellStart"/>
            <w:r w:rsidRPr="005E063E">
              <w:rPr>
                <w:rFonts w:asciiTheme="majorHAnsi" w:hAnsiTheme="majorHAnsi"/>
                <w:sz w:val="24"/>
                <w:szCs w:val="24"/>
              </w:rPr>
              <w:t>Pelton</w:t>
            </w:r>
            <w:proofErr w:type="spellEnd"/>
            <w:r w:rsidRPr="005E063E">
              <w:rPr>
                <w:rFonts w:asciiTheme="majorHAnsi" w:hAnsiTheme="majorHAnsi"/>
                <w:sz w:val="24"/>
                <w:szCs w:val="24"/>
              </w:rPr>
              <w:t>, Francis and Kaplan turbines.</w:t>
            </w:r>
          </w:p>
        </w:tc>
        <w:tc>
          <w:tcPr>
            <w:tcW w:w="922" w:type="dxa"/>
          </w:tcPr>
          <w:p w:rsidR="00EA24BF" w:rsidRPr="005E063E" w:rsidRDefault="00EA24BF" w:rsidP="00E5296F">
            <w:pPr>
              <w:jc w:val="center"/>
              <w:rPr>
                <w:rFonts w:asciiTheme="majorHAnsi" w:hAnsiTheme="majorHAnsi"/>
                <w:sz w:val="24"/>
                <w:szCs w:val="24"/>
              </w:rPr>
            </w:pPr>
            <w:r>
              <w:rPr>
                <w:rFonts w:asciiTheme="majorHAnsi" w:hAnsiTheme="majorHAnsi"/>
                <w:sz w:val="24"/>
                <w:szCs w:val="24"/>
              </w:rPr>
              <w:t>7</w:t>
            </w:r>
          </w:p>
        </w:tc>
        <w:tc>
          <w:tcPr>
            <w:tcW w:w="1165" w:type="dxa"/>
          </w:tcPr>
          <w:p w:rsidR="00EA24BF" w:rsidRPr="005E063E" w:rsidRDefault="00EA24BF" w:rsidP="00E5296F">
            <w:pPr>
              <w:jc w:val="center"/>
              <w:rPr>
                <w:rFonts w:asciiTheme="majorHAnsi" w:hAnsiTheme="majorHAnsi"/>
                <w:sz w:val="24"/>
                <w:szCs w:val="24"/>
              </w:rPr>
            </w:pPr>
            <w:r w:rsidRPr="005E063E">
              <w:rPr>
                <w:rFonts w:asciiTheme="majorHAnsi" w:hAnsiTheme="majorHAnsi"/>
                <w:sz w:val="24"/>
                <w:szCs w:val="24"/>
              </w:rPr>
              <w:t>15</w:t>
            </w:r>
          </w:p>
        </w:tc>
      </w:tr>
      <w:tr w:rsidR="00EA24BF" w:rsidRPr="005E063E" w:rsidTr="00E5296F">
        <w:trPr>
          <w:trHeight w:val="742"/>
        </w:trPr>
        <w:tc>
          <w:tcPr>
            <w:tcW w:w="6818" w:type="dxa"/>
          </w:tcPr>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MODULE : 2</w:t>
            </w:r>
          </w:p>
          <w:p w:rsidR="00EA24BF" w:rsidRPr="005E063E" w:rsidRDefault="00EA24BF" w:rsidP="00E5296F">
            <w:pPr>
              <w:tabs>
                <w:tab w:val="left" w:pos="6450"/>
              </w:tabs>
              <w:jc w:val="both"/>
              <w:rPr>
                <w:rFonts w:asciiTheme="majorHAnsi" w:hAnsiTheme="majorHAnsi"/>
                <w:sz w:val="24"/>
                <w:szCs w:val="24"/>
              </w:rPr>
            </w:pPr>
            <w:r w:rsidRPr="005E063E">
              <w:rPr>
                <w:rFonts w:asciiTheme="majorHAnsi" w:hAnsiTheme="majorHAnsi"/>
                <w:sz w:val="24"/>
                <w:szCs w:val="24"/>
              </w:rPr>
              <w:t xml:space="preserve">Development of prototype systems. Power station operation and maintenance. Load control and controlling power distribution Reservoirs. Importance of Mini and micro-hydro power systems.  </w:t>
            </w:r>
          </w:p>
        </w:tc>
        <w:tc>
          <w:tcPr>
            <w:tcW w:w="922" w:type="dxa"/>
          </w:tcPr>
          <w:p w:rsidR="00EA24BF" w:rsidRPr="005E063E" w:rsidRDefault="00EA24BF" w:rsidP="00E5296F">
            <w:pPr>
              <w:jc w:val="center"/>
              <w:rPr>
                <w:rFonts w:asciiTheme="majorHAnsi" w:hAnsiTheme="majorHAnsi"/>
                <w:sz w:val="24"/>
                <w:szCs w:val="24"/>
              </w:rPr>
            </w:pPr>
            <w:r>
              <w:rPr>
                <w:rFonts w:asciiTheme="majorHAnsi" w:hAnsiTheme="majorHAnsi"/>
                <w:sz w:val="24"/>
                <w:szCs w:val="24"/>
              </w:rPr>
              <w:t>4</w:t>
            </w:r>
          </w:p>
        </w:tc>
        <w:tc>
          <w:tcPr>
            <w:tcW w:w="1165" w:type="dxa"/>
          </w:tcPr>
          <w:p w:rsidR="00EA24BF" w:rsidRPr="005E063E" w:rsidRDefault="00EA24BF" w:rsidP="00E5296F">
            <w:pPr>
              <w:jc w:val="center"/>
              <w:rPr>
                <w:rFonts w:asciiTheme="majorHAnsi" w:hAnsiTheme="majorHAnsi"/>
                <w:sz w:val="24"/>
                <w:szCs w:val="24"/>
              </w:rPr>
            </w:pPr>
            <w:r w:rsidRPr="005E063E">
              <w:rPr>
                <w:rFonts w:asciiTheme="majorHAnsi" w:hAnsiTheme="majorHAnsi"/>
                <w:sz w:val="24"/>
                <w:szCs w:val="24"/>
              </w:rPr>
              <w:t>15</w:t>
            </w:r>
          </w:p>
        </w:tc>
      </w:tr>
      <w:tr w:rsidR="00EA24BF" w:rsidRPr="005E063E" w:rsidTr="00E5296F">
        <w:trPr>
          <w:trHeight w:val="252"/>
        </w:trPr>
        <w:tc>
          <w:tcPr>
            <w:tcW w:w="6818" w:type="dxa"/>
            <w:shd w:val="clear" w:color="auto" w:fill="D9D9D9" w:themeFill="background1" w:themeFillShade="D9"/>
          </w:tcPr>
          <w:p w:rsidR="00EA24BF" w:rsidRPr="005E063E" w:rsidRDefault="00EA24BF" w:rsidP="00E5296F">
            <w:pPr>
              <w:jc w:val="both"/>
              <w:rPr>
                <w:rFonts w:asciiTheme="majorHAnsi" w:hAnsiTheme="majorHAnsi"/>
                <w:b/>
                <w:sz w:val="24"/>
                <w:szCs w:val="24"/>
              </w:rPr>
            </w:pPr>
            <w:r w:rsidRPr="005E063E">
              <w:rPr>
                <w:rFonts w:asciiTheme="majorHAnsi" w:hAnsiTheme="majorHAnsi"/>
                <w:b/>
                <w:sz w:val="24"/>
                <w:szCs w:val="24"/>
              </w:rPr>
              <w:t>FIRST INTERNAL TEST</w:t>
            </w:r>
          </w:p>
        </w:tc>
        <w:tc>
          <w:tcPr>
            <w:tcW w:w="922" w:type="dxa"/>
            <w:shd w:val="clear" w:color="auto" w:fill="D9D9D9" w:themeFill="background1" w:themeFillShade="D9"/>
          </w:tcPr>
          <w:p w:rsidR="00EA24BF" w:rsidRPr="005E063E"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5E063E" w:rsidRDefault="00EA24BF" w:rsidP="00E5296F">
            <w:pPr>
              <w:jc w:val="center"/>
              <w:rPr>
                <w:rFonts w:asciiTheme="majorHAnsi" w:hAnsiTheme="majorHAnsi"/>
                <w:sz w:val="24"/>
                <w:szCs w:val="24"/>
              </w:rPr>
            </w:pPr>
          </w:p>
        </w:tc>
      </w:tr>
      <w:tr w:rsidR="00EA24BF" w:rsidRPr="005E063E" w:rsidTr="00E5296F">
        <w:trPr>
          <w:trHeight w:val="742"/>
        </w:trPr>
        <w:tc>
          <w:tcPr>
            <w:tcW w:w="6818" w:type="dxa"/>
          </w:tcPr>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MODULE : 3</w:t>
            </w:r>
          </w:p>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Overview of Hydropower systems - Case studies- Preliminary Investigation –Determination of Requirements – preparation of Reports and Estimates –Review of World resources – Cost of Hydroelectric Power-Basic Economic Factors</w:t>
            </w:r>
          </w:p>
        </w:tc>
        <w:tc>
          <w:tcPr>
            <w:tcW w:w="922" w:type="dxa"/>
          </w:tcPr>
          <w:p w:rsidR="00EA24BF" w:rsidRPr="005E063E" w:rsidRDefault="00EA24BF" w:rsidP="00E5296F">
            <w:pPr>
              <w:jc w:val="center"/>
              <w:rPr>
                <w:rFonts w:asciiTheme="majorHAnsi" w:hAnsiTheme="majorHAnsi"/>
                <w:sz w:val="24"/>
                <w:szCs w:val="24"/>
              </w:rPr>
            </w:pPr>
            <w:r>
              <w:rPr>
                <w:rFonts w:asciiTheme="majorHAnsi" w:hAnsiTheme="majorHAnsi"/>
                <w:sz w:val="24"/>
                <w:szCs w:val="24"/>
              </w:rPr>
              <w:t>7</w:t>
            </w:r>
          </w:p>
        </w:tc>
        <w:tc>
          <w:tcPr>
            <w:tcW w:w="1165" w:type="dxa"/>
          </w:tcPr>
          <w:p w:rsidR="00EA24BF" w:rsidRPr="005E063E" w:rsidRDefault="00EA24BF" w:rsidP="00E5296F">
            <w:pPr>
              <w:jc w:val="center"/>
              <w:rPr>
                <w:rFonts w:asciiTheme="majorHAnsi" w:hAnsiTheme="majorHAnsi"/>
                <w:sz w:val="24"/>
                <w:szCs w:val="24"/>
              </w:rPr>
            </w:pPr>
            <w:r w:rsidRPr="005E063E">
              <w:rPr>
                <w:rFonts w:asciiTheme="majorHAnsi" w:hAnsiTheme="majorHAnsi"/>
                <w:sz w:val="24"/>
                <w:szCs w:val="24"/>
              </w:rPr>
              <w:t>15</w:t>
            </w:r>
          </w:p>
        </w:tc>
      </w:tr>
      <w:tr w:rsidR="00EA24BF" w:rsidRPr="005E063E" w:rsidTr="00E5296F">
        <w:trPr>
          <w:trHeight w:val="742"/>
        </w:trPr>
        <w:tc>
          <w:tcPr>
            <w:tcW w:w="6818" w:type="dxa"/>
          </w:tcPr>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MODULE : 4</w:t>
            </w:r>
          </w:p>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Analysis of Hydropower projects – Project Feasibility – Load Prediction and Planned Development – Advances in Planning, Design and Construction of Hydroelectric Power Stations</w:t>
            </w:r>
          </w:p>
        </w:tc>
        <w:tc>
          <w:tcPr>
            <w:tcW w:w="922" w:type="dxa"/>
          </w:tcPr>
          <w:p w:rsidR="00EA24BF" w:rsidRPr="005E063E" w:rsidRDefault="00EA24BF" w:rsidP="00E5296F">
            <w:pPr>
              <w:jc w:val="center"/>
              <w:rPr>
                <w:rFonts w:asciiTheme="majorHAnsi" w:hAnsiTheme="majorHAnsi"/>
                <w:sz w:val="24"/>
                <w:szCs w:val="24"/>
              </w:rPr>
            </w:pPr>
            <w:r>
              <w:rPr>
                <w:rFonts w:asciiTheme="majorHAnsi" w:hAnsiTheme="majorHAnsi"/>
                <w:sz w:val="24"/>
                <w:szCs w:val="24"/>
              </w:rPr>
              <w:t>7</w:t>
            </w:r>
          </w:p>
        </w:tc>
        <w:tc>
          <w:tcPr>
            <w:tcW w:w="1165" w:type="dxa"/>
          </w:tcPr>
          <w:p w:rsidR="00EA24BF" w:rsidRPr="005E063E" w:rsidRDefault="00EA24BF" w:rsidP="00E5296F">
            <w:pPr>
              <w:jc w:val="center"/>
              <w:rPr>
                <w:rFonts w:asciiTheme="majorHAnsi" w:hAnsiTheme="majorHAnsi"/>
                <w:sz w:val="24"/>
                <w:szCs w:val="24"/>
              </w:rPr>
            </w:pPr>
            <w:r w:rsidRPr="005E063E">
              <w:rPr>
                <w:rFonts w:asciiTheme="majorHAnsi" w:hAnsiTheme="majorHAnsi"/>
                <w:sz w:val="24"/>
                <w:szCs w:val="24"/>
              </w:rPr>
              <w:t>15</w:t>
            </w:r>
          </w:p>
        </w:tc>
      </w:tr>
      <w:tr w:rsidR="00EA24BF" w:rsidRPr="005E063E" w:rsidTr="00E5296F">
        <w:trPr>
          <w:trHeight w:val="252"/>
        </w:trPr>
        <w:tc>
          <w:tcPr>
            <w:tcW w:w="6818" w:type="dxa"/>
            <w:shd w:val="clear" w:color="auto" w:fill="D9D9D9" w:themeFill="background1" w:themeFillShade="D9"/>
          </w:tcPr>
          <w:p w:rsidR="00EA24BF" w:rsidRPr="005E063E" w:rsidRDefault="00EA24BF" w:rsidP="00E5296F">
            <w:pPr>
              <w:jc w:val="both"/>
              <w:rPr>
                <w:rFonts w:asciiTheme="majorHAnsi" w:hAnsiTheme="majorHAnsi"/>
                <w:b/>
                <w:sz w:val="24"/>
                <w:szCs w:val="24"/>
              </w:rPr>
            </w:pPr>
            <w:r w:rsidRPr="005E063E">
              <w:rPr>
                <w:rFonts w:asciiTheme="majorHAnsi" w:hAnsiTheme="majorHAnsi"/>
                <w:b/>
                <w:sz w:val="24"/>
                <w:szCs w:val="24"/>
              </w:rPr>
              <w:t>SECOND INTERNAL TEST</w:t>
            </w:r>
          </w:p>
        </w:tc>
        <w:tc>
          <w:tcPr>
            <w:tcW w:w="922" w:type="dxa"/>
            <w:shd w:val="clear" w:color="auto" w:fill="D9D9D9" w:themeFill="background1" w:themeFillShade="D9"/>
          </w:tcPr>
          <w:p w:rsidR="00EA24BF" w:rsidRPr="005E063E"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5E063E" w:rsidRDefault="00EA24BF" w:rsidP="00E5296F">
            <w:pPr>
              <w:jc w:val="center"/>
              <w:rPr>
                <w:rFonts w:asciiTheme="majorHAnsi" w:hAnsiTheme="majorHAnsi"/>
                <w:sz w:val="24"/>
                <w:szCs w:val="24"/>
              </w:rPr>
            </w:pPr>
          </w:p>
        </w:tc>
      </w:tr>
      <w:tr w:rsidR="00EA24BF" w:rsidRPr="005E063E" w:rsidTr="00E5296F">
        <w:trPr>
          <w:trHeight w:val="742"/>
        </w:trPr>
        <w:tc>
          <w:tcPr>
            <w:tcW w:w="6818" w:type="dxa"/>
          </w:tcPr>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MODULE : 5</w:t>
            </w:r>
          </w:p>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Trends in Development of Generating Plant and Machinery –Plant Equipment for pumped Storage Schemes – Some aspects of Management and Operations – Updating and Refurbishing of Turbines</w:t>
            </w:r>
          </w:p>
        </w:tc>
        <w:tc>
          <w:tcPr>
            <w:tcW w:w="922" w:type="dxa"/>
          </w:tcPr>
          <w:p w:rsidR="00EA24BF" w:rsidRPr="005E063E" w:rsidRDefault="00EA24BF" w:rsidP="00E5296F">
            <w:pPr>
              <w:jc w:val="center"/>
              <w:rPr>
                <w:rFonts w:asciiTheme="majorHAnsi" w:hAnsiTheme="majorHAnsi"/>
                <w:sz w:val="24"/>
                <w:szCs w:val="24"/>
              </w:rPr>
            </w:pPr>
            <w:r>
              <w:rPr>
                <w:rFonts w:asciiTheme="majorHAnsi" w:hAnsiTheme="majorHAnsi"/>
                <w:sz w:val="24"/>
                <w:szCs w:val="24"/>
              </w:rPr>
              <w:t>4</w:t>
            </w:r>
          </w:p>
        </w:tc>
        <w:tc>
          <w:tcPr>
            <w:tcW w:w="1165" w:type="dxa"/>
          </w:tcPr>
          <w:p w:rsidR="00EA24BF" w:rsidRPr="005E063E" w:rsidRDefault="00EA24BF" w:rsidP="00E5296F">
            <w:pPr>
              <w:jc w:val="center"/>
              <w:rPr>
                <w:rFonts w:asciiTheme="majorHAnsi" w:hAnsiTheme="majorHAnsi"/>
                <w:sz w:val="24"/>
                <w:szCs w:val="24"/>
              </w:rPr>
            </w:pPr>
            <w:r w:rsidRPr="005E063E">
              <w:rPr>
                <w:rFonts w:asciiTheme="majorHAnsi" w:hAnsiTheme="majorHAnsi"/>
                <w:sz w:val="24"/>
                <w:szCs w:val="24"/>
              </w:rPr>
              <w:t>20</w:t>
            </w:r>
          </w:p>
        </w:tc>
      </w:tr>
      <w:tr w:rsidR="00EA24BF" w:rsidRPr="005E063E" w:rsidTr="00E5296F">
        <w:trPr>
          <w:trHeight w:val="1175"/>
        </w:trPr>
        <w:tc>
          <w:tcPr>
            <w:tcW w:w="6818" w:type="dxa"/>
          </w:tcPr>
          <w:p w:rsidR="00EA24BF" w:rsidRPr="005E063E" w:rsidRDefault="00EA24BF" w:rsidP="00E5296F">
            <w:pPr>
              <w:jc w:val="both"/>
              <w:rPr>
                <w:rFonts w:asciiTheme="majorHAnsi" w:hAnsiTheme="majorHAnsi"/>
                <w:sz w:val="24"/>
                <w:szCs w:val="24"/>
              </w:rPr>
            </w:pPr>
            <w:r w:rsidRPr="005E063E">
              <w:rPr>
                <w:rFonts w:asciiTheme="majorHAnsi" w:hAnsiTheme="majorHAnsi"/>
                <w:sz w:val="24"/>
                <w:szCs w:val="24"/>
              </w:rPr>
              <w:t>MODULE : 6</w:t>
            </w:r>
          </w:p>
          <w:p w:rsidR="00EA24BF" w:rsidRPr="005E063E" w:rsidRDefault="00EA24BF" w:rsidP="00E5296F">
            <w:pPr>
              <w:tabs>
                <w:tab w:val="left" w:pos="6450"/>
              </w:tabs>
              <w:jc w:val="both"/>
              <w:rPr>
                <w:rFonts w:asciiTheme="majorHAnsi" w:hAnsiTheme="majorHAnsi"/>
                <w:sz w:val="24"/>
                <w:szCs w:val="24"/>
              </w:rPr>
            </w:pPr>
            <w:r w:rsidRPr="005E063E">
              <w:rPr>
                <w:rFonts w:asciiTheme="majorHAnsi" w:hAnsiTheme="majorHAnsi"/>
                <w:sz w:val="24"/>
                <w:szCs w:val="24"/>
              </w:rPr>
              <w:t xml:space="preserve">Governing of Power Turbines-Functions of Turbine Governor-Condition for Governor Stability-Surge Tank Oscillation and Speed Regulative Problem of Turbine Governing in Future Problem of management – Maintenance of civil Engineering works-Maintenance of Electrical Engineering works Computer aided Hydropower System analysis -Design-Execution-Testing-Operation and control of Monitoring of Hydropower Services. </w:t>
            </w:r>
          </w:p>
        </w:tc>
        <w:tc>
          <w:tcPr>
            <w:tcW w:w="922" w:type="dxa"/>
          </w:tcPr>
          <w:p w:rsidR="00EA24BF" w:rsidRPr="005E063E" w:rsidRDefault="00EA24BF" w:rsidP="00E5296F">
            <w:pPr>
              <w:jc w:val="center"/>
              <w:rPr>
                <w:rFonts w:asciiTheme="majorHAnsi" w:hAnsiTheme="majorHAnsi"/>
                <w:sz w:val="24"/>
                <w:szCs w:val="24"/>
              </w:rPr>
            </w:pPr>
            <w:r>
              <w:rPr>
                <w:rFonts w:asciiTheme="majorHAnsi" w:hAnsiTheme="majorHAnsi"/>
                <w:sz w:val="24"/>
                <w:szCs w:val="24"/>
              </w:rPr>
              <w:t>10</w:t>
            </w:r>
          </w:p>
        </w:tc>
        <w:tc>
          <w:tcPr>
            <w:tcW w:w="1165" w:type="dxa"/>
          </w:tcPr>
          <w:p w:rsidR="00EA24BF" w:rsidRPr="005E063E" w:rsidRDefault="00EA24BF" w:rsidP="00E5296F">
            <w:pPr>
              <w:jc w:val="center"/>
              <w:rPr>
                <w:rFonts w:asciiTheme="majorHAnsi" w:hAnsiTheme="majorHAnsi"/>
                <w:sz w:val="24"/>
                <w:szCs w:val="24"/>
              </w:rPr>
            </w:pPr>
            <w:r w:rsidRPr="005E063E">
              <w:rPr>
                <w:rFonts w:asciiTheme="majorHAnsi" w:hAnsiTheme="majorHAnsi"/>
                <w:sz w:val="24"/>
                <w:szCs w:val="24"/>
              </w:rPr>
              <w:t>20</w:t>
            </w:r>
          </w:p>
        </w:tc>
      </w:tr>
    </w:tbl>
    <w:p w:rsidR="00EA24BF" w:rsidRPr="005E063E" w:rsidRDefault="00EA24BF" w:rsidP="00EA24BF">
      <w:pPr>
        <w:jc w:val="both"/>
        <w:rPr>
          <w:rFonts w:asciiTheme="majorHAnsi" w:hAnsiTheme="majorHAnsi"/>
          <w:b/>
          <w:sz w:val="24"/>
          <w:szCs w:val="24"/>
        </w:rPr>
      </w:pPr>
    </w:p>
    <w:p w:rsidR="00EA24BF" w:rsidRDefault="00EA24BF" w:rsidP="00D56FA6">
      <w:pPr>
        <w:spacing w:after="0" w:line="360" w:lineRule="auto"/>
        <w:rPr>
          <w:rFonts w:asciiTheme="majorHAnsi" w:hAnsiTheme="majorHAnsi" w:cs="Times New Roman"/>
          <w:b/>
          <w:sz w:val="24"/>
          <w:szCs w:val="24"/>
        </w:rPr>
      </w:pPr>
    </w:p>
    <w:p w:rsidR="00EA24BF" w:rsidRDefault="00EA24BF" w:rsidP="00D56FA6">
      <w:pPr>
        <w:spacing w:after="0" w:line="360" w:lineRule="auto"/>
        <w:rPr>
          <w:rFonts w:asciiTheme="majorHAnsi" w:hAnsiTheme="majorHAnsi" w:cs="Times New Roman"/>
          <w:b/>
          <w:sz w:val="24"/>
          <w:szCs w:val="24"/>
        </w:rPr>
      </w:pPr>
    </w:p>
    <w:p w:rsidR="00EA24BF" w:rsidRDefault="00EA24BF" w:rsidP="00D56FA6">
      <w:pPr>
        <w:spacing w:after="0" w:line="360" w:lineRule="auto"/>
        <w:rPr>
          <w:rFonts w:asciiTheme="majorHAnsi" w:hAnsiTheme="majorHAnsi" w:cs="Times New Roman"/>
          <w:b/>
          <w:sz w:val="24"/>
          <w:szCs w:val="24"/>
        </w:rPr>
      </w:pPr>
    </w:p>
    <w:p w:rsidR="00EA24BF" w:rsidRDefault="00EA24BF" w:rsidP="00D56FA6">
      <w:pPr>
        <w:spacing w:after="0" w:line="360" w:lineRule="auto"/>
        <w:rPr>
          <w:rFonts w:asciiTheme="majorHAnsi" w:hAnsiTheme="majorHAnsi" w:cs="Times New Roman"/>
          <w:b/>
          <w:sz w:val="24"/>
          <w:szCs w:val="24"/>
        </w:rPr>
      </w:pPr>
    </w:p>
    <w:p w:rsidR="004C1DDE" w:rsidRDefault="004C1DDE" w:rsidP="00EA24BF">
      <w:pPr>
        <w:rPr>
          <w:rFonts w:asciiTheme="majorHAnsi" w:hAnsiTheme="majorHAnsi"/>
          <w:b/>
          <w:bCs/>
          <w:sz w:val="24"/>
          <w:szCs w:val="24"/>
        </w:rPr>
      </w:pPr>
    </w:p>
    <w:p w:rsidR="00EA24BF" w:rsidRDefault="00EA24BF" w:rsidP="00EA24BF">
      <w:pPr>
        <w:rPr>
          <w:rFonts w:asciiTheme="majorHAnsi" w:hAnsiTheme="majorHAnsi"/>
          <w:b/>
          <w:bCs/>
          <w:sz w:val="24"/>
          <w:szCs w:val="24"/>
        </w:rPr>
      </w:pPr>
      <w:r>
        <w:rPr>
          <w:rFonts w:asciiTheme="majorHAnsi" w:hAnsiTheme="majorHAnsi"/>
          <w:b/>
          <w:bCs/>
          <w:sz w:val="24"/>
          <w:szCs w:val="24"/>
        </w:rPr>
        <w:lastRenderedPageBreak/>
        <w:t xml:space="preserve">Course No: </w:t>
      </w:r>
      <w:proofErr w:type="gramStart"/>
      <w:r w:rsidR="004C1DDE">
        <w:rPr>
          <w:rFonts w:asciiTheme="majorHAnsi" w:hAnsiTheme="majorHAnsi"/>
          <w:b/>
          <w:bCs/>
          <w:sz w:val="24"/>
          <w:szCs w:val="24"/>
        </w:rPr>
        <w:t>08EE6042(</w:t>
      </w:r>
      <w:proofErr w:type="gramEnd"/>
      <w:r w:rsidR="004C1DDE">
        <w:rPr>
          <w:rFonts w:asciiTheme="majorHAnsi" w:hAnsiTheme="majorHAnsi"/>
          <w:b/>
          <w:bCs/>
          <w:sz w:val="24"/>
          <w:szCs w:val="24"/>
        </w:rPr>
        <w:t xml:space="preserve">B)   </w:t>
      </w:r>
      <w:r>
        <w:rPr>
          <w:rFonts w:asciiTheme="majorHAnsi" w:hAnsiTheme="majorHAnsi"/>
          <w:b/>
          <w:bCs/>
          <w:sz w:val="24"/>
          <w:szCs w:val="24"/>
        </w:rPr>
        <w:t xml:space="preserve"> Course Title: </w:t>
      </w:r>
      <w:r w:rsidRPr="007437C7">
        <w:rPr>
          <w:rFonts w:asciiTheme="majorHAnsi" w:hAnsiTheme="majorHAnsi"/>
          <w:b/>
          <w:sz w:val="24"/>
          <w:szCs w:val="24"/>
        </w:rPr>
        <w:t>Optimization Techniques</w:t>
      </w:r>
      <w:r>
        <w:rPr>
          <w:rFonts w:asciiTheme="majorHAnsi" w:hAnsiTheme="majorHAnsi"/>
          <w:b/>
          <w:bCs/>
          <w:sz w:val="24"/>
          <w:szCs w:val="24"/>
        </w:rPr>
        <w:t xml:space="preserve">       Credits: 3-0-0:</w:t>
      </w:r>
      <w:r w:rsidRPr="000B0012">
        <w:rPr>
          <w:rFonts w:asciiTheme="majorHAnsi" w:hAnsiTheme="majorHAnsi"/>
          <w:b/>
          <w:bCs/>
          <w:sz w:val="24"/>
          <w:szCs w:val="24"/>
        </w:rPr>
        <w:t xml:space="preserve"> 3</w:t>
      </w:r>
    </w:p>
    <w:p w:rsidR="00EA24BF" w:rsidRPr="000B0012" w:rsidRDefault="00EA24BF" w:rsidP="00EA24BF">
      <w:pPr>
        <w:rPr>
          <w:rFonts w:asciiTheme="majorHAnsi" w:hAnsiTheme="majorHAnsi"/>
          <w:sz w:val="24"/>
          <w:szCs w:val="24"/>
        </w:rPr>
      </w:pP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t xml:space="preserve">       Year: </w:t>
      </w:r>
      <w:r w:rsidRPr="000B0012">
        <w:rPr>
          <w:rFonts w:asciiTheme="majorHAnsi" w:hAnsiTheme="majorHAnsi"/>
          <w:b/>
          <w:bCs/>
          <w:sz w:val="24"/>
          <w:szCs w:val="24"/>
        </w:rPr>
        <w:t>2015</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Pre-requisites: Nil</w:t>
      </w:r>
    </w:p>
    <w:p w:rsidR="00EA24BF"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Pr="00B61515" w:rsidRDefault="00EA24BF" w:rsidP="0034612E">
      <w:pPr>
        <w:pStyle w:val="ListParagraph"/>
        <w:numPr>
          <w:ilvl w:val="0"/>
          <w:numId w:val="51"/>
        </w:numPr>
        <w:jc w:val="both"/>
        <w:rPr>
          <w:rFonts w:asciiTheme="majorHAnsi" w:hAnsiTheme="majorHAnsi"/>
          <w:sz w:val="24"/>
          <w:szCs w:val="24"/>
        </w:rPr>
      </w:pPr>
      <w:r w:rsidRPr="00B61515">
        <w:rPr>
          <w:rFonts w:asciiTheme="majorHAnsi" w:hAnsiTheme="majorHAnsi"/>
          <w:sz w:val="24"/>
          <w:szCs w:val="24"/>
        </w:rPr>
        <w:t>To impart knowledge on linear programming</w:t>
      </w:r>
    </w:p>
    <w:p w:rsidR="00EA24BF" w:rsidRPr="00B61515" w:rsidRDefault="00EA24BF" w:rsidP="0034612E">
      <w:pPr>
        <w:pStyle w:val="ListParagraph"/>
        <w:numPr>
          <w:ilvl w:val="0"/>
          <w:numId w:val="51"/>
        </w:numPr>
        <w:jc w:val="both"/>
        <w:rPr>
          <w:rFonts w:asciiTheme="majorHAnsi" w:hAnsiTheme="majorHAnsi"/>
          <w:sz w:val="24"/>
          <w:szCs w:val="24"/>
        </w:rPr>
      </w:pPr>
      <w:r w:rsidRPr="00B61515">
        <w:rPr>
          <w:rFonts w:asciiTheme="majorHAnsi" w:hAnsiTheme="majorHAnsi"/>
          <w:sz w:val="24"/>
          <w:szCs w:val="24"/>
        </w:rPr>
        <w:t>To understand about parametric programming, transportation problems</w:t>
      </w:r>
    </w:p>
    <w:p w:rsidR="00EA24BF" w:rsidRPr="00B61515" w:rsidRDefault="00EA24BF" w:rsidP="0034612E">
      <w:pPr>
        <w:pStyle w:val="ListParagraph"/>
        <w:numPr>
          <w:ilvl w:val="0"/>
          <w:numId w:val="51"/>
        </w:numPr>
        <w:jc w:val="both"/>
        <w:rPr>
          <w:rFonts w:asciiTheme="majorHAnsi" w:hAnsiTheme="majorHAnsi"/>
          <w:sz w:val="24"/>
          <w:szCs w:val="24"/>
        </w:rPr>
      </w:pPr>
      <w:r w:rsidRPr="00B61515">
        <w:rPr>
          <w:rFonts w:asciiTheme="majorHAnsi" w:hAnsiTheme="majorHAnsi"/>
          <w:sz w:val="24"/>
          <w:szCs w:val="24"/>
        </w:rPr>
        <w:t>To impart knowledge on dynamic programming and integer linear programming</w:t>
      </w:r>
    </w:p>
    <w:p w:rsidR="00EA24BF" w:rsidRPr="000B0012" w:rsidRDefault="00EA24BF" w:rsidP="00EA24BF">
      <w:pPr>
        <w:spacing w:after="0"/>
        <w:ind w:left="714"/>
        <w:rPr>
          <w:rFonts w:asciiTheme="majorHAnsi" w:hAnsiTheme="majorHAnsi"/>
          <w:sz w:val="24"/>
          <w:szCs w:val="24"/>
        </w:rPr>
      </w:pPr>
    </w:p>
    <w:p w:rsidR="00EA24BF" w:rsidRDefault="00EA24BF" w:rsidP="00EA24BF">
      <w:pPr>
        <w:rPr>
          <w:rFonts w:ascii="Times New Roman" w:hAnsi="Times New Roman"/>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Pr="007437C7" w:rsidRDefault="00EA24BF" w:rsidP="00EA24BF">
      <w:pPr>
        <w:jc w:val="both"/>
        <w:rPr>
          <w:rFonts w:asciiTheme="majorHAnsi" w:hAnsiTheme="majorHAnsi"/>
          <w:sz w:val="24"/>
          <w:szCs w:val="24"/>
        </w:rPr>
      </w:pPr>
      <w:r w:rsidRPr="007437C7">
        <w:rPr>
          <w:rFonts w:asciiTheme="majorHAnsi" w:hAnsiTheme="majorHAnsi"/>
          <w:sz w:val="24"/>
          <w:szCs w:val="24"/>
        </w:rPr>
        <w:t xml:space="preserve">Linear Programming: Systems of linear equations and inequalities, Theory of simplex method, Big M method, Two Phase method, Dual simple method, Sensitivity analysis, </w:t>
      </w:r>
      <w:proofErr w:type="spellStart"/>
      <w:r w:rsidRPr="007437C7">
        <w:rPr>
          <w:rFonts w:asciiTheme="majorHAnsi" w:hAnsiTheme="majorHAnsi"/>
          <w:sz w:val="24"/>
          <w:szCs w:val="24"/>
        </w:rPr>
        <w:t>Integrality</w:t>
      </w:r>
      <w:proofErr w:type="spellEnd"/>
      <w:r w:rsidRPr="007437C7">
        <w:rPr>
          <w:rFonts w:asciiTheme="majorHAnsi" w:hAnsiTheme="majorHAnsi"/>
          <w:sz w:val="24"/>
          <w:szCs w:val="24"/>
        </w:rPr>
        <w:t xml:space="preserve"> property, Development of the Hungarian method, Routing problems, </w:t>
      </w:r>
      <w:proofErr w:type="spellStart"/>
      <w:r w:rsidRPr="007437C7">
        <w:rPr>
          <w:rFonts w:asciiTheme="majorHAnsi" w:hAnsiTheme="majorHAnsi"/>
          <w:sz w:val="24"/>
          <w:szCs w:val="24"/>
        </w:rPr>
        <w:t>Non linear</w:t>
      </w:r>
      <w:proofErr w:type="spellEnd"/>
      <w:r w:rsidRPr="007437C7">
        <w:rPr>
          <w:rFonts w:asciiTheme="majorHAnsi" w:hAnsiTheme="majorHAnsi"/>
          <w:sz w:val="24"/>
          <w:szCs w:val="24"/>
        </w:rPr>
        <w:t xml:space="preserve"> Programming: Quadratic </w:t>
      </w:r>
      <w:proofErr w:type="spellStart"/>
      <w:r w:rsidRPr="007437C7">
        <w:rPr>
          <w:rFonts w:asciiTheme="majorHAnsi" w:hAnsiTheme="majorHAnsi"/>
          <w:sz w:val="24"/>
          <w:szCs w:val="24"/>
        </w:rPr>
        <w:t>Programming,Frank</w:t>
      </w:r>
      <w:proofErr w:type="spellEnd"/>
      <w:r w:rsidRPr="007437C7">
        <w:rPr>
          <w:rFonts w:asciiTheme="majorHAnsi" w:hAnsiTheme="majorHAnsi"/>
          <w:sz w:val="24"/>
          <w:szCs w:val="24"/>
        </w:rPr>
        <w:t xml:space="preserve">&amp; Wolfe’s method, Kelley’s cutting plane method, Rosen’s gradient projection method, Reeve’s method, Penalty and Barrier methods, Nature of Dynamic programming problem, </w:t>
      </w:r>
      <w:proofErr w:type="spellStart"/>
      <w:r w:rsidRPr="007437C7">
        <w:rPr>
          <w:rFonts w:asciiTheme="majorHAnsi" w:hAnsiTheme="majorHAnsi"/>
          <w:sz w:val="24"/>
          <w:szCs w:val="24"/>
        </w:rPr>
        <w:t>Gomory’s</w:t>
      </w:r>
      <w:proofErr w:type="spellEnd"/>
      <w:r w:rsidRPr="007437C7">
        <w:rPr>
          <w:rFonts w:asciiTheme="majorHAnsi" w:hAnsiTheme="majorHAnsi"/>
          <w:sz w:val="24"/>
          <w:szCs w:val="24"/>
        </w:rPr>
        <w:t xml:space="preserve"> cutting plane method, Knapsack problem  </w:t>
      </w:r>
    </w:p>
    <w:p w:rsidR="00EA24BF" w:rsidRPr="007437C7" w:rsidRDefault="00EA24BF" w:rsidP="00EA24BF">
      <w:pPr>
        <w:rPr>
          <w:rFonts w:asciiTheme="majorHAnsi" w:hAnsiTheme="majorHAnsi"/>
          <w:b/>
          <w:bCs/>
          <w:sz w:val="24"/>
          <w:szCs w:val="24"/>
        </w:rPr>
      </w:pPr>
      <w:r w:rsidRPr="007437C7">
        <w:rPr>
          <w:rFonts w:asciiTheme="majorHAnsi" w:hAnsiTheme="majorHAnsi"/>
          <w:b/>
          <w:bCs/>
          <w:sz w:val="24"/>
          <w:szCs w:val="24"/>
        </w:rPr>
        <w:t xml:space="preserve">Course Outcome:  </w:t>
      </w:r>
    </w:p>
    <w:p w:rsidR="00EA24BF" w:rsidRPr="007437C7" w:rsidRDefault="00EA24BF" w:rsidP="00EA24BF">
      <w:pPr>
        <w:rPr>
          <w:rFonts w:asciiTheme="majorHAnsi" w:hAnsiTheme="majorHAnsi"/>
          <w:bCs/>
          <w:sz w:val="24"/>
          <w:szCs w:val="24"/>
        </w:rPr>
      </w:pPr>
      <w:r w:rsidRPr="007437C7">
        <w:rPr>
          <w:rFonts w:asciiTheme="majorHAnsi" w:hAnsiTheme="majorHAnsi"/>
          <w:bCs/>
          <w:sz w:val="24"/>
          <w:szCs w:val="24"/>
        </w:rPr>
        <w:t>Students are capable to understand different optimization techniques in engineering design</w:t>
      </w:r>
    </w:p>
    <w:p w:rsidR="00EA24BF" w:rsidRPr="007437C7" w:rsidRDefault="00EA24BF" w:rsidP="00EA24BF">
      <w:pPr>
        <w:jc w:val="both"/>
        <w:rPr>
          <w:rFonts w:asciiTheme="majorHAnsi" w:hAnsiTheme="majorHAnsi"/>
          <w:b/>
          <w:bCs/>
          <w:sz w:val="24"/>
          <w:szCs w:val="24"/>
        </w:rPr>
      </w:pPr>
      <w:r w:rsidRPr="007437C7">
        <w:rPr>
          <w:rFonts w:asciiTheme="majorHAnsi" w:hAnsiTheme="majorHAnsi"/>
          <w:b/>
          <w:bCs/>
          <w:sz w:val="24"/>
          <w:szCs w:val="24"/>
        </w:rPr>
        <w:t>Text Books:</w:t>
      </w:r>
    </w:p>
    <w:p w:rsidR="00EA24BF" w:rsidRPr="007437C7" w:rsidRDefault="00EA24BF" w:rsidP="0034612E">
      <w:pPr>
        <w:numPr>
          <w:ilvl w:val="0"/>
          <w:numId w:val="37"/>
        </w:numPr>
        <w:spacing w:after="0" w:line="360" w:lineRule="auto"/>
        <w:jc w:val="both"/>
        <w:rPr>
          <w:rFonts w:asciiTheme="majorHAnsi" w:hAnsiTheme="majorHAnsi"/>
          <w:sz w:val="24"/>
          <w:szCs w:val="24"/>
        </w:rPr>
      </w:pPr>
      <w:proofErr w:type="spellStart"/>
      <w:r w:rsidRPr="007437C7">
        <w:rPr>
          <w:rFonts w:asciiTheme="majorHAnsi" w:hAnsiTheme="majorHAnsi"/>
          <w:sz w:val="24"/>
          <w:szCs w:val="24"/>
        </w:rPr>
        <w:t>Taha</w:t>
      </w:r>
      <w:proofErr w:type="spellEnd"/>
      <w:r w:rsidRPr="007437C7">
        <w:rPr>
          <w:rFonts w:asciiTheme="majorHAnsi" w:hAnsiTheme="majorHAnsi"/>
          <w:sz w:val="24"/>
          <w:szCs w:val="24"/>
        </w:rPr>
        <w:t>. H. A., Operations Research, An Introduction, Sixth edition PHI.</w:t>
      </w:r>
    </w:p>
    <w:p w:rsidR="00EA24BF" w:rsidRPr="007437C7" w:rsidRDefault="00EA24BF" w:rsidP="0034612E">
      <w:pPr>
        <w:numPr>
          <w:ilvl w:val="0"/>
          <w:numId w:val="37"/>
        </w:numPr>
        <w:spacing w:after="0" w:line="360" w:lineRule="auto"/>
        <w:jc w:val="both"/>
        <w:rPr>
          <w:rFonts w:asciiTheme="majorHAnsi" w:hAnsiTheme="majorHAnsi"/>
          <w:sz w:val="24"/>
          <w:szCs w:val="24"/>
        </w:rPr>
      </w:pPr>
      <w:r w:rsidRPr="007437C7">
        <w:rPr>
          <w:rFonts w:asciiTheme="majorHAnsi" w:hAnsiTheme="majorHAnsi"/>
          <w:sz w:val="24"/>
          <w:szCs w:val="24"/>
        </w:rPr>
        <w:t>Simmons D. M, Nonlinear Programming for Operations Research, PHI.</w:t>
      </w:r>
    </w:p>
    <w:p w:rsidR="00EA24BF" w:rsidRPr="007437C7" w:rsidRDefault="00EA24BF" w:rsidP="0034612E">
      <w:pPr>
        <w:numPr>
          <w:ilvl w:val="0"/>
          <w:numId w:val="37"/>
        </w:numPr>
        <w:spacing w:after="0" w:line="360" w:lineRule="auto"/>
        <w:jc w:val="both"/>
        <w:rPr>
          <w:rFonts w:asciiTheme="majorHAnsi" w:hAnsiTheme="majorHAnsi"/>
          <w:sz w:val="24"/>
          <w:szCs w:val="24"/>
        </w:rPr>
      </w:pPr>
      <w:r w:rsidRPr="007437C7">
        <w:rPr>
          <w:rFonts w:asciiTheme="majorHAnsi" w:hAnsiTheme="majorHAnsi"/>
          <w:sz w:val="24"/>
          <w:szCs w:val="24"/>
        </w:rPr>
        <w:t xml:space="preserve">M.S. </w:t>
      </w:r>
      <w:proofErr w:type="spellStart"/>
      <w:r w:rsidRPr="007437C7">
        <w:rPr>
          <w:rFonts w:asciiTheme="majorHAnsi" w:hAnsiTheme="majorHAnsi"/>
          <w:sz w:val="24"/>
          <w:szCs w:val="24"/>
        </w:rPr>
        <w:t>Bazaraa</w:t>
      </w:r>
      <w:proofErr w:type="spellEnd"/>
      <w:r w:rsidRPr="007437C7">
        <w:rPr>
          <w:rFonts w:asciiTheme="majorHAnsi" w:hAnsiTheme="majorHAnsi"/>
          <w:sz w:val="24"/>
          <w:szCs w:val="24"/>
        </w:rPr>
        <w:t xml:space="preserve">. H.D. </w:t>
      </w:r>
      <w:proofErr w:type="spellStart"/>
      <w:r w:rsidRPr="007437C7">
        <w:rPr>
          <w:rFonts w:asciiTheme="majorHAnsi" w:hAnsiTheme="majorHAnsi"/>
          <w:sz w:val="24"/>
          <w:szCs w:val="24"/>
        </w:rPr>
        <w:t>Sherali</w:t>
      </w:r>
      <w:proofErr w:type="spellEnd"/>
      <w:r w:rsidRPr="007437C7">
        <w:rPr>
          <w:rFonts w:asciiTheme="majorHAnsi" w:hAnsiTheme="majorHAnsi"/>
          <w:sz w:val="24"/>
          <w:szCs w:val="24"/>
        </w:rPr>
        <w:t xml:space="preserve">, C. M. </w:t>
      </w:r>
      <w:proofErr w:type="spellStart"/>
      <w:r w:rsidRPr="007437C7">
        <w:rPr>
          <w:rFonts w:asciiTheme="majorHAnsi" w:hAnsiTheme="majorHAnsi"/>
          <w:sz w:val="24"/>
          <w:szCs w:val="24"/>
        </w:rPr>
        <w:t>Shetty</w:t>
      </w:r>
      <w:proofErr w:type="spellEnd"/>
      <w:r w:rsidRPr="007437C7">
        <w:rPr>
          <w:rFonts w:asciiTheme="majorHAnsi" w:hAnsiTheme="majorHAnsi"/>
          <w:sz w:val="24"/>
          <w:szCs w:val="24"/>
        </w:rPr>
        <w:t>, Nonlinear programming theory and Algorithm, John Wiley, II edition, 1993.</w:t>
      </w:r>
    </w:p>
    <w:p w:rsidR="00EA24BF" w:rsidRDefault="00EA24BF" w:rsidP="00EA24BF">
      <w:pPr>
        <w:jc w:val="both"/>
        <w:rPr>
          <w:rFonts w:asciiTheme="majorHAnsi" w:hAnsiTheme="majorHAnsi"/>
          <w:b/>
          <w:bCs/>
          <w:sz w:val="24"/>
          <w:szCs w:val="24"/>
        </w:rPr>
      </w:pPr>
    </w:p>
    <w:p w:rsidR="00EA24BF" w:rsidRPr="007437C7" w:rsidRDefault="00EA24BF" w:rsidP="00EA24BF">
      <w:pPr>
        <w:jc w:val="both"/>
        <w:rPr>
          <w:rFonts w:asciiTheme="majorHAnsi" w:hAnsiTheme="majorHAnsi"/>
          <w:sz w:val="24"/>
          <w:szCs w:val="24"/>
        </w:rPr>
      </w:pPr>
      <w:r w:rsidRPr="007437C7">
        <w:rPr>
          <w:rFonts w:asciiTheme="majorHAnsi" w:hAnsiTheme="majorHAnsi"/>
          <w:b/>
          <w:bCs/>
          <w:sz w:val="24"/>
          <w:szCs w:val="24"/>
        </w:rPr>
        <w:t>References</w:t>
      </w:r>
      <w:r w:rsidRPr="007437C7">
        <w:rPr>
          <w:rFonts w:asciiTheme="majorHAnsi" w:hAnsiTheme="majorHAnsi"/>
          <w:sz w:val="24"/>
          <w:szCs w:val="24"/>
        </w:rPr>
        <w:t xml:space="preserve">:  </w:t>
      </w:r>
      <w:r w:rsidRPr="007437C7">
        <w:rPr>
          <w:rFonts w:asciiTheme="majorHAnsi" w:hAnsiTheme="majorHAnsi"/>
          <w:sz w:val="24"/>
          <w:szCs w:val="24"/>
        </w:rPr>
        <w:tab/>
      </w:r>
    </w:p>
    <w:p w:rsidR="00EA24BF" w:rsidRPr="007437C7" w:rsidRDefault="00EA24BF" w:rsidP="0034612E">
      <w:pPr>
        <w:numPr>
          <w:ilvl w:val="0"/>
          <w:numId w:val="38"/>
        </w:numPr>
        <w:spacing w:after="0" w:line="360" w:lineRule="auto"/>
        <w:jc w:val="both"/>
        <w:rPr>
          <w:rFonts w:asciiTheme="majorHAnsi" w:hAnsiTheme="majorHAnsi"/>
          <w:sz w:val="24"/>
          <w:szCs w:val="24"/>
        </w:rPr>
      </w:pPr>
      <w:r w:rsidRPr="007437C7">
        <w:rPr>
          <w:rFonts w:asciiTheme="majorHAnsi" w:hAnsiTheme="majorHAnsi"/>
          <w:sz w:val="24"/>
          <w:szCs w:val="24"/>
        </w:rPr>
        <w:t>Deb: Optimization for Engineering Design – Algorithms and Examples, PHI, Eastern Economy Edition, 2012</w:t>
      </w:r>
    </w:p>
    <w:p w:rsidR="00EA24BF" w:rsidRPr="007437C7" w:rsidRDefault="00EA24BF" w:rsidP="0034612E">
      <w:pPr>
        <w:numPr>
          <w:ilvl w:val="0"/>
          <w:numId w:val="38"/>
        </w:numPr>
        <w:spacing w:after="0" w:line="360" w:lineRule="auto"/>
        <w:jc w:val="both"/>
        <w:rPr>
          <w:rFonts w:asciiTheme="majorHAnsi" w:hAnsiTheme="majorHAnsi"/>
          <w:sz w:val="24"/>
          <w:szCs w:val="24"/>
        </w:rPr>
      </w:pPr>
      <w:r w:rsidRPr="007437C7">
        <w:rPr>
          <w:rFonts w:asciiTheme="majorHAnsi" w:hAnsiTheme="majorHAnsi"/>
          <w:sz w:val="24"/>
          <w:szCs w:val="24"/>
        </w:rPr>
        <w:t>Hadley G, Linear Programming, Addison Wesley.</w:t>
      </w:r>
    </w:p>
    <w:p w:rsidR="00EA24BF" w:rsidRPr="007437C7" w:rsidRDefault="00EA24BF" w:rsidP="0034612E">
      <w:pPr>
        <w:numPr>
          <w:ilvl w:val="0"/>
          <w:numId w:val="38"/>
        </w:numPr>
        <w:spacing w:after="0" w:line="360" w:lineRule="auto"/>
        <w:jc w:val="both"/>
        <w:rPr>
          <w:rFonts w:asciiTheme="majorHAnsi" w:hAnsiTheme="majorHAnsi"/>
          <w:sz w:val="24"/>
          <w:szCs w:val="24"/>
        </w:rPr>
      </w:pPr>
      <w:r w:rsidRPr="007437C7">
        <w:rPr>
          <w:rFonts w:asciiTheme="majorHAnsi" w:hAnsiTheme="majorHAnsi"/>
          <w:sz w:val="24"/>
          <w:szCs w:val="24"/>
        </w:rPr>
        <w:t>Hillier F.S &amp; Lieberman G.J., Introduction to Operations Research, McGraw Hill.</w:t>
      </w: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r>
        <w:rPr>
          <w:rFonts w:asciiTheme="majorHAnsi" w:hAnsiTheme="majorHAnsi"/>
          <w:b/>
          <w:sz w:val="24"/>
          <w:szCs w:val="24"/>
        </w:rPr>
        <w:lastRenderedPageBreak/>
        <w:t>COURSE PLAN</w:t>
      </w:r>
    </w:p>
    <w:p w:rsidR="00EA24BF" w:rsidRDefault="00EA24BF" w:rsidP="00EA24BF">
      <w:pPr>
        <w:jc w:val="center"/>
        <w:rPr>
          <w:rFonts w:asciiTheme="majorHAnsi" w:hAnsiTheme="majorHAnsi"/>
          <w:b/>
          <w:sz w:val="24"/>
          <w:szCs w:val="24"/>
        </w:rPr>
      </w:pPr>
    </w:p>
    <w:tbl>
      <w:tblPr>
        <w:tblStyle w:val="TableGrid"/>
        <w:tblpPr w:leftFromText="180" w:rightFromText="180" w:vertAnchor="page" w:horzAnchor="margin" w:tblpY="1771"/>
        <w:tblW w:w="0" w:type="auto"/>
        <w:tblLook w:val="04A0" w:firstRow="1" w:lastRow="0" w:firstColumn="1" w:lastColumn="0" w:noHBand="0" w:noVBand="1"/>
      </w:tblPr>
      <w:tblGrid>
        <w:gridCol w:w="6818"/>
        <w:gridCol w:w="922"/>
        <w:gridCol w:w="1165"/>
      </w:tblGrid>
      <w:tr w:rsidR="00EA24BF" w:rsidTr="00E5296F">
        <w:trPr>
          <w:trHeight w:val="134"/>
        </w:trPr>
        <w:tc>
          <w:tcPr>
            <w:tcW w:w="8905" w:type="dxa"/>
            <w:gridSpan w:val="3"/>
            <w:shd w:val="clear" w:color="auto" w:fill="D9D9D9" w:themeFill="background1" w:themeFillShade="D9"/>
          </w:tcPr>
          <w:p w:rsidR="00EA24BF" w:rsidRDefault="00EA24BF" w:rsidP="00E5296F">
            <w:pPr>
              <w:rPr>
                <w:b/>
              </w:rPr>
            </w:pPr>
            <w:r w:rsidRPr="001B2BCC">
              <w:rPr>
                <w:b/>
              </w:rPr>
              <w:t>COURSE NO:</w:t>
            </w:r>
            <w:r>
              <w:rPr>
                <w:b/>
              </w:rPr>
              <w:t xml:space="preserve"> </w:t>
            </w:r>
            <w:r w:rsidR="00D10366">
              <w:rPr>
                <w:rFonts w:asciiTheme="majorHAnsi" w:hAnsiTheme="majorHAnsi"/>
                <w:b/>
                <w:bCs/>
                <w:sz w:val="24"/>
                <w:szCs w:val="24"/>
              </w:rPr>
              <w:t xml:space="preserve">08EE6042(B)      </w:t>
            </w:r>
            <w:r>
              <w:rPr>
                <w:b/>
              </w:rPr>
              <w:t xml:space="preserve">    COURSE TITLE</w:t>
            </w:r>
            <w:r w:rsidRPr="001B2BCC">
              <w:rPr>
                <w:b/>
              </w:rPr>
              <w:t>:</w:t>
            </w:r>
            <w:r>
              <w:rPr>
                <w:b/>
              </w:rPr>
              <w:t xml:space="preserve"> Optimization Techniques</w:t>
            </w:r>
            <w:r w:rsidRPr="001B2BCC">
              <w:rPr>
                <w:b/>
              </w:rPr>
              <w:t xml:space="preserve">   (L-T-P :3-</w:t>
            </w:r>
            <w:r>
              <w:rPr>
                <w:b/>
              </w:rPr>
              <w:t>0</w:t>
            </w:r>
            <w:r w:rsidRPr="001B2BCC">
              <w:rPr>
                <w:b/>
              </w:rPr>
              <w:t xml:space="preserve">-0) </w:t>
            </w:r>
          </w:p>
          <w:p w:rsidR="00EA24BF" w:rsidRPr="001B2BCC" w:rsidRDefault="00EA24BF" w:rsidP="00E5296F">
            <w:pPr>
              <w:rPr>
                <w:b/>
              </w:rPr>
            </w:pPr>
            <w:r>
              <w:rPr>
                <w:b/>
              </w:rPr>
              <w:t xml:space="preserve">                                                                                                                                                 CREDITS:3</w:t>
            </w:r>
          </w:p>
          <w:p w:rsidR="00EA24BF" w:rsidRDefault="00EA24BF" w:rsidP="00E5296F"/>
        </w:tc>
      </w:tr>
      <w:tr w:rsidR="00EA24BF" w:rsidRPr="001B2BCC" w:rsidTr="00E5296F">
        <w:trPr>
          <w:trHeight w:val="134"/>
        </w:trPr>
        <w:tc>
          <w:tcPr>
            <w:tcW w:w="6818" w:type="dxa"/>
            <w:shd w:val="clear" w:color="auto" w:fill="D9D9D9" w:themeFill="background1" w:themeFillShade="D9"/>
          </w:tcPr>
          <w:p w:rsidR="00EA24BF" w:rsidRPr="001B2BCC" w:rsidRDefault="00EA24BF" w:rsidP="00E5296F">
            <w:pPr>
              <w:jc w:val="center"/>
              <w:rPr>
                <w:b/>
              </w:rPr>
            </w:pPr>
            <w:r w:rsidRPr="001B2BCC">
              <w:rPr>
                <w:b/>
              </w:rPr>
              <w:t>MODULES</w:t>
            </w:r>
          </w:p>
        </w:tc>
        <w:tc>
          <w:tcPr>
            <w:tcW w:w="922" w:type="dxa"/>
            <w:shd w:val="clear" w:color="auto" w:fill="D9D9D9" w:themeFill="background1" w:themeFillShade="D9"/>
          </w:tcPr>
          <w:p w:rsidR="00EA24BF" w:rsidRPr="001B2BCC" w:rsidRDefault="00EA24BF" w:rsidP="00E5296F">
            <w:pPr>
              <w:jc w:val="center"/>
              <w:rPr>
                <w:b/>
              </w:rPr>
            </w:pPr>
            <w:r>
              <w:rPr>
                <w:b/>
              </w:rPr>
              <w:t>Contact</w:t>
            </w:r>
          </w:p>
          <w:p w:rsidR="00EA24BF" w:rsidRPr="001B2BCC" w:rsidRDefault="00EA24BF" w:rsidP="00E5296F">
            <w:pPr>
              <w:rPr>
                <w:b/>
              </w:rPr>
            </w:pPr>
            <w:r>
              <w:rPr>
                <w:b/>
              </w:rPr>
              <w:t>hours</w:t>
            </w:r>
          </w:p>
        </w:tc>
        <w:tc>
          <w:tcPr>
            <w:tcW w:w="1165" w:type="dxa"/>
            <w:shd w:val="clear" w:color="auto" w:fill="D9D9D9" w:themeFill="background1" w:themeFillShade="D9"/>
          </w:tcPr>
          <w:p w:rsidR="00EA24BF" w:rsidRPr="001B2BCC" w:rsidRDefault="00EA24BF" w:rsidP="00E5296F">
            <w:pPr>
              <w:jc w:val="center"/>
              <w:rPr>
                <w:b/>
              </w:rPr>
            </w:pPr>
            <w:proofErr w:type="spellStart"/>
            <w:r w:rsidRPr="001B2BCC">
              <w:rPr>
                <w:b/>
              </w:rPr>
              <w:t>Sem.Exam</w:t>
            </w:r>
            <w:proofErr w:type="spellEnd"/>
          </w:p>
          <w:p w:rsidR="00EA24BF" w:rsidRPr="001B2BCC" w:rsidRDefault="00EA24BF" w:rsidP="00E5296F">
            <w:pPr>
              <w:jc w:val="center"/>
              <w:rPr>
                <w:b/>
              </w:rPr>
            </w:pPr>
            <w:r w:rsidRPr="001B2BCC">
              <w:rPr>
                <w:b/>
              </w:rPr>
              <w:t>Marks;%</w:t>
            </w:r>
          </w:p>
        </w:tc>
      </w:tr>
      <w:tr w:rsidR="00EA24BF" w:rsidTr="00E5296F">
        <w:trPr>
          <w:trHeight w:val="756"/>
        </w:trPr>
        <w:tc>
          <w:tcPr>
            <w:tcW w:w="6818" w:type="dxa"/>
          </w:tcPr>
          <w:p w:rsidR="00EA24BF" w:rsidRDefault="00EA24BF" w:rsidP="00E5296F">
            <w:r>
              <w:t>MODULE : 1</w:t>
            </w:r>
          </w:p>
          <w:p w:rsidR="00EA24BF" w:rsidRPr="00983EC3" w:rsidRDefault="00EA24BF" w:rsidP="00E5296F">
            <w:r w:rsidRPr="00705BE2">
              <w:rPr>
                <w:rFonts w:asciiTheme="majorHAnsi" w:hAnsiTheme="majorHAnsi"/>
                <w:sz w:val="24"/>
                <w:szCs w:val="24"/>
              </w:rPr>
              <w:t>Linear Programming: Systems of linear equations and inequalities – Convex sets – Convex functions – Formulation of linear programming problems</w:t>
            </w:r>
          </w:p>
        </w:tc>
        <w:tc>
          <w:tcPr>
            <w:tcW w:w="922" w:type="dxa"/>
          </w:tcPr>
          <w:p w:rsidR="00EA24BF" w:rsidRDefault="00EA24BF" w:rsidP="00E5296F">
            <w:pPr>
              <w:jc w:val="center"/>
            </w:pPr>
            <w:r>
              <w:t>6</w:t>
            </w:r>
          </w:p>
        </w:tc>
        <w:tc>
          <w:tcPr>
            <w:tcW w:w="1165" w:type="dxa"/>
          </w:tcPr>
          <w:p w:rsidR="00EA24BF" w:rsidRDefault="00EA24BF" w:rsidP="00E5296F">
            <w:pPr>
              <w:jc w:val="center"/>
            </w:pPr>
            <w:r>
              <w:t>15</w:t>
            </w:r>
          </w:p>
        </w:tc>
      </w:tr>
      <w:tr w:rsidR="00EA24BF" w:rsidTr="00E5296F">
        <w:trPr>
          <w:trHeight w:val="742"/>
        </w:trPr>
        <w:tc>
          <w:tcPr>
            <w:tcW w:w="6818" w:type="dxa"/>
          </w:tcPr>
          <w:p w:rsidR="00EA24BF" w:rsidRDefault="00EA24BF" w:rsidP="00E5296F">
            <w:r>
              <w:t>MODULE : 2</w:t>
            </w:r>
          </w:p>
          <w:p w:rsidR="00EA24BF" w:rsidRPr="00705BE2" w:rsidRDefault="00EA24BF" w:rsidP="00E5296F">
            <w:pPr>
              <w:jc w:val="both"/>
              <w:rPr>
                <w:rFonts w:asciiTheme="majorHAnsi" w:hAnsiTheme="majorHAnsi"/>
                <w:sz w:val="24"/>
                <w:szCs w:val="24"/>
              </w:rPr>
            </w:pPr>
            <w:r w:rsidRPr="00705BE2">
              <w:rPr>
                <w:rFonts w:asciiTheme="majorHAnsi" w:hAnsiTheme="majorHAnsi"/>
                <w:sz w:val="24"/>
                <w:szCs w:val="24"/>
              </w:rPr>
              <w:t>Theory of simplex method – Simplex algorithm – Big M method – Two Phase method – Duality in linear programming – Dual simple method.</w:t>
            </w:r>
          </w:p>
          <w:p w:rsidR="00EA24BF" w:rsidRPr="00983EC3" w:rsidRDefault="00EA24BF" w:rsidP="00E5296F">
            <w:pPr>
              <w:tabs>
                <w:tab w:val="left" w:pos="6450"/>
              </w:tabs>
              <w:jc w:val="both"/>
              <w:rPr>
                <w:rFonts w:ascii="Times New Roman" w:hAnsi="Times New Roman"/>
                <w:sz w:val="24"/>
                <w:szCs w:val="24"/>
              </w:rPr>
            </w:pPr>
          </w:p>
        </w:tc>
        <w:tc>
          <w:tcPr>
            <w:tcW w:w="922" w:type="dxa"/>
          </w:tcPr>
          <w:p w:rsidR="00EA24BF" w:rsidRDefault="00EA24BF" w:rsidP="00E5296F">
            <w:pPr>
              <w:jc w:val="center"/>
            </w:pPr>
            <w:r>
              <w:t>6</w:t>
            </w:r>
          </w:p>
        </w:tc>
        <w:tc>
          <w:tcPr>
            <w:tcW w:w="1165" w:type="dxa"/>
          </w:tcPr>
          <w:p w:rsidR="00EA24BF" w:rsidRDefault="00EA24BF" w:rsidP="00E5296F">
            <w:pPr>
              <w:jc w:val="center"/>
            </w:pPr>
            <w:r>
              <w:t>15</w:t>
            </w:r>
          </w:p>
        </w:tc>
      </w:tr>
      <w:tr w:rsidR="00EA24BF" w:rsidTr="00E5296F">
        <w:trPr>
          <w:trHeight w:val="252"/>
        </w:trPr>
        <w:tc>
          <w:tcPr>
            <w:tcW w:w="6818" w:type="dxa"/>
            <w:shd w:val="clear" w:color="auto" w:fill="D9D9D9" w:themeFill="background1" w:themeFillShade="D9"/>
          </w:tcPr>
          <w:p w:rsidR="00EA24BF" w:rsidRPr="001B2BCC" w:rsidRDefault="00EA24BF" w:rsidP="00E5296F">
            <w:pPr>
              <w:jc w:val="center"/>
              <w:rPr>
                <w:b/>
              </w:rPr>
            </w:pPr>
            <w:r w:rsidRPr="001B2BCC">
              <w:rPr>
                <w:b/>
              </w:rPr>
              <w:t>FIRST INTERNAL TEST</w:t>
            </w:r>
          </w:p>
        </w:tc>
        <w:tc>
          <w:tcPr>
            <w:tcW w:w="922" w:type="dxa"/>
            <w:shd w:val="clear" w:color="auto" w:fill="D9D9D9" w:themeFill="background1" w:themeFillShade="D9"/>
          </w:tcPr>
          <w:p w:rsidR="00EA24BF" w:rsidRDefault="00EA24BF" w:rsidP="00E5296F">
            <w:pPr>
              <w:jc w:val="center"/>
            </w:pPr>
          </w:p>
        </w:tc>
        <w:tc>
          <w:tcPr>
            <w:tcW w:w="1165" w:type="dxa"/>
            <w:shd w:val="clear" w:color="auto" w:fill="D9D9D9" w:themeFill="background1" w:themeFillShade="D9"/>
          </w:tcPr>
          <w:p w:rsidR="00EA24BF" w:rsidRDefault="00EA24BF" w:rsidP="00E5296F">
            <w:pPr>
              <w:jc w:val="center"/>
            </w:pPr>
          </w:p>
        </w:tc>
      </w:tr>
      <w:tr w:rsidR="00EA24BF" w:rsidTr="00E5296F">
        <w:trPr>
          <w:trHeight w:val="742"/>
        </w:trPr>
        <w:tc>
          <w:tcPr>
            <w:tcW w:w="6818" w:type="dxa"/>
          </w:tcPr>
          <w:p w:rsidR="00EA24BF" w:rsidRDefault="00EA24BF" w:rsidP="00E5296F">
            <w:r>
              <w:t>MODULE : 3</w:t>
            </w:r>
          </w:p>
          <w:p w:rsidR="00EA24BF" w:rsidRPr="00705BE2" w:rsidRDefault="00EA24BF" w:rsidP="00E5296F">
            <w:pPr>
              <w:jc w:val="both"/>
              <w:rPr>
                <w:rFonts w:asciiTheme="majorHAnsi" w:hAnsiTheme="majorHAnsi"/>
                <w:sz w:val="24"/>
                <w:szCs w:val="24"/>
              </w:rPr>
            </w:pPr>
            <w:r w:rsidRPr="00705BE2">
              <w:rPr>
                <w:rFonts w:asciiTheme="majorHAnsi" w:hAnsiTheme="majorHAnsi"/>
                <w:sz w:val="24"/>
                <w:szCs w:val="24"/>
              </w:rPr>
              <w:t xml:space="preserve">Sensitivity analysis – Parametric programming – Bounded variable problems – Transportation problems – Development of the method – </w:t>
            </w:r>
            <w:proofErr w:type="spellStart"/>
            <w:r w:rsidRPr="00705BE2">
              <w:rPr>
                <w:rFonts w:asciiTheme="majorHAnsi" w:hAnsiTheme="majorHAnsi"/>
                <w:sz w:val="24"/>
                <w:szCs w:val="24"/>
              </w:rPr>
              <w:t>Integrality</w:t>
            </w:r>
            <w:proofErr w:type="spellEnd"/>
            <w:r w:rsidRPr="00705BE2">
              <w:rPr>
                <w:rFonts w:asciiTheme="majorHAnsi" w:hAnsiTheme="majorHAnsi"/>
                <w:sz w:val="24"/>
                <w:szCs w:val="24"/>
              </w:rPr>
              <w:t xml:space="preserve"> property – Degeneracy – Unbalanced problems – Assignment problems – Development of the Hungarian method – Routing problems. </w:t>
            </w:r>
          </w:p>
          <w:p w:rsidR="00EA24BF" w:rsidRDefault="00EA24BF" w:rsidP="00E5296F"/>
        </w:tc>
        <w:tc>
          <w:tcPr>
            <w:tcW w:w="922" w:type="dxa"/>
          </w:tcPr>
          <w:p w:rsidR="00EA24BF" w:rsidRDefault="00EA24BF" w:rsidP="00E5296F">
            <w:pPr>
              <w:jc w:val="center"/>
            </w:pPr>
            <w:r>
              <w:t>7</w:t>
            </w:r>
          </w:p>
        </w:tc>
        <w:tc>
          <w:tcPr>
            <w:tcW w:w="1165" w:type="dxa"/>
          </w:tcPr>
          <w:p w:rsidR="00EA24BF" w:rsidRDefault="00EA24BF" w:rsidP="00E5296F">
            <w:pPr>
              <w:jc w:val="center"/>
            </w:pPr>
            <w:r>
              <w:t>15</w:t>
            </w:r>
          </w:p>
        </w:tc>
      </w:tr>
      <w:tr w:rsidR="00EA24BF" w:rsidTr="00E5296F">
        <w:trPr>
          <w:trHeight w:val="742"/>
        </w:trPr>
        <w:tc>
          <w:tcPr>
            <w:tcW w:w="6818" w:type="dxa"/>
          </w:tcPr>
          <w:p w:rsidR="00EA24BF" w:rsidRDefault="00EA24BF" w:rsidP="00E5296F">
            <w:r>
              <w:t>MODULE : 4</w:t>
            </w:r>
          </w:p>
          <w:p w:rsidR="00EA24BF" w:rsidRPr="00705BE2" w:rsidRDefault="00EA24BF" w:rsidP="00E5296F">
            <w:pPr>
              <w:jc w:val="both"/>
              <w:rPr>
                <w:rFonts w:asciiTheme="majorHAnsi" w:hAnsiTheme="majorHAnsi"/>
                <w:sz w:val="24"/>
                <w:szCs w:val="24"/>
              </w:rPr>
            </w:pPr>
            <w:proofErr w:type="spellStart"/>
            <w:r w:rsidRPr="00705BE2">
              <w:rPr>
                <w:rFonts w:asciiTheme="majorHAnsi" w:hAnsiTheme="majorHAnsi"/>
                <w:sz w:val="24"/>
                <w:szCs w:val="24"/>
              </w:rPr>
              <w:t>Non linear</w:t>
            </w:r>
            <w:proofErr w:type="spellEnd"/>
            <w:r w:rsidRPr="00705BE2">
              <w:rPr>
                <w:rFonts w:asciiTheme="majorHAnsi" w:hAnsiTheme="majorHAnsi"/>
                <w:sz w:val="24"/>
                <w:szCs w:val="24"/>
              </w:rPr>
              <w:t xml:space="preserve"> Programming: Quadratic Programming – Separable convex programming – Frank &amp; Wolfe’s method – Kelley’s cutting plane method – Rosen’s gradient projection method – Fletcher – Reeve’s method – Penalty and Barrier methods – Scheduling – 2 jobs M machining – N jobs 2 machining – N jobs 3 Machines Scheduling.  </w:t>
            </w:r>
          </w:p>
          <w:p w:rsidR="00EA24BF" w:rsidRDefault="00EA24BF" w:rsidP="00E5296F"/>
        </w:tc>
        <w:tc>
          <w:tcPr>
            <w:tcW w:w="922" w:type="dxa"/>
          </w:tcPr>
          <w:p w:rsidR="00EA24BF" w:rsidRDefault="00EA24BF" w:rsidP="00E5296F">
            <w:pPr>
              <w:jc w:val="center"/>
            </w:pPr>
            <w:r>
              <w:t>8</w:t>
            </w:r>
          </w:p>
        </w:tc>
        <w:tc>
          <w:tcPr>
            <w:tcW w:w="1165" w:type="dxa"/>
          </w:tcPr>
          <w:p w:rsidR="00EA24BF" w:rsidRDefault="00EA24BF" w:rsidP="00E5296F">
            <w:pPr>
              <w:jc w:val="center"/>
            </w:pPr>
            <w:r>
              <w:t>15</w:t>
            </w:r>
          </w:p>
        </w:tc>
      </w:tr>
      <w:tr w:rsidR="00EA24BF" w:rsidTr="00E5296F">
        <w:trPr>
          <w:trHeight w:val="252"/>
        </w:trPr>
        <w:tc>
          <w:tcPr>
            <w:tcW w:w="6818" w:type="dxa"/>
            <w:shd w:val="clear" w:color="auto" w:fill="D9D9D9" w:themeFill="background1" w:themeFillShade="D9"/>
          </w:tcPr>
          <w:p w:rsidR="00EA24BF" w:rsidRPr="001B2BCC" w:rsidRDefault="00EA24BF" w:rsidP="00E5296F">
            <w:pPr>
              <w:jc w:val="center"/>
              <w:rPr>
                <w:b/>
              </w:rPr>
            </w:pPr>
            <w:r w:rsidRPr="001B2BCC">
              <w:rPr>
                <w:b/>
              </w:rPr>
              <w:t>SECOND INTERNAL TEST</w:t>
            </w:r>
          </w:p>
        </w:tc>
        <w:tc>
          <w:tcPr>
            <w:tcW w:w="922" w:type="dxa"/>
            <w:shd w:val="clear" w:color="auto" w:fill="D9D9D9" w:themeFill="background1" w:themeFillShade="D9"/>
          </w:tcPr>
          <w:p w:rsidR="00EA24BF" w:rsidRDefault="00EA24BF" w:rsidP="00E5296F">
            <w:pPr>
              <w:jc w:val="center"/>
            </w:pPr>
          </w:p>
        </w:tc>
        <w:tc>
          <w:tcPr>
            <w:tcW w:w="1165" w:type="dxa"/>
            <w:shd w:val="clear" w:color="auto" w:fill="D9D9D9" w:themeFill="background1" w:themeFillShade="D9"/>
          </w:tcPr>
          <w:p w:rsidR="00EA24BF" w:rsidRDefault="00EA24BF" w:rsidP="00E5296F">
            <w:pPr>
              <w:jc w:val="center"/>
            </w:pPr>
          </w:p>
        </w:tc>
      </w:tr>
      <w:tr w:rsidR="00EA24BF" w:rsidTr="00E5296F">
        <w:trPr>
          <w:trHeight w:val="742"/>
        </w:trPr>
        <w:tc>
          <w:tcPr>
            <w:tcW w:w="6818" w:type="dxa"/>
          </w:tcPr>
          <w:p w:rsidR="00EA24BF" w:rsidRDefault="00EA24BF" w:rsidP="00E5296F">
            <w:r>
              <w:t>MODULE : 5</w:t>
            </w:r>
          </w:p>
          <w:p w:rsidR="00EA24BF" w:rsidRPr="00983EC3" w:rsidRDefault="00EA24BF" w:rsidP="00E5296F">
            <w:r w:rsidRPr="00705BE2">
              <w:rPr>
                <w:rFonts w:asciiTheme="majorHAnsi" w:hAnsiTheme="majorHAnsi"/>
                <w:sz w:val="24"/>
                <w:szCs w:val="24"/>
              </w:rPr>
              <w:t xml:space="preserve">Nature of Dynamic programming problem – Bellman’s Optimality principle – Replacement problems Integer linear programming – </w:t>
            </w:r>
            <w:proofErr w:type="spellStart"/>
            <w:r w:rsidRPr="00705BE2">
              <w:rPr>
                <w:rFonts w:asciiTheme="majorHAnsi" w:hAnsiTheme="majorHAnsi"/>
                <w:sz w:val="24"/>
                <w:szCs w:val="24"/>
              </w:rPr>
              <w:t>Gomory’s</w:t>
            </w:r>
            <w:proofErr w:type="spellEnd"/>
            <w:r w:rsidRPr="00705BE2">
              <w:rPr>
                <w:rFonts w:asciiTheme="majorHAnsi" w:hAnsiTheme="majorHAnsi"/>
                <w:sz w:val="24"/>
                <w:szCs w:val="24"/>
              </w:rPr>
              <w:t xml:space="preserve"> cutting plane method</w:t>
            </w:r>
            <w:r>
              <w:rPr>
                <w:rFonts w:asciiTheme="majorHAnsi" w:hAnsiTheme="majorHAnsi"/>
                <w:sz w:val="24"/>
                <w:szCs w:val="24"/>
              </w:rPr>
              <w:t>.</w:t>
            </w:r>
          </w:p>
        </w:tc>
        <w:tc>
          <w:tcPr>
            <w:tcW w:w="922" w:type="dxa"/>
          </w:tcPr>
          <w:p w:rsidR="00EA24BF" w:rsidRDefault="00EA24BF" w:rsidP="00E5296F">
            <w:pPr>
              <w:jc w:val="center"/>
            </w:pPr>
            <w:r>
              <w:t>6</w:t>
            </w:r>
          </w:p>
        </w:tc>
        <w:tc>
          <w:tcPr>
            <w:tcW w:w="1165" w:type="dxa"/>
          </w:tcPr>
          <w:p w:rsidR="00EA24BF" w:rsidRDefault="00EA24BF" w:rsidP="00E5296F">
            <w:pPr>
              <w:jc w:val="center"/>
            </w:pPr>
            <w:r>
              <w:t>20</w:t>
            </w:r>
          </w:p>
        </w:tc>
      </w:tr>
      <w:tr w:rsidR="00EA24BF" w:rsidTr="00E5296F">
        <w:trPr>
          <w:trHeight w:val="1175"/>
        </w:trPr>
        <w:tc>
          <w:tcPr>
            <w:tcW w:w="6818" w:type="dxa"/>
          </w:tcPr>
          <w:p w:rsidR="00EA24BF" w:rsidRDefault="00EA24BF" w:rsidP="00E5296F">
            <w:r>
              <w:t>MODULE : 6</w:t>
            </w:r>
          </w:p>
          <w:p w:rsidR="00EA24BF" w:rsidRPr="00705BE2" w:rsidRDefault="00EA24BF" w:rsidP="00E5296F">
            <w:pPr>
              <w:jc w:val="both"/>
              <w:rPr>
                <w:rFonts w:asciiTheme="majorHAnsi" w:hAnsiTheme="majorHAnsi"/>
                <w:sz w:val="24"/>
                <w:szCs w:val="24"/>
              </w:rPr>
            </w:pPr>
            <w:r w:rsidRPr="00705BE2">
              <w:rPr>
                <w:rFonts w:asciiTheme="majorHAnsi" w:hAnsiTheme="majorHAnsi"/>
                <w:sz w:val="24"/>
                <w:szCs w:val="24"/>
              </w:rPr>
              <w:t xml:space="preserve">Branch and Bound Algorithm – Travelling Salesman problem – Knapsack problem – Introduction to Optimization tools and software.  </w:t>
            </w:r>
          </w:p>
          <w:p w:rsidR="00EA24BF" w:rsidRPr="00A37E14" w:rsidRDefault="00EA24BF" w:rsidP="00E5296F">
            <w:pPr>
              <w:tabs>
                <w:tab w:val="left" w:pos="6450"/>
              </w:tabs>
              <w:jc w:val="both"/>
              <w:rPr>
                <w:rFonts w:ascii="Times New Roman" w:hAnsi="Times New Roman"/>
                <w:sz w:val="24"/>
                <w:szCs w:val="24"/>
              </w:rPr>
            </w:pPr>
          </w:p>
        </w:tc>
        <w:tc>
          <w:tcPr>
            <w:tcW w:w="922" w:type="dxa"/>
          </w:tcPr>
          <w:p w:rsidR="00EA24BF" w:rsidRDefault="00EA24BF" w:rsidP="00E5296F">
            <w:pPr>
              <w:jc w:val="center"/>
            </w:pPr>
            <w:r>
              <w:t>6</w:t>
            </w:r>
          </w:p>
        </w:tc>
        <w:tc>
          <w:tcPr>
            <w:tcW w:w="1165" w:type="dxa"/>
          </w:tcPr>
          <w:p w:rsidR="00EA24BF" w:rsidRDefault="00EA24BF" w:rsidP="00E5296F">
            <w:pPr>
              <w:jc w:val="center"/>
            </w:pPr>
            <w:r>
              <w:t>20</w:t>
            </w:r>
          </w:p>
        </w:tc>
      </w:tr>
    </w:tbl>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rPr>
          <w:rFonts w:asciiTheme="majorHAnsi" w:hAnsiTheme="majorHAnsi"/>
          <w:b/>
          <w:bCs/>
          <w:sz w:val="24"/>
          <w:szCs w:val="24"/>
        </w:rPr>
      </w:pPr>
      <w:r>
        <w:rPr>
          <w:rFonts w:asciiTheme="majorHAnsi" w:hAnsiTheme="majorHAnsi"/>
          <w:b/>
          <w:bCs/>
          <w:sz w:val="24"/>
          <w:szCs w:val="24"/>
        </w:rPr>
        <w:lastRenderedPageBreak/>
        <w:t xml:space="preserve">Course No: </w:t>
      </w:r>
      <w:r w:rsidR="004C5D88">
        <w:rPr>
          <w:rFonts w:asciiTheme="majorHAnsi" w:hAnsiTheme="majorHAnsi"/>
          <w:b/>
          <w:bCs/>
          <w:sz w:val="24"/>
          <w:szCs w:val="24"/>
        </w:rPr>
        <w:t>08EE6042(C) Course</w:t>
      </w:r>
      <w:r>
        <w:rPr>
          <w:rFonts w:asciiTheme="majorHAnsi" w:hAnsiTheme="majorHAnsi"/>
          <w:b/>
          <w:bCs/>
          <w:sz w:val="24"/>
          <w:szCs w:val="24"/>
        </w:rPr>
        <w:t xml:space="preserve"> Title: </w:t>
      </w:r>
      <w:r w:rsidRPr="006C66CD">
        <w:rPr>
          <w:rFonts w:ascii="Times New Roman" w:hAnsi="Times New Roman"/>
          <w:b/>
          <w:sz w:val="24"/>
          <w:szCs w:val="24"/>
        </w:rPr>
        <w:t xml:space="preserve">Computational Fluid </w:t>
      </w:r>
      <w:proofErr w:type="gramStart"/>
      <w:r w:rsidRPr="006C66CD">
        <w:rPr>
          <w:rFonts w:ascii="Times New Roman" w:hAnsi="Times New Roman"/>
          <w:b/>
          <w:sz w:val="24"/>
          <w:szCs w:val="24"/>
        </w:rPr>
        <w:t>Dynamics</w:t>
      </w:r>
      <w:r w:rsidR="004C5D88">
        <w:rPr>
          <w:rFonts w:asciiTheme="majorHAnsi" w:hAnsiTheme="majorHAnsi"/>
          <w:b/>
          <w:bCs/>
          <w:sz w:val="24"/>
          <w:szCs w:val="24"/>
        </w:rPr>
        <w:t xml:space="preserve">  </w:t>
      </w:r>
      <w:r>
        <w:rPr>
          <w:rFonts w:asciiTheme="majorHAnsi" w:hAnsiTheme="majorHAnsi"/>
          <w:b/>
          <w:bCs/>
          <w:sz w:val="24"/>
          <w:szCs w:val="24"/>
        </w:rPr>
        <w:t>Credits</w:t>
      </w:r>
      <w:proofErr w:type="gramEnd"/>
      <w:r>
        <w:rPr>
          <w:rFonts w:asciiTheme="majorHAnsi" w:hAnsiTheme="majorHAnsi"/>
          <w:b/>
          <w:bCs/>
          <w:sz w:val="24"/>
          <w:szCs w:val="24"/>
        </w:rPr>
        <w:t>: 3-0-0:</w:t>
      </w:r>
      <w:r w:rsidRPr="000B0012">
        <w:rPr>
          <w:rFonts w:asciiTheme="majorHAnsi" w:hAnsiTheme="majorHAnsi"/>
          <w:b/>
          <w:bCs/>
          <w:sz w:val="24"/>
          <w:szCs w:val="24"/>
        </w:rPr>
        <w:t xml:space="preserve"> 3</w:t>
      </w:r>
    </w:p>
    <w:p w:rsidR="00EA24BF" w:rsidRPr="000B0012" w:rsidRDefault="00EA24BF" w:rsidP="00EA24BF">
      <w:pPr>
        <w:ind w:left="7200" w:firstLine="720"/>
        <w:rPr>
          <w:rFonts w:asciiTheme="majorHAnsi" w:hAnsiTheme="majorHAnsi"/>
          <w:sz w:val="24"/>
          <w:szCs w:val="24"/>
        </w:rPr>
      </w:pPr>
      <w:r>
        <w:rPr>
          <w:rFonts w:asciiTheme="majorHAnsi" w:hAnsiTheme="majorHAnsi"/>
          <w:b/>
          <w:bCs/>
          <w:sz w:val="24"/>
          <w:szCs w:val="24"/>
        </w:rPr>
        <w:t xml:space="preserve">    Year: </w:t>
      </w:r>
      <w:r w:rsidRPr="000B0012">
        <w:rPr>
          <w:rFonts w:asciiTheme="majorHAnsi" w:hAnsiTheme="majorHAnsi"/>
          <w:b/>
          <w:bCs/>
          <w:sz w:val="24"/>
          <w:szCs w:val="24"/>
        </w:rPr>
        <w:t>2015</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Pre-requisites: Nil</w:t>
      </w:r>
    </w:p>
    <w:p w:rsidR="00EA24BF"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Pr="00A474A6" w:rsidRDefault="00EA24BF" w:rsidP="0034612E">
      <w:pPr>
        <w:pStyle w:val="ListParagraph"/>
        <w:numPr>
          <w:ilvl w:val="0"/>
          <w:numId w:val="47"/>
        </w:numPr>
        <w:jc w:val="both"/>
        <w:rPr>
          <w:rFonts w:asciiTheme="majorHAnsi" w:hAnsiTheme="majorHAnsi"/>
          <w:sz w:val="24"/>
          <w:szCs w:val="24"/>
        </w:rPr>
      </w:pPr>
      <w:r w:rsidRPr="00A474A6">
        <w:rPr>
          <w:rFonts w:asciiTheme="majorHAnsi" w:hAnsiTheme="majorHAnsi"/>
          <w:sz w:val="24"/>
          <w:szCs w:val="24"/>
        </w:rPr>
        <w:t>To understand the importance of fluid flow and heat transfer</w:t>
      </w:r>
    </w:p>
    <w:p w:rsidR="00EA24BF" w:rsidRPr="00A474A6" w:rsidRDefault="00EA24BF" w:rsidP="0034612E">
      <w:pPr>
        <w:pStyle w:val="ListParagraph"/>
        <w:numPr>
          <w:ilvl w:val="0"/>
          <w:numId w:val="47"/>
        </w:numPr>
        <w:jc w:val="both"/>
        <w:rPr>
          <w:rFonts w:asciiTheme="majorHAnsi" w:hAnsiTheme="majorHAnsi"/>
          <w:sz w:val="24"/>
          <w:szCs w:val="24"/>
        </w:rPr>
      </w:pPr>
      <w:r w:rsidRPr="00A474A6">
        <w:rPr>
          <w:rFonts w:asciiTheme="majorHAnsi" w:hAnsiTheme="majorHAnsi"/>
          <w:sz w:val="24"/>
          <w:szCs w:val="24"/>
        </w:rPr>
        <w:t xml:space="preserve">To understand the difference between compression and </w:t>
      </w:r>
      <w:proofErr w:type="spellStart"/>
      <w:r w:rsidRPr="00A474A6">
        <w:rPr>
          <w:rFonts w:asciiTheme="majorHAnsi" w:hAnsiTheme="majorHAnsi"/>
          <w:sz w:val="24"/>
          <w:szCs w:val="24"/>
        </w:rPr>
        <w:t>incompression</w:t>
      </w:r>
      <w:proofErr w:type="spellEnd"/>
    </w:p>
    <w:p w:rsidR="00EA24BF" w:rsidRPr="00A474A6" w:rsidRDefault="00EA24BF" w:rsidP="0034612E">
      <w:pPr>
        <w:pStyle w:val="ListParagraph"/>
        <w:numPr>
          <w:ilvl w:val="0"/>
          <w:numId w:val="47"/>
        </w:numPr>
        <w:jc w:val="both"/>
        <w:rPr>
          <w:rFonts w:asciiTheme="majorHAnsi" w:hAnsiTheme="majorHAnsi"/>
          <w:sz w:val="24"/>
          <w:szCs w:val="24"/>
        </w:rPr>
      </w:pPr>
      <w:r w:rsidRPr="00A474A6">
        <w:rPr>
          <w:rFonts w:asciiTheme="majorHAnsi" w:hAnsiTheme="majorHAnsi"/>
          <w:sz w:val="24"/>
          <w:szCs w:val="24"/>
        </w:rPr>
        <w:t>To understand the concepts of methods of discretisation like FDM, FEM</w:t>
      </w:r>
    </w:p>
    <w:p w:rsidR="00EA24BF" w:rsidRPr="00A474A6" w:rsidRDefault="00EA24BF" w:rsidP="0034612E">
      <w:pPr>
        <w:pStyle w:val="ListParagraph"/>
        <w:numPr>
          <w:ilvl w:val="0"/>
          <w:numId w:val="47"/>
        </w:numPr>
        <w:jc w:val="both"/>
        <w:rPr>
          <w:rFonts w:asciiTheme="majorHAnsi" w:hAnsiTheme="majorHAnsi"/>
          <w:sz w:val="24"/>
          <w:szCs w:val="24"/>
        </w:rPr>
      </w:pPr>
      <w:r w:rsidRPr="00A474A6">
        <w:rPr>
          <w:rFonts w:asciiTheme="majorHAnsi" w:hAnsiTheme="majorHAnsi"/>
          <w:sz w:val="24"/>
          <w:szCs w:val="24"/>
        </w:rPr>
        <w:t>To understand the concepts of turbulence, modelling algorithms and schemes for discretisation</w:t>
      </w:r>
    </w:p>
    <w:p w:rsidR="00EA24BF" w:rsidRPr="000B0012" w:rsidRDefault="00EA24BF" w:rsidP="00EA24BF">
      <w:pPr>
        <w:spacing w:after="0"/>
        <w:ind w:left="714"/>
        <w:rPr>
          <w:rFonts w:asciiTheme="majorHAnsi" w:hAnsiTheme="majorHAnsi"/>
          <w:sz w:val="24"/>
          <w:szCs w:val="24"/>
        </w:rPr>
      </w:pPr>
    </w:p>
    <w:p w:rsidR="00EA24BF" w:rsidRDefault="00EA24BF" w:rsidP="00EA24BF">
      <w:pPr>
        <w:rPr>
          <w:rFonts w:ascii="Times New Roman" w:hAnsi="Times New Roman"/>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Pr="00A474A6" w:rsidRDefault="00EA24BF" w:rsidP="00EA24BF">
      <w:pPr>
        <w:jc w:val="both"/>
        <w:rPr>
          <w:rFonts w:asciiTheme="majorHAnsi" w:hAnsiTheme="majorHAnsi"/>
          <w:sz w:val="24"/>
          <w:szCs w:val="24"/>
        </w:rPr>
      </w:pPr>
      <w:r w:rsidRPr="00A474A6">
        <w:rPr>
          <w:rFonts w:asciiTheme="majorHAnsi" w:hAnsiTheme="majorHAnsi"/>
          <w:sz w:val="24"/>
          <w:szCs w:val="24"/>
        </w:rPr>
        <w:t xml:space="preserve">Philosophy of Computational Fluid Dynamics, Mathematical behaviour of partial Differential Equations, Discretization, Simple CFD Techniques, </w:t>
      </w:r>
      <w:proofErr w:type="spellStart"/>
      <w:r w:rsidRPr="00A474A6">
        <w:rPr>
          <w:rFonts w:asciiTheme="majorHAnsi" w:hAnsiTheme="majorHAnsi"/>
          <w:sz w:val="24"/>
          <w:szCs w:val="24"/>
        </w:rPr>
        <w:t>Vorticity</w:t>
      </w:r>
      <w:proofErr w:type="spellEnd"/>
      <w:r w:rsidRPr="00A474A6">
        <w:rPr>
          <w:rFonts w:asciiTheme="majorHAnsi" w:hAnsiTheme="majorHAnsi"/>
          <w:sz w:val="24"/>
          <w:szCs w:val="24"/>
        </w:rPr>
        <w:t xml:space="preserve"> method of solution, Finite Volume Method, One Dimensional steady convection &amp; diffusion, Upwind differencing scheme, Finite Volume Method for Unsteady flow ,Explicit scheme, Crank-Nicholson scheme, Reynolds stress equation model.</w:t>
      </w:r>
    </w:p>
    <w:p w:rsidR="00EA24BF" w:rsidRDefault="00EA24BF" w:rsidP="00EA24BF">
      <w:pPr>
        <w:rPr>
          <w:rFonts w:asciiTheme="majorHAnsi" w:hAnsiTheme="majorHAnsi"/>
          <w:b/>
          <w:bCs/>
          <w:sz w:val="24"/>
          <w:szCs w:val="24"/>
        </w:rPr>
      </w:pPr>
      <w:r w:rsidRPr="000B0012">
        <w:rPr>
          <w:rFonts w:asciiTheme="majorHAnsi" w:hAnsiTheme="majorHAnsi"/>
          <w:b/>
          <w:bCs/>
          <w:sz w:val="24"/>
          <w:szCs w:val="24"/>
        </w:rPr>
        <w:t xml:space="preserve">Course Outcome:  </w:t>
      </w:r>
    </w:p>
    <w:p w:rsidR="00EA24BF" w:rsidRPr="00A474A6" w:rsidRDefault="00EA24BF" w:rsidP="00EA24BF">
      <w:pPr>
        <w:jc w:val="both"/>
        <w:rPr>
          <w:rFonts w:asciiTheme="majorHAnsi" w:hAnsiTheme="majorHAnsi"/>
          <w:bCs/>
          <w:sz w:val="24"/>
          <w:szCs w:val="24"/>
        </w:rPr>
      </w:pPr>
      <w:proofErr w:type="spellStart"/>
      <w:proofErr w:type="gramStart"/>
      <w:r w:rsidRPr="00A474A6">
        <w:rPr>
          <w:rFonts w:asciiTheme="majorHAnsi" w:hAnsiTheme="majorHAnsi"/>
          <w:bCs/>
          <w:sz w:val="24"/>
          <w:szCs w:val="24"/>
        </w:rPr>
        <w:t>Inorder</w:t>
      </w:r>
      <w:proofErr w:type="spellEnd"/>
      <w:r w:rsidRPr="00A474A6">
        <w:rPr>
          <w:rFonts w:asciiTheme="majorHAnsi" w:hAnsiTheme="majorHAnsi"/>
          <w:bCs/>
          <w:sz w:val="24"/>
          <w:szCs w:val="24"/>
        </w:rPr>
        <w:t xml:space="preserve"> to analyse the compressive flow in details through different schemes and algorithm.</w:t>
      </w:r>
      <w:proofErr w:type="gramEnd"/>
      <w:r w:rsidRPr="00A474A6">
        <w:rPr>
          <w:rFonts w:asciiTheme="majorHAnsi" w:hAnsiTheme="majorHAnsi"/>
          <w:bCs/>
          <w:sz w:val="24"/>
          <w:szCs w:val="24"/>
        </w:rPr>
        <w:t xml:space="preserve"> Therefore it is necessary to concentrate on computational fluid dynamics as in physics and chemistry behind the fluid flow problem or highly complex</w:t>
      </w:r>
    </w:p>
    <w:p w:rsidR="00EA24BF" w:rsidRDefault="00EA24BF" w:rsidP="00EA24BF">
      <w:pPr>
        <w:jc w:val="both"/>
        <w:rPr>
          <w:rFonts w:asciiTheme="majorHAnsi" w:hAnsiTheme="majorHAnsi"/>
          <w:b/>
          <w:bCs/>
          <w:sz w:val="24"/>
          <w:szCs w:val="24"/>
        </w:rPr>
      </w:pPr>
      <w:r w:rsidRPr="000B0012">
        <w:rPr>
          <w:rFonts w:asciiTheme="majorHAnsi" w:hAnsiTheme="majorHAnsi"/>
          <w:b/>
          <w:bCs/>
          <w:sz w:val="24"/>
          <w:szCs w:val="24"/>
        </w:rPr>
        <w:t>Text Books:</w:t>
      </w:r>
    </w:p>
    <w:p w:rsidR="00EA24BF" w:rsidRDefault="00EA24BF" w:rsidP="0034612E">
      <w:pPr>
        <w:pStyle w:val="ListParagraph"/>
        <w:numPr>
          <w:ilvl w:val="0"/>
          <w:numId w:val="39"/>
        </w:numPr>
        <w:tabs>
          <w:tab w:val="left" w:pos="720"/>
        </w:tabs>
        <w:spacing w:after="0" w:line="360" w:lineRule="auto"/>
        <w:rPr>
          <w:rFonts w:ascii="Times New Roman" w:hAnsi="Times New Roman"/>
          <w:sz w:val="24"/>
          <w:szCs w:val="24"/>
        </w:rPr>
      </w:pPr>
      <w:r>
        <w:rPr>
          <w:rFonts w:ascii="Times New Roman" w:hAnsi="Times New Roman"/>
          <w:sz w:val="24"/>
          <w:szCs w:val="24"/>
        </w:rPr>
        <w:t xml:space="preserve">John D Anderson </w:t>
      </w:r>
      <w:proofErr w:type="spellStart"/>
      <w:r>
        <w:rPr>
          <w:rFonts w:ascii="Times New Roman" w:hAnsi="Times New Roman"/>
          <w:sz w:val="24"/>
          <w:szCs w:val="24"/>
        </w:rPr>
        <w:t>Jr</w:t>
      </w:r>
      <w:proofErr w:type="spellEnd"/>
      <w:r>
        <w:rPr>
          <w:rFonts w:ascii="Times New Roman" w:hAnsi="Times New Roman"/>
          <w:sz w:val="24"/>
          <w:szCs w:val="24"/>
        </w:rPr>
        <w:t xml:space="preserve">: </w:t>
      </w:r>
      <w:r w:rsidRPr="00313391">
        <w:rPr>
          <w:rFonts w:ascii="Times New Roman" w:hAnsi="Times New Roman"/>
          <w:sz w:val="24"/>
          <w:szCs w:val="24"/>
        </w:rPr>
        <w:t>Computational Fluid Dynamics</w:t>
      </w:r>
      <w:r>
        <w:rPr>
          <w:rFonts w:ascii="Times New Roman" w:hAnsi="Times New Roman"/>
          <w:sz w:val="24"/>
          <w:szCs w:val="24"/>
        </w:rPr>
        <w:t xml:space="preserve">, </w:t>
      </w:r>
      <w:r w:rsidRPr="00313391">
        <w:rPr>
          <w:rFonts w:ascii="Times New Roman" w:hAnsi="Times New Roman"/>
          <w:sz w:val="24"/>
          <w:szCs w:val="24"/>
        </w:rPr>
        <w:t>McGraw Hill.</w:t>
      </w:r>
    </w:p>
    <w:p w:rsidR="00EA24BF" w:rsidRDefault="00EA24BF" w:rsidP="0034612E">
      <w:pPr>
        <w:pStyle w:val="ListParagraph"/>
        <w:numPr>
          <w:ilvl w:val="0"/>
          <w:numId w:val="39"/>
        </w:numPr>
        <w:tabs>
          <w:tab w:val="left" w:pos="720"/>
        </w:tabs>
        <w:spacing w:after="0" w:line="360" w:lineRule="auto"/>
        <w:rPr>
          <w:rFonts w:ascii="Times New Roman" w:hAnsi="Times New Roman"/>
          <w:sz w:val="24"/>
          <w:szCs w:val="24"/>
        </w:rPr>
      </w:pPr>
      <w:r w:rsidRPr="00313391">
        <w:rPr>
          <w:rFonts w:ascii="Times New Roman" w:hAnsi="Times New Roman"/>
          <w:sz w:val="24"/>
          <w:szCs w:val="24"/>
        </w:rPr>
        <w:t xml:space="preserve">H. K </w:t>
      </w:r>
      <w:proofErr w:type="spellStart"/>
      <w:r w:rsidRPr="00313391">
        <w:rPr>
          <w:rFonts w:ascii="Times New Roman" w:hAnsi="Times New Roman"/>
          <w:sz w:val="24"/>
          <w:szCs w:val="24"/>
        </w:rPr>
        <w:t>Versteeg</w:t>
      </w:r>
      <w:proofErr w:type="spellEnd"/>
      <w:r w:rsidRPr="00313391">
        <w:rPr>
          <w:rFonts w:ascii="Times New Roman" w:hAnsi="Times New Roman"/>
          <w:sz w:val="24"/>
          <w:szCs w:val="24"/>
        </w:rPr>
        <w:t xml:space="preserve"> 7 </w:t>
      </w:r>
      <w:proofErr w:type="spellStart"/>
      <w:r w:rsidRPr="00313391">
        <w:rPr>
          <w:rFonts w:ascii="Times New Roman" w:hAnsi="Times New Roman"/>
          <w:sz w:val="24"/>
          <w:szCs w:val="24"/>
        </w:rPr>
        <w:t>Malalasekera</w:t>
      </w:r>
      <w:proofErr w:type="spellEnd"/>
      <w:r>
        <w:rPr>
          <w:rFonts w:ascii="Times New Roman" w:hAnsi="Times New Roman"/>
          <w:sz w:val="24"/>
          <w:szCs w:val="24"/>
        </w:rPr>
        <w:t xml:space="preserve">: </w:t>
      </w:r>
      <w:r w:rsidRPr="00313391">
        <w:rPr>
          <w:rFonts w:ascii="Times New Roman" w:hAnsi="Times New Roman"/>
          <w:sz w:val="24"/>
          <w:szCs w:val="24"/>
        </w:rPr>
        <w:t xml:space="preserve">An </w:t>
      </w:r>
      <w:proofErr w:type="spellStart"/>
      <w:r w:rsidRPr="00313391">
        <w:rPr>
          <w:rFonts w:ascii="Times New Roman" w:hAnsi="Times New Roman"/>
          <w:sz w:val="24"/>
          <w:szCs w:val="24"/>
        </w:rPr>
        <w:t>Inroduction</w:t>
      </w:r>
      <w:proofErr w:type="spellEnd"/>
      <w:r w:rsidRPr="00313391">
        <w:rPr>
          <w:rFonts w:ascii="Times New Roman" w:hAnsi="Times New Roman"/>
          <w:sz w:val="24"/>
          <w:szCs w:val="24"/>
        </w:rPr>
        <w:t xml:space="preserve"> to Computational Fluid Dynamics</w:t>
      </w:r>
    </w:p>
    <w:p w:rsidR="00EA24BF" w:rsidRPr="00E10F8C" w:rsidRDefault="00EA24BF" w:rsidP="0034612E">
      <w:pPr>
        <w:pStyle w:val="ListParagraph"/>
        <w:numPr>
          <w:ilvl w:val="0"/>
          <w:numId w:val="39"/>
        </w:numPr>
        <w:tabs>
          <w:tab w:val="left" w:pos="720"/>
        </w:tabs>
        <w:spacing w:after="0" w:line="360" w:lineRule="auto"/>
        <w:rPr>
          <w:rFonts w:ascii="Times New Roman" w:hAnsi="Times New Roman"/>
          <w:sz w:val="24"/>
          <w:szCs w:val="24"/>
        </w:rPr>
      </w:pPr>
      <w:r w:rsidRPr="00E10F8C">
        <w:rPr>
          <w:rFonts w:ascii="Times New Roman" w:hAnsi="Times New Roman"/>
          <w:sz w:val="24"/>
          <w:szCs w:val="24"/>
        </w:rPr>
        <w:t xml:space="preserve">S. V. </w:t>
      </w:r>
      <w:proofErr w:type="spellStart"/>
      <w:r w:rsidRPr="00E10F8C">
        <w:rPr>
          <w:rFonts w:ascii="Times New Roman" w:hAnsi="Times New Roman"/>
          <w:sz w:val="24"/>
          <w:szCs w:val="24"/>
        </w:rPr>
        <w:t>Patankar</w:t>
      </w:r>
      <w:proofErr w:type="spellEnd"/>
      <w:r w:rsidRPr="00E10F8C">
        <w:rPr>
          <w:rFonts w:ascii="Times New Roman" w:hAnsi="Times New Roman"/>
          <w:sz w:val="24"/>
          <w:szCs w:val="24"/>
        </w:rPr>
        <w:t>: Hemisphere,  Numerical Fluid Flow &amp; Heat transfer</w:t>
      </w:r>
    </w:p>
    <w:p w:rsidR="00EA24BF" w:rsidRPr="00A37E14" w:rsidRDefault="00EA24BF" w:rsidP="00EA24BF">
      <w:pPr>
        <w:jc w:val="both"/>
        <w:rPr>
          <w:rFonts w:asciiTheme="majorHAnsi" w:hAnsiTheme="majorHAnsi"/>
          <w:b/>
          <w:bCs/>
          <w:sz w:val="24"/>
          <w:szCs w:val="24"/>
        </w:rPr>
      </w:pPr>
    </w:p>
    <w:p w:rsidR="00EA24BF" w:rsidRDefault="00EA24BF" w:rsidP="00EA24BF">
      <w:pPr>
        <w:jc w:val="both"/>
        <w:rPr>
          <w:rFonts w:asciiTheme="majorHAnsi" w:hAnsiTheme="majorHAnsi"/>
          <w:sz w:val="24"/>
          <w:szCs w:val="24"/>
        </w:rPr>
      </w:pPr>
      <w:r w:rsidRPr="000B0012">
        <w:rPr>
          <w:rFonts w:asciiTheme="majorHAnsi" w:hAnsiTheme="majorHAnsi"/>
          <w:b/>
          <w:bCs/>
          <w:sz w:val="24"/>
          <w:szCs w:val="24"/>
        </w:rPr>
        <w:t>References</w:t>
      </w:r>
      <w:r w:rsidRPr="000B0012">
        <w:rPr>
          <w:rFonts w:asciiTheme="majorHAnsi" w:hAnsiTheme="majorHAnsi"/>
          <w:sz w:val="24"/>
          <w:szCs w:val="24"/>
        </w:rPr>
        <w:t xml:space="preserve">:  </w:t>
      </w:r>
      <w:r w:rsidRPr="000B0012">
        <w:rPr>
          <w:rFonts w:asciiTheme="majorHAnsi" w:hAnsiTheme="majorHAnsi"/>
          <w:sz w:val="24"/>
          <w:szCs w:val="24"/>
        </w:rPr>
        <w:tab/>
      </w:r>
    </w:p>
    <w:p w:rsidR="00EA24BF" w:rsidRDefault="00EA24BF" w:rsidP="0034612E">
      <w:pPr>
        <w:pStyle w:val="ListParagraph"/>
        <w:numPr>
          <w:ilvl w:val="0"/>
          <w:numId w:val="40"/>
        </w:numPr>
        <w:tabs>
          <w:tab w:val="left" w:pos="720"/>
        </w:tabs>
        <w:spacing w:after="0" w:line="360" w:lineRule="auto"/>
        <w:rPr>
          <w:rFonts w:ascii="Times New Roman" w:hAnsi="Times New Roman"/>
          <w:sz w:val="24"/>
          <w:szCs w:val="24"/>
        </w:rPr>
      </w:pPr>
      <w:proofErr w:type="spellStart"/>
      <w:r w:rsidRPr="00313391">
        <w:rPr>
          <w:rFonts w:ascii="Times New Roman" w:hAnsi="Times New Roman"/>
          <w:sz w:val="24"/>
          <w:szCs w:val="24"/>
        </w:rPr>
        <w:t>HoftmanKlaw</w:t>
      </w:r>
      <w:proofErr w:type="spellEnd"/>
      <w:r>
        <w:rPr>
          <w:rFonts w:ascii="Times New Roman" w:hAnsi="Times New Roman"/>
          <w:sz w:val="24"/>
          <w:szCs w:val="24"/>
        </w:rPr>
        <w:t xml:space="preserve">: </w:t>
      </w:r>
      <w:r w:rsidRPr="00313391">
        <w:rPr>
          <w:rFonts w:ascii="Times New Roman" w:hAnsi="Times New Roman"/>
          <w:sz w:val="24"/>
          <w:szCs w:val="24"/>
        </w:rPr>
        <w:t xml:space="preserve"> Computational Fluid Dynamics</w:t>
      </w:r>
      <w:r>
        <w:rPr>
          <w:rFonts w:ascii="Times New Roman" w:hAnsi="Times New Roman"/>
          <w:sz w:val="24"/>
          <w:szCs w:val="24"/>
        </w:rPr>
        <w:t xml:space="preserve">, </w:t>
      </w:r>
      <w:r w:rsidRPr="00313391">
        <w:rPr>
          <w:rFonts w:ascii="Times New Roman" w:hAnsi="Times New Roman"/>
          <w:sz w:val="24"/>
          <w:szCs w:val="24"/>
        </w:rPr>
        <w:t>Vol-1 &amp; 2</w:t>
      </w:r>
    </w:p>
    <w:p w:rsidR="00EA24BF" w:rsidRDefault="00EA24BF" w:rsidP="0034612E">
      <w:pPr>
        <w:pStyle w:val="ListParagraph"/>
        <w:numPr>
          <w:ilvl w:val="0"/>
          <w:numId w:val="40"/>
        </w:numPr>
        <w:tabs>
          <w:tab w:val="left" w:pos="720"/>
        </w:tabs>
        <w:spacing w:after="0" w:line="360" w:lineRule="auto"/>
        <w:rPr>
          <w:rFonts w:ascii="Times New Roman" w:hAnsi="Times New Roman"/>
          <w:sz w:val="24"/>
          <w:szCs w:val="24"/>
        </w:rPr>
      </w:pPr>
      <w:r w:rsidRPr="00313391">
        <w:rPr>
          <w:rFonts w:ascii="Times New Roman" w:hAnsi="Times New Roman"/>
          <w:sz w:val="24"/>
          <w:szCs w:val="24"/>
        </w:rPr>
        <w:t xml:space="preserve">T. </w:t>
      </w:r>
      <w:proofErr w:type="spellStart"/>
      <w:r w:rsidRPr="00313391">
        <w:rPr>
          <w:rFonts w:ascii="Times New Roman" w:hAnsi="Times New Roman"/>
          <w:sz w:val="24"/>
          <w:szCs w:val="24"/>
        </w:rPr>
        <w:t>Sundernajan</w:t>
      </w:r>
      <w:proofErr w:type="spellEnd"/>
      <w:r>
        <w:rPr>
          <w:rFonts w:ascii="Times New Roman" w:hAnsi="Times New Roman"/>
          <w:sz w:val="24"/>
          <w:szCs w:val="24"/>
        </w:rPr>
        <w:t xml:space="preserve">: </w:t>
      </w:r>
      <w:proofErr w:type="spellStart"/>
      <w:r w:rsidRPr="00313391">
        <w:rPr>
          <w:rFonts w:ascii="Times New Roman" w:hAnsi="Times New Roman"/>
          <w:sz w:val="24"/>
          <w:szCs w:val="24"/>
        </w:rPr>
        <w:t>Narosa</w:t>
      </w:r>
      <w:proofErr w:type="spellEnd"/>
      <w:r>
        <w:rPr>
          <w:rFonts w:ascii="Times New Roman" w:hAnsi="Times New Roman"/>
          <w:sz w:val="24"/>
          <w:szCs w:val="24"/>
        </w:rPr>
        <w:t xml:space="preserve">, </w:t>
      </w:r>
      <w:r w:rsidRPr="00313391">
        <w:rPr>
          <w:rFonts w:ascii="Times New Roman" w:hAnsi="Times New Roman"/>
          <w:sz w:val="24"/>
          <w:szCs w:val="24"/>
        </w:rPr>
        <w:t>Computational Fluid Flow and Heat Transfer</w:t>
      </w: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864147" w:rsidP="00864147">
      <w:pPr>
        <w:jc w:val="center"/>
        <w:rPr>
          <w:rFonts w:asciiTheme="majorHAnsi" w:hAnsiTheme="majorHAnsi"/>
          <w:b/>
          <w:sz w:val="24"/>
          <w:szCs w:val="24"/>
        </w:rPr>
      </w:pPr>
      <w:r>
        <w:rPr>
          <w:rFonts w:asciiTheme="majorHAnsi" w:hAnsiTheme="majorHAnsi"/>
          <w:b/>
          <w:sz w:val="24"/>
          <w:szCs w:val="24"/>
        </w:rPr>
        <w:lastRenderedPageBreak/>
        <w:t>COURSE PLAN</w:t>
      </w:r>
    </w:p>
    <w:tbl>
      <w:tblPr>
        <w:tblStyle w:val="TableGrid"/>
        <w:tblpPr w:leftFromText="180" w:rightFromText="180" w:vertAnchor="page" w:horzAnchor="margin" w:tblpY="1411"/>
        <w:tblW w:w="0" w:type="auto"/>
        <w:tblLook w:val="04A0" w:firstRow="1" w:lastRow="0" w:firstColumn="1" w:lastColumn="0" w:noHBand="0" w:noVBand="1"/>
      </w:tblPr>
      <w:tblGrid>
        <w:gridCol w:w="6818"/>
        <w:gridCol w:w="922"/>
        <w:gridCol w:w="1165"/>
      </w:tblGrid>
      <w:tr w:rsidR="00EA24BF" w:rsidTr="00E5296F">
        <w:trPr>
          <w:trHeight w:val="134"/>
        </w:trPr>
        <w:tc>
          <w:tcPr>
            <w:tcW w:w="8905" w:type="dxa"/>
            <w:gridSpan w:val="3"/>
            <w:shd w:val="clear" w:color="auto" w:fill="D9D9D9" w:themeFill="background1" w:themeFillShade="D9"/>
          </w:tcPr>
          <w:p w:rsidR="00EA24BF" w:rsidRDefault="00EA24BF" w:rsidP="00E5296F">
            <w:pPr>
              <w:rPr>
                <w:b/>
              </w:rPr>
            </w:pPr>
            <w:r w:rsidRPr="001B2BCC">
              <w:rPr>
                <w:b/>
              </w:rPr>
              <w:t>COURSE NO:</w:t>
            </w:r>
            <w:r>
              <w:rPr>
                <w:b/>
              </w:rPr>
              <w:t xml:space="preserve"> </w:t>
            </w:r>
            <w:r w:rsidR="00C142D1">
              <w:rPr>
                <w:rFonts w:asciiTheme="majorHAnsi" w:hAnsiTheme="majorHAnsi"/>
                <w:b/>
                <w:bCs/>
                <w:sz w:val="24"/>
                <w:szCs w:val="24"/>
              </w:rPr>
              <w:t xml:space="preserve">08EE6042(C)      </w:t>
            </w:r>
            <w:r>
              <w:rPr>
                <w:b/>
              </w:rPr>
              <w:t xml:space="preserve">   COURSE TITLE</w:t>
            </w:r>
            <w:r w:rsidRPr="001B2BCC">
              <w:rPr>
                <w:b/>
              </w:rPr>
              <w:t>:</w:t>
            </w:r>
            <w:r>
              <w:rPr>
                <w:b/>
              </w:rPr>
              <w:t xml:space="preserve"> Computati</w:t>
            </w:r>
            <w:r w:rsidR="00C142D1">
              <w:rPr>
                <w:b/>
              </w:rPr>
              <w:t xml:space="preserve">onal Fluid Dynamics   </w:t>
            </w:r>
            <w:r w:rsidRPr="001B2BCC">
              <w:rPr>
                <w:b/>
              </w:rPr>
              <w:t xml:space="preserve"> (L-T-P :3-</w:t>
            </w:r>
            <w:r>
              <w:rPr>
                <w:b/>
              </w:rPr>
              <w:t>0</w:t>
            </w:r>
            <w:r w:rsidRPr="001B2BCC">
              <w:rPr>
                <w:b/>
              </w:rPr>
              <w:t xml:space="preserve">-0) </w:t>
            </w:r>
          </w:p>
          <w:p w:rsidR="00EA24BF" w:rsidRPr="001B2BCC" w:rsidRDefault="00EA24BF" w:rsidP="00E5296F">
            <w:pPr>
              <w:rPr>
                <w:b/>
              </w:rPr>
            </w:pPr>
            <w:r>
              <w:rPr>
                <w:b/>
              </w:rPr>
              <w:t xml:space="preserve">                                                                                                                                                       CREDITS:3</w:t>
            </w:r>
          </w:p>
          <w:p w:rsidR="00EA24BF" w:rsidRDefault="00EA24BF" w:rsidP="00E5296F"/>
        </w:tc>
      </w:tr>
      <w:tr w:rsidR="00EA24BF" w:rsidRPr="001B2BCC" w:rsidTr="00E5296F">
        <w:trPr>
          <w:trHeight w:val="134"/>
        </w:trPr>
        <w:tc>
          <w:tcPr>
            <w:tcW w:w="6818" w:type="dxa"/>
            <w:shd w:val="clear" w:color="auto" w:fill="D9D9D9" w:themeFill="background1" w:themeFillShade="D9"/>
          </w:tcPr>
          <w:p w:rsidR="00EA24BF" w:rsidRPr="001B2BCC" w:rsidRDefault="00EA24BF" w:rsidP="00E5296F">
            <w:pPr>
              <w:jc w:val="center"/>
              <w:rPr>
                <w:b/>
              </w:rPr>
            </w:pPr>
            <w:r w:rsidRPr="001B2BCC">
              <w:rPr>
                <w:b/>
              </w:rPr>
              <w:t>MODULES</w:t>
            </w:r>
          </w:p>
        </w:tc>
        <w:tc>
          <w:tcPr>
            <w:tcW w:w="922" w:type="dxa"/>
            <w:shd w:val="clear" w:color="auto" w:fill="D9D9D9" w:themeFill="background1" w:themeFillShade="D9"/>
          </w:tcPr>
          <w:p w:rsidR="00EA24BF" w:rsidRPr="001B2BCC" w:rsidRDefault="00EA24BF" w:rsidP="00E5296F">
            <w:pPr>
              <w:jc w:val="center"/>
              <w:rPr>
                <w:b/>
              </w:rPr>
            </w:pPr>
            <w:r>
              <w:rPr>
                <w:b/>
              </w:rPr>
              <w:t>Contact</w:t>
            </w:r>
          </w:p>
          <w:p w:rsidR="00EA24BF" w:rsidRPr="001B2BCC" w:rsidRDefault="00EA24BF" w:rsidP="00E5296F">
            <w:pPr>
              <w:rPr>
                <w:b/>
              </w:rPr>
            </w:pPr>
            <w:r>
              <w:rPr>
                <w:b/>
              </w:rPr>
              <w:t>Hours</w:t>
            </w:r>
          </w:p>
        </w:tc>
        <w:tc>
          <w:tcPr>
            <w:tcW w:w="1165" w:type="dxa"/>
            <w:shd w:val="clear" w:color="auto" w:fill="D9D9D9" w:themeFill="background1" w:themeFillShade="D9"/>
          </w:tcPr>
          <w:p w:rsidR="00EA24BF" w:rsidRPr="001B2BCC" w:rsidRDefault="00EA24BF" w:rsidP="00E5296F">
            <w:pPr>
              <w:jc w:val="center"/>
              <w:rPr>
                <w:b/>
              </w:rPr>
            </w:pPr>
            <w:proofErr w:type="spellStart"/>
            <w:r w:rsidRPr="001B2BCC">
              <w:rPr>
                <w:b/>
              </w:rPr>
              <w:t>Sem.Exam</w:t>
            </w:r>
            <w:proofErr w:type="spellEnd"/>
          </w:p>
          <w:p w:rsidR="00EA24BF" w:rsidRPr="001B2BCC" w:rsidRDefault="00EA24BF" w:rsidP="00E5296F">
            <w:pPr>
              <w:jc w:val="center"/>
              <w:rPr>
                <w:b/>
              </w:rPr>
            </w:pPr>
            <w:r w:rsidRPr="001B2BCC">
              <w:rPr>
                <w:b/>
              </w:rPr>
              <w:t>Marks;%</w:t>
            </w:r>
          </w:p>
        </w:tc>
      </w:tr>
      <w:tr w:rsidR="00EA24BF" w:rsidTr="00E5296F">
        <w:trPr>
          <w:trHeight w:val="756"/>
        </w:trPr>
        <w:tc>
          <w:tcPr>
            <w:tcW w:w="6818" w:type="dxa"/>
          </w:tcPr>
          <w:p w:rsidR="00EA24BF" w:rsidRPr="00A474A6" w:rsidRDefault="00EA24BF" w:rsidP="00E5296F">
            <w:pPr>
              <w:rPr>
                <w:rFonts w:asciiTheme="majorHAnsi" w:hAnsiTheme="majorHAnsi"/>
                <w:sz w:val="24"/>
                <w:szCs w:val="24"/>
              </w:rPr>
            </w:pPr>
            <w:r w:rsidRPr="00A474A6">
              <w:rPr>
                <w:rFonts w:asciiTheme="majorHAnsi" w:hAnsiTheme="majorHAnsi"/>
                <w:sz w:val="24"/>
                <w:szCs w:val="24"/>
              </w:rPr>
              <w:t>MODULE : 1</w:t>
            </w:r>
          </w:p>
          <w:p w:rsidR="00EA24BF" w:rsidRPr="00A474A6" w:rsidRDefault="00EA24BF" w:rsidP="00E5296F">
            <w:pPr>
              <w:tabs>
                <w:tab w:val="left" w:pos="6450"/>
              </w:tabs>
              <w:jc w:val="both"/>
              <w:rPr>
                <w:rFonts w:asciiTheme="majorHAnsi" w:hAnsiTheme="majorHAnsi"/>
                <w:sz w:val="24"/>
                <w:szCs w:val="24"/>
              </w:rPr>
            </w:pPr>
            <w:r w:rsidRPr="00A474A6">
              <w:rPr>
                <w:rFonts w:asciiTheme="majorHAnsi" w:hAnsiTheme="majorHAnsi"/>
                <w:sz w:val="24"/>
                <w:szCs w:val="24"/>
              </w:rPr>
              <w:t xml:space="preserve">Philosophy of Computational Fluid Dynamics, Forms of Governing equations particularly suitable for CFD, Mathematical </w:t>
            </w:r>
            <w:proofErr w:type="spellStart"/>
            <w:r w:rsidRPr="00A474A6">
              <w:rPr>
                <w:rFonts w:asciiTheme="majorHAnsi" w:hAnsiTheme="majorHAnsi"/>
                <w:sz w:val="24"/>
                <w:szCs w:val="24"/>
              </w:rPr>
              <w:t>behavior</w:t>
            </w:r>
            <w:proofErr w:type="spellEnd"/>
            <w:r w:rsidRPr="00A474A6">
              <w:rPr>
                <w:rFonts w:asciiTheme="majorHAnsi" w:hAnsiTheme="majorHAnsi"/>
                <w:sz w:val="24"/>
                <w:szCs w:val="24"/>
              </w:rPr>
              <w:t xml:space="preserve"> of partial Differential Equations – Hyperbolic equations – Parabolic equations – Elliptical equations.</w:t>
            </w:r>
          </w:p>
        </w:tc>
        <w:tc>
          <w:tcPr>
            <w:tcW w:w="922" w:type="dxa"/>
          </w:tcPr>
          <w:p w:rsidR="00EA24BF" w:rsidRPr="00A474A6" w:rsidRDefault="00EA24BF" w:rsidP="00E5296F">
            <w:pPr>
              <w:jc w:val="center"/>
              <w:rPr>
                <w:rFonts w:asciiTheme="majorHAnsi" w:hAnsiTheme="majorHAnsi"/>
                <w:sz w:val="24"/>
                <w:szCs w:val="24"/>
              </w:rPr>
            </w:pPr>
            <w:r>
              <w:rPr>
                <w:rFonts w:asciiTheme="majorHAnsi" w:hAnsiTheme="majorHAnsi"/>
                <w:sz w:val="24"/>
                <w:szCs w:val="24"/>
              </w:rPr>
              <w:t>8</w:t>
            </w:r>
          </w:p>
        </w:tc>
        <w:tc>
          <w:tcPr>
            <w:tcW w:w="1165" w:type="dxa"/>
          </w:tcPr>
          <w:p w:rsidR="00EA24BF" w:rsidRPr="00A474A6" w:rsidRDefault="00EA24BF" w:rsidP="00E5296F">
            <w:pPr>
              <w:jc w:val="center"/>
              <w:rPr>
                <w:rFonts w:asciiTheme="majorHAnsi" w:hAnsiTheme="majorHAnsi"/>
                <w:sz w:val="24"/>
                <w:szCs w:val="24"/>
              </w:rPr>
            </w:pPr>
            <w:r w:rsidRPr="00A474A6">
              <w:rPr>
                <w:rFonts w:asciiTheme="majorHAnsi" w:hAnsiTheme="majorHAnsi"/>
                <w:sz w:val="24"/>
                <w:szCs w:val="24"/>
              </w:rPr>
              <w:t>15</w:t>
            </w:r>
          </w:p>
        </w:tc>
      </w:tr>
      <w:tr w:rsidR="00EA24BF" w:rsidTr="00E5296F">
        <w:trPr>
          <w:trHeight w:val="742"/>
        </w:trPr>
        <w:tc>
          <w:tcPr>
            <w:tcW w:w="6818" w:type="dxa"/>
          </w:tcPr>
          <w:p w:rsidR="00EA24BF" w:rsidRPr="00A474A6" w:rsidRDefault="00EA24BF" w:rsidP="00E5296F">
            <w:pPr>
              <w:rPr>
                <w:rFonts w:asciiTheme="majorHAnsi" w:hAnsiTheme="majorHAnsi"/>
                <w:sz w:val="24"/>
                <w:szCs w:val="24"/>
              </w:rPr>
            </w:pPr>
            <w:r w:rsidRPr="00A474A6">
              <w:rPr>
                <w:rFonts w:asciiTheme="majorHAnsi" w:hAnsiTheme="majorHAnsi"/>
                <w:sz w:val="24"/>
                <w:szCs w:val="24"/>
              </w:rPr>
              <w:t>MODULE : 2</w:t>
            </w:r>
          </w:p>
          <w:p w:rsidR="00EA24BF" w:rsidRPr="00A474A6" w:rsidRDefault="00EA24BF" w:rsidP="00E5296F">
            <w:pPr>
              <w:rPr>
                <w:rFonts w:asciiTheme="majorHAnsi" w:hAnsiTheme="majorHAnsi"/>
                <w:sz w:val="24"/>
                <w:szCs w:val="24"/>
              </w:rPr>
            </w:pPr>
            <w:r w:rsidRPr="00A474A6">
              <w:rPr>
                <w:rFonts w:asciiTheme="majorHAnsi" w:hAnsiTheme="majorHAnsi"/>
                <w:sz w:val="24"/>
                <w:szCs w:val="24"/>
              </w:rPr>
              <w:t>Discretization – Introduction to finite differences – Difference equations – Explicit and Implicit approaches – stability – Simple CFD Techniques – Lax-</w:t>
            </w:r>
            <w:proofErr w:type="spellStart"/>
            <w:r w:rsidRPr="00A474A6">
              <w:rPr>
                <w:rFonts w:asciiTheme="majorHAnsi" w:hAnsiTheme="majorHAnsi"/>
                <w:sz w:val="24"/>
                <w:szCs w:val="24"/>
              </w:rPr>
              <w:t>Wendroff</w:t>
            </w:r>
            <w:proofErr w:type="spellEnd"/>
            <w:r w:rsidRPr="00A474A6">
              <w:rPr>
                <w:rFonts w:asciiTheme="majorHAnsi" w:hAnsiTheme="majorHAnsi"/>
                <w:sz w:val="24"/>
                <w:szCs w:val="24"/>
              </w:rPr>
              <w:t xml:space="preserve"> – Mac Cormack’s</w:t>
            </w:r>
          </w:p>
        </w:tc>
        <w:tc>
          <w:tcPr>
            <w:tcW w:w="922" w:type="dxa"/>
          </w:tcPr>
          <w:p w:rsidR="00EA24BF" w:rsidRPr="00A474A6" w:rsidRDefault="00EA24BF"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A474A6" w:rsidRDefault="00EA24BF" w:rsidP="00E5296F">
            <w:pPr>
              <w:jc w:val="center"/>
              <w:rPr>
                <w:rFonts w:asciiTheme="majorHAnsi" w:hAnsiTheme="majorHAnsi"/>
                <w:sz w:val="24"/>
                <w:szCs w:val="24"/>
              </w:rPr>
            </w:pPr>
            <w:r w:rsidRPr="00A474A6">
              <w:rPr>
                <w:rFonts w:asciiTheme="majorHAnsi" w:hAnsiTheme="majorHAnsi"/>
                <w:sz w:val="24"/>
                <w:szCs w:val="24"/>
              </w:rPr>
              <w:t>15</w:t>
            </w:r>
          </w:p>
        </w:tc>
      </w:tr>
      <w:tr w:rsidR="00EA24BF" w:rsidTr="00E5296F">
        <w:trPr>
          <w:trHeight w:val="252"/>
        </w:trPr>
        <w:tc>
          <w:tcPr>
            <w:tcW w:w="6818" w:type="dxa"/>
            <w:shd w:val="clear" w:color="auto" w:fill="D9D9D9" w:themeFill="background1" w:themeFillShade="D9"/>
          </w:tcPr>
          <w:p w:rsidR="00EA24BF" w:rsidRPr="00A474A6" w:rsidRDefault="00EA24BF" w:rsidP="00E5296F">
            <w:pPr>
              <w:jc w:val="center"/>
              <w:rPr>
                <w:rFonts w:asciiTheme="majorHAnsi" w:hAnsiTheme="majorHAnsi"/>
                <w:b/>
                <w:sz w:val="24"/>
                <w:szCs w:val="24"/>
              </w:rPr>
            </w:pPr>
            <w:r w:rsidRPr="00A474A6">
              <w:rPr>
                <w:rFonts w:asciiTheme="majorHAnsi" w:hAnsiTheme="majorHAnsi"/>
                <w:b/>
                <w:sz w:val="24"/>
                <w:szCs w:val="24"/>
              </w:rPr>
              <w:t>FIRST INTERNAL TEST</w:t>
            </w:r>
          </w:p>
        </w:tc>
        <w:tc>
          <w:tcPr>
            <w:tcW w:w="922" w:type="dxa"/>
            <w:shd w:val="clear" w:color="auto" w:fill="D9D9D9" w:themeFill="background1" w:themeFillShade="D9"/>
          </w:tcPr>
          <w:p w:rsidR="00EA24BF" w:rsidRPr="00A474A6"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A474A6" w:rsidRDefault="00EA24BF" w:rsidP="00E5296F">
            <w:pPr>
              <w:jc w:val="center"/>
              <w:rPr>
                <w:rFonts w:asciiTheme="majorHAnsi" w:hAnsiTheme="majorHAnsi"/>
                <w:sz w:val="24"/>
                <w:szCs w:val="24"/>
              </w:rPr>
            </w:pPr>
          </w:p>
        </w:tc>
      </w:tr>
      <w:tr w:rsidR="00EA24BF" w:rsidTr="00E5296F">
        <w:trPr>
          <w:trHeight w:val="742"/>
        </w:trPr>
        <w:tc>
          <w:tcPr>
            <w:tcW w:w="6818" w:type="dxa"/>
          </w:tcPr>
          <w:p w:rsidR="00EA24BF" w:rsidRPr="00A474A6" w:rsidRDefault="00EA24BF" w:rsidP="00E5296F">
            <w:pPr>
              <w:rPr>
                <w:rFonts w:asciiTheme="majorHAnsi" w:hAnsiTheme="majorHAnsi"/>
                <w:sz w:val="24"/>
                <w:szCs w:val="24"/>
              </w:rPr>
            </w:pPr>
            <w:r w:rsidRPr="00A474A6">
              <w:rPr>
                <w:rFonts w:asciiTheme="majorHAnsi" w:hAnsiTheme="majorHAnsi"/>
                <w:sz w:val="24"/>
                <w:szCs w:val="24"/>
              </w:rPr>
              <w:t>MODULE : 3</w:t>
            </w:r>
          </w:p>
          <w:p w:rsidR="00EA24BF" w:rsidRPr="00A474A6" w:rsidRDefault="00EA24BF" w:rsidP="00E5296F">
            <w:pPr>
              <w:tabs>
                <w:tab w:val="left" w:pos="6450"/>
              </w:tabs>
              <w:jc w:val="both"/>
              <w:rPr>
                <w:rFonts w:asciiTheme="majorHAnsi" w:hAnsiTheme="majorHAnsi"/>
                <w:sz w:val="24"/>
                <w:szCs w:val="24"/>
              </w:rPr>
            </w:pPr>
            <w:r w:rsidRPr="00A474A6">
              <w:rPr>
                <w:rFonts w:asciiTheme="majorHAnsi" w:hAnsiTheme="majorHAnsi"/>
                <w:sz w:val="24"/>
                <w:szCs w:val="24"/>
              </w:rPr>
              <w:t xml:space="preserve">Viscous </w:t>
            </w:r>
            <w:proofErr w:type="gramStart"/>
            <w:r w:rsidRPr="00A474A6">
              <w:rPr>
                <w:rFonts w:asciiTheme="majorHAnsi" w:hAnsiTheme="majorHAnsi"/>
                <w:sz w:val="24"/>
                <w:szCs w:val="24"/>
              </w:rPr>
              <w:t>flow  -</w:t>
            </w:r>
            <w:proofErr w:type="gramEnd"/>
            <w:r w:rsidRPr="00A474A6">
              <w:rPr>
                <w:rFonts w:asciiTheme="majorHAnsi" w:hAnsiTheme="majorHAnsi"/>
                <w:sz w:val="24"/>
                <w:szCs w:val="24"/>
              </w:rPr>
              <w:t xml:space="preserve"> Conservation form – Space marching – The Relaxation Technique – Pressure correction – Stream function, </w:t>
            </w:r>
            <w:proofErr w:type="spellStart"/>
            <w:r w:rsidRPr="00A474A6">
              <w:rPr>
                <w:rFonts w:asciiTheme="majorHAnsi" w:hAnsiTheme="majorHAnsi"/>
                <w:sz w:val="24"/>
                <w:szCs w:val="24"/>
              </w:rPr>
              <w:t>Vorticity</w:t>
            </w:r>
            <w:proofErr w:type="spellEnd"/>
            <w:r w:rsidRPr="00A474A6">
              <w:rPr>
                <w:rFonts w:asciiTheme="majorHAnsi" w:hAnsiTheme="majorHAnsi"/>
                <w:sz w:val="24"/>
                <w:szCs w:val="24"/>
              </w:rPr>
              <w:t xml:space="preserve"> method of solution.</w:t>
            </w:r>
          </w:p>
        </w:tc>
        <w:tc>
          <w:tcPr>
            <w:tcW w:w="922" w:type="dxa"/>
          </w:tcPr>
          <w:p w:rsidR="00EA24BF" w:rsidRPr="00A474A6" w:rsidRDefault="00EA24BF"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A474A6" w:rsidRDefault="00EA24BF" w:rsidP="00E5296F">
            <w:pPr>
              <w:jc w:val="center"/>
              <w:rPr>
                <w:rFonts w:asciiTheme="majorHAnsi" w:hAnsiTheme="majorHAnsi"/>
                <w:sz w:val="24"/>
                <w:szCs w:val="24"/>
              </w:rPr>
            </w:pPr>
            <w:r w:rsidRPr="00A474A6">
              <w:rPr>
                <w:rFonts w:asciiTheme="majorHAnsi" w:hAnsiTheme="majorHAnsi"/>
                <w:sz w:val="24"/>
                <w:szCs w:val="24"/>
              </w:rPr>
              <w:t>15</w:t>
            </w:r>
          </w:p>
        </w:tc>
      </w:tr>
      <w:tr w:rsidR="00EA24BF" w:rsidTr="00E5296F">
        <w:trPr>
          <w:trHeight w:val="742"/>
        </w:trPr>
        <w:tc>
          <w:tcPr>
            <w:tcW w:w="6818" w:type="dxa"/>
          </w:tcPr>
          <w:p w:rsidR="00EA24BF" w:rsidRPr="00A474A6" w:rsidRDefault="00EA24BF" w:rsidP="00E5296F">
            <w:pPr>
              <w:rPr>
                <w:rFonts w:asciiTheme="majorHAnsi" w:hAnsiTheme="majorHAnsi"/>
                <w:sz w:val="24"/>
                <w:szCs w:val="24"/>
              </w:rPr>
            </w:pPr>
            <w:r w:rsidRPr="00A474A6">
              <w:rPr>
                <w:rFonts w:asciiTheme="majorHAnsi" w:hAnsiTheme="majorHAnsi"/>
                <w:sz w:val="24"/>
                <w:szCs w:val="24"/>
              </w:rPr>
              <w:t>MODULE : 4</w:t>
            </w:r>
          </w:p>
          <w:p w:rsidR="00EA24BF" w:rsidRPr="00A474A6" w:rsidRDefault="00EA24BF" w:rsidP="00E5296F">
            <w:pPr>
              <w:rPr>
                <w:rFonts w:asciiTheme="majorHAnsi" w:hAnsiTheme="majorHAnsi"/>
                <w:sz w:val="24"/>
                <w:szCs w:val="24"/>
              </w:rPr>
            </w:pPr>
            <w:r w:rsidRPr="00A474A6">
              <w:rPr>
                <w:rFonts w:asciiTheme="majorHAnsi" w:hAnsiTheme="majorHAnsi"/>
                <w:sz w:val="24"/>
                <w:szCs w:val="24"/>
              </w:rPr>
              <w:t>Finite Volume Method – One Dimensional steady state diffusion – two and Three Dimensional diffusion problems</w:t>
            </w:r>
          </w:p>
        </w:tc>
        <w:tc>
          <w:tcPr>
            <w:tcW w:w="922" w:type="dxa"/>
          </w:tcPr>
          <w:p w:rsidR="00EA24BF" w:rsidRPr="00A474A6" w:rsidRDefault="00EA24BF"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A474A6" w:rsidRDefault="00EA24BF" w:rsidP="00E5296F">
            <w:pPr>
              <w:jc w:val="center"/>
              <w:rPr>
                <w:rFonts w:asciiTheme="majorHAnsi" w:hAnsiTheme="majorHAnsi"/>
                <w:sz w:val="24"/>
                <w:szCs w:val="24"/>
              </w:rPr>
            </w:pPr>
            <w:r w:rsidRPr="00A474A6">
              <w:rPr>
                <w:rFonts w:asciiTheme="majorHAnsi" w:hAnsiTheme="majorHAnsi"/>
                <w:sz w:val="24"/>
                <w:szCs w:val="24"/>
              </w:rPr>
              <w:t>15</w:t>
            </w:r>
          </w:p>
        </w:tc>
      </w:tr>
      <w:tr w:rsidR="00EA24BF" w:rsidTr="00E5296F">
        <w:trPr>
          <w:trHeight w:val="252"/>
        </w:trPr>
        <w:tc>
          <w:tcPr>
            <w:tcW w:w="6818" w:type="dxa"/>
            <w:shd w:val="clear" w:color="auto" w:fill="D9D9D9" w:themeFill="background1" w:themeFillShade="D9"/>
          </w:tcPr>
          <w:p w:rsidR="00EA24BF" w:rsidRPr="00A474A6" w:rsidRDefault="00EA24BF" w:rsidP="00E5296F">
            <w:pPr>
              <w:jc w:val="center"/>
              <w:rPr>
                <w:rFonts w:asciiTheme="majorHAnsi" w:hAnsiTheme="majorHAnsi"/>
                <w:b/>
                <w:sz w:val="24"/>
                <w:szCs w:val="24"/>
              </w:rPr>
            </w:pPr>
            <w:r w:rsidRPr="00A474A6">
              <w:rPr>
                <w:rFonts w:asciiTheme="majorHAnsi" w:hAnsiTheme="majorHAnsi"/>
                <w:b/>
                <w:sz w:val="24"/>
                <w:szCs w:val="24"/>
              </w:rPr>
              <w:t>SECOND INTERNAL TEST</w:t>
            </w:r>
          </w:p>
        </w:tc>
        <w:tc>
          <w:tcPr>
            <w:tcW w:w="922" w:type="dxa"/>
            <w:shd w:val="clear" w:color="auto" w:fill="D9D9D9" w:themeFill="background1" w:themeFillShade="D9"/>
          </w:tcPr>
          <w:p w:rsidR="00EA24BF" w:rsidRPr="00A474A6"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A474A6" w:rsidRDefault="00EA24BF" w:rsidP="00E5296F">
            <w:pPr>
              <w:jc w:val="center"/>
              <w:rPr>
                <w:rFonts w:asciiTheme="majorHAnsi" w:hAnsiTheme="majorHAnsi"/>
                <w:sz w:val="24"/>
                <w:szCs w:val="24"/>
              </w:rPr>
            </w:pPr>
          </w:p>
        </w:tc>
      </w:tr>
      <w:tr w:rsidR="00EA24BF" w:rsidTr="00E5296F">
        <w:trPr>
          <w:trHeight w:val="742"/>
        </w:trPr>
        <w:tc>
          <w:tcPr>
            <w:tcW w:w="6818" w:type="dxa"/>
          </w:tcPr>
          <w:p w:rsidR="00EA24BF" w:rsidRPr="00A474A6" w:rsidRDefault="00EA24BF" w:rsidP="00E5296F">
            <w:pPr>
              <w:rPr>
                <w:rFonts w:asciiTheme="majorHAnsi" w:hAnsiTheme="majorHAnsi"/>
                <w:sz w:val="24"/>
                <w:szCs w:val="24"/>
              </w:rPr>
            </w:pPr>
            <w:r w:rsidRPr="00A474A6">
              <w:rPr>
                <w:rFonts w:asciiTheme="majorHAnsi" w:hAnsiTheme="majorHAnsi"/>
                <w:sz w:val="24"/>
                <w:szCs w:val="24"/>
              </w:rPr>
              <w:t>MODULE : 5</w:t>
            </w:r>
          </w:p>
          <w:p w:rsidR="00EA24BF" w:rsidRPr="00A474A6" w:rsidRDefault="00EA24BF" w:rsidP="00E5296F">
            <w:pPr>
              <w:tabs>
                <w:tab w:val="left" w:pos="6450"/>
              </w:tabs>
              <w:jc w:val="both"/>
              <w:rPr>
                <w:rFonts w:asciiTheme="majorHAnsi" w:hAnsiTheme="majorHAnsi"/>
                <w:sz w:val="24"/>
                <w:szCs w:val="24"/>
              </w:rPr>
            </w:pPr>
            <w:r w:rsidRPr="00A474A6">
              <w:rPr>
                <w:rFonts w:asciiTheme="majorHAnsi" w:hAnsiTheme="majorHAnsi"/>
                <w:sz w:val="24"/>
                <w:szCs w:val="24"/>
              </w:rPr>
              <w:t xml:space="preserve">One Dimensional steady convection &amp; diffusion – Central differencing scheme – Upwind differencing scheme – QUICK scheme – SIMPLE, SIMPLER, SIMPLEC, </w:t>
            </w:r>
            <w:proofErr w:type="gramStart"/>
            <w:r w:rsidRPr="00A474A6">
              <w:rPr>
                <w:rFonts w:asciiTheme="majorHAnsi" w:hAnsiTheme="majorHAnsi"/>
                <w:sz w:val="24"/>
                <w:szCs w:val="24"/>
              </w:rPr>
              <w:t>PISO</w:t>
            </w:r>
            <w:proofErr w:type="gramEnd"/>
            <w:r w:rsidRPr="00A474A6">
              <w:rPr>
                <w:rFonts w:asciiTheme="majorHAnsi" w:hAnsiTheme="majorHAnsi"/>
                <w:sz w:val="24"/>
                <w:szCs w:val="24"/>
              </w:rPr>
              <w:t>.</w:t>
            </w:r>
          </w:p>
        </w:tc>
        <w:tc>
          <w:tcPr>
            <w:tcW w:w="922" w:type="dxa"/>
          </w:tcPr>
          <w:p w:rsidR="00EA24BF" w:rsidRPr="00A474A6" w:rsidRDefault="00EA24BF"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A474A6" w:rsidRDefault="00EA24BF" w:rsidP="00E5296F">
            <w:pPr>
              <w:jc w:val="center"/>
              <w:rPr>
                <w:rFonts w:asciiTheme="majorHAnsi" w:hAnsiTheme="majorHAnsi"/>
                <w:sz w:val="24"/>
                <w:szCs w:val="24"/>
              </w:rPr>
            </w:pPr>
            <w:r w:rsidRPr="00A474A6">
              <w:rPr>
                <w:rFonts w:asciiTheme="majorHAnsi" w:hAnsiTheme="majorHAnsi"/>
                <w:sz w:val="24"/>
                <w:szCs w:val="24"/>
              </w:rPr>
              <w:t>20</w:t>
            </w:r>
          </w:p>
        </w:tc>
      </w:tr>
      <w:tr w:rsidR="00EA24BF" w:rsidTr="00E5296F">
        <w:trPr>
          <w:trHeight w:val="1175"/>
        </w:trPr>
        <w:tc>
          <w:tcPr>
            <w:tcW w:w="6818" w:type="dxa"/>
          </w:tcPr>
          <w:p w:rsidR="00EA24BF" w:rsidRPr="00A474A6" w:rsidRDefault="00EA24BF" w:rsidP="00E5296F">
            <w:pPr>
              <w:rPr>
                <w:rFonts w:asciiTheme="majorHAnsi" w:hAnsiTheme="majorHAnsi"/>
                <w:sz w:val="24"/>
                <w:szCs w:val="24"/>
              </w:rPr>
            </w:pPr>
            <w:r w:rsidRPr="00A474A6">
              <w:rPr>
                <w:rFonts w:asciiTheme="majorHAnsi" w:hAnsiTheme="majorHAnsi"/>
                <w:sz w:val="24"/>
                <w:szCs w:val="24"/>
              </w:rPr>
              <w:t>MODULE : 6</w:t>
            </w:r>
          </w:p>
          <w:p w:rsidR="00EA24BF" w:rsidRPr="00A474A6" w:rsidRDefault="00EA24BF" w:rsidP="00E5296F">
            <w:pPr>
              <w:tabs>
                <w:tab w:val="left" w:pos="6450"/>
              </w:tabs>
              <w:jc w:val="both"/>
              <w:rPr>
                <w:rFonts w:asciiTheme="majorHAnsi" w:hAnsiTheme="majorHAnsi"/>
                <w:sz w:val="24"/>
                <w:szCs w:val="24"/>
              </w:rPr>
            </w:pPr>
            <w:r w:rsidRPr="00A474A6">
              <w:rPr>
                <w:rFonts w:asciiTheme="majorHAnsi" w:hAnsiTheme="majorHAnsi"/>
                <w:sz w:val="24"/>
                <w:szCs w:val="24"/>
              </w:rPr>
              <w:t>Finite Volume Method for Unsteady flow – One Dimensional Steady heat conduction – Explicit scheme – Crank-Nicholson scheme – Fully implicit scheme – Turbulence models – K-€model – Reynolds stress equation model.</w:t>
            </w:r>
          </w:p>
        </w:tc>
        <w:tc>
          <w:tcPr>
            <w:tcW w:w="922" w:type="dxa"/>
          </w:tcPr>
          <w:p w:rsidR="00EA24BF" w:rsidRPr="00A474A6" w:rsidRDefault="00EA24BF" w:rsidP="00E5296F">
            <w:pPr>
              <w:jc w:val="center"/>
              <w:rPr>
                <w:rFonts w:asciiTheme="majorHAnsi" w:hAnsiTheme="majorHAnsi"/>
                <w:sz w:val="24"/>
                <w:szCs w:val="24"/>
              </w:rPr>
            </w:pPr>
            <w:r>
              <w:rPr>
                <w:rFonts w:asciiTheme="majorHAnsi" w:hAnsiTheme="majorHAnsi"/>
                <w:sz w:val="24"/>
                <w:szCs w:val="24"/>
              </w:rPr>
              <w:t>7</w:t>
            </w:r>
          </w:p>
        </w:tc>
        <w:tc>
          <w:tcPr>
            <w:tcW w:w="1165" w:type="dxa"/>
          </w:tcPr>
          <w:p w:rsidR="00EA24BF" w:rsidRPr="00A474A6" w:rsidRDefault="00EA24BF" w:rsidP="00E5296F">
            <w:pPr>
              <w:jc w:val="center"/>
              <w:rPr>
                <w:rFonts w:asciiTheme="majorHAnsi" w:hAnsiTheme="majorHAnsi"/>
                <w:sz w:val="24"/>
                <w:szCs w:val="24"/>
              </w:rPr>
            </w:pPr>
            <w:r w:rsidRPr="00A474A6">
              <w:rPr>
                <w:rFonts w:asciiTheme="majorHAnsi" w:hAnsiTheme="majorHAnsi"/>
                <w:sz w:val="24"/>
                <w:szCs w:val="24"/>
              </w:rPr>
              <w:t>20</w:t>
            </w:r>
          </w:p>
        </w:tc>
      </w:tr>
    </w:tbl>
    <w:p w:rsidR="00EA24BF" w:rsidRPr="000800FB"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4A0DF6" w:rsidRDefault="004A0DF6" w:rsidP="00EA24BF">
      <w:pPr>
        <w:rPr>
          <w:rFonts w:asciiTheme="majorHAnsi" w:hAnsiTheme="majorHAnsi"/>
          <w:b/>
          <w:bCs/>
          <w:sz w:val="24"/>
          <w:szCs w:val="24"/>
        </w:rPr>
      </w:pPr>
    </w:p>
    <w:p w:rsidR="00EA24BF" w:rsidRDefault="00EA24BF" w:rsidP="00EA24BF">
      <w:pPr>
        <w:rPr>
          <w:rFonts w:asciiTheme="majorHAnsi" w:hAnsiTheme="majorHAnsi"/>
          <w:b/>
          <w:bCs/>
          <w:sz w:val="24"/>
          <w:szCs w:val="24"/>
        </w:rPr>
      </w:pPr>
      <w:r>
        <w:rPr>
          <w:rFonts w:asciiTheme="majorHAnsi" w:hAnsiTheme="majorHAnsi"/>
          <w:b/>
          <w:bCs/>
          <w:sz w:val="24"/>
          <w:szCs w:val="24"/>
        </w:rPr>
        <w:lastRenderedPageBreak/>
        <w:t xml:space="preserve">Course No: </w:t>
      </w:r>
      <w:proofErr w:type="gramStart"/>
      <w:r w:rsidR="004A0DF6">
        <w:rPr>
          <w:rFonts w:asciiTheme="majorHAnsi" w:hAnsiTheme="majorHAnsi"/>
          <w:b/>
          <w:bCs/>
          <w:sz w:val="24"/>
          <w:szCs w:val="24"/>
        </w:rPr>
        <w:t>08EE6052(</w:t>
      </w:r>
      <w:proofErr w:type="gramEnd"/>
      <w:r w:rsidR="004A0DF6">
        <w:rPr>
          <w:rFonts w:asciiTheme="majorHAnsi" w:hAnsiTheme="majorHAnsi"/>
          <w:b/>
          <w:bCs/>
          <w:sz w:val="24"/>
          <w:szCs w:val="24"/>
        </w:rPr>
        <w:t xml:space="preserve">A)      </w:t>
      </w:r>
      <w:r>
        <w:rPr>
          <w:rFonts w:asciiTheme="majorHAnsi" w:hAnsiTheme="majorHAnsi"/>
          <w:b/>
          <w:bCs/>
          <w:sz w:val="24"/>
          <w:szCs w:val="24"/>
        </w:rPr>
        <w:t xml:space="preserve">      Course Title: </w:t>
      </w:r>
      <w:r>
        <w:rPr>
          <w:rFonts w:ascii="Times New Roman" w:hAnsi="Times New Roman"/>
          <w:b/>
          <w:sz w:val="24"/>
          <w:szCs w:val="24"/>
        </w:rPr>
        <w:t>Wind Energy a</w:t>
      </w:r>
      <w:r w:rsidRPr="006C66CD">
        <w:rPr>
          <w:rFonts w:ascii="Times New Roman" w:hAnsi="Times New Roman"/>
          <w:b/>
          <w:sz w:val="24"/>
          <w:szCs w:val="24"/>
        </w:rPr>
        <w:t>nd Its Utilization</w:t>
      </w:r>
    </w:p>
    <w:p w:rsidR="00EA24BF" w:rsidRDefault="00EA24BF" w:rsidP="00EA24BF">
      <w:pPr>
        <w:ind w:left="6480" w:firstLine="720"/>
        <w:rPr>
          <w:rFonts w:asciiTheme="majorHAnsi" w:hAnsiTheme="majorHAnsi"/>
          <w:b/>
          <w:bCs/>
          <w:sz w:val="24"/>
          <w:szCs w:val="24"/>
        </w:rPr>
      </w:pPr>
      <w:r>
        <w:rPr>
          <w:rFonts w:asciiTheme="majorHAnsi" w:hAnsiTheme="majorHAnsi"/>
          <w:b/>
          <w:bCs/>
          <w:sz w:val="24"/>
          <w:szCs w:val="24"/>
        </w:rPr>
        <w:t>Credits: 3-0-0:</w:t>
      </w:r>
      <w:r w:rsidRPr="000B0012">
        <w:rPr>
          <w:rFonts w:asciiTheme="majorHAnsi" w:hAnsiTheme="majorHAnsi"/>
          <w:b/>
          <w:bCs/>
          <w:sz w:val="24"/>
          <w:szCs w:val="24"/>
        </w:rPr>
        <w:t xml:space="preserve"> 3</w:t>
      </w:r>
    </w:p>
    <w:p w:rsidR="00EA24BF" w:rsidRPr="000B0012" w:rsidRDefault="00EA24BF" w:rsidP="00EA24BF">
      <w:pPr>
        <w:rPr>
          <w:rFonts w:asciiTheme="majorHAnsi" w:hAnsiTheme="majorHAnsi"/>
          <w:sz w:val="24"/>
          <w:szCs w:val="24"/>
        </w:rPr>
      </w:pP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sidRPr="000B0012">
        <w:rPr>
          <w:rFonts w:asciiTheme="majorHAnsi" w:hAnsiTheme="majorHAnsi"/>
          <w:b/>
          <w:bCs/>
          <w:sz w:val="24"/>
          <w:szCs w:val="24"/>
        </w:rPr>
        <w:t>Year</w:t>
      </w:r>
      <w:r>
        <w:rPr>
          <w:rFonts w:asciiTheme="majorHAnsi" w:hAnsiTheme="majorHAnsi"/>
          <w:b/>
          <w:bCs/>
          <w:sz w:val="24"/>
          <w:szCs w:val="24"/>
        </w:rPr>
        <w:t xml:space="preserve">: </w:t>
      </w:r>
      <w:r w:rsidRPr="000B0012">
        <w:rPr>
          <w:rFonts w:asciiTheme="majorHAnsi" w:hAnsiTheme="majorHAnsi"/>
          <w:b/>
          <w:bCs/>
          <w:sz w:val="24"/>
          <w:szCs w:val="24"/>
        </w:rPr>
        <w:t>2015</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Pre-requisites: Nil</w:t>
      </w:r>
    </w:p>
    <w:p w:rsidR="00EA24BF"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Pr="00D21B08" w:rsidRDefault="00EA24BF" w:rsidP="0034612E">
      <w:pPr>
        <w:pStyle w:val="ListParagraph"/>
        <w:numPr>
          <w:ilvl w:val="0"/>
          <w:numId w:val="48"/>
        </w:numPr>
        <w:jc w:val="both"/>
        <w:rPr>
          <w:rFonts w:asciiTheme="majorHAnsi" w:hAnsiTheme="majorHAnsi"/>
          <w:sz w:val="24"/>
          <w:szCs w:val="24"/>
        </w:rPr>
      </w:pPr>
      <w:r w:rsidRPr="00D21B08">
        <w:rPr>
          <w:rFonts w:asciiTheme="majorHAnsi" w:hAnsiTheme="majorHAnsi"/>
          <w:sz w:val="24"/>
          <w:szCs w:val="24"/>
        </w:rPr>
        <w:t>A foundation in the fundamentals about historical and latest developments, state of art of wind energy technology, turbine rating, cost of energy, Indian scenario and worldwide development</w:t>
      </w:r>
    </w:p>
    <w:p w:rsidR="00EA24BF" w:rsidRPr="00D21B08" w:rsidRDefault="00EA24BF" w:rsidP="0034612E">
      <w:pPr>
        <w:pStyle w:val="ListParagraph"/>
        <w:numPr>
          <w:ilvl w:val="0"/>
          <w:numId w:val="48"/>
        </w:numPr>
        <w:jc w:val="both"/>
        <w:rPr>
          <w:rFonts w:asciiTheme="majorHAnsi" w:hAnsiTheme="majorHAnsi"/>
          <w:sz w:val="24"/>
          <w:szCs w:val="24"/>
        </w:rPr>
      </w:pPr>
      <w:r w:rsidRPr="00D21B08">
        <w:rPr>
          <w:rFonts w:asciiTheme="majorHAnsi" w:hAnsiTheme="majorHAnsi"/>
          <w:sz w:val="24"/>
          <w:szCs w:val="24"/>
        </w:rPr>
        <w:t>To provide knowledge on basic concepts of aerodynamics of aerofoil, lift and drag force, stall and pitch control, stiff and soft towers and power train dynamics</w:t>
      </w:r>
    </w:p>
    <w:p w:rsidR="00EA24BF" w:rsidRPr="00D21B08" w:rsidRDefault="00EA24BF" w:rsidP="0034612E">
      <w:pPr>
        <w:pStyle w:val="ListParagraph"/>
        <w:numPr>
          <w:ilvl w:val="0"/>
          <w:numId w:val="48"/>
        </w:numPr>
        <w:jc w:val="both"/>
        <w:rPr>
          <w:rFonts w:asciiTheme="majorHAnsi" w:hAnsiTheme="majorHAnsi"/>
          <w:sz w:val="24"/>
          <w:szCs w:val="24"/>
        </w:rPr>
      </w:pPr>
      <w:r w:rsidRPr="00D21B08">
        <w:rPr>
          <w:rFonts w:asciiTheme="majorHAnsi" w:hAnsiTheme="majorHAnsi"/>
          <w:sz w:val="24"/>
          <w:szCs w:val="24"/>
        </w:rPr>
        <w:t>To understand the working and design principle of pitch control, yaw control, wind turbine dynamics with DC and AC generators, induction and synchronous generators, variable speed operation power electronics converter and inverter, interfaces etc.</w:t>
      </w:r>
    </w:p>
    <w:p w:rsidR="00EA24BF" w:rsidRPr="000B0012" w:rsidRDefault="00EA24BF" w:rsidP="00EA24BF">
      <w:pPr>
        <w:spacing w:after="0"/>
        <w:ind w:left="714"/>
        <w:rPr>
          <w:rFonts w:asciiTheme="majorHAnsi" w:hAnsiTheme="majorHAnsi"/>
          <w:sz w:val="24"/>
          <w:szCs w:val="24"/>
        </w:rPr>
      </w:pPr>
    </w:p>
    <w:p w:rsidR="00EA24BF" w:rsidRDefault="00EA24BF" w:rsidP="00EA24BF">
      <w:pPr>
        <w:rPr>
          <w:rFonts w:ascii="Times New Roman" w:hAnsi="Times New Roman"/>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Pr="00D21B08" w:rsidRDefault="00EA24BF" w:rsidP="00EA24BF">
      <w:pPr>
        <w:jc w:val="both"/>
        <w:rPr>
          <w:rFonts w:asciiTheme="majorHAnsi" w:hAnsiTheme="majorHAnsi"/>
          <w:sz w:val="24"/>
          <w:szCs w:val="24"/>
        </w:rPr>
      </w:pPr>
      <w:r w:rsidRPr="00D21B08">
        <w:rPr>
          <w:rFonts w:asciiTheme="majorHAnsi" w:hAnsiTheme="majorHAnsi"/>
          <w:sz w:val="24"/>
          <w:szCs w:val="24"/>
        </w:rPr>
        <w:t>Historical developments, latest developments, state of art of wind energy technology, Indian scenario and worldwide developments, wind resource characteristics and assessment, Aerodynamics of aerofoil, design of wind turbine blade, Vertical and horizontal axis turbines, wind turbine design programs, Aerodynamic damping and stability, Pitch control, yaw control, Power electronics Converter and Inverter interfaces for wind energy utilization system for isolated and grid connected system, Wind farm electrical design, Environmental assessment</w:t>
      </w:r>
    </w:p>
    <w:p w:rsidR="00EA24BF" w:rsidRDefault="00EA24BF" w:rsidP="00EA24BF">
      <w:pPr>
        <w:rPr>
          <w:rFonts w:asciiTheme="majorHAnsi" w:hAnsiTheme="majorHAnsi"/>
          <w:b/>
          <w:bCs/>
          <w:sz w:val="24"/>
          <w:szCs w:val="24"/>
        </w:rPr>
      </w:pPr>
      <w:r w:rsidRPr="000B0012">
        <w:rPr>
          <w:rFonts w:asciiTheme="majorHAnsi" w:hAnsiTheme="majorHAnsi"/>
          <w:b/>
          <w:bCs/>
          <w:sz w:val="24"/>
          <w:szCs w:val="24"/>
        </w:rPr>
        <w:t xml:space="preserve">Course Outcome:  </w:t>
      </w:r>
    </w:p>
    <w:p w:rsidR="00EA24BF" w:rsidRPr="00D21B08" w:rsidRDefault="00EA24BF" w:rsidP="00EA24BF">
      <w:pPr>
        <w:jc w:val="both"/>
        <w:rPr>
          <w:rFonts w:asciiTheme="majorHAnsi" w:hAnsiTheme="majorHAnsi"/>
          <w:sz w:val="24"/>
          <w:szCs w:val="24"/>
        </w:rPr>
      </w:pPr>
      <w:r w:rsidRPr="00D21B08">
        <w:rPr>
          <w:rFonts w:asciiTheme="majorHAnsi" w:hAnsiTheme="majorHAnsi"/>
          <w:sz w:val="24"/>
          <w:szCs w:val="24"/>
        </w:rPr>
        <w:t>By studying the subject, students will have an ability to understand the fundamental concepts of wind energy and its application, how to design the wind farm, planning of wind farm and wind farm arrangement, site selection etc.</w:t>
      </w:r>
    </w:p>
    <w:p w:rsidR="00EA24BF" w:rsidRPr="00B7394B" w:rsidRDefault="00EA24BF" w:rsidP="00EA24BF">
      <w:pPr>
        <w:rPr>
          <w:rFonts w:asciiTheme="majorHAnsi" w:hAnsiTheme="majorHAnsi"/>
          <w:b/>
          <w:bCs/>
          <w:sz w:val="24"/>
          <w:szCs w:val="24"/>
        </w:rPr>
      </w:pPr>
    </w:p>
    <w:p w:rsidR="00EA24BF" w:rsidRDefault="00EA24BF" w:rsidP="00EA24BF">
      <w:pPr>
        <w:jc w:val="both"/>
        <w:rPr>
          <w:rFonts w:asciiTheme="majorHAnsi" w:hAnsiTheme="majorHAnsi"/>
          <w:b/>
          <w:bCs/>
          <w:sz w:val="24"/>
          <w:szCs w:val="24"/>
        </w:rPr>
      </w:pPr>
      <w:r w:rsidRPr="000B0012">
        <w:rPr>
          <w:rFonts w:asciiTheme="majorHAnsi" w:hAnsiTheme="majorHAnsi"/>
          <w:b/>
          <w:bCs/>
          <w:sz w:val="24"/>
          <w:szCs w:val="24"/>
        </w:rPr>
        <w:t>Text Books:</w:t>
      </w:r>
    </w:p>
    <w:p w:rsidR="00EA24BF" w:rsidRPr="00B61515" w:rsidRDefault="00EA24BF" w:rsidP="0034612E">
      <w:pPr>
        <w:pStyle w:val="ListParagraph"/>
        <w:numPr>
          <w:ilvl w:val="0"/>
          <w:numId w:val="41"/>
        </w:numPr>
        <w:tabs>
          <w:tab w:val="left" w:pos="720"/>
        </w:tabs>
        <w:spacing w:after="0"/>
        <w:jc w:val="both"/>
        <w:rPr>
          <w:rFonts w:asciiTheme="majorHAnsi" w:hAnsiTheme="majorHAnsi"/>
          <w:sz w:val="24"/>
          <w:szCs w:val="24"/>
        </w:rPr>
      </w:pPr>
      <w:r w:rsidRPr="00B61515">
        <w:rPr>
          <w:rFonts w:asciiTheme="majorHAnsi" w:hAnsiTheme="majorHAnsi"/>
          <w:sz w:val="24"/>
          <w:szCs w:val="24"/>
        </w:rPr>
        <w:t xml:space="preserve">Paul </w:t>
      </w:r>
      <w:proofErr w:type="spellStart"/>
      <w:r w:rsidRPr="00B61515">
        <w:rPr>
          <w:rFonts w:asciiTheme="majorHAnsi" w:hAnsiTheme="majorHAnsi"/>
          <w:sz w:val="24"/>
          <w:szCs w:val="24"/>
        </w:rPr>
        <w:t>Gipe</w:t>
      </w:r>
      <w:proofErr w:type="spellEnd"/>
      <w:r w:rsidRPr="00B61515">
        <w:rPr>
          <w:rFonts w:asciiTheme="majorHAnsi" w:hAnsiTheme="majorHAnsi"/>
          <w:sz w:val="24"/>
          <w:szCs w:val="24"/>
        </w:rPr>
        <w:t>, Wind Energy Comes of Age, John Wiley &amp; Sons Inc.</w:t>
      </w:r>
    </w:p>
    <w:p w:rsidR="00EA24BF" w:rsidRPr="00B61515" w:rsidRDefault="00EA24BF" w:rsidP="0034612E">
      <w:pPr>
        <w:pStyle w:val="ListParagraph"/>
        <w:numPr>
          <w:ilvl w:val="0"/>
          <w:numId w:val="41"/>
        </w:numPr>
        <w:tabs>
          <w:tab w:val="left" w:pos="720"/>
        </w:tabs>
        <w:spacing w:after="0"/>
        <w:jc w:val="both"/>
        <w:rPr>
          <w:rFonts w:asciiTheme="majorHAnsi" w:hAnsiTheme="majorHAnsi"/>
          <w:sz w:val="24"/>
          <w:szCs w:val="24"/>
        </w:rPr>
      </w:pPr>
      <w:r w:rsidRPr="00B61515">
        <w:rPr>
          <w:rFonts w:asciiTheme="majorHAnsi" w:hAnsiTheme="majorHAnsi"/>
          <w:sz w:val="24"/>
          <w:szCs w:val="24"/>
        </w:rPr>
        <w:t>Ahmed: Wind Energy Theory and Practice, PHI, Eastern Economy Edition, 2012</w:t>
      </w:r>
    </w:p>
    <w:p w:rsidR="00EA24BF" w:rsidRPr="00B61515" w:rsidRDefault="00EA24BF" w:rsidP="0034612E">
      <w:pPr>
        <w:pStyle w:val="ListParagraph"/>
        <w:numPr>
          <w:ilvl w:val="0"/>
          <w:numId w:val="41"/>
        </w:numPr>
        <w:tabs>
          <w:tab w:val="left" w:pos="720"/>
        </w:tabs>
        <w:spacing w:after="0"/>
        <w:jc w:val="both"/>
        <w:rPr>
          <w:rFonts w:asciiTheme="majorHAnsi" w:hAnsiTheme="majorHAnsi"/>
          <w:sz w:val="24"/>
          <w:szCs w:val="24"/>
        </w:rPr>
      </w:pPr>
      <w:r w:rsidRPr="00B61515">
        <w:rPr>
          <w:rFonts w:asciiTheme="majorHAnsi" w:hAnsiTheme="majorHAnsi"/>
          <w:sz w:val="24"/>
          <w:szCs w:val="24"/>
        </w:rPr>
        <w:t xml:space="preserve">L.L. </w:t>
      </w:r>
      <w:proofErr w:type="spellStart"/>
      <w:r w:rsidRPr="00B61515">
        <w:rPr>
          <w:rFonts w:asciiTheme="majorHAnsi" w:hAnsiTheme="majorHAnsi"/>
          <w:sz w:val="24"/>
          <w:szCs w:val="24"/>
        </w:rPr>
        <w:t>Freris</w:t>
      </w:r>
      <w:proofErr w:type="spellEnd"/>
      <w:r w:rsidRPr="00B61515">
        <w:rPr>
          <w:rFonts w:asciiTheme="majorHAnsi" w:hAnsiTheme="majorHAnsi"/>
          <w:sz w:val="24"/>
          <w:szCs w:val="24"/>
        </w:rPr>
        <w:t xml:space="preserve">, Wind Energy Conversion System, </w:t>
      </w:r>
      <w:proofErr w:type="spellStart"/>
      <w:r w:rsidRPr="00B61515">
        <w:rPr>
          <w:rFonts w:asciiTheme="majorHAnsi" w:hAnsiTheme="majorHAnsi"/>
          <w:sz w:val="24"/>
          <w:szCs w:val="24"/>
        </w:rPr>
        <w:t>Printice</w:t>
      </w:r>
      <w:proofErr w:type="spellEnd"/>
      <w:r w:rsidRPr="00B61515">
        <w:rPr>
          <w:rFonts w:asciiTheme="majorHAnsi" w:hAnsiTheme="majorHAnsi"/>
          <w:sz w:val="24"/>
          <w:szCs w:val="24"/>
        </w:rPr>
        <w:t xml:space="preserve"> Hall.</w:t>
      </w:r>
    </w:p>
    <w:p w:rsidR="00EA24BF" w:rsidRPr="00B61515" w:rsidRDefault="00EA24BF" w:rsidP="00EA24BF">
      <w:pPr>
        <w:pStyle w:val="ListParagraph"/>
        <w:tabs>
          <w:tab w:val="left" w:pos="720"/>
        </w:tabs>
        <w:spacing w:after="0"/>
        <w:jc w:val="both"/>
        <w:rPr>
          <w:rFonts w:asciiTheme="majorHAnsi" w:hAnsiTheme="majorHAnsi"/>
          <w:sz w:val="24"/>
          <w:szCs w:val="24"/>
        </w:rPr>
      </w:pPr>
    </w:p>
    <w:p w:rsidR="00EA24BF" w:rsidRPr="00B61515" w:rsidRDefault="00EA24BF" w:rsidP="00EA24BF">
      <w:pPr>
        <w:jc w:val="both"/>
        <w:rPr>
          <w:rFonts w:asciiTheme="majorHAnsi" w:hAnsiTheme="majorHAnsi"/>
          <w:sz w:val="24"/>
          <w:szCs w:val="24"/>
        </w:rPr>
      </w:pPr>
      <w:r w:rsidRPr="00B61515">
        <w:rPr>
          <w:rFonts w:asciiTheme="majorHAnsi" w:hAnsiTheme="majorHAnsi"/>
          <w:b/>
          <w:bCs/>
          <w:sz w:val="24"/>
          <w:szCs w:val="24"/>
        </w:rPr>
        <w:t>References</w:t>
      </w:r>
      <w:r w:rsidRPr="00B61515">
        <w:rPr>
          <w:rFonts w:asciiTheme="majorHAnsi" w:hAnsiTheme="majorHAnsi"/>
          <w:sz w:val="24"/>
          <w:szCs w:val="24"/>
        </w:rPr>
        <w:t xml:space="preserve">:  </w:t>
      </w:r>
      <w:r w:rsidRPr="00B61515">
        <w:rPr>
          <w:rFonts w:asciiTheme="majorHAnsi" w:hAnsiTheme="majorHAnsi"/>
          <w:sz w:val="24"/>
          <w:szCs w:val="24"/>
        </w:rPr>
        <w:tab/>
      </w:r>
    </w:p>
    <w:p w:rsidR="00EA24BF" w:rsidRPr="00B61515" w:rsidRDefault="00EA24BF" w:rsidP="0034612E">
      <w:pPr>
        <w:pStyle w:val="ListParagraph"/>
        <w:numPr>
          <w:ilvl w:val="0"/>
          <w:numId w:val="42"/>
        </w:numPr>
        <w:tabs>
          <w:tab w:val="left" w:pos="720"/>
        </w:tabs>
        <w:spacing w:after="0"/>
        <w:jc w:val="both"/>
        <w:rPr>
          <w:rFonts w:asciiTheme="majorHAnsi" w:hAnsiTheme="majorHAnsi"/>
          <w:sz w:val="24"/>
          <w:szCs w:val="24"/>
        </w:rPr>
      </w:pPr>
      <w:r w:rsidRPr="00B61515">
        <w:rPr>
          <w:rFonts w:asciiTheme="majorHAnsi" w:hAnsiTheme="majorHAnsi"/>
          <w:sz w:val="24"/>
          <w:szCs w:val="24"/>
        </w:rPr>
        <w:t>Tony Burton et al, Wind energy Hand Book, John Wiley &amp; Sons Inc.</w:t>
      </w:r>
    </w:p>
    <w:p w:rsidR="00EA24BF" w:rsidRPr="00B61515" w:rsidRDefault="00EA24BF" w:rsidP="0034612E">
      <w:pPr>
        <w:pStyle w:val="ListParagraph"/>
        <w:numPr>
          <w:ilvl w:val="0"/>
          <w:numId w:val="42"/>
        </w:numPr>
        <w:tabs>
          <w:tab w:val="left" w:pos="720"/>
        </w:tabs>
        <w:spacing w:after="0"/>
        <w:jc w:val="both"/>
        <w:rPr>
          <w:rFonts w:asciiTheme="majorHAnsi" w:hAnsiTheme="majorHAnsi"/>
          <w:sz w:val="24"/>
          <w:szCs w:val="24"/>
        </w:rPr>
      </w:pPr>
      <w:r w:rsidRPr="00B61515">
        <w:rPr>
          <w:rFonts w:asciiTheme="majorHAnsi" w:hAnsiTheme="majorHAnsi"/>
          <w:sz w:val="24"/>
          <w:szCs w:val="24"/>
        </w:rPr>
        <w:t>Directory, Indian Wind Power 2004, CECL, Bhopal.</w:t>
      </w: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tbl>
      <w:tblPr>
        <w:tblStyle w:val="TableGrid"/>
        <w:tblpPr w:leftFromText="180" w:rightFromText="180" w:vertAnchor="page" w:horzAnchor="margin" w:tblpY="1396"/>
        <w:tblW w:w="0" w:type="auto"/>
        <w:tblLook w:val="04A0" w:firstRow="1" w:lastRow="0" w:firstColumn="1" w:lastColumn="0" w:noHBand="0" w:noVBand="1"/>
      </w:tblPr>
      <w:tblGrid>
        <w:gridCol w:w="6818"/>
        <w:gridCol w:w="982"/>
        <w:gridCol w:w="1249"/>
      </w:tblGrid>
      <w:tr w:rsidR="00EA24BF" w:rsidTr="00E5296F">
        <w:trPr>
          <w:trHeight w:val="134"/>
        </w:trPr>
        <w:tc>
          <w:tcPr>
            <w:tcW w:w="8905" w:type="dxa"/>
            <w:gridSpan w:val="3"/>
            <w:shd w:val="clear" w:color="auto" w:fill="D9D9D9" w:themeFill="background1" w:themeFillShade="D9"/>
          </w:tcPr>
          <w:p w:rsidR="00EA24BF" w:rsidRPr="00322B20" w:rsidRDefault="00EA24BF" w:rsidP="00E5296F">
            <w:pPr>
              <w:rPr>
                <w:rFonts w:asciiTheme="majorHAnsi" w:hAnsiTheme="majorHAnsi"/>
                <w:b/>
              </w:rPr>
            </w:pPr>
            <w:r w:rsidRPr="00322B20">
              <w:rPr>
                <w:rFonts w:asciiTheme="majorHAnsi" w:hAnsiTheme="majorHAnsi"/>
                <w:b/>
              </w:rPr>
              <w:t xml:space="preserve">COURSE NO: </w:t>
            </w:r>
            <w:r w:rsidR="004A0DF6">
              <w:rPr>
                <w:rFonts w:asciiTheme="majorHAnsi" w:hAnsiTheme="majorHAnsi"/>
                <w:b/>
                <w:bCs/>
                <w:sz w:val="24"/>
                <w:szCs w:val="24"/>
              </w:rPr>
              <w:t xml:space="preserve">08EE6052(A)      </w:t>
            </w:r>
            <w:r w:rsidRPr="00322B20">
              <w:rPr>
                <w:rFonts w:asciiTheme="majorHAnsi" w:hAnsiTheme="majorHAnsi"/>
                <w:b/>
              </w:rPr>
              <w:t xml:space="preserve">   COURSE TITLE: Wind Energy and its Utilization                                                                                                                                                 </w:t>
            </w:r>
          </w:p>
          <w:p w:rsidR="00EA24BF" w:rsidRPr="00322B20" w:rsidRDefault="00EA24BF" w:rsidP="00E5296F">
            <w:pPr>
              <w:rPr>
                <w:rFonts w:asciiTheme="majorHAnsi" w:hAnsiTheme="majorHAnsi"/>
                <w:b/>
              </w:rPr>
            </w:pPr>
            <w:r w:rsidRPr="00322B20">
              <w:rPr>
                <w:rFonts w:asciiTheme="majorHAnsi" w:hAnsiTheme="majorHAnsi"/>
                <w:b/>
              </w:rPr>
              <w:t xml:space="preserve">                                                                                                                                           (L-T-P : 3-0-0)    </w:t>
            </w:r>
          </w:p>
          <w:p w:rsidR="00EA24BF" w:rsidRPr="00322B20" w:rsidRDefault="00EA24BF" w:rsidP="00E5296F">
            <w:pPr>
              <w:rPr>
                <w:rFonts w:asciiTheme="majorHAnsi" w:hAnsiTheme="majorHAnsi"/>
                <w:b/>
              </w:rPr>
            </w:pPr>
            <w:r w:rsidRPr="00322B20">
              <w:rPr>
                <w:rFonts w:asciiTheme="majorHAnsi" w:hAnsiTheme="majorHAnsi"/>
                <w:b/>
              </w:rPr>
              <w:t xml:space="preserve">                                                                                                                                                  CREDITS: 3</w:t>
            </w:r>
          </w:p>
        </w:tc>
      </w:tr>
      <w:tr w:rsidR="00EA24BF" w:rsidRPr="001B2BCC" w:rsidTr="00E5296F">
        <w:trPr>
          <w:trHeight w:val="134"/>
        </w:trPr>
        <w:tc>
          <w:tcPr>
            <w:tcW w:w="6818" w:type="dxa"/>
            <w:shd w:val="clear" w:color="auto" w:fill="D9D9D9" w:themeFill="background1" w:themeFillShade="D9"/>
          </w:tcPr>
          <w:p w:rsidR="00EA24BF" w:rsidRPr="00322B20" w:rsidRDefault="00EA24BF" w:rsidP="00E5296F">
            <w:pPr>
              <w:jc w:val="center"/>
              <w:rPr>
                <w:rFonts w:asciiTheme="majorHAnsi" w:hAnsiTheme="majorHAnsi"/>
                <w:b/>
              </w:rPr>
            </w:pPr>
            <w:r w:rsidRPr="00322B20">
              <w:rPr>
                <w:rFonts w:asciiTheme="majorHAnsi" w:hAnsiTheme="majorHAnsi"/>
                <w:b/>
              </w:rPr>
              <w:t>MODULES</w:t>
            </w:r>
          </w:p>
        </w:tc>
        <w:tc>
          <w:tcPr>
            <w:tcW w:w="922" w:type="dxa"/>
            <w:shd w:val="clear" w:color="auto" w:fill="D9D9D9" w:themeFill="background1" w:themeFillShade="D9"/>
          </w:tcPr>
          <w:p w:rsidR="00EA24BF" w:rsidRPr="00322B20" w:rsidRDefault="00EA24BF" w:rsidP="00E5296F">
            <w:pPr>
              <w:jc w:val="center"/>
              <w:rPr>
                <w:rFonts w:asciiTheme="majorHAnsi" w:hAnsiTheme="majorHAnsi"/>
                <w:b/>
              </w:rPr>
            </w:pPr>
            <w:r w:rsidRPr="00322B20">
              <w:rPr>
                <w:rFonts w:asciiTheme="majorHAnsi" w:hAnsiTheme="majorHAnsi"/>
                <w:b/>
              </w:rPr>
              <w:t>Contact</w:t>
            </w:r>
          </w:p>
          <w:p w:rsidR="00EA24BF" w:rsidRPr="00322B20" w:rsidRDefault="00EA24BF" w:rsidP="00E5296F">
            <w:pPr>
              <w:rPr>
                <w:rFonts w:asciiTheme="majorHAnsi" w:hAnsiTheme="majorHAnsi"/>
                <w:b/>
              </w:rPr>
            </w:pPr>
            <w:r w:rsidRPr="00322B20">
              <w:rPr>
                <w:rFonts w:asciiTheme="majorHAnsi" w:hAnsiTheme="majorHAnsi"/>
                <w:b/>
              </w:rPr>
              <w:t>hours</w:t>
            </w:r>
          </w:p>
        </w:tc>
        <w:tc>
          <w:tcPr>
            <w:tcW w:w="1165" w:type="dxa"/>
            <w:shd w:val="clear" w:color="auto" w:fill="D9D9D9" w:themeFill="background1" w:themeFillShade="D9"/>
          </w:tcPr>
          <w:p w:rsidR="00EA24BF" w:rsidRPr="00322B20" w:rsidRDefault="00EA24BF" w:rsidP="00E5296F">
            <w:pPr>
              <w:jc w:val="center"/>
              <w:rPr>
                <w:rFonts w:asciiTheme="majorHAnsi" w:hAnsiTheme="majorHAnsi"/>
                <w:b/>
              </w:rPr>
            </w:pPr>
            <w:proofErr w:type="spellStart"/>
            <w:r w:rsidRPr="00322B20">
              <w:rPr>
                <w:rFonts w:asciiTheme="majorHAnsi" w:hAnsiTheme="majorHAnsi"/>
                <w:b/>
              </w:rPr>
              <w:t>Sem.Exam</w:t>
            </w:r>
            <w:proofErr w:type="spellEnd"/>
          </w:p>
          <w:p w:rsidR="00EA24BF" w:rsidRPr="00322B20" w:rsidRDefault="00EA24BF" w:rsidP="00E5296F">
            <w:pPr>
              <w:jc w:val="center"/>
              <w:rPr>
                <w:rFonts w:asciiTheme="majorHAnsi" w:hAnsiTheme="majorHAnsi"/>
                <w:b/>
              </w:rPr>
            </w:pPr>
            <w:r w:rsidRPr="00322B20">
              <w:rPr>
                <w:rFonts w:asciiTheme="majorHAnsi" w:hAnsiTheme="majorHAnsi"/>
                <w:b/>
              </w:rPr>
              <w:t>Marks;%</w:t>
            </w:r>
          </w:p>
        </w:tc>
      </w:tr>
      <w:tr w:rsidR="00EA24BF" w:rsidTr="00E5296F">
        <w:trPr>
          <w:trHeight w:val="756"/>
        </w:trPr>
        <w:tc>
          <w:tcPr>
            <w:tcW w:w="6818" w:type="dxa"/>
          </w:tcPr>
          <w:p w:rsidR="00EA24BF" w:rsidRPr="001A6393" w:rsidRDefault="00EA24BF" w:rsidP="00E5296F">
            <w:pPr>
              <w:rPr>
                <w:rFonts w:asciiTheme="majorHAnsi" w:hAnsiTheme="majorHAnsi"/>
                <w:sz w:val="24"/>
                <w:szCs w:val="24"/>
              </w:rPr>
            </w:pPr>
            <w:r w:rsidRPr="001A6393">
              <w:rPr>
                <w:rFonts w:asciiTheme="majorHAnsi" w:hAnsiTheme="majorHAnsi"/>
                <w:sz w:val="24"/>
                <w:szCs w:val="24"/>
              </w:rPr>
              <w:t>MODULE : 1</w:t>
            </w:r>
          </w:p>
          <w:p w:rsidR="00EA24BF" w:rsidRPr="001A6393" w:rsidRDefault="00EA24BF" w:rsidP="00E5296F">
            <w:pPr>
              <w:tabs>
                <w:tab w:val="left" w:pos="6450"/>
              </w:tabs>
              <w:jc w:val="both"/>
              <w:rPr>
                <w:rFonts w:asciiTheme="majorHAnsi" w:hAnsiTheme="majorHAnsi"/>
                <w:sz w:val="24"/>
                <w:szCs w:val="24"/>
              </w:rPr>
            </w:pPr>
            <w:r w:rsidRPr="001A6393">
              <w:rPr>
                <w:rFonts w:asciiTheme="majorHAnsi" w:hAnsiTheme="majorHAnsi"/>
                <w:sz w:val="24"/>
                <w:szCs w:val="24"/>
              </w:rPr>
              <w:t>Historical developments, latest developments, state of art of wind energy technology, turbine rating, cost of energy, wind power plant economics, installation and operation costs, decommissioning, Indian scenario and worldwide developments, present status and future trends.</w:t>
            </w:r>
          </w:p>
          <w:p w:rsidR="00EA24BF" w:rsidRPr="001A6393" w:rsidRDefault="00EA24BF" w:rsidP="00E5296F">
            <w:pPr>
              <w:rPr>
                <w:rFonts w:asciiTheme="majorHAnsi" w:hAnsiTheme="majorHAnsi"/>
                <w:sz w:val="24"/>
                <w:szCs w:val="24"/>
              </w:rPr>
            </w:pPr>
          </w:p>
        </w:tc>
        <w:tc>
          <w:tcPr>
            <w:tcW w:w="922"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7</w:t>
            </w:r>
          </w:p>
        </w:tc>
        <w:tc>
          <w:tcPr>
            <w:tcW w:w="1165"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15</w:t>
            </w:r>
          </w:p>
        </w:tc>
      </w:tr>
      <w:tr w:rsidR="00EA24BF" w:rsidTr="00E5296F">
        <w:trPr>
          <w:trHeight w:val="742"/>
        </w:trPr>
        <w:tc>
          <w:tcPr>
            <w:tcW w:w="6818" w:type="dxa"/>
          </w:tcPr>
          <w:p w:rsidR="00EA24BF" w:rsidRPr="001A6393" w:rsidRDefault="00EA24BF" w:rsidP="00E5296F">
            <w:pPr>
              <w:rPr>
                <w:rFonts w:asciiTheme="majorHAnsi" w:hAnsiTheme="majorHAnsi"/>
                <w:sz w:val="24"/>
                <w:szCs w:val="24"/>
              </w:rPr>
            </w:pPr>
            <w:r w:rsidRPr="001A6393">
              <w:rPr>
                <w:rFonts w:asciiTheme="majorHAnsi" w:hAnsiTheme="majorHAnsi"/>
                <w:sz w:val="24"/>
                <w:szCs w:val="24"/>
              </w:rPr>
              <w:t>MODULE : 2</w:t>
            </w:r>
          </w:p>
          <w:p w:rsidR="00EA24BF" w:rsidRPr="001A6393" w:rsidRDefault="00EA24BF" w:rsidP="00E5296F">
            <w:pPr>
              <w:tabs>
                <w:tab w:val="left" w:pos="6450"/>
              </w:tabs>
              <w:jc w:val="both"/>
              <w:rPr>
                <w:rFonts w:asciiTheme="majorHAnsi" w:hAnsiTheme="majorHAnsi"/>
                <w:sz w:val="24"/>
                <w:szCs w:val="24"/>
              </w:rPr>
            </w:pPr>
            <w:r w:rsidRPr="001A6393">
              <w:rPr>
                <w:rFonts w:asciiTheme="majorHAnsi" w:hAnsiTheme="majorHAnsi"/>
                <w:sz w:val="24"/>
                <w:szCs w:val="24"/>
              </w:rPr>
              <w:t xml:space="preserve">Nature of atmospheric winds; wind resource characteristics and assessment; anemometry; wind statistics; speed frequency distribution, effect of height, wind rose, </w:t>
            </w:r>
            <w:proofErr w:type="spellStart"/>
            <w:r w:rsidRPr="001A6393">
              <w:rPr>
                <w:rFonts w:asciiTheme="majorHAnsi" w:hAnsiTheme="majorHAnsi"/>
                <w:sz w:val="24"/>
                <w:szCs w:val="24"/>
              </w:rPr>
              <w:t>Weibull</w:t>
            </w:r>
            <w:proofErr w:type="spellEnd"/>
            <w:r w:rsidRPr="001A6393">
              <w:rPr>
                <w:rFonts w:asciiTheme="majorHAnsi" w:hAnsiTheme="majorHAnsi"/>
                <w:sz w:val="24"/>
                <w:szCs w:val="24"/>
              </w:rPr>
              <w:t xml:space="preserve"> distribution, atmospheric turbulence, gust wind speed, effect of topography. </w:t>
            </w:r>
          </w:p>
          <w:p w:rsidR="00EA24BF" w:rsidRPr="001A6393" w:rsidRDefault="00EA24BF" w:rsidP="00E5296F">
            <w:pPr>
              <w:tabs>
                <w:tab w:val="left" w:pos="6450"/>
              </w:tabs>
              <w:jc w:val="both"/>
              <w:rPr>
                <w:rFonts w:asciiTheme="majorHAnsi" w:hAnsiTheme="majorHAnsi"/>
                <w:sz w:val="24"/>
                <w:szCs w:val="24"/>
              </w:rPr>
            </w:pPr>
          </w:p>
        </w:tc>
        <w:tc>
          <w:tcPr>
            <w:tcW w:w="922"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6</w:t>
            </w:r>
          </w:p>
        </w:tc>
        <w:tc>
          <w:tcPr>
            <w:tcW w:w="1165"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15</w:t>
            </w:r>
          </w:p>
        </w:tc>
      </w:tr>
      <w:tr w:rsidR="00EA24BF" w:rsidTr="00E5296F">
        <w:trPr>
          <w:trHeight w:val="252"/>
        </w:trPr>
        <w:tc>
          <w:tcPr>
            <w:tcW w:w="6818" w:type="dxa"/>
            <w:shd w:val="clear" w:color="auto" w:fill="D9D9D9" w:themeFill="background1" w:themeFillShade="D9"/>
          </w:tcPr>
          <w:p w:rsidR="00EA24BF" w:rsidRPr="001A6393" w:rsidRDefault="00EA24BF" w:rsidP="00E5296F">
            <w:pPr>
              <w:jc w:val="center"/>
              <w:rPr>
                <w:rFonts w:asciiTheme="majorHAnsi" w:hAnsiTheme="majorHAnsi"/>
                <w:b/>
                <w:sz w:val="24"/>
                <w:szCs w:val="24"/>
              </w:rPr>
            </w:pPr>
            <w:r w:rsidRPr="001A6393">
              <w:rPr>
                <w:rFonts w:asciiTheme="majorHAnsi" w:hAnsiTheme="majorHAnsi"/>
                <w:b/>
                <w:sz w:val="24"/>
                <w:szCs w:val="24"/>
              </w:rPr>
              <w:t>FIRST INTERNAL TEST</w:t>
            </w:r>
          </w:p>
        </w:tc>
        <w:tc>
          <w:tcPr>
            <w:tcW w:w="922" w:type="dxa"/>
            <w:shd w:val="clear" w:color="auto" w:fill="D9D9D9" w:themeFill="background1" w:themeFillShade="D9"/>
          </w:tcPr>
          <w:p w:rsidR="00EA24BF" w:rsidRPr="001A6393"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1A6393" w:rsidRDefault="00EA24BF" w:rsidP="00E5296F">
            <w:pPr>
              <w:jc w:val="center"/>
              <w:rPr>
                <w:rFonts w:asciiTheme="majorHAnsi" w:hAnsiTheme="majorHAnsi"/>
                <w:sz w:val="24"/>
                <w:szCs w:val="24"/>
              </w:rPr>
            </w:pPr>
          </w:p>
        </w:tc>
      </w:tr>
      <w:tr w:rsidR="00EA24BF" w:rsidTr="00E5296F">
        <w:trPr>
          <w:trHeight w:val="742"/>
        </w:trPr>
        <w:tc>
          <w:tcPr>
            <w:tcW w:w="6818" w:type="dxa"/>
          </w:tcPr>
          <w:p w:rsidR="00EA24BF" w:rsidRPr="001A6393" w:rsidRDefault="00EA24BF" w:rsidP="00E5296F">
            <w:pPr>
              <w:rPr>
                <w:rFonts w:asciiTheme="majorHAnsi" w:hAnsiTheme="majorHAnsi"/>
                <w:sz w:val="24"/>
                <w:szCs w:val="24"/>
              </w:rPr>
            </w:pPr>
            <w:r w:rsidRPr="001A6393">
              <w:rPr>
                <w:rFonts w:asciiTheme="majorHAnsi" w:hAnsiTheme="majorHAnsi"/>
                <w:sz w:val="24"/>
                <w:szCs w:val="24"/>
              </w:rPr>
              <w:t>MODULE : 3</w:t>
            </w:r>
          </w:p>
          <w:p w:rsidR="00EA24BF" w:rsidRPr="001A6393" w:rsidRDefault="00EA24BF" w:rsidP="00E5296F">
            <w:pPr>
              <w:rPr>
                <w:rFonts w:asciiTheme="majorHAnsi" w:hAnsiTheme="majorHAnsi"/>
                <w:sz w:val="24"/>
                <w:szCs w:val="24"/>
              </w:rPr>
            </w:pPr>
            <w:r w:rsidRPr="001A6393">
              <w:rPr>
                <w:rFonts w:asciiTheme="majorHAnsi" w:hAnsiTheme="majorHAnsi"/>
                <w:sz w:val="24"/>
                <w:szCs w:val="24"/>
              </w:rPr>
              <w:t xml:space="preserve">Aerodynamics of aerofoil; lift; drag; stall; effect of </w:t>
            </w:r>
            <w:proofErr w:type="spellStart"/>
            <w:r w:rsidRPr="001A6393">
              <w:rPr>
                <w:rFonts w:asciiTheme="majorHAnsi" w:hAnsiTheme="majorHAnsi"/>
                <w:sz w:val="24"/>
                <w:szCs w:val="24"/>
              </w:rPr>
              <w:t>Reynold’s</w:t>
            </w:r>
            <w:proofErr w:type="spellEnd"/>
            <w:r w:rsidRPr="001A6393">
              <w:rPr>
                <w:rFonts w:asciiTheme="majorHAnsi" w:hAnsiTheme="majorHAnsi"/>
                <w:sz w:val="24"/>
                <w:szCs w:val="24"/>
              </w:rPr>
              <w:t xml:space="preserve"> number; actuator disc; momentum theory and Betz coefficient; design of wind turbine blade; effect of stall and blade pitch on coefficient of power </w:t>
            </w:r>
            <w:proofErr w:type="spellStart"/>
            <w:r w:rsidRPr="001A6393">
              <w:rPr>
                <w:rFonts w:asciiTheme="majorHAnsi" w:hAnsiTheme="majorHAnsi"/>
                <w:sz w:val="24"/>
                <w:szCs w:val="24"/>
              </w:rPr>
              <w:t>vs</w:t>
            </w:r>
            <w:proofErr w:type="spellEnd"/>
            <w:r w:rsidRPr="001A6393">
              <w:rPr>
                <w:rFonts w:asciiTheme="majorHAnsi" w:hAnsiTheme="majorHAnsi"/>
                <w:sz w:val="24"/>
                <w:szCs w:val="24"/>
              </w:rPr>
              <w:t xml:space="preserve"> tip speed ratio and cut-out wind speeds, blade materials.</w:t>
            </w:r>
          </w:p>
        </w:tc>
        <w:tc>
          <w:tcPr>
            <w:tcW w:w="922"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6</w:t>
            </w:r>
          </w:p>
        </w:tc>
        <w:tc>
          <w:tcPr>
            <w:tcW w:w="1165"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15</w:t>
            </w:r>
          </w:p>
        </w:tc>
      </w:tr>
      <w:tr w:rsidR="00EA24BF" w:rsidTr="00E5296F">
        <w:trPr>
          <w:trHeight w:val="742"/>
        </w:trPr>
        <w:tc>
          <w:tcPr>
            <w:tcW w:w="6818" w:type="dxa"/>
          </w:tcPr>
          <w:p w:rsidR="00EA24BF" w:rsidRPr="001A6393" w:rsidRDefault="00EA24BF" w:rsidP="00E5296F">
            <w:pPr>
              <w:rPr>
                <w:rFonts w:asciiTheme="majorHAnsi" w:hAnsiTheme="majorHAnsi"/>
                <w:sz w:val="24"/>
                <w:szCs w:val="24"/>
              </w:rPr>
            </w:pPr>
            <w:r w:rsidRPr="001A6393">
              <w:rPr>
                <w:rFonts w:asciiTheme="majorHAnsi" w:hAnsiTheme="majorHAnsi"/>
                <w:sz w:val="24"/>
                <w:szCs w:val="24"/>
              </w:rPr>
              <w:t>MODULE : 4</w:t>
            </w:r>
          </w:p>
          <w:p w:rsidR="00EA24BF" w:rsidRPr="001A6393" w:rsidRDefault="00EA24BF" w:rsidP="00E5296F">
            <w:pPr>
              <w:rPr>
                <w:rFonts w:asciiTheme="majorHAnsi" w:hAnsiTheme="majorHAnsi"/>
                <w:sz w:val="24"/>
                <w:szCs w:val="24"/>
              </w:rPr>
            </w:pPr>
            <w:r w:rsidRPr="001A6393">
              <w:rPr>
                <w:rFonts w:asciiTheme="majorHAnsi" w:hAnsiTheme="majorHAnsi"/>
                <w:sz w:val="24"/>
                <w:szCs w:val="24"/>
              </w:rPr>
              <w:t>Vertical and horizontal axis turbines, design characteristics, multiple stream tube theory, vortex wake structure; tip losses; rotational sampling, wind turbine design programs, aerodynamic loads, tower shadow, wind shear, blade coning, gyroscopic, transient and extreme loads. Aerodynamic damping and stability, teetering motion, stiff and soft towers, Power train dynamics.</w:t>
            </w:r>
          </w:p>
        </w:tc>
        <w:tc>
          <w:tcPr>
            <w:tcW w:w="922"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7</w:t>
            </w:r>
          </w:p>
        </w:tc>
        <w:tc>
          <w:tcPr>
            <w:tcW w:w="1165"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15</w:t>
            </w:r>
          </w:p>
        </w:tc>
      </w:tr>
      <w:tr w:rsidR="00EA24BF" w:rsidTr="00E5296F">
        <w:trPr>
          <w:trHeight w:val="252"/>
        </w:trPr>
        <w:tc>
          <w:tcPr>
            <w:tcW w:w="6818" w:type="dxa"/>
            <w:shd w:val="clear" w:color="auto" w:fill="D9D9D9" w:themeFill="background1" w:themeFillShade="D9"/>
          </w:tcPr>
          <w:p w:rsidR="00EA24BF" w:rsidRPr="001A6393" w:rsidRDefault="00EA24BF" w:rsidP="00E5296F">
            <w:pPr>
              <w:jc w:val="center"/>
              <w:rPr>
                <w:rFonts w:asciiTheme="majorHAnsi" w:hAnsiTheme="majorHAnsi"/>
                <w:b/>
                <w:sz w:val="24"/>
                <w:szCs w:val="24"/>
              </w:rPr>
            </w:pPr>
            <w:r w:rsidRPr="001A6393">
              <w:rPr>
                <w:rFonts w:asciiTheme="majorHAnsi" w:hAnsiTheme="majorHAnsi"/>
                <w:b/>
                <w:sz w:val="24"/>
                <w:szCs w:val="24"/>
              </w:rPr>
              <w:t>SECOND INTERNAL TEST</w:t>
            </w:r>
          </w:p>
        </w:tc>
        <w:tc>
          <w:tcPr>
            <w:tcW w:w="922" w:type="dxa"/>
            <w:shd w:val="clear" w:color="auto" w:fill="D9D9D9" w:themeFill="background1" w:themeFillShade="D9"/>
          </w:tcPr>
          <w:p w:rsidR="00EA24BF" w:rsidRPr="001A6393"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1A6393" w:rsidRDefault="00EA24BF" w:rsidP="00E5296F">
            <w:pPr>
              <w:jc w:val="center"/>
              <w:rPr>
                <w:rFonts w:asciiTheme="majorHAnsi" w:hAnsiTheme="majorHAnsi"/>
                <w:sz w:val="24"/>
                <w:szCs w:val="24"/>
              </w:rPr>
            </w:pPr>
          </w:p>
        </w:tc>
      </w:tr>
      <w:tr w:rsidR="00EA24BF" w:rsidTr="00E5296F">
        <w:trPr>
          <w:trHeight w:val="742"/>
        </w:trPr>
        <w:tc>
          <w:tcPr>
            <w:tcW w:w="6818" w:type="dxa"/>
          </w:tcPr>
          <w:p w:rsidR="00EA24BF" w:rsidRPr="001A6393" w:rsidRDefault="00EA24BF" w:rsidP="00E5296F">
            <w:pPr>
              <w:rPr>
                <w:rFonts w:asciiTheme="majorHAnsi" w:hAnsiTheme="majorHAnsi"/>
                <w:sz w:val="24"/>
                <w:szCs w:val="24"/>
              </w:rPr>
            </w:pPr>
            <w:r w:rsidRPr="001A6393">
              <w:rPr>
                <w:rFonts w:asciiTheme="majorHAnsi" w:hAnsiTheme="majorHAnsi"/>
                <w:sz w:val="24"/>
                <w:szCs w:val="24"/>
              </w:rPr>
              <w:t>MODULE : 5</w:t>
            </w:r>
          </w:p>
          <w:p w:rsidR="00EA24BF" w:rsidRPr="001A6393" w:rsidRDefault="00EA24BF" w:rsidP="00E5296F">
            <w:pPr>
              <w:tabs>
                <w:tab w:val="left" w:pos="6450"/>
              </w:tabs>
              <w:jc w:val="both"/>
              <w:rPr>
                <w:rFonts w:asciiTheme="majorHAnsi" w:hAnsiTheme="majorHAnsi"/>
                <w:sz w:val="24"/>
                <w:szCs w:val="24"/>
              </w:rPr>
            </w:pPr>
            <w:r w:rsidRPr="001A6393">
              <w:rPr>
                <w:rFonts w:asciiTheme="majorHAnsi" w:hAnsiTheme="majorHAnsi"/>
                <w:sz w:val="24"/>
                <w:szCs w:val="24"/>
              </w:rPr>
              <w:t>Pitch control, yaw control, Electrical and Mechanical aerodynamic braking, teeter mechanism. Wind turbine dynamics with DC and AC generators: induction and synchronous generators, variable speed operation, effect of wind turbulence. Power electronics Converter and Inverter interfaces for wind energy utilization system for isolated and grid connected system.</w:t>
            </w:r>
          </w:p>
          <w:p w:rsidR="00EA24BF" w:rsidRPr="001A6393" w:rsidRDefault="00EA24BF" w:rsidP="00E5296F">
            <w:pPr>
              <w:rPr>
                <w:rFonts w:asciiTheme="majorHAnsi" w:hAnsiTheme="majorHAnsi"/>
                <w:sz w:val="24"/>
                <w:szCs w:val="24"/>
              </w:rPr>
            </w:pPr>
          </w:p>
        </w:tc>
        <w:tc>
          <w:tcPr>
            <w:tcW w:w="922"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7</w:t>
            </w:r>
          </w:p>
        </w:tc>
        <w:tc>
          <w:tcPr>
            <w:tcW w:w="1165"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20</w:t>
            </w:r>
          </w:p>
        </w:tc>
      </w:tr>
      <w:tr w:rsidR="00EA24BF" w:rsidTr="00E5296F">
        <w:trPr>
          <w:trHeight w:val="1175"/>
        </w:trPr>
        <w:tc>
          <w:tcPr>
            <w:tcW w:w="6818" w:type="dxa"/>
          </w:tcPr>
          <w:p w:rsidR="00EA24BF" w:rsidRPr="001A6393" w:rsidRDefault="00EA24BF" w:rsidP="00E5296F">
            <w:pPr>
              <w:rPr>
                <w:rFonts w:asciiTheme="majorHAnsi" w:hAnsiTheme="majorHAnsi"/>
                <w:sz w:val="24"/>
                <w:szCs w:val="24"/>
              </w:rPr>
            </w:pPr>
            <w:r w:rsidRPr="001A6393">
              <w:rPr>
                <w:rFonts w:asciiTheme="majorHAnsi" w:hAnsiTheme="majorHAnsi"/>
                <w:sz w:val="24"/>
                <w:szCs w:val="24"/>
              </w:rPr>
              <w:t>MODULE : 6</w:t>
            </w:r>
          </w:p>
          <w:p w:rsidR="00EA24BF" w:rsidRPr="001A6393" w:rsidRDefault="00EA24BF" w:rsidP="00E5296F">
            <w:pPr>
              <w:tabs>
                <w:tab w:val="left" w:pos="6450"/>
              </w:tabs>
              <w:jc w:val="both"/>
              <w:rPr>
                <w:rFonts w:asciiTheme="majorHAnsi" w:hAnsiTheme="majorHAnsi"/>
                <w:sz w:val="24"/>
                <w:szCs w:val="24"/>
              </w:rPr>
            </w:pPr>
            <w:r w:rsidRPr="001A6393">
              <w:rPr>
                <w:rFonts w:asciiTheme="majorHAnsi" w:hAnsiTheme="majorHAnsi"/>
                <w:sz w:val="24"/>
                <w:szCs w:val="24"/>
              </w:rPr>
              <w:t>Wind farm electrical design, Planning of wind farms, special application for developing countries, maintenance and operation, wind farm management, site selection. Environmental assessment; noise, visual impact etc. Instrumentation, data loggers, remote monitoring and control.</w:t>
            </w:r>
          </w:p>
          <w:p w:rsidR="00EA24BF" w:rsidRPr="001A6393" w:rsidRDefault="00EA24BF" w:rsidP="00E5296F">
            <w:pPr>
              <w:tabs>
                <w:tab w:val="left" w:pos="6450"/>
              </w:tabs>
              <w:jc w:val="both"/>
              <w:rPr>
                <w:rFonts w:asciiTheme="majorHAnsi" w:hAnsiTheme="majorHAnsi"/>
                <w:sz w:val="24"/>
                <w:szCs w:val="24"/>
              </w:rPr>
            </w:pPr>
          </w:p>
        </w:tc>
        <w:tc>
          <w:tcPr>
            <w:tcW w:w="922"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7</w:t>
            </w:r>
          </w:p>
        </w:tc>
        <w:tc>
          <w:tcPr>
            <w:tcW w:w="1165" w:type="dxa"/>
          </w:tcPr>
          <w:p w:rsidR="00EA24BF" w:rsidRPr="001A6393" w:rsidRDefault="00EA24BF" w:rsidP="00E5296F">
            <w:pPr>
              <w:jc w:val="center"/>
              <w:rPr>
                <w:rFonts w:asciiTheme="majorHAnsi" w:hAnsiTheme="majorHAnsi"/>
                <w:sz w:val="24"/>
                <w:szCs w:val="24"/>
              </w:rPr>
            </w:pPr>
            <w:r w:rsidRPr="001A6393">
              <w:rPr>
                <w:rFonts w:asciiTheme="majorHAnsi" w:hAnsiTheme="majorHAnsi"/>
                <w:sz w:val="24"/>
                <w:szCs w:val="24"/>
              </w:rPr>
              <w:t>20</w:t>
            </w:r>
          </w:p>
        </w:tc>
      </w:tr>
    </w:tbl>
    <w:p w:rsidR="00EA24BF" w:rsidRDefault="00EA24BF" w:rsidP="00EA24BF">
      <w:pPr>
        <w:jc w:val="center"/>
        <w:rPr>
          <w:rFonts w:asciiTheme="majorHAnsi" w:hAnsiTheme="majorHAnsi"/>
          <w:b/>
          <w:sz w:val="24"/>
          <w:szCs w:val="24"/>
        </w:rPr>
      </w:pPr>
      <w:r>
        <w:rPr>
          <w:rFonts w:asciiTheme="majorHAnsi" w:hAnsiTheme="majorHAnsi"/>
          <w:b/>
          <w:sz w:val="24"/>
          <w:szCs w:val="24"/>
        </w:rPr>
        <w:lastRenderedPageBreak/>
        <w:t>COURSE PLAN</w:t>
      </w:r>
    </w:p>
    <w:p w:rsidR="00EA24BF" w:rsidRDefault="00EA24BF" w:rsidP="00EA24BF">
      <w:pPr>
        <w:jc w:val="center"/>
        <w:rPr>
          <w:rFonts w:asciiTheme="majorHAnsi" w:hAnsiTheme="majorHAnsi"/>
          <w:b/>
          <w:sz w:val="24"/>
          <w:szCs w:val="24"/>
        </w:rPr>
      </w:pPr>
    </w:p>
    <w:p w:rsidR="00EA24BF" w:rsidRDefault="00EA24BF" w:rsidP="00EA24BF">
      <w:pPr>
        <w:rPr>
          <w:rFonts w:asciiTheme="majorHAnsi" w:hAnsiTheme="majorHAnsi"/>
          <w:b/>
          <w:bCs/>
          <w:sz w:val="24"/>
          <w:szCs w:val="24"/>
        </w:rPr>
      </w:pPr>
      <w:r>
        <w:rPr>
          <w:rFonts w:asciiTheme="majorHAnsi" w:hAnsiTheme="majorHAnsi"/>
          <w:b/>
          <w:bCs/>
          <w:sz w:val="24"/>
          <w:szCs w:val="24"/>
        </w:rPr>
        <w:t xml:space="preserve">Course No: </w:t>
      </w:r>
      <w:proofErr w:type="gramStart"/>
      <w:r w:rsidR="00172F13">
        <w:rPr>
          <w:rFonts w:asciiTheme="majorHAnsi" w:hAnsiTheme="majorHAnsi"/>
          <w:b/>
          <w:bCs/>
          <w:sz w:val="24"/>
          <w:szCs w:val="24"/>
        </w:rPr>
        <w:t>08EE6052(</w:t>
      </w:r>
      <w:proofErr w:type="gramEnd"/>
      <w:r w:rsidR="00172F13">
        <w:rPr>
          <w:rFonts w:asciiTheme="majorHAnsi" w:hAnsiTheme="majorHAnsi"/>
          <w:b/>
          <w:bCs/>
          <w:sz w:val="24"/>
          <w:szCs w:val="24"/>
        </w:rPr>
        <w:t xml:space="preserve">B)      </w:t>
      </w:r>
      <w:r>
        <w:rPr>
          <w:rFonts w:asciiTheme="majorHAnsi" w:hAnsiTheme="majorHAnsi"/>
          <w:b/>
          <w:bCs/>
          <w:sz w:val="24"/>
          <w:szCs w:val="24"/>
        </w:rPr>
        <w:t xml:space="preserve">     Course Title:  </w:t>
      </w:r>
      <w:r>
        <w:rPr>
          <w:rFonts w:ascii="Times New Roman" w:hAnsi="Times New Roman"/>
          <w:b/>
          <w:sz w:val="24"/>
          <w:szCs w:val="24"/>
        </w:rPr>
        <w:t>Advanced Solar Thermal and PV Systems</w:t>
      </w:r>
    </w:p>
    <w:p w:rsidR="00EA24BF" w:rsidRDefault="00EA24BF" w:rsidP="00EA24BF">
      <w:pPr>
        <w:rPr>
          <w:rFonts w:asciiTheme="majorHAnsi" w:hAnsiTheme="majorHAnsi"/>
          <w:b/>
          <w:bCs/>
          <w:sz w:val="24"/>
          <w:szCs w:val="24"/>
        </w:rPr>
      </w:pP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t xml:space="preserve">    Credits: 3-0-0:</w:t>
      </w:r>
      <w:r w:rsidRPr="000B0012">
        <w:rPr>
          <w:rFonts w:asciiTheme="majorHAnsi" w:hAnsiTheme="majorHAnsi"/>
          <w:b/>
          <w:bCs/>
          <w:sz w:val="24"/>
          <w:szCs w:val="24"/>
        </w:rPr>
        <w:t xml:space="preserve"> 3</w:t>
      </w:r>
    </w:p>
    <w:p w:rsidR="00EA24BF" w:rsidRPr="000B0012" w:rsidRDefault="00EA24BF" w:rsidP="00EA24BF">
      <w:pPr>
        <w:rPr>
          <w:rFonts w:asciiTheme="majorHAnsi" w:hAnsiTheme="majorHAnsi"/>
          <w:sz w:val="24"/>
          <w:szCs w:val="24"/>
        </w:rPr>
      </w:pP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Pr>
          <w:rFonts w:asciiTheme="majorHAnsi" w:hAnsiTheme="majorHAnsi"/>
          <w:b/>
          <w:bCs/>
          <w:sz w:val="24"/>
          <w:szCs w:val="24"/>
        </w:rPr>
        <w:tab/>
      </w:r>
      <w:r w:rsidRPr="000B0012">
        <w:rPr>
          <w:rFonts w:asciiTheme="majorHAnsi" w:hAnsiTheme="majorHAnsi"/>
          <w:b/>
          <w:bCs/>
          <w:sz w:val="24"/>
          <w:szCs w:val="24"/>
        </w:rPr>
        <w:t>Year</w:t>
      </w:r>
      <w:r>
        <w:rPr>
          <w:rFonts w:asciiTheme="majorHAnsi" w:hAnsiTheme="majorHAnsi"/>
          <w:b/>
          <w:bCs/>
          <w:sz w:val="24"/>
          <w:szCs w:val="24"/>
        </w:rPr>
        <w:t xml:space="preserve">: </w:t>
      </w:r>
      <w:r w:rsidRPr="000B0012">
        <w:rPr>
          <w:rFonts w:asciiTheme="majorHAnsi" w:hAnsiTheme="majorHAnsi"/>
          <w:b/>
          <w:bCs/>
          <w:sz w:val="24"/>
          <w:szCs w:val="24"/>
        </w:rPr>
        <w:t>2015</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Pre-requisites: Nil</w:t>
      </w:r>
    </w:p>
    <w:p w:rsidR="00EA24BF"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Pr="00241A4C" w:rsidRDefault="00EA24BF" w:rsidP="0034612E">
      <w:pPr>
        <w:pStyle w:val="ListParagraph"/>
        <w:numPr>
          <w:ilvl w:val="0"/>
          <w:numId w:val="49"/>
        </w:numPr>
        <w:jc w:val="both"/>
        <w:rPr>
          <w:rFonts w:asciiTheme="majorHAnsi" w:hAnsiTheme="majorHAnsi"/>
          <w:sz w:val="24"/>
          <w:szCs w:val="24"/>
        </w:rPr>
      </w:pPr>
      <w:r w:rsidRPr="00241A4C">
        <w:rPr>
          <w:rFonts w:asciiTheme="majorHAnsi" w:hAnsiTheme="majorHAnsi"/>
          <w:sz w:val="24"/>
          <w:szCs w:val="24"/>
        </w:rPr>
        <w:t>To impart the basics of solar energy estimation and measurement of solar radiation, various methods of using solar energy etc.</w:t>
      </w:r>
    </w:p>
    <w:p w:rsidR="00EA24BF" w:rsidRPr="00241A4C" w:rsidRDefault="00EA24BF" w:rsidP="0034612E">
      <w:pPr>
        <w:pStyle w:val="ListParagraph"/>
        <w:numPr>
          <w:ilvl w:val="0"/>
          <w:numId w:val="49"/>
        </w:numPr>
        <w:jc w:val="both"/>
        <w:rPr>
          <w:rFonts w:asciiTheme="majorHAnsi" w:hAnsiTheme="majorHAnsi"/>
          <w:sz w:val="24"/>
          <w:szCs w:val="24"/>
        </w:rPr>
      </w:pPr>
      <w:r w:rsidRPr="00241A4C">
        <w:rPr>
          <w:rFonts w:asciiTheme="majorHAnsi" w:hAnsiTheme="majorHAnsi"/>
          <w:sz w:val="24"/>
          <w:szCs w:val="24"/>
        </w:rPr>
        <w:t>A foundation in the fundamental study about solar cells and panels, PV systems, storage autonomy, vol</w:t>
      </w:r>
      <w:r>
        <w:rPr>
          <w:rFonts w:asciiTheme="majorHAnsi" w:hAnsiTheme="majorHAnsi"/>
          <w:sz w:val="24"/>
          <w:szCs w:val="24"/>
        </w:rPr>
        <w:t xml:space="preserve">tage regulation, tracking </w:t>
      </w:r>
      <w:r w:rsidRPr="00241A4C">
        <w:rPr>
          <w:rFonts w:asciiTheme="majorHAnsi" w:hAnsiTheme="majorHAnsi"/>
          <w:sz w:val="24"/>
          <w:szCs w:val="24"/>
        </w:rPr>
        <w:t>etc.</w:t>
      </w:r>
    </w:p>
    <w:p w:rsidR="00EA24BF" w:rsidRPr="00241A4C" w:rsidRDefault="00EA24BF" w:rsidP="0034612E">
      <w:pPr>
        <w:pStyle w:val="ListParagraph"/>
        <w:numPr>
          <w:ilvl w:val="0"/>
          <w:numId w:val="49"/>
        </w:numPr>
        <w:jc w:val="both"/>
        <w:rPr>
          <w:rFonts w:asciiTheme="majorHAnsi" w:hAnsiTheme="majorHAnsi"/>
          <w:sz w:val="24"/>
          <w:szCs w:val="24"/>
        </w:rPr>
      </w:pPr>
      <w:r w:rsidRPr="00241A4C">
        <w:rPr>
          <w:rFonts w:asciiTheme="majorHAnsi" w:hAnsiTheme="majorHAnsi"/>
          <w:sz w:val="24"/>
          <w:szCs w:val="24"/>
        </w:rPr>
        <w:t>To provide knowledge on  ‘F’ chart, ϕ-F chart, Life Cycle analysis of solar energy systems and evaluation of carbon credit of solar energy systems</w:t>
      </w:r>
    </w:p>
    <w:p w:rsidR="00EA24BF" w:rsidRPr="000B0012" w:rsidRDefault="00EA24BF" w:rsidP="00EA24BF">
      <w:pPr>
        <w:spacing w:after="0"/>
        <w:ind w:left="714"/>
        <w:rPr>
          <w:rFonts w:asciiTheme="majorHAnsi" w:hAnsiTheme="majorHAnsi"/>
          <w:sz w:val="24"/>
          <w:szCs w:val="24"/>
        </w:rPr>
      </w:pPr>
    </w:p>
    <w:p w:rsidR="00EA24BF" w:rsidRDefault="00EA24BF" w:rsidP="00EA24BF">
      <w:pPr>
        <w:rPr>
          <w:rFonts w:ascii="Times New Roman" w:hAnsi="Times New Roman"/>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Pr="00E016FD" w:rsidRDefault="00EA24BF" w:rsidP="00EA24BF">
      <w:pPr>
        <w:jc w:val="both"/>
        <w:rPr>
          <w:rFonts w:asciiTheme="majorHAnsi" w:hAnsiTheme="majorHAnsi"/>
          <w:sz w:val="24"/>
          <w:szCs w:val="24"/>
        </w:rPr>
      </w:pPr>
      <w:r w:rsidRPr="00E016FD">
        <w:rPr>
          <w:rFonts w:asciiTheme="majorHAnsi" w:hAnsiTheme="majorHAnsi"/>
          <w:sz w:val="24"/>
          <w:szCs w:val="24"/>
        </w:rPr>
        <w:t>Sun as source of energy, Estimation of solar Radiation, Various Methods of using solar energy, Flat Plate Collector, Thermal Analysis of Solar Collectors Performance of Solar Collectors, Solar Water Heating Systems(Active &amp; Passive), Solar Thermal Power Systems, Solar cells &amp; panels, solar panels PV systems, PV power plants, Shadow analysis,  Maximum tracking, F Chart method, φ-F Chart method, Evaluation of Carbon Credit of Solar Energy Systems.</w:t>
      </w:r>
    </w:p>
    <w:p w:rsidR="00EA24BF" w:rsidRDefault="00EA24BF" w:rsidP="00EA24BF">
      <w:pPr>
        <w:rPr>
          <w:rFonts w:asciiTheme="majorHAnsi" w:hAnsiTheme="majorHAnsi"/>
          <w:b/>
          <w:bCs/>
          <w:sz w:val="24"/>
          <w:szCs w:val="24"/>
        </w:rPr>
      </w:pPr>
      <w:r w:rsidRPr="000B0012">
        <w:rPr>
          <w:rFonts w:asciiTheme="majorHAnsi" w:hAnsiTheme="majorHAnsi"/>
          <w:b/>
          <w:bCs/>
          <w:sz w:val="24"/>
          <w:szCs w:val="24"/>
        </w:rPr>
        <w:t xml:space="preserve">Course Outcome:  </w:t>
      </w:r>
    </w:p>
    <w:p w:rsidR="00EA24BF" w:rsidRPr="00E016FD" w:rsidRDefault="00EA24BF" w:rsidP="00EA24BF">
      <w:pPr>
        <w:jc w:val="both"/>
        <w:rPr>
          <w:rFonts w:asciiTheme="majorHAnsi" w:hAnsiTheme="majorHAnsi"/>
          <w:bCs/>
          <w:sz w:val="24"/>
          <w:szCs w:val="24"/>
        </w:rPr>
      </w:pPr>
      <w:r w:rsidRPr="00E016FD">
        <w:rPr>
          <w:rFonts w:asciiTheme="majorHAnsi" w:hAnsiTheme="majorHAnsi"/>
          <w:bCs/>
          <w:sz w:val="24"/>
          <w:szCs w:val="24"/>
        </w:rPr>
        <w:t>Students who successfully complete this topic will have through knowledge on advanced solar thermal and PV systems, estimation and measurements of solar radiation, various components available for solar radiation, design of collection of PV system, various applications of solar energy and PV systems.</w:t>
      </w:r>
    </w:p>
    <w:p w:rsidR="00EA24BF" w:rsidRDefault="00EA24BF" w:rsidP="00EA24BF">
      <w:pPr>
        <w:jc w:val="both"/>
        <w:rPr>
          <w:rFonts w:asciiTheme="majorHAnsi" w:hAnsiTheme="majorHAnsi"/>
          <w:b/>
          <w:bCs/>
          <w:sz w:val="24"/>
          <w:szCs w:val="24"/>
        </w:rPr>
      </w:pPr>
      <w:r w:rsidRPr="000B0012">
        <w:rPr>
          <w:rFonts w:asciiTheme="majorHAnsi" w:hAnsiTheme="majorHAnsi"/>
          <w:b/>
          <w:bCs/>
          <w:sz w:val="24"/>
          <w:szCs w:val="24"/>
        </w:rPr>
        <w:t>Text Books:</w:t>
      </w:r>
    </w:p>
    <w:p w:rsidR="00EA24BF" w:rsidRDefault="00EA24BF" w:rsidP="0034612E">
      <w:pPr>
        <w:pStyle w:val="ListParagraph"/>
        <w:numPr>
          <w:ilvl w:val="0"/>
          <w:numId w:val="43"/>
        </w:numPr>
        <w:tabs>
          <w:tab w:val="left" w:pos="720"/>
        </w:tabs>
        <w:spacing w:after="0"/>
        <w:rPr>
          <w:rFonts w:ascii="Times New Roman" w:hAnsi="Times New Roman"/>
          <w:sz w:val="24"/>
          <w:szCs w:val="24"/>
        </w:rPr>
      </w:pPr>
      <w:r w:rsidRPr="007C123C">
        <w:rPr>
          <w:rFonts w:ascii="Times New Roman" w:hAnsi="Times New Roman"/>
          <w:sz w:val="24"/>
          <w:szCs w:val="24"/>
        </w:rPr>
        <w:t xml:space="preserve">J. A. </w:t>
      </w:r>
      <w:proofErr w:type="spellStart"/>
      <w:r w:rsidRPr="007C123C">
        <w:rPr>
          <w:rFonts w:ascii="Times New Roman" w:hAnsi="Times New Roman"/>
          <w:sz w:val="24"/>
          <w:szCs w:val="24"/>
        </w:rPr>
        <w:t>Duffie</w:t>
      </w:r>
      <w:proofErr w:type="spellEnd"/>
      <w:r w:rsidRPr="007C123C">
        <w:rPr>
          <w:rFonts w:ascii="Times New Roman" w:hAnsi="Times New Roman"/>
          <w:sz w:val="24"/>
          <w:szCs w:val="24"/>
        </w:rPr>
        <w:t>&amp; W. A. Beckman: Solar Engineering of Thermal Process.</w:t>
      </w:r>
    </w:p>
    <w:p w:rsidR="00EA24BF" w:rsidRDefault="00EA24BF" w:rsidP="0034612E">
      <w:pPr>
        <w:pStyle w:val="ListParagraph"/>
        <w:numPr>
          <w:ilvl w:val="0"/>
          <w:numId w:val="43"/>
        </w:numPr>
        <w:tabs>
          <w:tab w:val="left" w:pos="720"/>
        </w:tabs>
        <w:spacing w:after="0"/>
        <w:rPr>
          <w:rFonts w:ascii="Times New Roman" w:hAnsi="Times New Roman"/>
          <w:sz w:val="24"/>
          <w:szCs w:val="24"/>
        </w:rPr>
      </w:pPr>
      <w:r>
        <w:rPr>
          <w:rFonts w:ascii="Times New Roman" w:hAnsi="Times New Roman"/>
          <w:sz w:val="24"/>
          <w:szCs w:val="24"/>
        </w:rPr>
        <w:t>Mukherjee and Thakur: Photovoltaic Systems Analysis and Design, PHI, Eastern Economy Edition, 2012</w:t>
      </w:r>
    </w:p>
    <w:p w:rsidR="00EA24BF" w:rsidRPr="0086252D" w:rsidRDefault="00EA24BF" w:rsidP="00EA24BF">
      <w:pPr>
        <w:tabs>
          <w:tab w:val="left" w:pos="720"/>
        </w:tabs>
        <w:spacing w:after="0"/>
        <w:jc w:val="both"/>
        <w:rPr>
          <w:rFonts w:ascii="Times New Roman" w:hAnsi="Times New Roman"/>
          <w:sz w:val="24"/>
          <w:szCs w:val="24"/>
        </w:rPr>
      </w:pPr>
    </w:p>
    <w:p w:rsidR="00EA24BF" w:rsidRDefault="00EA24BF" w:rsidP="00EA24BF">
      <w:pPr>
        <w:jc w:val="both"/>
        <w:rPr>
          <w:rFonts w:asciiTheme="majorHAnsi" w:hAnsiTheme="majorHAnsi"/>
          <w:sz w:val="24"/>
          <w:szCs w:val="24"/>
        </w:rPr>
      </w:pPr>
      <w:r w:rsidRPr="000B0012">
        <w:rPr>
          <w:rFonts w:asciiTheme="majorHAnsi" w:hAnsiTheme="majorHAnsi"/>
          <w:b/>
          <w:bCs/>
          <w:sz w:val="24"/>
          <w:szCs w:val="24"/>
        </w:rPr>
        <w:t>References</w:t>
      </w:r>
      <w:r w:rsidRPr="000B0012">
        <w:rPr>
          <w:rFonts w:asciiTheme="majorHAnsi" w:hAnsiTheme="majorHAnsi"/>
          <w:sz w:val="24"/>
          <w:szCs w:val="24"/>
        </w:rPr>
        <w:t xml:space="preserve">:  </w:t>
      </w:r>
      <w:r w:rsidRPr="000B0012">
        <w:rPr>
          <w:rFonts w:asciiTheme="majorHAnsi" w:hAnsiTheme="majorHAnsi"/>
          <w:sz w:val="24"/>
          <w:szCs w:val="24"/>
        </w:rPr>
        <w:tab/>
      </w:r>
    </w:p>
    <w:p w:rsidR="00EA24BF" w:rsidRDefault="00EA24BF" w:rsidP="0034612E">
      <w:pPr>
        <w:pStyle w:val="ListParagraph"/>
        <w:numPr>
          <w:ilvl w:val="0"/>
          <w:numId w:val="44"/>
        </w:numPr>
        <w:tabs>
          <w:tab w:val="left" w:pos="720"/>
        </w:tabs>
        <w:spacing w:after="0"/>
        <w:rPr>
          <w:rFonts w:ascii="Times New Roman" w:hAnsi="Times New Roman"/>
          <w:sz w:val="24"/>
          <w:szCs w:val="24"/>
        </w:rPr>
      </w:pPr>
      <w:proofErr w:type="spellStart"/>
      <w:r>
        <w:rPr>
          <w:rFonts w:ascii="Times New Roman" w:hAnsi="Times New Roman"/>
          <w:sz w:val="24"/>
          <w:szCs w:val="24"/>
        </w:rPr>
        <w:t>Solanki</w:t>
      </w:r>
      <w:proofErr w:type="spellEnd"/>
      <w:r>
        <w:rPr>
          <w:rFonts w:ascii="Times New Roman" w:hAnsi="Times New Roman"/>
          <w:sz w:val="24"/>
          <w:szCs w:val="24"/>
        </w:rPr>
        <w:t xml:space="preserve">: Solar </w:t>
      </w:r>
      <w:proofErr w:type="spellStart"/>
      <w:r>
        <w:rPr>
          <w:rFonts w:ascii="Times New Roman" w:hAnsi="Times New Roman"/>
          <w:sz w:val="24"/>
          <w:szCs w:val="24"/>
        </w:rPr>
        <w:t>Photovoltaics</w:t>
      </w:r>
      <w:proofErr w:type="spellEnd"/>
      <w:r>
        <w:rPr>
          <w:rFonts w:ascii="Times New Roman" w:hAnsi="Times New Roman"/>
          <w:sz w:val="24"/>
          <w:szCs w:val="24"/>
        </w:rPr>
        <w:t>- Fundamentals, Technologies and Applications, PHI, Eastern Economy Edition, 2012</w:t>
      </w:r>
    </w:p>
    <w:p w:rsidR="00EA24BF" w:rsidRPr="007C123C" w:rsidRDefault="00EA24BF" w:rsidP="0034612E">
      <w:pPr>
        <w:pStyle w:val="ListParagraph"/>
        <w:numPr>
          <w:ilvl w:val="0"/>
          <w:numId w:val="44"/>
        </w:numPr>
        <w:tabs>
          <w:tab w:val="left" w:pos="720"/>
        </w:tabs>
        <w:spacing w:after="0"/>
        <w:rPr>
          <w:rFonts w:ascii="Times New Roman" w:hAnsi="Times New Roman"/>
          <w:sz w:val="24"/>
          <w:szCs w:val="24"/>
        </w:rPr>
      </w:pPr>
      <w:r w:rsidRPr="007C123C">
        <w:rPr>
          <w:rFonts w:ascii="Times New Roman" w:hAnsi="Times New Roman"/>
          <w:sz w:val="24"/>
          <w:szCs w:val="24"/>
        </w:rPr>
        <w:t xml:space="preserve">S. A. </w:t>
      </w:r>
      <w:proofErr w:type="spellStart"/>
      <w:r w:rsidRPr="007C123C">
        <w:rPr>
          <w:rFonts w:ascii="Times New Roman" w:hAnsi="Times New Roman"/>
          <w:sz w:val="24"/>
          <w:szCs w:val="24"/>
        </w:rPr>
        <w:t>Kalogirou</w:t>
      </w:r>
      <w:proofErr w:type="spellEnd"/>
      <w:r w:rsidRPr="007C123C">
        <w:rPr>
          <w:rFonts w:ascii="Times New Roman" w:hAnsi="Times New Roman"/>
          <w:sz w:val="24"/>
          <w:szCs w:val="24"/>
        </w:rPr>
        <w:t>: Solar Energy Engineering.</w:t>
      </w:r>
    </w:p>
    <w:p w:rsidR="00EA24BF" w:rsidRDefault="00EA24BF" w:rsidP="0081043D">
      <w:pPr>
        <w:rPr>
          <w:rFonts w:asciiTheme="majorHAnsi" w:hAnsiTheme="majorHAnsi"/>
          <w:b/>
          <w:sz w:val="24"/>
          <w:szCs w:val="24"/>
        </w:rPr>
      </w:pPr>
    </w:p>
    <w:p w:rsidR="00EA24BF" w:rsidRDefault="0081043D" w:rsidP="0081043D">
      <w:pPr>
        <w:jc w:val="center"/>
        <w:rPr>
          <w:rFonts w:asciiTheme="majorHAnsi" w:hAnsiTheme="majorHAnsi"/>
          <w:b/>
          <w:sz w:val="24"/>
          <w:szCs w:val="24"/>
        </w:rPr>
      </w:pPr>
      <w:r>
        <w:rPr>
          <w:rFonts w:asciiTheme="majorHAnsi" w:hAnsiTheme="majorHAnsi"/>
          <w:b/>
          <w:sz w:val="24"/>
          <w:szCs w:val="24"/>
        </w:rPr>
        <w:lastRenderedPageBreak/>
        <w:t>COURSE PLAN</w:t>
      </w:r>
    </w:p>
    <w:tbl>
      <w:tblPr>
        <w:tblStyle w:val="TableGrid"/>
        <w:tblpPr w:leftFromText="180" w:rightFromText="180" w:vertAnchor="page" w:horzAnchor="margin" w:tblpY="1561"/>
        <w:tblW w:w="0" w:type="auto"/>
        <w:tblLook w:val="04A0" w:firstRow="1" w:lastRow="0" w:firstColumn="1" w:lastColumn="0" w:noHBand="0" w:noVBand="1"/>
      </w:tblPr>
      <w:tblGrid>
        <w:gridCol w:w="6818"/>
        <w:gridCol w:w="982"/>
        <w:gridCol w:w="1249"/>
      </w:tblGrid>
      <w:tr w:rsidR="00EA24BF" w:rsidTr="00E5296F">
        <w:trPr>
          <w:trHeight w:val="134"/>
        </w:trPr>
        <w:tc>
          <w:tcPr>
            <w:tcW w:w="8905" w:type="dxa"/>
            <w:gridSpan w:val="3"/>
            <w:shd w:val="clear" w:color="auto" w:fill="D9D9D9" w:themeFill="background1" w:themeFillShade="D9"/>
          </w:tcPr>
          <w:p w:rsidR="00EA24BF" w:rsidRPr="00322B20" w:rsidRDefault="00EA24BF" w:rsidP="00E5296F">
            <w:pPr>
              <w:rPr>
                <w:rFonts w:asciiTheme="majorHAnsi" w:hAnsiTheme="majorHAnsi"/>
                <w:b/>
              </w:rPr>
            </w:pPr>
            <w:r w:rsidRPr="00322B20">
              <w:rPr>
                <w:rFonts w:asciiTheme="majorHAnsi" w:hAnsiTheme="majorHAnsi"/>
                <w:b/>
              </w:rPr>
              <w:t xml:space="preserve">COURSE NO: </w:t>
            </w:r>
            <w:r w:rsidR="007D1666">
              <w:rPr>
                <w:rFonts w:asciiTheme="majorHAnsi" w:hAnsiTheme="majorHAnsi"/>
                <w:b/>
                <w:bCs/>
                <w:sz w:val="24"/>
                <w:szCs w:val="24"/>
              </w:rPr>
              <w:t>08EE6052(</w:t>
            </w:r>
            <w:r w:rsidR="00EA6B82">
              <w:rPr>
                <w:rFonts w:asciiTheme="majorHAnsi" w:hAnsiTheme="majorHAnsi"/>
                <w:b/>
                <w:bCs/>
                <w:sz w:val="24"/>
                <w:szCs w:val="24"/>
              </w:rPr>
              <w:t>B</w:t>
            </w:r>
            <w:r w:rsidR="007D1666">
              <w:rPr>
                <w:rFonts w:asciiTheme="majorHAnsi" w:hAnsiTheme="majorHAnsi"/>
                <w:b/>
                <w:bCs/>
                <w:sz w:val="24"/>
                <w:szCs w:val="24"/>
              </w:rPr>
              <w:t xml:space="preserve">)      </w:t>
            </w:r>
            <w:r w:rsidRPr="00322B20">
              <w:rPr>
                <w:rFonts w:asciiTheme="majorHAnsi" w:hAnsiTheme="majorHAnsi"/>
                <w:b/>
              </w:rPr>
              <w:t xml:space="preserve">    COURSE TITLE: Advanced Solar Thermal and PV Systems                                                </w:t>
            </w:r>
          </w:p>
          <w:p w:rsidR="00EA24BF" w:rsidRPr="00322B20" w:rsidRDefault="00EA24BF" w:rsidP="00E5296F">
            <w:pPr>
              <w:rPr>
                <w:rFonts w:asciiTheme="majorHAnsi" w:hAnsiTheme="majorHAnsi"/>
                <w:b/>
              </w:rPr>
            </w:pPr>
            <w:r w:rsidRPr="00322B20">
              <w:rPr>
                <w:rFonts w:asciiTheme="majorHAnsi" w:hAnsiTheme="majorHAnsi"/>
                <w:b/>
              </w:rPr>
              <w:t xml:space="preserve">                                                                                                                                            (L-T-P : 3-0-0)             </w:t>
            </w:r>
          </w:p>
          <w:p w:rsidR="00EA24BF" w:rsidRPr="00322B20" w:rsidRDefault="00EA24BF" w:rsidP="00E5296F">
            <w:pPr>
              <w:rPr>
                <w:rFonts w:asciiTheme="majorHAnsi" w:hAnsiTheme="majorHAnsi"/>
                <w:b/>
              </w:rPr>
            </w:pPr>
            <w:r w:rsidRPr="00322B20">
              <w:rPr>
                <w:rFonts w:asciiTheme="majorHAnsi" w:hAnsiTheme="majorHAnsi"/>
                <w:b/>
              </w:rPr>
              <w:t xml:space="preserve">    </w:t>
            </w:r>
            <w:r w:rsidR="00EA6B82">
              <w:rPr>
                <w:rFonts w:asciiTheme="majorHAnsi" w:hAnsiTheme="majorHAnsi"/>
                <w:b/>
              </w:rPr>
              <w:t xml:space="preserve">                              </w:t>
            </w:r>
            <w:r w:rsidRPr="00322B20">
              <w:rPr>
                <w:rFonts w:asciiTheme="majorHAnsi" w:hAnsiTheme="majorHAnsi"/>
                <w:b/>
              </w:rPr>
              <w:t xml:space="preserve">                                                                                                              CREDITS:3</w:t>
            </w:r>
          </w:p>
          <w:p w:rsidR="00EA24BF" w:rsidRPr="00322B20" w:rsidRDefault="00EA24BF" w:rsidP="00E5296F"/>
        </w:tc>
      </w:tr>
      <w:tr w:rsidR="00EA24BF" w:rsidRPr="001B2BCC" w:rsidTr="00E5296F">
        <w:trPr>
          <w:trHeight w:val="134"/>
        </w:trPr>
        <w:tc>
          <w:tcPr>
            <w:tcW w:w="6818" w:type="dxa"/>
            <w:shd w:val="clear" w:color="auto" w:fill="D9D9D9" w:themeFill="background1" w:themeFillShade="D9"/>
          </w:tcPr>
          <w:p w:rsidR="00EA24BF" w:rsidRPr="00322B20" w:rsidRDefault="00EA24BF" w:rsidP="00E5296F">
            <w:pPr>
              <w:jc w:val="center"/>
              <w:rPr>
                <w:rFonts w:asciiTheme="majorHAnsi" w:hAnsiTheme="majorHAnsi"/>
                <w:b/>
              </w:rPr>
            </w:pPr>
            <w:r w:rsidRPr="00322B20">
              <w:rPr>
                <w:rFonts w:asciiTheme="majorHAnsi" w:hAnsiTheme="majorHAnsi"/>
                <w:b/>
              </w:rPr>
              <w:t>MODULES</w:t>
            </w:r>
          </w:p>
        </w:tc>
        <w:tc>
          <w:tcPr>
            <w:tcW w:w="922" w:type="dxa"/>
            <w:shd w:val="clear" w:color="auto" w:fill="D9D9D9" w:themeFill="background1" w:themeFillShade="D9"/>
          </w:tcPr>
          <w:p w:rsidR="00EA24BF" w:rsidRPr="00322B20" w:rsidRDefault="00EA24BF" w:rsidP="00E5296F">
            <w:pPr>
              <w:jc w:val="center"/>
              <w:rPr>
                <w:rFonts w:asciiTheme="majorHAnsi" w:hAnsiTheme="majorHAnsi"/>
                <w:b/>
              </w:rPr>
            </w:pPr>
            <w:r w:rsidRPr="00322B20">
              <w:rPr>
                <w:rFonts w:asciiTheme="majorHAnsi" w:hAnsiTheme="majorHAnsi"/>
                <w:b/>
              </w:rPr>
              <w:t>Contact</w:t>
            </w:r>
          </w:p>
          <w:p w:rsidR="00EA24BF" w:rsidRPr="00322B20" w:rsidRDefault="00EA24BF" w:rsidP="00E5296F">
            <w:pPr>
              <w:rPr>
                <w:rFonts w:asciiTheme="majorHAnsi" w:hAnsiTheme="majorHAnsi"/>
                <w:b/>
              </w:rPr>
            </w:pPr>
            <w:r w:rsidRPr="00322B20">
              <w:rPr>
                <w:rFonts w:asciiTheme="majorHAnsi" w:hAnsiTheme="majorHAnsi"/>
                <w:b/>
              </w:rPr>
              <w:t>hours</w:t>
            </w:r>
          </w:p>
        </w:tc>
        <w:tc>
          <w:tcPr>
            <w:tcW w:w="1165" w:type="dxa"/>
            <w:shd w:val="clear" w:color="auto" w:fill="D9D9D9" w:themeFill="background1" w:themeFillShade="D9"/>
          </w:tcPr>
          <w:p w:rsidR="00EA24BF" w:rsidRPr="00322B20" w:rsidRDefault="00EA24BF" w:rsidP="00E5296F">
            <w:pPr>
              <w:jc w:val="center"/>
              <w:rPr>
                <w:rFonts w:asciiTheme="majorHAnsi" w:hAnsiTheme="majorHAnsi"/>
                <w:b/>
              </w:rPr>
            </w:pPr>
            <w:proofErr w:type="spellStart"/>
            <w:r w:rsidRPr="00322B20">
              <w:rPr>
                <w:rFonts w:asciiTheme="majorHAnsi" w:hAnsiTheme="majorHAnsi"/>
                <w:b/>
              </w:rPr>
              <w:t>Sem.Exam</w:t>
            </w:r>
            <w:proofErr w:type="spellEnd"/>
          </w:p>
          <w:p w:rsidR="00EA24BF" w:rsidRPr="00322B20" w:rsidRDefault="00EA24BF" w:rsidP="00E5296F">
            <w:pPr>
              <w:jc w:val="center"/>
              <w:rPr>
                <w:rFonts w:asciiTheme="majorHAnsi" w:hAnsiTheme="majorHAnsi"/>
                <w:b/>
              </w:rPr>
            </w:pPr>
            <w:r w:rsidRPr="00322B20">
              <w:rPr>
                <w:rFonts w:asciiTheme="majorHAnsi" w:hAnsiTheme="majorHAnsi"/>
                <w:b/>
              </w:rPr>
              <w:t>Marks;%</w:t>
            </w:r>
          </w:p>
        </w:tc>
      </w:tr>
      <w:tr w:rsidR="00EA24BF" w:rsidTr="00E5296F">
        <w:trPr>
          <w:trHeight w:val="756"/>
        </w:trPr>
        <w:tc>
          <w:tcPr>
            <w:tcW w:w="6818" w:type="dxa"/>
          </w:tcPr>
          <w:p w:rsidR="00EA24BF" w:rsidRPr="004B3D48" w:rsidRDefault="00EA24BF" w:rsidP="00E5296F">
            <w:pPr>
              <w:rPr>
                <w:rFonts w:asciiTheme="majorHAnsi" w:hAnsiTheme="majorHAnsi"/>
                <w:sz w:val="24"/>
                <w:szCs w:val="24"/>
              </w:rPr>
            </w:pPr>
            <w:r w:rsidRPr="004B3D48">
              <w:rPr>
                <w:rFonts w:asciiTheme="majorHAnsi" w:hAnsiTheme="majorHAnsi"/>
                <w:sz w:val="24"/>
                <w:szCs w:val="24"/>
              </w:rPr>
              <w:t>MODULE : 1</w:t>
            </w:r>
          </w:p>
          <w:p w:rsidR="00EA24BF" w:rsidRPr="004B3D48" w:rsidRDefault="00EA24BF" w:rsidP="00E5296F">
            <w:pPr>
              <w:jc w:val="both"/>
              <w:rPr>
                <w:rFonts w:asciiTheme="majorHAnsi" w:hAnsiTheme="majorHAnsi"/>
                <w:sz w:val="24"/>
                <w:szCs w:val="24"/>
              </w:rPr>
            </w:pPr>
            <w:r w:rsidRPr="004B3D48">
              <w:rPr>
                <w:rFonts w:asciiTheme="majorHAnsi" w:hAnsiTheme="majorHAnsi"/>
                <w:sz w:val="24"/>
                <w:szCs w:val="24"/>
              </w:rPr>
              <w:t>Sun as source of energy, availability of Solar Energy. Nature of Solar Radiation - global, beam and diffuse Radiation, Hourly, Daily and Seasonal variation of solar Radiation, Estimation of solar Radiation, Measurement of Solar Radiation., Solar Energy &amp; Environment.</w:t>
            </w:r>
          </w:p>
        </w:tc>
        <w:tc>
          <w:tcPr>
            <w:tcW w:w="922"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6</w:t>
            </w:r>
          </w:p>
        </w:tc>
        <w:tc>
          <w:tcPr>
            <w:tcW w:w="1165"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15</w:t>
            </w:r>
          </w:p>
        </w:tc>
      </w:tr>
      <w:tr w:rsidR="00EA24BF" w:rsidTr="00E5296F">
        <w:trPr>
          <w:trHeight w:val="742"/>
        </w:trPr>
        <w:tc>
          <w:tcPr>
            <w:tcW w:w="6818" w:type="dxa"/>
          </w:tcPr>
          <w:p w:rsidR="00EA24BF" w:rsidRPr="004B3D48" w:rsidRDefault="00EA24BF" w:rsidP="00E5296F">
            <w:pPr>
              <w:rPr>
                <w:rFonts w:asciiTheme="majorHAnsi" w:hAnsiTheme="majorHAnsi"/>
                <w:sz w:val="24"/>
                <w:szCs w:val="24"/>
              </w:rPr>
            </w:pPr>
            <w:r w:rsidRPr="004B3D48">
              <w:rPr>
                <w:rFonts w:asciiTheme="majorHAnsi" w:hAnsiTheme="majorHAnsi"/>
                <w:sz w:val="24"/>
                <w:szCs w:val="24"/>
              </w:rPr>
              <w:t>MODULE : 2</w:t>
            </w:r>
          </w:p>
          <w:p w:rsidR="00EA24BF" w:rsidRPr="004B3D48" w:rsidRDefault="00EA24BF" w:rsidP="00E5296F">
            <w:pPr>
              <w:tabs>
                <w:tab w:val="left" w:pos="6450"/>
              </w:tabs>
              <w:jc w:val="both"/>
              <w:rPr>
                <w:rFonts w:asciiTheme="majorHAnsi" w:hAnsiTheme="majorHAnsi"/>
                <w:sz w:val="24"/>
                <w:szCs w:val="24"/>
              </w:rPr>
            </w:pPr>
            <w:r w:rsidRPr="004B3D48">
              <w:rPr>
                <w:rFonts w:asciiTheme="majorHAnsi" w:hAnsiTheme="majorHAnsi"/>
                <w:sz w:val="24"/>
                <w:szCs w:val="24"/>
              </w:rPr>
              <w:t>Various Methods of using solar energy –</w:t>
            </w:r>
            <w:proofErr w:type="spellStart"/>
            <w:r w:rsidRPr="004B3D48">
              <w:rPr>
                <w:rFonts w:asciiTheme="majorHAnsi" w:hAnsiTheme="majorHAnsi"/>
                <w:sz w:val="24"/>
                <w:szCs w:val="24"/>
              </w:rPr>
              <w:t>Photothermal</w:t>
            </w:r>
            <w:proofErr w:type="spellEnd"/>
            <w:r w:rsidRPr="004B3D48">
              <w:rPr>
                <w:rFonts w:asciiTheme="majorHAnsi" w:hAnsiTheme="majorHAnsi"/>
                <w:sz w:val="24"/>
                <w:szCs w:val="24"/>
              </w:rPr>
              <w:t>, Photovoltaic, and Photosynthesis- basic concepts. Present &amp; Future Scope of Solar energy.</w:t>
            </w:r>
          </w:p>
        </w:tc>
        <w:tc>
          <w:tcPr>
            <w:tcW w:w="922"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6</w:t>
            </w:r>
          </w:p>
        </w:tc>
        <w:tc>
          <w:tcPr>
            <w:tcW w:w="1165"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15</w:t>
            </w:r>
          </w:p>
        </w:tc>
      </w:tr>
      <w:tr w:rsidR="00EA24BF" w:rsidTr="00E5296F">
        <w:trPr>
          <w:trHeight w:val="252"/>
        </w:trPr>
        <w:tc>
          <w:tcPr>
            <w:tcW w:w="6818" w:type="dxa"/>
            <w:shd w:val="clear" w:color="auto" w:fill="D9D9D9" w:themeFill="background1" w:themeFillShade="D9"/>
          </w:tcPr>
          <w:p w:rsidR="00EA24BF" w:rsidRPr="004B3D48" w:rsidRDefault="00EA24BF" w:rsidP="00E5296F">
            <w:pPr>
              <w:jc w:val="center"/>
              <w:rPr>
                <w:rFonts w:asciiTheme="majorHAnsi" w:hAnsiTheme="majorHAnsi"/>
                <w:b/>
                <w:sz w:val="24"/>
                <w:szCs w:val="24"/>
              </w:rPr>
            </w:pPr>
            <w:r w:rsidRPr="004B3D48">
              <w:rPr>
                <w:rFonts w:asciiTheme="majorHAnsi" w:hAnsiTheme="majorHAnsi"/>
                <w:b/>
                <w:sz w:val="24"/>
                <w:szCs w:val="24"/>
              </w:rPr>
              <w:t>FIRST INTERNAL TEST</w:t>
            </w:r>
          </w:p>
        </w:tc>
        <w:tc>
          <w:tcPr>
            <w:tcW w:w="922" w:type="dxa"/>
            <w:shd w:val="clear" w:color="auto" w:fill="D9D9D9" w:themeFill="background1" w:themeFillShade="D9"/>
          </w:tcPr>
          <w:p w:rsidR="00EA24BF" w:rsidRPr="004B3D48"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4B3D48" w:rsidRDefault="00EA24BF" w:rsidP="00E5296F">
            <w:pPr>
              <w:jc w:val="center"/>
              <w:rPr>
                <w:rFonts w:asciiTheme="majorHAnsi" w:hAnsiTheme="majorHAnsi"/>
                <w:sz w:val="24"/>
                <w:szCs w:val="24"/>
              </w:rPr>
            </w:pPr>
          </w:p>
        </w:tc>
      </w:tr>
      <w:tr w:rsidR="00EA24BF" w:rsidTr="00E5296F">
        <w:trPr>
          <w:trHeight w:val="742"/>
        </w:trPr>
        <w:tc>
          <w:tcPr>
            <w:tcW w:w="6818" w:type="dxa"/>
          </w:tcPr>
          <w:p w:rsidR="00EA24BF" w:rsidRPr="004B3D48" w:rsidRDefault="00EA24BF" w:rsidP="00E5296F">
            <w:pPr>
              <w:rPr>
                <w:rFonts w:asciiTheme="majorHAnsi" w:hAnsiTheme="majorHAnsi"/>
                <w:sz w:val="24"/>
                <w:szCs w:val="24"/>
              </w:rPr>
            </w:pPr>
            <w:r w:rsidRPr="004B3D48">
              <w:rPr>
                <w:rFonts w:asciiTheme="majorHAnsi" w:hAnsiTheme="majorHAnsi"/>
                <w:sz w:val="24"/>
                <w:szCs w:val="24"/>
              </w:rPr>
              <w:t>MODULE : 3</w:t>
            </w:r>
          </w:p>
          <w:p w:rsidR="00EA24BF" w:rsidRPr="004B3D48" w:rsidRDefault="00EA24BF" w:rsidP="00E5296F">
            <w:pPr>
              <w:jc w:val="both"/>
              <w:rPr>
                <w:rFonts w:asciiTheme="majorHAnsi" w:hAnsiTheme="majorHAnsi"/>
                <w:sz w:val="24"/>
                <w:szCs w:val="24"/>
              </w:rPr>
            </w:pPr>
            <w:r w:rsidRPr="004B3D48">
              <w:rPr>
                <w:rFonts w:asciiTheme="majorHAnsi" w:hAnsiTheme="majorHAnsi"/>
                <w:sz w:val="24"/>
                <w:szCs w:val="24"/>
              </w:rPr>
              <w:t>Flat Plate Collector, Hot Air Collector, Evacuated Tube Collector, Parabolic, Compound Parabolic and Fresnel Solar Concentrators, Central Receiver System, Thermal Analysis of Solar Collectors Performance of Solar Collectors.</w:t>
            </w:r>
          </w:p>
        </w:tc>
        <w:tc>
          <w:tcPr>
            <w:tcW w:w="922"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6</w:t>
            </w:r>
          </w:p>
        </w:tc>
        <w:tc>
          <w:tcPr>
            <w:tcW w:w="1165"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15</w:t>
            </w:r>
          </w:p>
        </w:tc>
      </w:tr>
      <w:tr w:rsidR="00EA24BF" w:rsidTr="00E5296F">
        <w:trPr>
          <w:trHeight w:val="742"/>
        </w:trPr>
        <w:tc>
          <w:tcPr>
            <w:tcW w:w="6818" w:type="dxa"/>
          </w:tcPr>
          <w:p w:rsidR="00EA24BF" w:rsidRPr="004B3D48" w:rsidRDefault="00EA24BF" w:rsidP="00E5296F">
            <w:pPr>
              <w:rPr>
                <w:rFonts w:asciiTheme="majorHAnsi" w:hAnsiTheme="majorHAnsi"/>
                <w:sz w:val="24"/>
                <w:szCs w:val="24"/>
              </w:rPr>
            </w:pPr>
            <w:r w:rsidRPr="004B3D48">
              <w:rPr>
                <w:rFonts w:asciiTheme="majorHAnsi" w:hAnsiTheme="majorHAnsi"/>
                <w:sz w:val="24"/>
                <w:szCs w:val="24"/>
              </w:rPr>
              <w:t>MODULE : 4</w:t>
            </w:r>
          </w:p>
          <w:p w:rsidR="00EA24BF" w:rsidRPr="004B3D48" w:rsidRDefault="00EA24BF" w:rsidP="00E5296F">
            <w:pPr>
              <w:tabs>
                <w:tab w:val="left" w:pos="6450"/>
              </w:tabs>
              <w:jc w:val="both"/>
              <w:rPr>
                <w:rFonts w:asciiTheme="majorHAnsi" w:hAnsiTheme="majorHAnsi"/>
                <w:sz w:val="24"/>
                <w:szCs w:val="24"/>
              </w:rPr>
            </w:pPr>
            <w:r w:rsidRPr="004B3D48">
              <w:rPr>
                <w:rFonts w:asciiTheme="majorHAnsi" w:hAnsiTheme="majorHAnsi"/>
                <w:sz w:val="24"/>
                <w:szCs w:val="24"/>
              </w:rPr>
              <w:t>Solar Water Heating Systems(Active &amp; Passive),  Solar Space Heating &amp; Cooling Systems, Solar Industrial Process Heating Systems, Solar Dryers &amp; Desalination Systems, Solar Thermal Power Systems.</w:t>
            </w:r>
          </w:p>
          <w:p w:rsidR="00EA24BF" w:rsidRPr="004B3D48" w:rsidRDefault="00EA24BF" w:rsidP="00E5296F">
            <w:pPr>
              <w:jc w:val="both"/>
              <w:rPr>
                <w:rFonts w:asciiTheme="majorHAnsi" w:hAnsiTheme="majorHAnsi"/>
                <w:sz w:val="24"/>
                <w:szCs w:val="24"/>
              </w:rPr>
            </w:pPr>
          </w:p>
        </w:tc>
        <w:tc>
          <w:tcPr>
            <w:tcW w:w="922"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6</w:t>
            </w:r>
          </w:p>
        </w:tc>
        <w:tc>
          <w:tcPr>
            <w:tcW w:w="1165"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15</w:t>
            </w:r>
          </w:p>
        </w:tc>
      </w:tr>
      <w:tr w:rsidR="00EA24BF" w:rsidTr="00E5296F">
        <w:trPr>
          <w:trHeight w:val="252"/>
        </w:trPr>
        <w:tc>
          <w:tcPr>
            <w:tcW w:w="6818" w:type="dxa"/>
            <w:shd w:val="clear" w:color="auto" w:fill="D9D9D9" w:themeFill="background1" w:themeFillShade="D9"/>
          </w:tcPr>
          <w:p w:rsidR="00EA24BF" w:rsidRPr="004B3D48" w:rsidRDefault="00EA24BF" w:rsidP="00E5296F">
            <w:pPr>
              <w:jc w:val="center"/>
              <w:rPr>
                <w:rFonts w:asciiTheme="majorHAnsi" w:hAnsiTheme="majorHAnsi"/>
                <w:b/>
                <w:sz w:val="24"/>
                <w:szCs w:val="24"/>
              </w:rPr>
            </w:pPr>
            <w:r w:rsidRPr="004B3D48">
              <w:rPr>
                <w:rFonts w:asciiTheme="majorHAnsi" w:hAnsiTheme="majorHAnsi"/>
                <w:b/>
                <w:sz w:val="24"/>
                <w:szCs w:val="24"/>
              </w:rPr>
              <w:t>SECOND INTERNAL TEST</w:t>
            </w:r>
          </w:p>
        </w:tc>
        <w:tc>
          <w:tcPr>
            <w:tcW w:w="922" w:type="dxa"/>
            <w:shd w:val="clear" w:color="auto" w:fill="D9D9D9" w:themeFill="background1" w:themeFillShade="D9"/>
          </w:tcPr>
          <w:p w:rsidR="00EA24BF" w:rsidRPr="004B3D48"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4B3D48" w:rsidRDefault="00EA24BF" w:rsidP="00E5296F">
            <w:pPr>
              <w:jc w:val="center"/>
              <w:rPr>
                <w:rFonts w:asciiTheme="majorHAnsi" w:hAnsiTheme="majorHAnsi"/>
                <w:sz w:val="24"/>
                <w:szCs w:val="24"/>
              </w:rPr>
            </w:pPr>
          </w:p>
        </w:tc>
      </w:tr>
      <w:tr w:rsidR="00EA24BF" w:rsidTr="00E5296F">
        <w:trPr>
          <w:trHeight w:val="742"/>
        </w:trPr>
        <w:tc>
          <w:tcPr>
            <w:tcW w:w="6818" w:type="dxa"/>
          </w:tcPr>
          <w:p w:rsidR="00EA24BF" w:rsidRPr="004B3D48" w:rsidRDefault="00EA24BF" w:rsidP="00E5296F">
            <w:pPr>
              <w:rPr>
                <w:rFonts w:asciiTheme="majorHAnsi" w:hAnsiTheme="majorHAnsi"/>
                <w:sz w:val="24"/>
                <w:szCs w:val="24"/>
              </w:rPr>
            </w:pPr>
            <w:r w:rsidRPr="004B3D48">
              <w:rPr>
                <w:rFonts w:asciiTheme="majorHAnsi" w:hAnsiTheme="majorHAnsi"/>
                <w:sz w:val="24"/>
                <w:szCs w:val="24"/>
              </w:rPr>
              <w:t>MODULE : 5</w:t>
            </w:r>
          </w:p>
          <w:p w:rsidR="00EA24BF" w:rsidRPr="004B3D48" w:rsidRDefault="00EA24BF" w:rsidP="00E5296F">
            <w:pPr>
              <w:autoSpaceDE w:val="0"/>
              <w:autoSpaceDN w:val="0"/>
              <w:adjustRightInd w:val="0"/>
              <w:jc w:val="both"/>
              <w:rPr>
                <w:rFonts w:asciiTheme="majorHAnsi" w:hAnsiTheme="majorHAnsi"/>
                <w:sz w:val="24"/>
                <w:szCs w:val="24"/>
              </w:rPr>
            </w:pPr>
            <w:r w:rsidRPr="004B3D48">
              <w:rPr>
                <w:rFonts w:asciiTheme="majorHAnsi" w:hAnsiTheme="majorHAnsi"/>
                <w:sz w:val="24"/>
                <w:szCs w:val="24"/>
              </w:rPr>
              <w:t>Solar cells &amp; panels, performance of solar cell, estimation of power obtained from solar power, solar panels PV systems, components of PV systems, performance of PV systems, design of PV systems, application of PV systems, concentrating PV systems, PV power plants, Solar cell array system analysis and performance prediction; Shadow analysis: Solar cell array design concepts; Storage autonomy; Voltage regulation; Maximum tracking.</w:t>
            </w:r>
          </w:p>
          <w:p w:rsidR="00EA24BF" w:rsidRPr="004B3D48" w:rsidRDefault="00EA24BF" w:rsidP="00E5296F">
            <w:pPr>
              <w:jc w:val="both"/>
              <w:rPr>
                <w:rFonts w:asciiTheme="majorHAnsi" w:hAnsiTheme="majorHAnsi"/>
                <w:sz w:val="24"/>
                <w:szCs w:val="24"/>
              </w:rPr>
            </w:pPr>
          </w:p>
        </w:tc>
        <w:tc>
          <w:tcPr>
            <w:tcW w:w="922"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8</w:t>
            </w:r>
          </w:p>
        </w:tc>
        <w:tc>
          <w:tcPr>
            <w:tcW w:w="1165"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20</w:t>
            </w:r>
          </w:p>
        </w:tc>
      </w:tr>
      <w:tr w:rsidR="00EA24BF" w:rsidTr="00E5296F">
        <w:trPr>
          <w:trHeight w:val="1175"/>
        </w:trPr>
        <w:tc>
          <w:tcPr>
            <w:tcW w:w="6818" w:type="dxa"/>
          </w:tcPr>
          <w:p w:rsidR="00EA24BF" w:rsidRPr="004B3D48" w:rsidRDefault="00EA24BF" w:rsidP="00E5296F">
            <w:pPr>
              <w:rPr>
                <w:rFonts w:asciiTheme="majorHAnsi" w:hAnsiTheme="majorHAnsi"/>
                <w:sz w:val="24"/>
                <w:szCs w:val="24"/>
              </w:rPr>
            </w:pPr>
            <w:r w:rsidRPr="004B3D48">
              <w:rPr>
                <w:rFonts w:asciiTheme="majorHAnsi" w:hAnsiTheme="majorHAnsi"/>
                <w:sz w:val="24"/>
                <w:szCs w:val="24"/>
              </w:rPr>
              <w:t>MODULE : 6</w:t>
            </w:r>
          </w:p>
          <w:p w:rsidR="00EA24BF" w:rsidRPr="004B3D48" w:rsidRDefault="00EA24BF" w:rsidP="00E5296F">
            <w:pPr>
              <w:tabs>
                <w:tab w:val="left" w:pos="6450"/>
              </w:tabs>
              <w:jc w:val="both"/>
              <w:rPr>
                <w:rFonts w:asciiTheme="majorHAnsi" w:hAnsiTheme="majorHAnsi"/>
                <w:sz w:val="24"/>
                <w:szCs w:val="24"/>
              </w:rPr>
            </w:pPr>
            <w:r w:rsidRPr="004B3D48">
              <w:rPr>
                <w:rFonts w:asciiTheme="majorHAnsi" w:hAnsiTheme="majorHAnsi"/>
                <w:sz w:val="24"/>
                <w:szCs w:val="24"/>
              </w:rPr>
              <w:t xml:space="preserve">F Chart method, φ-F Chart method, </w:t>
            </w:r>
            <w:proofErr w:type="spellStart"/>
            <w:r w:rsidRPr="004B3D48">
              <w:rPr>
                <w:rFonts w:asciiTheme="majorHAnsi" w:hAnsiTheme="majorHAnsi"/>
                <w:sz w:val="24"/>
                <w:szCs w:val="24"/>
              </w:rPr>
              <w:t>Utilizabilitymodeling</w:t>
            </w:r>
            <w:proofErr w:type="spellEnd"/>
            <w:r w:rsidRPr="004B3D48">
              <w:rPr>
                <w:rFonts w:asciiTheme="majorHAnsi" w:hAnsiTheme="majorHAnsi"/>
                <w:sz w:val="24"/>
                <w:szCs w:val="24"/>
              </w:rPr>
              <w:t>&amp; simulation of Solar Energy Systems, Life cycle analysis of Solar Energy Systems, Time Value of Money, Evaluation of Carbon Credit of Solar Energy Systems.</w:t>
            </w:r>
          </w:p>
          <w:p w:rsidR="00EA24BF" w:rsidRPr="004B3D48" w:rsidRDefault="00EA24BF" w:rsidP="00E5296F">
            <w:pPr>
              <w:tabs>
                <w:tab w:val="left" w:pos="6450"/>
              </w:tabs>
              <w:jc w:val="both"/>
              <w:rPr>
                <w:rFonts w:asciiTheme="majorHAnsi" w:hAnsiTheme="majorHAnsi"/>
                <w:sz w:val="24"/>
                <w:szCs w:val="24"/>
              </w:rPr>
            </w:pPr>
          </w:p>
        </w:tc>
        <w:tc>
          <w:tcPr>
            <w:tcW w:w="922"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7</w:t>
            </w:r>
          </w:p>
        </w:tc>
        <w:tc>
          <w:tcPr>
            <w:tcW w:w="1165" w:type="dxa"/>
          </w:tcPr>
          <w:p w:rsidR="00EA24BF" w:rsidRPr="004B3D48" w:rsidRDefault="00EA24BF" w:rsidP="00E5296F">
            <w:pPr>
              <w:jc w:val="center"/>
              <w:rPr>
                <w:rFonts w:asciiTheme="majorHAnsi" w:hAnsiTheme="majorHAnsi"/>
                <w:sz w:val="24"/>
                <w:szCs w:val="24"/>
              </w:rPr>
            </w:pPr>
            <w:r w:rsidRPr="004B3D48">
              <w:rPr>
                <w:rFonts w:asciiTheme="majorHAnsi" w:hAnsiTheme="majorHAnsi"/>
                <w:sz w:val="24"/>
                <w:szCs w:val="24"/>
              </w:rPr>
              <w:t>20</w:t>
            </w:r>
          </w:p>
        </w:tc>
      </w:tr>
    </w:tbl>
    <w:p w:rsidR="00EA24BF" w:rsidRDefault="00EA24BF" w:rsidP="00EA24BF">
      <w:pPr>
        <w:jc w:val="center"/>
        <w:rPr>
          <w:rFonts w:asciiTheme="majorHAnsi" w:hAnsiTheme="majorHAnsi"/>
          <w:b/>
          <w:sz w:val="24"/>
          <w:szCs w:val="24"/>
        </w:rPr>
      </w:pPr>
    </w:p>
    <w:p w:rsidR="003F0853" w:rsidRDefault="003F0853" w:rsidP="00EA24BF">
      <w:pPr>
        <w:rPr>
          <w:rFonts w:asciiTheme="majorHAnsi" w:hAnsiTheme="majorHAnsi"/>
          <w:b/>
          <w:bCs/>
          <w:sz w:val="24"/>
          <w:szCs w:val="24"/>
        </w:rPr>
      </w:pPr>
    </w:p>
    <w:p w:rsidR="00EA24BF" w:rsidRDefault="00EA24BF" w:rsidP="00EA24BF">
      <w:pPr>
        <w:rPr>
          <w:rFonts w:asciiTheme="majorHAnsi" w:hAnsiTheme="majorHAnsi"/>
          <w:b/>
          <w:bCs/>
          <w:sz w:val="24"/>
          <w:szCs w:val="24"/>
        </w:rPr>
      </w:pPr>
      <w:r>
        <w:rPr>
          <w:rFonts w:asciiTheme="majorHAnsi" w:hAnsiTheme="majorHAnsi"/>
          <w:b/>
          <w:bCs/>
          <w:sz w:val="24"/>
          <w:szCs w:val="24"/>
        </w:rPr>
        <w:lastRenderedPageBreak/>
        <w:t xml:space="preserve">Course No: </w:t>
      </w:r>
      <w:r w:rsidR="003F0853">
        <w:rPr>
          <w:rFonts w:asciiTheme="majorHAnsi" w:hAnsiTheme="majorHAnsi"/>
          <w:b/>
          <w:bCs/>
          <w:sz w:val="24"/>
          <w:szCs w:val="24"/>
        </w:rPr>
        <w:t xml:space="preserve">08EE6052(C)      </w:t>
      </w:r>
      <w:r>
        <w:rPr>
          <w:rFonts w:asciiTheme="majorHAnsi" w:hAnsiTheme="majorHAnsi"/>
          <w:b/>
          <w:bCs/>
          <w:sz w:val="24"/>
          <w:szCs w:val="24"/>
        </w:rPr>
        <w:t xml:space="preserve">      Course Title: </w:t>
      </w:r>
      <w:r w:rsidRPr="0098281E">
        <w:rPr>
          <w:rFonts w:ascii="Times New Roman" w:hAnsi="Times New Roman"/>
          <w:b/>
          <w:sz w:val="24"/>
          <w:szCs w:val="24"/>
        </w:rPr>
        <w:t>E</w:t>
      </w:r>
      <w:r>
        <w:rPr>
          <w:rFonts w:ascii="Times New Roman" w:hAnsi="Times New Roman"/>
          <w:b/>
          <w:sz w:val="24"/>
          <w:szCs w:val="24"/>
        </w:rPr>
        <w:t>merging Refrigeration Technologies</w:t>
      </w:r>
    </w:p>
    <w:p w:rsidR="00EA24BF" w:rsidRDefault="00EA24BF" w:rsidP="00EA24BF">
      <w:pPr>
        <w:ind w:left="5040" w:firstLine="720"/>
        <w:rPr>
          <w:rFonts w:asciiTheme="majorHAnsi" w:hAnsiTheme="majorHAnsi"/>
          <w:b/>
          <w:bCs/>
          <w:sz w:val="24"/>
          <w:szCs w:val="24"/>
        </w:rPr>
      </w:pPr>
      <w:r>
        <w:rPr>
          <w:rFonts w:asciiTheme="majorHAnsi" w:hAnsiTheme="majorHAnsi"/>
          <w:b/>
          <w:bCs/>
          <w:sz w:val="24"/>
          <w:szCs w:val="24"/>
        </w:rPr>
        <w:tab/>
      </w:r>
      <w:r>
        <w:rPr>
          <w:rFonts w:asciiTheme="majorHAnsi" w:hAnsiTheme="majorHAnsi"/>
          <w:b/>
          <w:bCs/>
          <w:sz w:val="24"/>
          <w:szCs w:val="24"/>
        </w:rPr>
        <w:tab/>
        <w:t xml:space="preserve"> Credits: 3-0-0:</w:t>
      </w:r>
      <w:r w:rsidRPr="000B0012">
        <w:rPr>
          <w:rFonts w:asciiTheme="majorHAnsi" w:hAnsiTheme="majorHAnsi"/>
          <w:b/>
          <w:bCs/>
          <w:sz w:val="24"/>
          <w:szCs w:val="24"/>
        </w:rPr>
        <w:t xml:space="preserve"> 3</w:t>
      </w:r>
    </w:p>
    <w:p w:rsidR="00EA24BF" w:rsidRPr="000B0012" w:rsidRDefault="00EA24BF" w:rsidP="00EA24BF">
      <w:pPr>
        <w:ind w:left="6480" w:firstLine="720"/>
        <w:rPr>
          <w:rFonts w:asciiTheme="majorHAnsi" w:hAnsiTheme="majorHAnsi"/>
          <w:sz w:val="24"/>
          <w:szCs w:val="24"/>
        </w:rPr>
      </w:pPr>
      <w:r w:rsidRPr="000B0012">
        <w:rPr>
          <w:rFonts w:asciiTheme="majorHAnsi" w:hAnsiTheme="majorHAnsi"/>
          <w:b/>
          <w:bCs/>
          <w:sz w:val="24"/>
          <w:szCs w:val="24"/>
        </w:rPr>
        <w:t>Year</w:t>
      </w:r>
      <w:r>
        <w:rPr>
          <w:rFonts w:asciiTheme="majorHAnsi" w:hAnsiTheme="majorHAnsi"/>
          <w:b/>
          <w:bCs/>
          <w:sz w:val="24"/>
          <w:szCs w:val="24"/>
        </w:rPr>
        <w:t xml:space="preserve">: </w:t>
      </w:r>
      <w:r w:rsidRPr="000B0012">
        <w:rPr>
          <w:rFonts w:asciiTheme="majorHAnsi" w:hAnsiTheme="majorHAnsi"/>
          <w:b/>
          <w:bCs/>
          <w:sz w:val="24"/>
          <w:szCs w:val="24"/>
        </w:rPr>
        <w:t>2015</w:t>
      </w:r>
    </w:p>
    <w:p w:rsidR="00EA24BF" w:rsidRPr="000B0012" w:rsidRDefault="00EA24BF" w:rsidP="00EA24BF">
      <w:pPr>
        <w:rPr>
          <w:rFonts w:asciiTheme="majorHAnsi" w:hAnsiTheme="majorHAnsi"/>
          <w:sz w:val="24"/>
          <w:szCs w:val="24"/>
        </w:rPr>
      </w:pPr>
      <w:r w:rsidRPr="000B0012">
        <w:rPr>
          <w:rFonts w:asciiTheme="majorHAnsi" w:hAnsiTheme="majorHAnsi"/>
          <w:b/>
          <w:bCs/>
          <w:sz w:val="24"/>
          <w:szCs w:val="24"/>
        </w:rPr>
        <w:t>Pre-requisites: Nil</w:t>
      </w:r>
    </w:p>
    <w:p w:rsidR="00EA24BF" w:rsidRDefault="00EA24BF" w:rsidP="00EA24BF">
      <w:pPr>
        <w:rPr>
          <w:rFonts w:asciiTheme="majorHAnsi" w:hAnsiTheme="majorHAnsi"/>
          <w:b/>
          <w:bCs/>
          <w:sz w:val="24"/>
          <w:szCs w:val="24"/>
        </w:rPr>
      </w:pPr>
    </w:p>
    <w:p w:rsidR="00EA24BF"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Pr="00570D22" w:rsidRDefault="00EA24BF" w:rsidP="0034612E">
      <w:pPr>
        <w:pStyle w:val="ListParagraph"/>
        <w:numPr>
          <w:ilvl w:val="0"/>
          <w:numId w:val="50"/>
        </w:numPr>
        <w:rPr>
          <w:rFonts w:asciiTheme="majorHAnsi" w:hAnsiTheme="majorHAnsi"/>
          <w:sz w:val="24"/>
          <w:szCs w:val="24"/>
        </w:rPr>
      </w:pPr>
      <w:r w:rsidRPr="00570D22">
        <w:rPr>
          <w:rFonts w:asciiTheme="majorHAnsi" w:hAnsiTheme="majorHAnsi"/>
          <w:sz w:val="24"/>
          <w:szCs w:val="24"/>
        </w:rPr>
        <w:t>To impart knowledge on advancements in refrigeration</w:t>
      </w:r>
    </w:p>
    <w:p w:rsidR="00EA24BF" w:rsidRPr="00570D22" w:rsidRDefault="00EA24BF" w:rsidP="0034612E">
      <w:pPr>
        <w:pStyle w:val="ListParagraph"/>
        <w:numPr>
          <w:ilvl w:val="0"/>
          <w:numId w:val="50"/>
        </w:numPr>
        <w:rPr>
          <w:rFonts w:asciiTheme="majorHAnsi" w:hAnsiTheme="majorHAnsi"/>
          <w:sz w:val="24"/>
          <w:szCs w:val="24"/>
        </w:rPr>
      </w:pPr>
      <w:r w:rsidRPr="00570D22">
        <w:rPr>
          <w:rFonts w:asciiTheme="majorHAnsi" w:hAnsiTheme="majorHAnsi"/>
          <w:sz w:val="24"/>
          <w:szCs w:val="24"/>
        </w:rPr>
        <w:t>To understand the concepts of thermoelectric refrigeration</w:t>
      </w:r>
    </w:p>
    <w:p w:rsidR="00EA24BF" w:rsidRPr="00570D22" w:rsidRDefault="00EA24BF" w:rsidP="0034612E">
      <w:pPr>
        <w:pStyle w:val="ListParagraph"/>
        <w:numPr>
          <w:ilvl w:val="0"/>
          <w:numId w:val="50"/>
        </w:numPr>
        <w:rPr>
          <w:rFonts w:asciiTheme="majorHAnsi" w:hAnsiTheme="majorHAnsi"/>
          <w:sz w:val="24"/>
          <w:szCs w:val="24"/>
        </w:rPr>
      </w:pPr>
      <w:r w:rsidRPr="00570D22">
        <w:rPr>
          <w:rFonts w:asciiTheme="majorHAnsi" w:hAnsiTheme="majorHAnsi"/>
          <w:sz w:val="24"/>
          <w:szCs w:val="24"/>
        </w:rPr>
        <w:t>To understand about magnetic refrigeration, steam jet refrigeration systems and its components and characteristics of refrigerants</w:t>
      </w:r>
    </w:p>
    <w:p w:rsidR="00EA24BF" w:rsidRPr="000B0012" w:rsidRDefault="00EA24BF" w:rsidP="00EA24BF">
      <w:pPr>
        <w:spacing w:after="0"/>
        <w:ind w:left="714"/>
        <w:rPr>
          <w:rFonts w:asciiTheme="majorHAnsi" w:hAnsiTheme="majorHAnsi"/>
          <w:sz w:val="24"/>
          <w:szCs w:val="24"/>
        </w:rPr>
      </w:pPr>
    </w:p>
    <w:p w:rsidR="00EA24BF" w:rsidRDefault="00EA24BF" w:rsidP="00EA24BF">
      <w:pPr>
        <w:rPr>
          <w:rFonts w:ascii="Times New Roman" w:hAnsi="Times New Roman"/>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Pr="00570D22" w:rsidRDefault="00EA24BF" w:rsidP="00EA24BF">
      <w:pPr>
        <w:jc w:val="both"/>
        <w:rPr>
          <w:rFonts w:asciiTheme="majorHAnsi" w:hAnsiTheme="majorHAnsi"/>
          <w:sz w:val="24"/>
          <w:szCs w:val="24"/>
        </w:rPr>
      </w:pPr>
      <w:r w:rsidRPr="00570D22">
        <w:rPr>
          <w:rFonts w:asciiTheme="majorHAnsi" w:hAnsiTheme="majorHAnsi"/>
          <w:sz w:val="24"/>
          <w:szCs w:val="24"/>
        </w:rPr>
        <w:t xml:space="preserve">Introduction to refrigeration systems, Thermoelectric refrigeration, Review of vapour compression refrigeration system, vapour absorption system and adsorption systems, Thermoelectric refrigeration, System description, Advanced vapour compression system, Introduction to Magnetic refrigeration, clean refrigeration in future, Principles and application of steam jet refrigeration system, Modern refrigerants </w:t>
      </w:r>
    </w:p>
    <w:p w:rsidR="00EA24BF" w:rsidRDefault="00EA24BF" w:rsidP="00EA24BF">
      <w:pPr>
        <w:rPr>
          <w:rFonts w:asciiTheme="majorHAnsi" w:hAnsiTheme="majorHAnsi"/>
          <w:b/>
          <w:bCs/>
          <w:sz w:val="24"/>
          <w:szCs w:val="24"/>
        </w:rPr>
      </w:pPr>
      <w:r w:rsidRPr="000B0012">
        <w:rPr>
          <w:rFonts w:asciiTheme="majorHAnsi" w:hAnsiTheme="majorHAnsi"/>
          <w:b/>
          <w:bCs/>
          <w:sz w:val="24"/>
          <w:szCs w:val="24"/>
        </w:rPr>
        <w:t xml:space="preserve">Course Outcome:  </w:t>
      </w:r>
    </w:p>
    <w:p w:rsidR="00EA24BF" w:rsidRPr="003047D8" w:rsidRDefault="00EA24BF" w:rsidP="00EA24BF">
      <w:pPr>
        <w:rPr>
          <w:rFonts w:asciiTheme="majorHAnsi" w:hAnsiTheme="majorHAnsi"/>
          <w:bCs/>
          <w:sz w:val="24"/>
          <w:szCs w:val="24"/>
        </w:rPr>
      </w:pPr>
      <w:r>
        <w:rPr>
          <w:rFonts w:asciiTheme="majorHAnsi" w:hAnsiTheme="majorHAnsi"/>
          <w:b/>
          <w:bCs/>
          <w:sz w:val="24"/>
          <w:szCs w:val="24"/>
        </w:rPr>
        <w:tab/>
      </w:r>
      <w:r w:rsidRPr="003047D8">
        <w:rPr>
          <w:rFonts w:asciiTheme="majorHAnsi" w:hAnsiTheme="majorHAnsi"/>
          <w:bCs/>
          <w:sz w:val="24"/>
          <w:szCs w:val="24"/>
        </w:rPr>
        <w:t>I</w:t>
      </w:r>
      <w:r>
        <w:rPr>
          <w:rFonts w:asciiTheme="majorHAnsi" w:hAnsiTheme="majorHAnsi"/>
          <w:bCs/>
          <w:sz w:val="24"/>
          <w:szCs w:val="24"/>
        </w:rPr>
        <w:t>n order to enhance the eco- friendly refrigerants towards minimum climate change and global warming, various advanced refrigeration techniques are used.</w:t>
      </w:r>
    </w:p>
    <w:p w:rsidR="00EA24BF" w:rsidRDefault="00EA24BF" w:rsidP="00EA24BF">
      <w:pPr>
        <w:jc w:val="both"/>
        <w:rPr>
          <w:rFonts w:asciiTheme="majorHAnsi" w:hAnsiTheme="majorHAnsi"/>
          <w:b/>
          <w:bCs/>
          <w:sz w:val="24"/>
          <w:szCs w:val="24"/>
        </w:rPr>
      </w:pPr>
      <w:r w:rsidRPr="000B0012">
        <w:rPr>
          <w:rFonts w:asciiTheme="majorHAnsi" w:hAnsiTheme="majorHAnsi"/>
          <w:b/>
          <w:bCs/>
          <w:sz w:val="24"/>
          <w:szCs w:val="24"/>
        </w:rPr>
        <w:t>Text Books:</w:t>
      </w:r>
    </w:p>
    <w:p w:rsidR="00EA24BF" w:rsidRPr="00570D22" w:rsidRDefault="00EA24BF" w:rsidP="0034612E">
      <w:pPr>
        <w:pStyle w:val="ListParagraph"/>
        <w:numPr>
          <w:ilvl w:val="0"/>
          <w:numId w:val="45"/>
        </w:numPr>
        <w:tabs>
          <w:tab w:val="left" w:pos="720"/>
        </w:tabs>
        <w:spacing w:after="0" w:line="360" w:lineRule="auto"/>
        <w:rPr>
          <w:rFonts w:asciiTheme="majorHAnsi" w:hAnsiTheme="majorHAnsi"/>
          <w:sz w:val="24"/>
          <w:szCs w:val="24"/>
        </w:rPr>
      </w:pPr>
      <w:proofErr w:type="spellStart"/>
      <w:r w:rsidRPr="00570D22">
        <w:rPr>
          <w:rFonts w:asciiTheme="majorHAnsi" w:hAnsiTheme="majorHAnsi"/>
          <w:sz w:val="24"/>
          <w:szCs w:val="24"/>
        </w:rPr>
        <w:t>Arora</w:t>
      </w:r>
      <w:proofErr w:type="spellEnd"/>
      <w:r w:rsidRPr="00570D22">
        <w:rPr>
          <w:rFonts w:asciiTheme="majorHAnsi" w:hAnsiTheme="majorHAnsi"/>
          <w:sz w:val="24"/>
          <w:szCs w:val="24"/>
        </w:rPr>
        <w:t xml:space="preserve"> C. P Refrigeration and Air conditioning-Tata McGraw Hill, 2004</w:t>
      </w:r>
    </w:p>
    <w:p w:rsidR="00EA24BF" w:rsidRPr="00570D22" w:rsidRDefault="00EA24BF" w:rsidP="0034612E">
      <w:pPr>
        <w:pStyle w:val="ListParagraph"/>
        <w:numPr>
          <w:ilvl w:val="0"/>
          <w:numId w:val="45"/>
        </w:numPr>
        <w:tabs>
          <w:tab w:val="left" w:pos="720"/>
        </w:tabs>
        <w:spacing w:after="0" w:line="360" w:lineRule="auto"/>
        <w:rPr>
          <w:rFonts w:asciiTheme="majorHAnsi" w:hAnsiTheme="majorHAnsi"/>
          <w:sz w:val="24"/>
          <w:szCs w:val="24"/>
        </w:rPr>
      </w:pPr>
      <w:proofErr w:type="spellStart"/>
      <w:r w:rsidRPr="00570D22">
        <w:rPr>
          <w:rFonts w:asciiTheme="majorHAnsi" w:hAnsiTheme="majorHAnsi"/>
          <w:sz w:val="24"/>
          <w:szCs w:val="24"/>
        </w:rPr>
        <w:t>Arora</w:t>
      </w:r>
      <w:proofErr w:type="spellEnd"/>
      <w:r w:rsidRPr="00570D22">
        <w:rPr>
          <w:rFonts w:asciiTheme="majorHAnsi" w:hAnsiTheme="majorHAnsi"/>
          <w:sz w:val="24"/>
          <w:szCs w:val="24"/>
        </w:rPr>
        <w:t xml:space="preserve">: Refrigeration and Air-conditioning, PHI, Eastern Economy Edition, 2012 </w:t>
      </w:r>
    </w:p>
    <w:p w:rsidR="00EA24BF" w:rsidRPr="00570D22" w:rsidRDefault="00EA24BF" w:rsidP="0034612E">
      <w:pPr>
        <w:pStyle w:val="ListParagraph"/>
        <w:numPr>
          <w:ilvl w:val="0"/>
          <w:numId w:val="45"/>
        </w:numPr>
        <w:tabs>
          <w:tab w:val="left" w:pos="720"/>
        </w:tabs>
        <w:spacing w:after="0" w:line="360" w:lineRule="auto"/>
        <w:rPr>
          <w:rFonts w:asciiTheme="majorHAnsi" w:hAnsiTheme="majorHAnsi"/>
          <w:sz w:val="24"/>
          <w:szCs w:val="24"/>
        </w:rPr>
      </w:pPr>
      <w:proofErr w:type="spellStart"/>
      <w:r w:rsidRPr="00570D22">
        <w:rPr>
          <w:rFonts w:asciiTheme="majorHAnsi" w:hAnsiTheme="majorHAnsi"/>
          <w:sz w:val="24"/>
          <w:szCs w:val="24"/>
        </w:rPr>
        <w:t>Gosney</w:t>
      </w:r>
      <w:proofErr w:type="spellEnd"/>
      <w:r w:rsidRPr="00570D22">
        <w:rPr>
          <w:rFonts w:asciiTheme="majorHAnsi" w:hAnsiTheme="majorHAnsi"/>
          <w:sz w:val="24"/>
          <w:szCs w:val="24"/>
        </w:rPr>
        <w:t xml:space="preserve"> W. B Principles of Refrigeration, Cambridge University Press, 1983</w:t>
      </w:r>
    </w:p>
    <w:p w:rsidR="00EA24BF" w:rsidRPr="00570D22" w:rsidRDefault="00EA24BF" w:rsidP="00EA24BF">
      <w:pPr>
        <w:jc w:val="both"/>
        <w:rPr>
          <w:rFonts w:asciiTheme="majorHAnsi" w:hAnsiTheme="majorHAnsi"/>
          <w:sz w:val="24"/>
          <w:szCs w:val="24"/>
        </w:rPr>
      </w:pPr>
      <w:r w:rsidRPr="00570D22">
        <w:rPr>
          <w:rFonts w:asciiTheme="majorHAnsi" w:hAnsiTheme="majorHAnsi"/>
          <w:b/>
          <w:bCs/>
          <w:sz w:val="24"/>
          <w:szCs w:val="24"/>
        </w:rPr>
        <w:t>References</w:t>
      </w:r>
      <w:r w:rsidRPr="00570D22">
        <w:rPr>
          <w:rFonts w:asciiTheme="majorHAnsi" w:hAnsiTheme="majorHAnsi"/>
          <w:sz w:val="24"/>
          <w:szCs w:val="24"/>
        </w:rPr>
        <w:t xml:space="preserve">:  </w:t>
      </w:r>
      <w:r w:rsidRPr="00570D22">
        <w:rPr>
          <w:rFonts w:asciiTheme="majorHAnsi" w:hAnsiTheme="majorHAnsi"/>
          <w:sz w:val="24"/>
          <w:szCs w:val="24"/>
        </w:rPr>
        <w:tab/>
      </w:r>
    </w:p>
    <w:p w:rsidR="00EA24BF" w:rsidRPr="00570D22" w:rsidRDefault="00EA24BF" w:rsidP="0034612E">
      <w:pPr>
        <w:pStyle w:val="ListParagraph"/>
        <w:numPr>
          <w:ilvl w:val="0"/>
          <w:numId w:val="46"/>
        </w:numPr>
        <w:tabs>
          <w:tab w:val="left" w:pos="720"/>
        </w:tabs>
        <w:spacing w:after="0" w:line="360" w:lineRule="auto"/>
        <w:rPr>
          <w:rFonts w:asciiTheme="majorHAnsi" w:hAnsiTheme="majorHAnsi"/>
          <w:sz w:val="24"/>
          <w:szCs w:val="24"/>
        </w:rPr>
      </w:pPr>
      <w:r w:rsidRPr="00570D22">
        <w:rPr>
          <w:rFonts w:asciiTheme="majorHAnsi" w:hAnsiTheme="majorHAnsi"/>
          <w:sz w:val="24"/>
          <w:szCs w:val="24"/>
        </w:rPr>
        <w:t xml:space="preserve">Stanley W </w:t>
      </w:r>
      <w:proofErr w:type="spellStart"/>
      <w:r w:rsidRPr="00570D22">
        <w:rPr>
          <w:rFonts w:asciiTheme="majorHAnsi" w:hAnsiTheme="majorHAnsi"/>
          <w:sz w:val="24"/>
          <w:szCs w:val="24"/>
        </w:rPr>
        <w:t>Angrist</w:t>
      </w:r>
      <w:proofErr w:type="spellEnd"/>
      <w:r w:rsidRPr="00570D22">
        <w:rPr>
          <w:rFonts w:asciiTheme="majorHAnsi" w:hAnsiTheme="majorHAnsi"/>
          <w:sz w:val="24"/>
          <w:szCs w:val="24"/>
        </w:rPr>
        <w:t xml:space="preserve"> Direct Energy conversions, </w:t>
      </w:r>
      <w:proofErr w:type="spellStart"/>
      <w:r w:rsidRPr="00570D22">
        <w:rPr>
          <w:rFonts w:asciiTheme="majorHAnsi" w:hAnsiTheme="majorHAnsi"/>
          <w:sz w:val="24"/>
          <w:szCs w:val="24"/>
        </w:rPr>
        <w:t>Allyn</w:t>
      </w:r>
      <w:proofErr w:type="spellEnd"/>
      <w:r w:rsidRPr="00570D22">
        <w:rPr>
          <w:rFonts w:asciiTheme="majorHAnsi" w:hAnsiTheme="majorHAnsi"/>
          <w:sz w:val="24"/>
          <w:szCs w:val="24"/>
        </w:rPr>
        <w:t>&amp; Bacon, 1982</w:t>
      </w:r>
    </w:p>
    <w:p w:rsidR="00EA24BF" w:rsidRPr="00570D22" w:rsidRDefault="00EA24BF" w:rsidP="0034612E">
      <w:pPr>
        <w:pStyle w:val="ListParagraph"/>
        <w:numPr>
          <w:ilvl w:val="0"/>
          <w:numId w:val="46"/>
        </w:numPr>
        <w:tabs>
          <w:tab w:val="left" w:pos="720"/>
        </w:tabs>
        <w:spacing w:after="0" w:line="360" w:lineRule="auto"/>
        <w:rPr>
          <w:rFonts w:asciiTheme="majorHAnsi" w:hAnsiTheme="majorHAnsi"/>
          <w:sz w:val="24"/>
          <w:szCs w:val="24"/>
        </w:rPr>
      </w:pPr>
      <w:r w:rsidRPr="00570D22">
        <w:rPr>
          <w:rFonts w:asciiTheme="majorHAnsi" w:hAnsiTheme="majorHAnsi"/>
          <w:sz w:val="24"/>
          <w:szCs w:val="24"/>
        </w:rPr>
        <w:t xml:space="preserve">HJ </w:t>
      </w:r>
      <w:proofErr w:type="spellStart"/>
      <w:r w:rsidRPr="00570D22">
        <w:rPr>
          <w:rFonts w:asciiTheme="majorHAnsi" w:hAnsiTheme="majorHAnsi"/>
          <w:sz w:val="24"/>
          <w:szCs w:val="24"/>
        </w:rPr>
        <w:t>Goldsmid</w:t>
      </w:r>
      <w:proofErr w:type="spellEnd"/>
      <w:r w:rsidRPr="00570D22">
        <w:rPr>
          <w:rFonts w:asciiTheme="majorHAnsi" w:hAnsiTheme="majorHAnsi"/>
          <w:sz w:val="24"/>
          <w:szCs w:val="24"/>
        </w:rPr>
        <w:t>, Thermoelectric Refrigeration, Springer, 1</w:t>
      </w:r>
      <w:r w:rsidRPr="00570D22">
        <w:rPr>
          <w:rFonts w:asciiTheme="majorHAnsi" w:hAnsiTheme="majorHAnsi"/>
          <w:sz w:val="24"/>
          <w:szCs w:val="24"/>
          <w:vertAlign w:val="superscript"/>
        </w:rPr>
        <w:t>st</w:t>
      </w:r>
      <w:r w:rsidRPr="00570D22">
        <w:rPr>
          <w:rFonts w:asciiTheme="majorHAnsi" w:hAnsiTheme="majorHAnsi"/>
          <w:sz w:val="24"/>
          <w:szCs w:val="24"/>
        </w:rPr>
        <w:t xml:space="preserve"> Ed. 1995</w:t>
      </w: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p w:rsidR="00EA24BF" w:rsidRDefault="00EA24BF" w:rsidP="00EA24BF">
      <w:pPr>
        <w:jc w:val="center"/>
        <w:rPr>
          <w:rFonts w:asciiTheme="majorHAnsi" w:hAnsiTheme="majorHAnsi"/>
          <w:b/>
          <w:sz w:val="24"/>
          <w:szCs w:val="24"/>
        </w:rPr>
      </w:pPr>
    </w:p>
    <w:tbl>
      <w:tblPr>
        <w:tblStyle w:val="TableGrid"/>
        <w:tblpPr w:leftFromText="180" w:rightFromText="180" w:vertAnchor="page" w:horzAnchor="margin" w:tblpY="1606"/>
        <w:tblW w:w="0" w:type="auto"/>
        <w:tblLook w:val="04A0" w:firstRow="1" w:lastRow="0" w:firstColumn="1" w:lastColumn="0" w:noHBand="0" w:noVBand="1"/>
      </w:tblPr>
      <w:tblGrid>
        <w:gridCol w:w="6818"/>
        <w:gridCol w:w="982"/>
        <w:gridCol w:w="1249"/>
      </w:tblGrid>
      <w:tr w:rsidR="00EA24BF" w:rsidTr="00E5296F">
        <w:trPr>
          <w:trHeight w:val="134"/>
        </w:trPr>
        <w:tc>
          <w:tcPr>
            <w:tcW w:w="8905" w:type="dxa"/>
            <w:gridSpan w:val="3"/>
            <w:shd w:val="clear" w:color="auto" w:fill="D9D9D9" w:themeFill="background1" w:themeFillShade="D9"/>
          </w:tcPr>
          <w:p w:rsidR="00EA24BF" w:rsidRPr="00322B20" w:rsidRDefault="00EA24BF" w:rsidP="00E5296F">
            <w:pPr>
              <w:rPr>
                <w:rFonts w:asciiTheme="majorHAnsi" w:hAnsiTheme="majorHAnsi"/>
                <w:b/>
              </w:rPr>
            </w:pPr>
            <w:r w:rsidRPr="00322B20">
              <w:rPr>
                <w:rFonts w:asciiTheme="majorHAnsi" w:hAnsiTheme="majorHAnsi"/>
                <w:b/>
              </w:rPr>
              <w:lastRenderedPageBreak/>
              <w:t xml:space="preserve">COURSE NO: </w:t>
            </w:r>
            <w:r w:rsidR="002E4571">
              <w:rPr>
                <w:rFonts w:asciiTheme="majorHAnsi" w:hAnsiTheme="majorHAnsi"/>
                <w:b/>
                <w:bCs/>
                <w:sz w:val="24"/>
                <w:szCs w:val="24"/>
              </w:rPr>
              <w:t xml:space="preserve">08EE6052(C)      </w:t>
            </w:r>
            <w:r w:rsidRPr="00322B20">
              <w:rPr>
                <w:rFonts w:asciiTheme="majorHAnsi" w:hAnsiTheme="majorHAnsi"/>
                <w:b/>
              </w:rPr>
              <w:t xml:space="preserve"> COURSE TITLE:   Emerging Refrigeration Technologies</w:t>
            </w:r>
          </w:p>
          <w:p w:rsidR="00EA24BF" w:rsidRPr="00322B20" w:rsidRDefault="00EA24BF" w:rsidP="00E5296F">
            <w:pPr>
              <w:rPr>
                <w:rFonts w:asciiTheme="majorHAnsi" w:hAnsiTheme="majorHAnsi"/>
                <w:b/>
              </w:rPr>
            </w:pPr>
            <w:r w:rsidRPr="00322B20">
              <w:rPr>
                <w:rFonts w:asciiTheme="majorHAnsi" w:hAnsiTheme="majorHAnsi"/>
                <w:b/>
              </w:rPr>
              <w:t xml:space="preserve">                                                                                                                                          (L-T-P : 3-0-0)     </w:t>
            </w:r>
          </w:p>
          <w:p w:rsidR="00EA24BF" w:rsidRPr="00322B20" w:rsidRDefault="00EA24BF" w:rsidP="00E5296F">
            <w:pPr>
              <w:rPr>
                <w:rFonts w:asciiTheme="majorHAnsi" w:hAnsiTheme="majorHAnsi"/>
                <w:b/>
              </w:rPr>
            </w:pPr>
            <w:r w:rsidRPr="00322B20">
              <w:rPr>
                <w:rFonts w:asciiTheme="majorHAnsi" w:hAnsiTheme="majorHAnsi"/>
                <w:b/>
              </w:rPr>
              <w:t xml:space="preserve">                                                                                                                                                CREDITS:3</w:t>
            </w:r>
          </w:p>
          <w:p w:rsidR="00EA24BF" w:rsidRPr="00322B20" w:rsidRDefault="00EA24BF" w:rsidP="00E5296F">
            <w:pPr>
              <w:rPr>
                <w:rFonts w:asciiTheme="majorHAnsi" w:hAnsiTheme="majorHAnsi"/>
              </w:rPr>
            </w:pPr>
          </w:p>
        </w:tc>
      </w:tr>
      <w:tr w:rsidR="00EA24BF" w:rsidRPr="001B2BCC" w:rsidTr="00E5296F">
        <w:trPr>
          <w:trHeight w:val="134"/>
        </w:trPr>
        <w:tc>
          <w:tcPr>
            <w:tcW w:w="6818" w:type="dxa"/>
            <w:shd w:val="clear" w:color="auto" w:fill="D9D9D9" w:themeFill="background1" w:themeFillShade="D9"/>
          </w:tcPr>
          <w:p w:rsidR="00EA24BF" w:rsidRPr="00322B20" w:rsidRDefault="00EA24BF" w:rsidP="00E5296F">
            <w:pPr>
              <w:jc w:val="center"/>
              <w:rPr>
                <w:rFonts w:asciiTheme="majorHAnsi" w:hAnsiTheme="majorHAnsi"/>
                <w:b/>
              </w:rPr>
            </w:pPr>
            <w:r w:rsidRPr="00322B20">
              <w:rPr>
                <w:rFonts w:asciiTheme="majorHAnsi" w:hAnsiTheme="majorHAnsi"/>
                <w:b/>
              </w:rPr>
              <w:t>MODULES</w:t>
            </w:r>
          </w:p>
        </w:tc>
        <w:tc>
          <w:tcPr>
            <w:tcW w:w="922" w:type="dxa"/>
            <w:shd w:val="clear" w:color="auto" w:fill="D9D9D9" w:themeFill="background1" w:themeFillShade="D9"/>
          </w:tcPr>
          <w:p w:rsidR="00EA24BF" w:rsidRPr="00322B20" w:rsidRDefault="00EA24BF" w:rsidP="00E5296F">
            <w:pPr>
              <w:jc w:val="center"/>
              <w:rPr>
                <w:rFonts w:asciiTheme="majorHAnsi" w:hAnsiTheme="majorHAnsi"/>
                <w:b/>
              </w:rPr>
            </w:pPr>
            <w:r w:rsidRPr="00322B20">
              <w:rPr>
                <w:rFonts w:asciiTheme="majorHAnsi" w:hAnsiTheme="majorHAnsi"/>
                <w:b/>
              </w:rPr>
              <w:t>Contact</w:t>
            </w:r>
          </w:p>
          <w:p w:rsidR="00EA24BF" w:rsidRPr="00322B20" w:rsidRDefault="00EA24BF" w:rsidP="00E5296F">
            <w:pPr>
              <w:rPr>
                <w:rFonts w:asciiTheme="majorHAnsi" w:hAnsiTheme="majorHAnsi"/>
                <w:b/>
              </w:rPr>
            </w:pPr>
            <w:r w:rsidRPr="00322B20">
              <w:rPr>
                <w:rFonts w:asciiTheme="majorHAnsi" w:hAnsiTheme="majorHAnsi"/>
                <w:b/>
              </w:rPr>
              <w:t>hours</w:t>
            </w:r>
          </w:p>
        </w:tc>
        <w:tc>
          <w:tcPr>
            <w:tcW w:w="1165" w:type="dxa"/>
            <w:shd w:val="clear" w:color="auto" w:fill="D9D9D9" w:themeFill="background1" w:themeFillShade="D9"/>
          </w:tcPr>
          <w:p w:rsidR="00EA24BF" w:rsidRPr="00322B20" w:rsidRDefault="00EA24BF" w:rsidP="00E5296F">
            <w:pPr>
              <w:jc w:val="center"/>
              <w:rPr>
                <w:rFonts w:asciiTheme="majorHAnsi" w:hAnsiTheme="majorHAnsi"/>
                <w:b/>
              </w:rPr>
            </w:pPr>
            <w:proofErr w:type="spellStart"/>
            <w:r w:rsidRPr="00322B20">
              <w:rPr>
                <w:rFonts w:asciiTheme="majorHAnsi" w:hAnsiTheme="majorHAnsi"/>
                <w:b/>
              </w:rPr>
              <w:t>Sem.Exam</w:t>
            </w:r>
            <w:proofErr w:type="spellEnd"/>
          </w:p>
          <w:p w:rsidR="00EA24BF" w:rsidRPr="00322B20" w:rsidRDefault="00EA24BF" w:rsidP="00E5296F">
            <w:pPr>
              <w:jc w:val="center"/>
              <w:rPr>
                <w:rFonts w:asciiTheme="majorHAnsi" w:hAnsiTheme="majorHAnsi"/>
                <w:b/>
              </w:rPr>
            </w:pPr>
            <w:r w:rsidRPr="00322B20">
              <w:rPr>
                <w:rFonts w:asciiTheme="majorHAnsi" w:hAnsiTheme="majorHAnsi"/>
                <w:b/>
              </w:rPr>
              <w:t>Marks;%</w:t>
            </w:r>
          </w:p>
        </w:tc>
      </w:tr>
      <w:tr w:rsidR="00EA24BF" w:rsidTr="00E5296F">
        <w:trPr>
          <w:trHeight w:val="756"/>
        </w:trPr>
        <w:tc>
          <w:tcPr>
            <w:tcW w:w="6818" w:type="dxa"/>
          </w:tcPr>
          <w:p w:rsidR="00EA24BF" w:rsidRPr="00E76DEB" w:rsidRDefault="00EA24BF" w:rsidP="00E5296F">
            <w:pPr>
              <w:jc w:val="both"/>
              <w:rPr>
                <w:rFonts w:asciiTheme="majorHAnsi" w:hAnsiTheme="majorHAnsi"/>
                <w:sz w:val="24"/>
                <w:szCs w:val="24"/>
              </w:rPr>
            </w:pPr>
            <w:r w:rsidRPr="00E76DEB">
              <w:rPr>
                <w:rFonts w:asciiTheme="majorHAnsi" w:hAnsiTheme="majorHAnsi"/>
                <w:sz w:val="24"/>
                <w:szCs w:val="24"/>
              </w:rPr>
              <w:t>MODULE : 1</w:t>
            </w:r>
          </w:p>
          <w:p w:rsidR="00EA24BF" w:rsidRPr="00E76DEB" w:rsidRDefault="00EA24BF" w:rsidP="00E5296F">
            <w:pPr>
              <w:tabs>
                <w:tab w:val="left" w:pos="6450"/>
              </w:tabs>
              <w:jc w:val="both"/>
              <w:rPr>
                <w:rFonts w:asciiTheme="majorHAnsi" w:hAnsiTheme="majorHAnsi"/>
                <w:sz w:val="24"/>
                <w:szCs w:val="24"/>
              </w:rPr>
            </w:pPr>
            <w:r w:rsidRPr="00E76DEB">
              <w:rPr>
                <w:rFonts w:asciiTheme="majorHAnsi" w:hAnsiTheme="majorHAnsi"/>
                <w:sz w:val="24"/>
                <w:szCs w:val="24"/>
              </w:rPr>
              <w:t>Introduction to refrigeration systems, methods of refrigeration, units of refrigeration, COP. Introduction to nonconventional refrigeration technologies- Thermoelectric refrigeration, magnetic refrigeration, pulse tube refrigeration, acoustic refrigeration, steam jet refrigeration, vortex tube refrigeration. Review of vapour compression refrigeration system, vapour absorption system and adsorption systems.</w:t>
            </w:r>
          </w:p>
        </w:tc>
        <w:tc>
          <w:tcPr>
            <w:tcW w:w="922" w:type="dxa"/>
          </w:tcPr>
          <w:p w:rsidR="00EA24BF" w:rsidRPr="00E76DEB" w:rsidRDefault="00EA24BF" w:rsidP="00E5296F">
            <w:pPr>
              <w:jc w:val="center"/>
              <w:rPr>
                <w:rFonts w:asciiTheme="majorHAnsi" w:hAnsiTheme="majorHAnsi"/>
                <w:sz w:val="24"/>
                <w:szCs w:val="24"/>
              </w:rPr>
            </w:pPr>
            <w:r>
              <w:rPr>
                <w:rFonts w:asciiTheme="majorHAnsi" w:hAnsiTheme="majorHAnsi"/>
                <w:sz w:val="24"/>
                <w:szCs w:val="24"/>
              </w:rPr>
              <w:t>8</w:t>
            </w:r>
          </w:p>
        </w:tc>
        <w:tc>
          <w:tcPr>
            <w:tcW w:w="1165" w:type="dxa"/>
          </w:tcPr>
          <w:p w:rsidR="00EA24BF" w:rsidRPr="00E76DEB" w:rsidRDefault="00EA24BF" w:rsidP="00E5296F">
            <w:pPr>
              <w:jc w:val="center"/>
              <w:rPr>
                <w:rFonts w:asciiTheme="majorHAnsi" w:hAnsiTheme="majorHAnsi"/>
                <w:sz w:val="24"/>
                <w:szCs w:val="24"/>
              </w:rPr>
            </w:pPr>
            <w:r w:rsidRPr="00E76DEB">
              <w:rPr>
                <w:rFonts w:asciiTheme="majorHAnsi" w:hAnsiTheme="majorHAnsi"/>
                <w:sz w:val="24"/>
                <w:szCs w:val="24"/>
              </w:rPr>
              <w:t>15</w:t>
            </w:r>
          </w:p>
        </w:tc>
      </w:tr>
      <w:tr w:rsidR="00EA24BF" w:rsidTr="00E5296F">
        <w:trPr>
          <w:trHeight w:val="742"/>
        </w:trPr>
        <w:tc>
          <w:tcPr>
            <w:tcW w:w="6818" w:type="dxa"/>
          </w:tcPr>
          <w:p w:rsidR="00EA24BF" w:rsidRPr="00E76DEB" w:rsidRDefault="00EA24BF" w:rsidP="00E5296F">
            <w:pPr>
              <w:jc w:val="both"/>
              <w:rPr>
                <w:rFonts w:asciiTheme="majorHAnsi" w:hAnsiTheme="majorHAnsi"/>
                <w:sz w:val="24"/>
                <w:szCs w:val="24"/>
              </w:rPr>
            </w:pPr>
            <w:r w:rsidRPr="00E76DEB">
              <w:rPr>
                <w:rFonts w:asciiTheme="majorHAnsi" w:hAnsiTheme="majorHAnsi"/>
                <w:sz w:val="24"/>
                <w:szCs w:val="24"/>
              </w:rPr>
              <w:t>MODULE : 2</w:t>
            </w:r>
          </w:p>
          <w:p w:rsidR="00EA24BF" w:rsidRPr="00E76DEB" w:rsidRDefault="00EA24BF" w:rsidP="00E5296F">
            <w:pPr>
              <w:jc w:val="both"/>
              <w:rPr>
                <w:rFonts w:asciiTheme="majorHAnsi" w:hAnsiTheme="majorHAnsi"/>
                <w:sz w:val="24"/>
                <w:szCs w:val="24"/>
              </w:rPr>
            </w:pPr>
            <w:r w:rsidRPr="00E76DEB">
              <w:rPr>
                <w:rFonts w:asciiTheme="majorHAnsi" w:hAnsiTheme="majorHAnsi"/>
                <w:sz w:val="24"/>
                <w:szCs w:val="24"/>
              </w:rPr>
              <w:t xml:space="preserve">Thermoelectric refrigeration - principle, thermoelectric properties, </w:t>
            </w:r>
            <w:proofErr w:type="spellStart"/>
            <w:r w:rsidRPr="00E76DEB">
              <w:rPr>
                <w:rFonts w:asciiTheme="majorHAnsi" w:hAnsiTheme="majorHAnsi"/>
                <w:sz w:val="24"/>
                <w:szCs w:val="24"/>
              </w:rPr>
              <w:t>Seabeck</w:t>
            </w:r>
            <w:proofErr w:type="spellEnd"/>
            <w:r w:rsidRPr="00E76DEB">
              <w:rPr>
                <w:rFonts w:asciiTheme="majorHAnsi" w:hAnsiTheme="majorHAnsi"/>
                <w:sz w:val="24"/>
                <w:szCs w:val="24"/>
              </w:rPr>
              <w:t xml:space="preserve"> effect, </w:t>
            </w:r>
            <w:proofErr w:type="spellStart"/>
            <w:r w:rsidRPr="00E76DEB">
              <w:rPr>
                <w:rFonts w:asciiTheme="majorHAnsi" w:hAnsiTheme="majorHAnsi"/>
                <w:sz w:val="24"/>
                <w:szCs w:val="24"/>
              </w:rPr>
              <w:t>Peltier</w:t>
            </w:r>
            <w:proofErr w:type="spellEnd"/>
            <w:r w:rsidRPr="00E76DEB">
              <w:rPr>
                <w:rFonts w:asciiTheme="majorHAnsi" w:hAnsiTheme="majorHAnsi"/>
                <w:sz w:val="24"/>
                <w:szCs w:val="24"/>
              </w:rPr>
              <w:t xml:space="preserve"> effect and Thompson effect. System description, performance, analysis, Applications</w:t>
            </w:r>
          </w:p>
        </w:tc>
        <w:tc>
          <w:tcPr>
            <w:tcW w:w="922" w:type="dxa"/>
          </w:tcPr>
          <w:p w:rsidR="00EA24BF" w:rsidRPr="00E76DEB" w:rsidRDefault="00EA24BF"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E76DEB" w:rsidRDefault="00EA24BF" w:rsidP="00E5296F">
            <w:pPr>
              <w:jc w:val="center"/>
              <w:rPr>
                <w:rFonts w:asciiTheme="majorHAnsi" w:hAnsiTheme="majorHAnsi"/>
                <w:sz w:val="24"/>
                <w:szCs w:val="24"/>
              </w:rPr>
            </w:pPr>
            <w:r w:rsidRPr="00E76DEB">
              <w:rPr>
                <w:rFonts w:asciiTheme="majorHAnsi" w:hAnsiTheme="majorHAnsi"/>
                <w:sz w:val="24"/>
                <w:szCs w:val="24"/>
              </w:rPr>
              <w:t>15</w:t>
            </w:r>
          </w:p>
        </w:tc>
      </w:tr>
      <w:tr w:rsidR="00EA24BF" w:rsidTr="00E5296F">
        <w:trPr>
          <w:trHeight w:val="252"/>
        </w:trPr>
        <w:tc>
          <w:tcPr>
            <w:tcW w:w="6818" w:type="dxa"/>
            <w:shd w:val="clear" w:color="auto" w:fill="D9D9D9" w:themeFill="background1" w:themeFillShade="D9"/>
          </w:tcPr>
          <w:p w:rsidR="00EA24BF" w:rsidRPr="00E76DEB" w:rsidRDefault="00EA24BF" w:rsidP="00E5296F">
            <w:pPr>
              <w:jc w:val="both"/>
              <w:rPr>
                <w:rFonts w:asciiTheme="majorHAnsi" w:hAnsiTheme="majorHAnsi"/>
                <w:b/>
                <w:sz w:val="24"/>
                <w:szCs w:val="24"/>
              </w:rPr>
            </w:pPr>
            <w:r w:rsidRPr="00E76DEB">
              <w:rPr>
                <w:rFonts w:asciiTheme="majorHAnsi" w:hAnsiTheme="majorHAnsi"/>
                <w:b/>
                <w:sz w:val="24"/>
                <w:szCs w:val="24"/>
              </w:rPr>
              <w:t>FIRST INTERNAL TEST</w:t>
            </w:r>
          </w:p>
        </w:tc>
        <w:tc>
          <w:tcPr>
            <w:tcW w:w="922" w:type="dxa"/>
            <w:shd w:val="clear" w:color="auto" w:fill="D9D9D9" w:themeFill="background1" w:themeFillShade="D9"/>
          </w:tcPr>
          <w:p w:rsidR="00EA24BF" w:rsidRPr="00E76DEB"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E76DEB" w:rsidRDefault="00EA24BF" w:rsidP="00E5296F">
            <w:pPr>
              <w:jc w:val="center"/>
              <w:rPr>
                <w:rFonts w:asciiTheme="majorHAnsi" w:hAnsiTheme="majorHAnsi"/>
                <w:sz w:val="24"/>
                <w:szCs w:val="24"/>
              </w:rPr>
            </w:pPr>
          </w:p>
        </w:tc>
      </w:tr>
      <w:tr w:rsidR="00EA24BF" w:rsidTr="00E5296F">
        <w:trPr>
          <w:trHeight w:val="742"/>
        </w:trPr>
        <w:tc>
          <w:tcPr>
            <w:tcW w:w="6818" w:type="dxa"/>
          </w:tcPr>
          <w:p w:rsidR="00EA24BF" w:rsidRPr="00E76DEB" w:rsidRDefault="00EA24BF" w:rsidP="00E5296F">
            <w:pPr>
              <w:jc w:val="both"/>
              <w:rPr>
                <w:rFonts w:asciiTheme="majorHAnsi" w:hAnsiTheme="majorHAnsi"/>
                <w:sz w:val="24"/>
                <w:szCs w:val="24"/>
              </w:rPr>
            </w:pPr>
            <w:r w:rsidRPr="00E76DEB">
              <w:rPr>
                <w:rFonts w:asciiTheme="majorHAnsi" w:hAnsiTheme="majorHAnsi"/>
                <w:sz w:val="24"/>
                <w:szCs w:val="24"/>
              </w:rPr>
              <w:t>MODULE : 3</w:t>
            </w:r>
          </w:p>
          <w:p w:rsidR="00EA24BF" w:rsidRPr="00E76DEB" w:rsidRDefault="00EA24BF" w:rsidP="00E5296F">
            <w:pPr>
              <w:tabs>
                <w:tab w:val="left" w:pos="6450"/>
              </w:tabs>
              <w:jc w:val="both"/>
              <w:rPr>
                <w:rFonts w:asciiTheme="majorHAnsi" w:hAnsiTheme="majorHAnsi"/>
                <w:sz w:val="24"/>
                <w:szCs w:val="24"/>
              </w:rPr>
            </w:pPr>
            <w:r w:rsidRPr="00E76DEB">
              <w:rPr>
                <w:rFonts w:asciiTheme="majorHAnsi" w:hAnsiTheme="majorHAnsi"/>
                <w:sz w:val="24"/>
                <w:szCs w:val="24"/>
              </w:rPr>
              <w:t>Advanced vapour compression systems – compound compression, multistage evaporation. Solar based refrigeration technologies – absorption and adsorption.</w:t>
            </w:r>
          </w:p>
        </w:tc>
        <w:tc>
          <w:tcPr>
            <w:tcW w:w="922" w:type="dxa"/>
          </w:tcPr>
          <w:p w:rsidR="00EA24BF" w:rsidRPr="00E76DEB" w:rsidRDefault="00EA24BF"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E76DEB" w:rsidRDefault="00EA24BF" w:rsidP="00E5296F">
            <w:pPr>
              <w:jc w:val="center"/>
              <w:rPr>
                <w:rFonts w:asciiTheme="majorHAnsi" w:hAnsiTheme="majorHAnsi"/>
                <w:sz w:val="24"/>
                <w:szCs w:val="24"/>
              </w:rPr>
            </w:pPr>
            <w:r w:rsidRPr="00E76DEB">
              <w:rPr>
                <w:rFonts w:asciiTheme="majorHAnsi" w:hAnsiTheme="majorHAnsi"/>
                <w:sz w:val="24"/>
                <w:szCs w:val="24"/>
              </w:rPr>
              <w:t>15</w:t>
            </w:r>
          </w:p>
        </w:tc>
      </w:tr>
      <w:tr w:rsidR="00EA24BF" w:rsidTr="00E5296F">
        <w:trPr>
          <w:trHeight w:val="742"/>
        </w:trPr>
        <w:tc>
          <w:tcPr>
            <w:tcW w:w="6818" w:type="dxa"/>
          </w:tcPr>
          <w:p w:rsidR="00EA24BF" w:rsidRPr="00E76DEB" w:rsidRDefault="00EA24BF" w:rsidP="00E5296F">
            <w:pPr>
              <w:jc w:val="both"/>
              <w:rPr>
                <w:rFonts w:asciiTheme="majorHAnsi" w:hAnsiTheme="majorHAnsi"/>
                <w:sz w:val="24"/>
                <w:szCs w:val="24"/>
              </w:rPr>
            </w:pPr>
            <w:r w:rsidRPr="00E76DEB">
              <w:rPr>
                <w:rFonts w:asciiTheme="majorHAnsi" w:hAnsiTheme="majorHAnsi"/>
                <w:sz w:val="24"/>
                <w:szCs w:val="24"/>
              </w:rPr>
              <w:t>MODULE : 4</w:t>
            </w:r>
          </w:p>
          <w:p w:rsidR="00EA24BF" w:rsidRPr="00E76DEB" w:rsidRDefault="00EA24BF" w:rsidP="00E5296F">
            <w:pPr>
              <w:tabs>
                <w:tab w:val="left" w:pos="6450"/>
              </w:tabs>
              <w:jc w:val="both"/>
              <w:rPr>
                <w:rFonts w:asciiTheme="majorHAnsi" w:hAnsiTheme="majorHAnsi"/>
                <w:sz w:val="24"/>
                <w:szCs w:val="24"/>
              </w:rPr>
            </w:pPr>
            <w:r w:rsidRPr="00E76DEB">
              <w:rPr>
                <w:rFonts w:asciiTheme="majorHAnsi" w:hAnsiTheme="majorHAnsi"/>
                <w:sz w:val="24"/>
                <w:szCs w:val="24"/>
              </w:rPr>
              <w:t>Introduction to Magnetic refrigeration, magneto-caloric effect, magnetic materials, magnetic refrigeration near room temperature cooling, advantages over traditional refrigeration system, clean refrigeration in future-pulse tube refrigerator-principle-analysis.</w:t>
            </w:r>
          </w:p>
        </w:tc>
        <w:tc>
          <w:tcPr>
            <w:tcW w:w="922" w:type="dxa"/>
          </w:tcPr>
          <w:p w:rsidR="00EA24BF" w:rsidRPr="00E76DEB" w:rsidRDefault="00EA24BF" w:rsidP="00E5296F">
            <w:pPr>
              <w:jc w:val="center"/>
              <w:rPr>
                <w:rFonts w:asciiTheme="majorHAnsi" w:hAnsiTheme="majorHAnsi"/>
                <w:sz w:val="24"/>
                <w:szCs w:val="24"/>
              </w:rPr>
            </w:pPr>
            <w:r>
              <w:rPr>
                <w:rFonts w:asciiTheme="majorHAnsi" w:hAnsiTheme="majorHAnsi"/>
                <w:sz w:val="24"/>
                <w:szCs w:val="24"/>
              </w:rPr>
              <w:t>7</w:t>
            </w:r>
          </w:p>
        </w:tc>
        <w:tc>
          <w:tcPr>
            <w:tcW w:w="1165" w:type="dxa"/>
          </w:tcPr>
          <w:p w:rsidR="00EA24BF" w:rsidRPr="00E76DEB" w:rsidRDefault="00EA24BF" w:rsidP="00E5296F">
            <w:pPr>
              <w:jc w:val="center"/>
              <w:rPr>
                <w:rFonts w:asciiTheme="majorHAnsi" w:hAnsiTheme="majorHAnsi"/>
                <w:sz w:val="24"/>
                <w:szCs w:val="24"/>
              </w:rPr>
            </w:pPr>
            <w:r w:rsidRPr="00E76DEB">
              <w:rPr>
                <w:rFonts w:asciiTheme="majorHAnsi" w:hAnsiTheme="majorHAnsi"/>
                <w:sz w:val="24"/>
                <w:szCs w:val="24"/>
              </w:rPr>
              <w:t>15</w:t>
            </w:r>
          </w:p>
        </w:tc>
      </w:tr>
      <w:tr w:rsidR="00EA24BF" w:rsidTr="00E5296F">
        <w:trPr>
          <w:trHeight w:val="252"/>
        </w:trPr>
        <w:tc>
          <w:tcPr>
            <w:tcW w:w="6818" w:type="dxa"/>
            <w:shd w:val="clear" w:color="auto" w:fill="D9D9D9" w:themeFill="background1" w:themeFillShade="D9"/>
          </w:tcPr>
          <w:p w:rsidR="00EA24BF" w:rsidRPr="00E76DEB" w:rsidRDefault="00EA24BF" w:rsidP="00E5296F">
            <w:pPr>
              <w:jc w:val="both"/>
              <w:rPr>
                <w:rFonts w:asciiTheme="majorHAnsi" w:hAnsiTheme="majorHAnsi"/>
                <w:b/>
                <w:sz w:val="24"/>
                <w:szCs w:val="24"/>
              </w:rPr>
            </w:pPr>
            <w:r w:rsidRPr="00E76DEB">
              <w:rPr>
                <w:rFonts w:asciiTheme="majorHAnsi" w:hAnsiTheme="majorHAnsi"/>
                <w:b/>
                <w:sz w:val="24"/>
                <w:szCs w:val="24"/>
              </w:rPr>
              <w:t>SECOND INTERNAL TEST</w:t>
            </w:r>
          </w:p>
        </w:tc>
        <w:tc>
          <w:tcPr>
            <w:tcW w:w="922" w:type="dxa"/>
            <w:shd w:val="clear" w:color="auto" w:fill="D9D9D9" w:themeFill="background1" w:themeFillShade="D9"/>
          </w:tcPr>
          <w:p w:rsidR="00EA24BF" w:rsidRPr="00E76DEB" w:rsidRDefault="00EA24BF" w:rsidP="00E5296F">
            <w:pPr>
              <w:jc w:val="center"/>
              <w:rPr>
                <w:rFonts w:asciiTheme="majorHAnsi" w:hAnsiTheme="majorHAnsi"/>
                <w:sz w:val="24"/>
                <w:szCs w:val="24"/>
              </w:rPr>
            </w:pPr>
          </w:p>
        </w:tc>
        <w:tc>
          <w:tcPr>
            <w:tcW w:w="1165" w:type="dxa"/>
            <w:shd w:val="clear" w:color="auto" w:fill="D9D9D9" w:themeFill="background1" w:themeFillShade="D9"/>
          </w:tcPr>
          <w:p w:rsidR="00EA24BF" w:rsidRPr="00E76DEB" w:rsidRDefault="00EA24BF" w:rsidP="00E5296F">
            <w:pPr>
              <w:jc w:val="center"/>
              <w:rPr>
                <w:rFonts w:asciiTheme="majorHAnsi" w:hAnsiTheme="majorHAnsi"/>
                <w:sz w:val="24"/>
                <w:szCs w:val="24"/>
              </w:rPr>
            </w:pPr>
          </w:p>
        </w:tc>
      </w:tr>
      <w:tr w:rsidR="00EA24BF" w:rsidTr="00E5296F">
        <w:trPr>
          <w:trHeight w:val="742"/>
        </w:trPr>
        <w:tc>
          <w:tcPr>
            <w:tcW w:w="6818" w:type="dxa"/>
          </w:tcPr>
          <w:p w:rsidR="00EA24BF" w:rsidRPr="00E76DEB" w:rsidRDefault="00EA24BF" w:rsidP="00E5296F">
            <w:pPr>
              <w:jc w:val="both"/>
              <w:rPr>
                <w:rFonts w:asciiTheme="majorHAnsi" w:hAnsiTheme="majorHAnsi"/>
                <w:sz w:val="24"/>
                <w:szCs w:val="24"/>
              </w:rPr>
            </w:pPr>
            <w:r w:rsidRPr="00E76DEB">
              <w:rPr>
                <w:rFonts w:asciiTheme="majorHAnsi" w:hAnsiTheme="majorHAnsi"/>
                <w:sz w:val="24"/>
                <w:szCs w:val="24"/>
              </w:rPr>
              <w:t>MODULE : 5</w:t>
            </w:r>
          </w:p>
          <w:p w:rsidR="00EA24BF" w:rsidRPr="00E76DEB" w:rsidRDefault="00EA24BF" w:rsidP="00E5296F">
            <w:pPr>
              <w:jc w:val="both"/>
              <w:rPr>
                <w:rFonts w:asciiTheme="majorHAnsi" w:hAnsiTheme="majorHAnsi"/>
                <w:sz w:val="24"/>
                <w:szCs w:val="24"/>
              </w:rPr>
            </w:pPr>
            <w:r w:rsidRPr="00E76DEB">
              <w:rPr>
                <w:rFonts w:asciiTheme="majorHAnsi" w:hAnsiTheme="majorHAnsi"/>
                <w:sz w:val="24"/>
                <w:szCs w:val="24"/>
              </w:rPr>
              <w:t>Principles and application of steam jet refrigeration system – performance analysis, vortex tube refrigeration system, system description, Applications</w:t>
            </w:r>
          </w:p>
        </w:tc>
        <w:tc>
          <w:tcPr>
            <w:tcW w:w="922" w:type="dxa"/>
          </w:tcPr>
          <w:p w:rsidR="00EA24BF" w:rsidRPr="00E76DEB" w:rsidRDefault="00EA24BF"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E76DEB" w:rsidRDefault="00EA24BF" w:rsidP="00E5296F">
            <w:pPr>
              <w:jc w:val="center"/>
              <w:rPr>
                <w:rFonts w:asciiTheme="majorHAnsi" w:hAnsiTheme="majorHAnsi"/>
                <w:sz w:val="24"/>
                <w:szCs w:val="24"/>
              </w:rPr>
            </w:pPr>
            <w:r w:rsidRPr="00E76DEB">
              <w:rPr>
                <w:rFonts w:asciiTheme="majorHAnsi" w:hAnsiTheme="majorHAnsi"/>
                <w:sz w:val="24"/>
                <w:szCs w:val="24"/>
              </w:rPr>
              <w:t>20</w:t>
            </w:r>
          </w:p>
        </w:tc>
      </w:tr>
      <w:tr w:rsidR="00EA24BF" w:rsidTr="00E5296F">
        <w:trPr>
          <w:trHeight w:val="1175"/>
        </w:trPr>
        <w:tc>
          <w:tcPr>
            <w:tcW w:w="6818" w:type="dxa"/>
          </w:tcPr>
          <w:p w:rsidR="00EA24BF" w:rsidRPr="00E76DEB" w:rsidRDefault="00EA24BF" w:rsidP="00E5296F">
            <w:pPr>
              <w:jc w:val="both"/>
              <w:rPr>
                <w:rFonts w:asciiTheme="majorHAnsi" w:hAnsiTheme="majorHAnsi"/>
                <w:sz w:val="24"/>
                <w:szCs w:val="24"/>
              </w:rPr>
            </w:pPr>
            <w:r w:rsidRPr="00E76DEB">
              <w:rPr>
                <w:rFonts w:asciiTheme="majorHAnsi" w:hAnsiTheme="majorHAnsi"/>
                <w:sz w:val="24"/>
                <w:szCs w:val="24"/>
              </w:rPr>
              <w:t>MODULE : 6</w:t>
            </w:r>
          </w:p>
          <w:p w:rsidR="00EA24BF" w:rsidRPr="00E76DEB" w:rsidRDefault="00EA24BF" w:rsidP="00E5296F">
            <w:pPr>
              <w:tabs>
                <w:tab w:val="left" w:pos="6450"/>
              </w:tabs>
              <w:jc w:val="both"/>
              <w:rPr>
                <w:rFonts w:asciiTheme="majorHAnsi" w:hAnsiTheme="majorHAnsi"/>
                <w:sz w:val="24"/>
                <w:szCs w:val="24"/>
              </w:rPr>
            </w:pPr>
            <w:r w:rsidRPr="00E76DEB">
              <w:rPr>
                <w:rFonts w:asciiTheme="majorHAnsi" w:hAnsiTheme="majorHAnsi"/>
                <w:sz w:val="24"/>
                <w:szCs w:val="24"/>
              </w:rPr>
              <w:t xml:space="preserve">Modern refrigerants – Need for alternative refrigerants – </w:t>
            </w:r>
            <w:proofErr w:type="spellStart"/>
            <w:r w:rsidRPr="00E76DEB">
              <w:rPr>
                <w:rFonts w:asciiTheme="majorHAnsi" w:hAnsiTheme="majorHAnsi"/>
                <w:sz w:val="24"/>
                <w:szCs w:val="24"/>
              </w:rPr>
              <w:t>eco friendly</w:t>
            </w:r>
            <w:proofErr w:type="spellEnd"/>
            <w:r w:rsidRPr="00E76DEB">
              <w:rPr>
                <w:rFonts w:asciiTheme="majorHAnsi" w:hAnsiTheme="majorHAnsi"/>
                <w:sz w:val="24"/>
                <w:szCs w:val="24"/>
              </w:rPr>
              <w:t xml:space="preserve"> refrigerants – properties of mixtures of refrigerants – modifications required for </w:t>
            </w:r>
            <w:proofErr w:type="gramStart"/>
            <w:r w:rsidRPr="00E76DEB">
              <w:rPr>
                <w:rFonts w:asciiTheme="majorHAnsi" w:hAnsiTheme="majorHAnsi"/>
                <w:sz w:val="24"/>
                <w:szCs w:val="24"/>
              </w:rPr>
              <w:t>retrofitting ,</w:t>
            </w:r>
            <w:proofErr w:type="gramEnd"/>
            <w:r w:rsidRPr="00E76DEB">
              <w:rPr>
                <w:rFonts w:asciiTheme="majorHAnsi" w:hAnsiTheme="majorHAnsi"/>
                <w:sz w:val="24"/>
                <w:szCs w:val="24"/>
              </w:rPr>
              <w:t xml:space="preserve"> safety precautions and compatibility of refrigerants with the materials. </w:t>
            </w:r>
          </w:p>
          <w:p w:rsidR="00EA24BF" w:rsidRPr="00E76DEB" w:rsidRDefault="00EA24BF" w:rsidP="00E5296F">
            <w:pPr>
              <w:tabs>
                <w:tab w:val="left" w:pos="1800"/>
              </w:tabs>
              <w:jc w:val="both"/>
              <w:rPr>
                <w:rFonts w:asciiTheme="majorHAnsi" w:hAnsiTheme="majorHAnsi"/>
                <w:sz w:val="24"/>
                <w:szCs w:val="24"/>
              </w:rPr>
            </w:pPr>
          </w:p>
        </w:tc>
        <w:tc>
          <w:tcPr>
            <w:tcW w:w="922" w:type="dxa"/>
          </w:tcPr>
          <w:p w:rsidR="00EA24BF" w:rsidRPr="00E76DEB" w:rsidRDefault="00EA24BF" w:rsidP="00E5296F">
            <w:pPr>
              <w:jc w:val="center"/>
              <w:rPr>
                <w:rFonts w:asciiTheme="majorHAnsi" w:hAnsiTheme="majorHAnsi"/>
                <w:sz w:val="24"/>
                <w:szCs w:val="24"/>
              </w:rPr>
            </w:pPr>
            <w:r>
              <w:rPr>
                <w:rFonts w:asciiTheme="majorHAnsi" w:hAnsiTheme="majorHAnsi"/>
                <w:sz w:val="24"/>
                <w:szCs w:val="24"/>
              </w:rPr>
              <w:t>6</w:t>
            </w:r>
          </w:p>
        </w:tc>
        <w:tc>
          <w:tcPr>
            <w:tcW w:w="1165" w:type="dxa"/>
          </w:tcPr>
          <w:p w:rsidR="00EA24BF" w:rsidRPr="00E76DEB" w:rsidRDefault="00EA24BF" w:rsidP="00E5296F">
            <w:pPr>
              <w:jc w:val="center"/>
              <w:rPr>
                <w:rFonts w:asciiTheme="majorHAnsi" w:hAnsiTheme="majorHAnsi"/>
                <w:sz w:val="24"/>
                <w:szCs w:val="24"/>
              </w:rPr>
            </w:pPr>
            <w:r w:rsidRPr="00E76DEB">
              <w:rPr>
                <w:rFonts w:asciiTheme="majorHAnsi" w:hAnsiTheme="majorHAnsi"/>
                <w:sz w:val="24"/>
                <w:szCs w:val="24"/>
              </w:rPr>
              <w:t>20</w:t>
            </w:r>
          </w:p>
        </w:tc>
      </w:tr>
    </w:tbl>
    <w:p w:rsidR="00EA24BF" w:rsidRDefault="00EA24BF" w:rsidP="00EA24BF">
      <w:pPr>
        <w:jc w:val="center"/>
        <w:rPr>
          <w:rFonts w:asciiTheme="majorHAnsi" w:hAnsiTheme="majorHAnsi"/>
          <w:b/>
          <w:sz w:val="24"/>
          <w:szCs w:val="24"/>
        </w:rPr>
      </w:pPr>
      <w:r>
        <w:rPr>
          <w:rFonts w:asciiTheme="majorHAnsi" w:hAnsiTheme="majorHAnsi"/>
          <w:b/>
          <w:sz w:val="24"/>
          <w:szCs w:val="24"/>
        </w:rPr>
        <w:t>COURSE PLAN</w:t>
      </w:r>
    </w:p>
    <w:p w:rsidR="00EA24BF" w:rsidRDefault="00EA24BF" w:rsidP="00EA24BF">
      <w:pPr>
        <w:jc w:val="center"/>
        <w:rPr>
          <w:rFonts w:asciiTheme="majorHAnsi" w:hAnsiTheme="majorHAnsi"/>
          <w:b/>
          <w:sz w:val="24"/>
          <w:szCs w:val="24"/>
        </w:rPr>
      </w:pPr>
    </w:p>
    <w:p w:rsidR="00EA24BF" w:rsidRDefault="00EA24BF" w:rsidP="00D56FA6">
      <w:pPr>
        <w:spacing w:after="0" w:line="360" w:lineRule="auto"/>
        <w:rPr>
          <w:rFonts w:asciiTheme="majorHAnsi" w:hAnsiTheme="majorHAnsi" w:cs="Times New Roman"/>
          <w:b/>
          <w:sz w:val="24"/>
          <w:szCs w:val="24"/>
        </w:rPr>
      </w:pPr>
    </w:p>
    <w:p w:rsidR="00EA24BF" w:rsidRDefault="00EA24BF" w:rsidP="00D56FA6">
      <w:pPr>
        <w:spacing w:after="0" w:line="360" w:lineRule="auto"/>
        <w:rPr>
          <w:rFonts w:asciiTheme="majorHAnsi" w:hAnsiTheme="majorHAnsi" w:cs="Times New Roman"/>
          <w:b/>
          <w:sz w:val="24"/>
          <w:szCs w:val="24"/>
        </w:rPr>
      </w:pPr>
    </w:p>
    <w:p w:rsidR="00EA24BF" w:rsidRDefault="00EA24BF" w:rsidP="00D56FA6">
      <w:pPr>
        <w:spacing w:after="0" w:line="360" w:lineRule="auto"/>
        <w:rPr>
          <w:rFonts w:asciiTheme="majorHAnsi" w:hAnsiTheme="majorHAnsi" w:cs="Times New Roman"/>
          <w:b/>
          <w:sz w:val="24"/>
          <w:szCs w:val="24"/>
        </w:rPr>
      </w:pPr>
    </w:p>
    <w:p w:rsidR="00EA24BF" w:rsidRDefault="00EA24BF" w:rsidP="00D56FA6">
      <w:pPr>
        <w:spacing w:after="0" w:line="360" w:lineRule="auto"/>
        <w:rPr>
          <w:rFonts w:asciiTheme="majorHAnsi" w:hAnsiTheme="majorHAnsi" w:cs="Times New Roman"/>
          <w:b/>
          <w:sz w:val="24"/>
          <w:szCs w:val="24"/>
        </w:rPr>
      </w:pPr>
    </w:p>
    <w:p w:rsidR="00EA24BF" w:rsidRDefault="00EA24BF" w:rsidP="00D56FA6">
      <w:pPr>
        <w:spacing w:after="0" w:line="360" w:lineRule="auto"/>
        <w:rPr>
          <w:rFonts w:asciiTheme="majorHAnsi" w:hAnsiTheme="majorHAnsi" w:cs="Times New Roman"/>
          <w:b/>
          <w:sz w:val="24"/>
          <w:szCs w:val="24"/>
        </w:rPr>
      </w:pPr>
    </w:p>
    <w:p w:rsidR="00EA24BF" w:rsidRDefault="00EA24BF" w:rsidP="00D56FA6">
      <w:pPr>
        <w:spacing w:after="0" w:line="360" w:lineRule="auto"/>
        <w:rPr>
          <w:rFonts w:asciiTheme="majorHAnsi" w:hAnsiTheme="majorHAnsi" w:cs="Times New Roman"/>
          <w:b/>
          <w:sz w:val="24"/>
          <w:szCs w:val="24"/>
        </w:rPr>
      </w:pPr>
    </w:p>
    <w:p w:rsidR="00EA24BF" w:rsidRPr="00705BE2" w:rsidRDefault="00EA24BF" w:rsidP="00EA24BF">
      <w:pPr>
        <w:tabs>
          <w:tab w:val="left" w:pos="6450"/>
        </w:tabs>
        <w:spacing w:line="240" w:lineRule="atLeast"/>
        <w:jc w:val="both"/>
        <w:rPr>
          <w:rFonts w:asciiTheme="majorHAnsi" w:hAnsiTheme="majorHAnsi"/>
          <w:b/>
          <w:sz w:val="24"/>
          <w:szCs w:val="24"/>
        </w:rPr>
      </w:pPr>
      <w:r>
        <w:rPr>
          <w:rFonts w:asciiTheme="majorHAnsi" w:hAnsiTheme="majorHAnsi"/>
          <w:b/>
          <w:sz w:val="24"/>
          <w:szCs w:val="24"/>
        </w:rPr>
        <w:t>Course No.</w:t>
      </w:r>
      <w:r w:rsidR="00D67FC2" w:rsidRPr="00D67FC2">
        <w:rPr>
          <w:rFonts w:asciiTheme="majorHAnsi" w:hAnsiTheme="majorHAnsi"/>
          <w:b/>
          <w:bCs/>
          <w:sz w:val="24"/>
          <w:szCs w:val="24"/>
        </w:rPr>
        <w:t xml:space="preserve"> </w:t>
      </w:r>
      <w:r w:rsidR="00D67FC2">
        <w:rPr>
          <w:rFonts w:asciiTheme="majorHAnsi" w:hAnsiTheme="majorHAnsi"/>
          <w:b/>
          <w:bCs/>
          <w:sz w:val="24"/>
          <w:szCs w:val="24"/>
        </w:rPr>
        <w:t xml:space="preserve">08EE6062      </w:t>
      </w:r>
      <w:r w:rsidRPr="00705BE2">
        <w:rPr>
          <w:rFonts w:asciiTheme="majorHAnsi" w:hAnsiTheme="majorHAnsi"/>
          <w:b/>
          <w:sz w:val="24"/>
          <w:szCs w:val="24"/>
        </w:rPr>
        <w:t xml:space="preserve">Course </w:t>
      </w:r>
      <w:proofErr w:type="spellStart"/>
      <w:r w:rsidRPr="00705BE2">
        <w:rPr>
          <w:rFonts w:asciiTheme="majorHAnsi" w:hAnsiTheme="majorHAnsi"/>
          <w:b/>
          <w:sz w:val="24"/>
          <w:szCs w:val="24"/>
        </w:rPr>
        <w:t>Title</w:t>
      </w:r>
      <w:proofErr w:type="gramStart"/>
      <w:r w:rsidRPr="00705BE2">
        <w:rPr>
          <w:rFonts w:asciiTheme="majorHAnsi" w:hAnsiTheme="majorHAnsi"/>
          <w:b/>
          <w:sz w:val="24"/>
          <w:szCs w:val="24"/>
        </w:rPr>
        <w:t>:</w:t>
      </w:r>
      <w:r w:rsidR="00E47014">
        <w:rPr>
          <w:rFonts w:asciiTheme="majorHAnsi" w:hAnsiTheme="majorHAnsi"/>
          <w:b/>
          <w:sz w:val="24"/>
          <w:szCs w:val="24"/>
        </w:rPr>
        <w:t>Mini</w:t>
      </w:r>
      <w:proofErr w:type="spellEnd"/>
      <w:proofErr w:type="gramEnd"/>
      <w:r w:rsidR="00E47014">
        <w:rPr>
          <w:rFonts w:asciiTheme="majorHAnsi" w:hAnsiTheme="majorHAnsi"/>
          <w:b/>
          <w:sz w:val="24"/>
          <w:szCs w:val="24"/>
        </w:rPr>
        <w:t xml:space="preserve"> Project               </w:t>
      </w:r>
      <w:r w:rsidRPr="00705BE2">
        <w:rPr>
          <w:rFonts w:asciiTheme="majorHAnsi" w:hAnsiTheme="majorHAnsi"/>
          <w:b/>
          <w:sz w:val="24"/>
          <w:szCs w:val="24"/>
        </w:rPr>
        <w:t>Credits:0-0-4</w:t>
      </w:r>
      <w:r>
        <w:rPr>
          <w:rFonts w:asciiTheme="majorHAnsi" w:hAnsiTheme="majorHAnsi"/>
          <w:b/>
          <w:sz w:val="24"/>
          <w:szCs w:val="24"/>
        </w:rPr>
        <w:t>:2</w:t>
      </w:r>
    </w:p>
    <w:p w:rsidR="00EA24BF" w:rsidRPr="00705BE2" w:rsidRDefault="00EA24BF" w:rsidP="00EA24BF">
      <w:pPr>
        <w:tabs>
          <w:tab w:val="left" w:pos="6450"/>
        </w:tabs>
        <w:spacing w:after="0"/>
        <w:jc w:val="both"/>
        <w:rPr>
          <w:rFonts w:asciiTheme="majorHAnsi" w:hAnsiTheme="majorHAnsi"/>
          <w:b/>
          <w:sz w:val="24"/>
          <w:szCs w:val="24"/>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EA24BF" w:rsidRPr="00705BE2" w:rsidRDefault="00EA24BF" w:rsidP="00EA24BF">
      <w:pPr>
        <w:rPr>
          <w:rFonts w:asciiTheme="majorHAnsi" w:hAnsiTheme="majorHAnsi"/>
          <w:b/>
          <w:sz w:val="24"/>
          <w:szCs w:val="24"/>
        </w:rPr>
      </w:pPr>
      <w:r w:rsidRPr="00705BE2">
        <w:rPr>
          <w:rFonts w:asciiTheme="majorHAnsi" w:hAnsiTheme="majorHAnsi"/>
          <w:b/>
          <w:sz w:val="24"/>
          <w:szCs w:val="24"/>
        </w:rPr>
        <w:t>Pre-requisites: Nil</w:t>
      </w:r>
    </w:p>
    <w:p w:rsidR="00EA24BF"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Default="002E0368" w:rsidP="00E71808">
      <w:pPr>
        <w:pStyle w:val="ListParagraph"/>
        <w:numPr>
          <w:ilvl w:val="0"/>
          <w:numId w:val="52"/>
        </w:numPr>
        <w:spacing w:line="240" w:lineRule="auto"/>
        <w:jc w:val="both"/>
        <w:rPr>
          <w:rFonts w:asciiTheme="majorHAnsi" w:hAnsiTheme="majorHAnsi"/>
          <w:sz w:val="24"/>
          <w:szCs w:val="24"/>
        </w:rPr>
      </w:pPr>
      <w:r w:rsidRPr="002E0368">
        <w:rPr>
          <w:rFonts w:asciiTheme="majorHAnsi" w:hAnsiTheme="majorHAnsi"/>
          <w:sz w:val="24"/>
          <w:szCs w:val="24"/>
        </w:rPr>
        <w:t xml:space="preserve">To estimate the ability of the student in transforming the </w:t>
      </w:r>
      <w:proofErr w:type="spellStart"/>
      <w:r w:rsidRPr="002E0368">
        <w:rPr>
          <w:rFonts w:asciiTheme="majorHAnsi" w:hAnsiTheme="majorHAnsi"/>
          <w:sz w:val="24"/>
          <w:szCs w:val="24"/>
        </w:rPr>
        <w:t>theoretical</w:t>
      </w:r>
      <w:r w:rsidR="00E71808" w:rsidRPr="00E71808">
        <w:rPr>
          <w:rFonts w:asciiTheme="majorHAnsi" w:hAnsiTheme="majorHAnsi"/>
          <w:sz w:val="24"/>
          <w:szCs w:val="24"/>
        </w:rPr>
        <w:t>knowledge</w:t>
      </w:r>
      <w:proofErr w:type="spellEnd"/>
      <w:r w:rsidR="00E71808" w:rsidRPr="00E71808">
        <w:rPr>
          <w:rFonts w:asciiTheme="majorHAnsi" w:hAnsiTheme="majorHAnsi"/>
          <w:sz w:val="24"/>
          <w:szCs w:val="24"/>
        </w:rPr>
        <w:t xml:space="preserve"> studied so far into a working model </w:t>
      </w:r>
      <w:proofErr w:type="gramStart"/>
      <w:r w:rsidR="00E71808" w:rsidRPr="00E71808">
        <w:rPr>
          <w:rFonts w:asciiTheme="majorHAnsi" w:hAnsiTheme="majorHAnsi"/>
          <w:sz w:val="24"/>
          <w:szCs w:val="24"/>
        </w:rPr>
        <w:t>of an electrical/electronic</w:t>
      </w:r>
      <w:r w:rsidR="00E71808">
        <w:rPr>
          <w:rFonts w:asciiTheme="majorHAnsi" w:hAnsiTheme="majorHAnsi"/>
          <w:sz w:val="24"/>
          <w:szCs w:val="24"/>
        </w:rPr>
        <w:t xml:space="preserve"> systems</w:t>
      </w:r>
      <w:proofErr w:type="gramEnd"/>
      <w:r w:rsidR="00E71808">
        <w:rPr>
          <w:rFonts w:asciiTheme="majorHAnsi" w:hAnsiTheme="majorHAnsi"/>
          <w:sz w:val="24"/>
          <w:szCs w:val="24"/>
        </w:rPr>
        <w:t>.</w:t>
      </w:r>
    </w:p>
    <w:p w:rsidR="00E71808" w:rsidRDefault="00E71808" w:rsidP="00E71808">
      <w:pPr>
        <w:pStyle w:val="ListParagraph"/>
        <w:numPr>
          <w:ilvl w:val="0"/>
          <w:numId w:val="52"/>
        </w:numPr>
        <w:spacing w:line="240" w:lineRule="auto"/>
        <w:jc w:val="both"/>
        <w:rPr>
          <w:rFonts w:asciiTheme="majorHAnsi" w:hAnsiTheme="majorHAnsi"/>
          <w:sz w:val="24"/>
          <w:szCs w:val="24"/>
        </w:rPr>
      </w:pPr>
      <w:r w:rsidRPr="00E71808">
        <w:rPr>
          <w:rFonts w:asciiTheme="majorHAnsi" w:hAnsiTheme="majorHAnsi"/>
          <w:sz w:val="24"/>
          <w:szCs w:val="24"/>
        </w:rPr>
        <w:t xml:space="preserve">For enabling the students to gain experience in organisation </w:t>
      </w:r>
      <w:proofErr w:type="spellStart"/>
      <w:r w:rsidRPr="00E71808">
        <w:rPr>
          <w:rFonts w:asciiTheme="majorHAnsi" w:hAnsiTheme="majorHAnsi"/>
          <w:sz w:val="24"/>
          <w:szCs w:val="24"/>
        </w:rPr>
        <w:t>andimplementation</w:t>
      </w:r>
      <w:proofErr w:type="spellEnd"/>
      <w:r w:rsidRPr="00E71808">
        <w:rPr>
          <w:rFonts w:asciiTheme="majorHAnsi" w:hAnsiTheme="majorHAnsi"/>
          <w:sz w:val="24"/>
          <w:szCs w:val="24"/>
        </w:rPr>
        <w:t xml:space="preserve"> of a small project and thus acquire the </w:t>
      </w:r>
      <w:proofErr w:type="spellStart"/>
      <w:r w:rsidRPr="00E71808">
        <w:rPr>
          <w:rFonts w:asciiTheme="majorHAnsi" w:hAnsiTheme="majorHAnsi"/>
          <w:sz w:val="24"/>
          <w:szCs w:val="24"/>
        </w:rPr>
        <w:t>necessaryconfidence</w:t>
      </w:r>
      <w:proofErr w:type="spellEnd"/>
      <w:r w:rsidRPr="00E71808">
        <w:rPr>
          <w:rFonts w:asciiTheme="majorHAnsi" w:hAnsiTheme="majorHAnsi"/>
          <w:sz w:val="24"/>
          <w:szCs w:val="24"/>
        </w:rPr>
        <w:t xml:space="preserve"> to carry out main project in the final year.</w:t>
      </w:r>
    </w:p>
    <w:p w:rsidR="00EA24BF" w:rsidRDefault="00EA24BF" w:rsidP="00EA24BF">
      <w:pPr>
        <w:pStyle w:val="ListParagraph"/>
        <w:spacing w:line="240" w:lineRule="auto"/>
        <w:ind w:left="780"/>
        <w:jc w:val="both"/>
        <w:rPr>
          <w:rFonts w:asciiTheme="majorHAnsi" w:hAnsiTheme="majorHAnsi"/>
          <w:sz w:val="24"/>
          <w:szCs w:val="24"/>
        </w:rPr>
      </w:pPr>
    </w:p>
    <w:p w:rsidR="00EA24BF" w:rsidRDefault="00EA24BF" w:rsidP="00EA24BF">
      <w:pPr>
        <w:rPr>
          <w:rFonts w:ascii="Times New Roman" w:hAnsi="Times New Roman"/>
          <w:sz w:val="24"/>
          <w:szCs w:val="24"/>
        </w:rPr>
      </w:pPr>
      <w:r w:rsidRPr="000B0012">
        <w:rPr>
          <w:rFonts w:asciiTheme="majorHAnsi" w:hAnsiTheme="majorHAnsi"/>
          <w:b/>
          <w:bCs/>
          <w:sz w:val="24"/>
          <w:szCs w:val="24"/>
        </w:rPr>
        <w:t>Syllabus</w:t>
      </w:r>
      <w:r>
        <w:rPr>
          <w:rFonts w:asciiTheme="majorHAnsi" w:hAnsiTheme="majorHAnsi"/>
          <w:b/>
          <w:bCs/>
          <w:sz w:val="24"/>
          <w:szCs w:val="24"/>
        </w:rPr>
        <w:t>:</w:t>
      </w:r>
    </w:p>
    <w:p w:rsidR="00EA24BF" w:rsidRDefault="00180CE9" w:rsidP="00713035">
      <w:pPr>
        <w:spacing w:line="240" w:lineRule="auto"/>
        <w:jc w:val="both"/>
        <w:rPr>
          <w:rFonts w:asciiTheme="majorHAnsi" w:hAnsiTheme="majorHAnsi"/>
          <w:sz w:val="24"/>
          <w:szCs w:val="24"/>
        </w:rPr>
      </w:pPr>
      <w:r w:rsidRPr="00180CE9">
        <w:rPr>
          <w:rFonts w:asciiTheme="majorHAnsi" w:hAnsiTheme="majorHAnsi"/>
          <w:sz w:val="24"/>
          <w:szCs w:val="24"/>
        </w:rPr>
        <w:t xml:space="preserve">In </w:t>
      </w:r>
      <w:r>
        <w:rPr>
          <w:rFonts w:asciiTheme="majorHAnsi" w:hAnsiTheme="majorHAnsi"/>
          <w:sz w:val="24"/>
          <w:szCs w:val="24"/>
        </w:rPr>
        <w:t xml:space="preserve">this practical course, each Student </w:t>
      </w:r>
      <w:r w:rsidRPr="00180CE9">
        <w:rPr>
          <w:rFonts w:asciiTheme="majorHAnsi" w:hAnsiTheme="majorHAnsi"/>
          <w:sz w:val="24"/>
          <w:szCs w:val="24"/>
        </w:rPr>
        <w:t xml:space="preserve">is expected to </w:t>
      </w:r>
      <w:proofErr w:type="spellStart"/>
      <w:r w:rsidRPr="00180CE9">
        <w:rPr>
          <w:rFonts w:asciiTheme="majorHAnsi" w:hAnsiTheme="majorHAnsi"/>
          <w:sz w:val="24"/>
          <w:szCs w:val="24"/>
        </w:rPr>
        <w:t>designand</w:t>
      </w:r>
      <w:proofErr w:type="spellEnd"/>
      <w:r w:rsidRPr="00180CE9">
        <w:rPr>
          <w:rFonts w:asciiTheme="majorHAnsi" w:hAnsiTheme="majorHAnsi"/>
          <w:sz w:val="24"/>
          <w:szCs w:val="24"/>
        </w:rPr>
        <w:t xml:space="preserve"> develop a moderately complex system </w:t>
      </w:r>
      <w:r w:rsidRPr="00705BE2">
        <w:rPr>
          <w:rFonts w:asciiTheme="majorHAnsi" w:hAnsiTheme="majorHAnsi"/>
          <w:sz w:val="24"/>
          <w:szCs w:val="24"/>
        </w:rPr>
        <w:t>on any of the topics in the area of Energy/Renewable energy</w:t>
      </w:r>
      <w:r w:rsidRPr="00180CE9">
        <w:rPr>
          <w:rFonts w:asciiTheme="majorHAnsi" w:hAnsiTheme="majorHAnsi"/>
          <w:sz w:val="24"/>
          <w:szCs w:val="24"/>
        </w:rPr>
        <w:t xml:space="preserve"> with</w:t>
      </w:r>
      <w:r w:rsidR="00713035">
        <w:rPr>
          <w:rFonts w:asciiTheme="majorHAnsi" w:hAnsiTheme="majorHAnsi"/>
          <w:sz w:val="24"/>
          <w:szCs w:val="24"/>
        </w:rPr>
        <w:t xml:space="preserve"> practical </w:t>
      </w:r>
      <w:proofErr w:type="spellStart"/>
      <w:r w:rsidR="00713035">
        <w:rPr>
          <w:rFonts w:asciiTheme="majorHAnsi" w:hAnsiTheme="majorHAnsi"/>
          <w:sz w:val="24"/>
          <w:szCs w:val="24"/>
        </w:rPr>
        <w:t>applications.</w:t>
      </w:r>
      <w:r w:rsidR="00713035" w:rsidRPr="00705BE2">
        <w:rPr>
          <w:rFonts w:asciiTheme="majorHAnsi" w:hAnsiTheme="majorHAnsi"/>
          <w:sz w:val="24"/>
          <w:szCs w:val="24"/>
        </w:rPr>
        <w:t>The</w:t>
      </w:r>
      <w:proofErr w:type="spellEnd"/>
      <w:r w:rsidR="00713035" w:rsidRPr="00705BE2">
        <w:rPr>
          <w:rFonts w:asciiTheme="majorHAnsi" w:hAnsiTheme="majorHAnsi"/>
          <w:sz w:val="24"/>
          <w:szCs w:val="24"/>
        </w:rPr>
        <w:t xml:space="preserve"> project work is allotted individually on different topics. The students shall be encouraged to do their project work in the parent institute </w:t>
      </w:r>
      <w:proofErr w:type="spellStart"/>
      <w:r w:rsidR="00713035" w:rsidRPr="00705BE2">
        <w:rPr>
          <w:rFonts w:asciiTheme="majorHAnsi" w:hAnsiTheme="majorHAnsi"/>
          <w:sz w:val="24"/>
          <w:szCs w:val="24"/>
        </w:rPr>
        <w:t>itself.</w:t>
      </w:r>
      <w:r w:rsidRPr="00180CE9">
        <w:rPr>
          <w:rFonts w:asciiTheme="majorHAnsi" w:hAnsiTheme="majorHAnsi"/>
          <w:sz w:val="24"/>
          <w:szCs w:val="24"/>
        </w:rPr>
        <w:t>The</w:t>
      </w:r>
      <w:proofErr w:type="spellEnd"/>
      <w:r w:rsidRPr="00180CE9">
        <w:rPr>
          <w:rFonts w:asciiTheme="majorHAnsi" w:hAnsiTheme="majorHAnsi"/>
          <w:sz w:val="24"/>
          <w:szCs w:val="24"/>
        </w:rPr>
        <w:t xml:space="preserve"> basic concepts of product design may be taken </w:t>
      </w:r>
      <w:proofErr w:type="spellStart"/>
      <w:r w:rsidRPr="00180CE9">
        <w:rPr>
          <w:rFonts w:asciiTheme="majorHAnsi" w:hAnsiTheme="majorHAnsi"/>
          <w:sz w:val="24"/>
          <w:szCs w:val="24"/>
        </w:rPr>
        <w:t>intoconsideration</w:t>
      </w:r>
      <w:proofErr w:type="spellEnd"/>
      <w:r w:rsidRPr="00180CE9">
        <w:rPr>
          <w:rFonts w:asciiTheme="majorHAnsi" w:hAnsiTheme="majorHAnsi"/>
          <w:sz w:val="24"/>
          <w:szCs w:val="24"/>
        </w:rPr>
        <w:t xml:space="preserve"> while designing the project. A committee consisting of minimum </w:t>
      </w:r>
      <w:proofErr w:type="spellStart"/>
      <w:r w:rsidRPr="00180CE9">
        <w:rPr>
          <w:rFonts w:asciiTheme="majorHAnsi" w:hAnsiTheme="majorHAnsi"/>
          <w:sz w:val="24"/>
          <w:szCs w:val="24"/>
        </w:rPr>
        <w:t>threefaculty</w:t>
      </w:r>
      <w:proofErr w:type="spellEnd"/>
      <w:r w:rsidRPr="00180CE9">
        <w:rPr>
          <w:rFonts w:asciiTheme="majorHAnsi" w:hAnsiTheme="majorHAnsi"/>
          <w:sz w:val="24"/>
          <w:szCs w:val="24"/>
        </w:rPr>
        <w:t xml:space="preserve"> members will perform assessment of the mini project. Students have to submit </w:t>
      </w:r>
      <w:proofErr w:type="spellStart"/>
      <w:r w:rsidRPr="00180CE9">
        <w:rPr>
          <w:rFonts w:asciiTheme="majorHAnsi" w:hAnsiTheme="majorHAnsi"/>
          <w:sz w:val="24"/>
          <w:szCs w:val="24"/>
        </w:rPr>
        <w:t>areport</w:t>
      </w:r>
      <w:proofErr w:type="spellEnd"/>
      <w:r w:rsidRPr="00180CE9">
        <w:rPr>
          <w:rFonts w:asciiTheme="majorHAnsi" w:hAnsiTheme="majorHAnsi"/>
          <w:sz w:val="24"/>
          <w:szCs w:val="24"/>
        </w:rPr>
        <w:t xml:space="preserve"> on the mini project and demonstrate the mini project before the evaluation</w:t>
      </w:r>
      <w:r w:rsidR="00713035">
        <w:rPr>
          <w:rFonts w:asciiTheme="majorHAnsi" w:hAnsiTheme="majorHAnsi"/>
          <w:sz w:val="24"/>
          <w:szCs w:val="24"/>
        </w:rPr>
        <w:t xml:space="preserve"> committee.</w:t>
      </w:r>
    </w:p>
    <w:p w:rsidR="00EA24BF" w:rsidRDefault="00EA24BF" w:rsidP="00EA24BF">
      <w:pPr>
        <w:spacing w:line="240" w:lineRule="auto"/>
        <w:jc w:val="both"/>
        <w:rPr>
          <w:rFonts w:asciiTheme="majorHAnsi" w:hAnsiTheme="majorHAnsi"/>
          <w:b/>
          <w:bCs/>
          <w:sz w:val="24"/>
          <w:szCs w:val="24"/>
        </w:rPr>
      </w:pPr>
      <w:r w:rsidRPr="000B0012">
        <w:rPr>
          <w:rFonts w:asciiTheme="majorHAnsi" w:hAnsiTheme="majorHAnsi"/>
          <w:b/>
          <w:bCs/>
          <w:sz w:val="24"/>
          <w:szCs w:val="24"/>
        </w:rPr>
        <w:t>Course Outcome:</w:t>
      </w:r>
    </w:p>
    <w:p w:rsidR="00EA24BF" w:rsidRDefault="00713035" w:rsidP="00EA24BF">
      <w:pPr>
        <w:spacing w:line="240" w:lineRule="auto"/>
        <w:jc w:val="both"/>
        <w:rPr>
          <w:rFonts w:asciiTheme="majorHAnsi" w:hAnsiTheme="majorHAnsi"/>
          <w:sz w:val="24"/>
          <w:szCs w:val="24"/>
        </w:rPr>
      </w:pPr>
      <w:r>
        <w:rPr>
          <w:rFonts w:asciiTheme="majorHAnsi" w:hAnsiTheme="majorHAnsi"/>
          <w:sz w:val="24"/>
          <w:szCs w:val="24"/>
        </w:rPr>
        <w:t>It enables students to transforming the theoretical knowledge and implementation of a small project.</w:t>
      </w:r>
    </w:p>
    <w:p w:rsidR="00EA24BF" w:rsidRDefault="00EA24BF"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713035" w:rsidRDefault="00713035" w:rsidP="00EA24BF">
      <w:pPr>
        <w:spacing w:line="240" w:lineRule="auto"/>
        <w:jc w:val="both"/>
        <w:rPr>
          <w:rFonts w:asciiTheme="majorHAnsi" w:hAnsiTheme="majorHAnsi"/>
          <w:sz w:val="24"/>
          <w:szCs w:val="24"/>
        </w:rPr>
      </w:pPr>
    </w:p>
    <w:p w:rsidR="00713035" w:rsidRDefault="00713035" w:rsidP="00EA24BF">
      <w:pPr>
        <w:spacing w:line="240" w:lineRule="auto"/>
        <w:jc w:val="both"/>
        <w:rPr>
          <w:rFonts w:asciiTheme="majorHAnsi" w:hAnsiTheme="majorHAnsi"/>
          <w:sz w:val="24"/>
          <w:szCs w:val="24"/>
        </w:rPr>
      </w:pPr>
    </w:p>
    <w:p w:rsidR="00713035" w:rsidRDefault="00713035"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EA24BF" w:rsidRDefault="00EA24BF" w:rsidP="00EA24BF">
      <w:pPr>
        <w:spacing w:line="240" w:lineRule="auto"/>
        <w:jc w:val="both"/>
        <w:rPr>
          <w:rFonts w:asciiTheme="majorHAnsi" w:hAnsiTheme="majorHAnsi"/>
          <w:sz w:val="24"/>
          <w:szCs w:val="24"/>
        </w:rPr>
      </w:pPr>
    </w:p>
    <w:p w:rsidR="00EA24BF" w:rsidRPr="00705BE2" w:rsidRDefault="00EA24BF" w:rsidP="00EA24BF">
      <w:pPr>
        <w:tabs>
          <w:tab w:val="left" w:pos="6450"/>
        </w:tabs>
        <w:spacing w:line="240" w:lineRule="atLeast"/>
        <w:jc w:val="both"/>
        <w:rPr>
          <w:rFonts w:asciiTheme="majorHAnsi" w:hAnsiTheme="majorHAnsi"/>
          <w:b/>
          <w:sz w:val="24"/>
          <w:szCs w:val="24"/>
        </w:rPr>
      </w:pPr>
      <w:r w:rsidRPr="00705BE2">
        <w:rPr>
          <w:rFonts w:asciiTheme="majorHAnsi" w:hAnsiTheme="majorHAnsi"/>
          <w:b/>
          <w:sz w:val="24"/>
          <w:szCs w:val="24"/>
        </w:rPr>
        <w:t xml:space="preserve">Course No. </w:t>
      </w:r>
      <w:r w:rsidR="001B65C0">
        <w:rPr>
          <w:rFonts w:asciiTheme="majorHAnsi" w:hAnsiTheme="majorHAnsi"/>
          <w:b/>
          <w:bCs/>
          <w:sz w:val="24"/>
          <w:szCs w:val="24"/>
        </w:rPr>
        <w:t>08EE6072</w:t>
      </w:r>
      <w:r w:rsidR="008436AF">
        <w:rPr>
          <w:rFonts w:asciiTheme="majorHAnsi" w:hAnsiTheme="majorHAnsi"/>
          <w:b/>
          <w:bCs/>
          <w:sz w:val="24"/>
          <w:szCs w:val="24"/>
        </w:rPr>
        <w:t xml:space="preserve"> </w:t>
      </w:r>
      <w:r w:rsidRPr="00705BE2">
        <w:rPr>
          <w:rFonts w:asciiTheme="majorHAnsi" w:hAnsiTheme="majorHAnsi"/>
          <w:b/>
          <w:sz w:val="24"/>
          <w:szCs w:val="24"/>
        </w:rPr>
        <w:t>Course Title:</w:t>
      </w:r>
      <w:r w:rsidR="001B65C0">
        <w:rPr>
          <w:rFonts w:asciiTheme="majorHAnsi" w:hAnsiTheme="majorHAnsi"/>
          <w:b/>
          <w:sz w:val="24"/>
          <w:szCs w:val="24"/>
        </w:rPr>
        <w:t xml:space="preserve"> Power Electronics </w:t>
      </w:r>
      <w:proofErr w:type="gramStart"/>
      <w:r w:rsidR="001B65C0">
        <w:rPr>
          <w:rFonts w:asciiTheme="majorHAnsi" w:hAnsiTheme="majorHAnsi"/>
          <w:b/>
          <w:sz w:val="24"/>
          <w:szCs w:val="24"/>
        </w:rPr>
        <w:t xml:space="preserve">Laboratory  </w:t>
      </w:r>
      <w:r w:rsidRPr="00705BE2">
        <w:rPr>
          <w:rFonts w:asciiTheme="majorHAnsi" w:hAnsiTheme="majorHAnsi"/>
          <w:b/>
          <w:sz w:val="24"/>
          <w:szCs w:val="24"/>
        </w:rPr>
        <w:t>Credits:0</w:t>
      </w:r>
      <w:proofErr w:type="gramEnd"/>
      <w:r w:rsidRPr="00705BE2">
        <w:rPr>
          <w:rFonts w:asciiTheme="majorHAnsi" w:hAnsiTheme="majorHAnsi"/>
          <w:b/>
          <w:sz w:val="24"/>
          <w:szCs w:val="24"/>
        </w:rPr>
        <w:t>-0-2</w:t>
      </w:r>
      <w:r w:rsidR="001B65C0">
        <w:rPr>
          <w:rFonts w:asciiTheme="majorHAnsi" w:hAnsiTheme="majorHAnsi"/>
          <w:b/>
          <w:sz w:val="24"/>
          <w:szCs w:val="24"/>
        </w:rPr>
        <w:t>:2</w:t>
      </w:r>
    </w:p>
    <w:p w:rsidR="00EA24BF" w:rsidRPr="00705BE2" w:rsidRDefault="00EA24BF" w:rsidP="00EA24BF">
      <w:pPr>
        <w:rPr>
          <w:rFonts w:asciiTheme="majorHAnsi" w:hAnsiTheme="majorHAnsi"/>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EA24BF" w:rsidRPr="00705BE2" w:rsidRDefault="00EA24BF" w:rsidP="00EA24BF">
      <w:pPr>
        <w:rPr>
          <w:rFonts w:asciiTheme="majorHAnsi" w:hAnsiTheme="majorHAnsi"/>
          <w:b/>
          <w:sz w:val="24"/>
          <w:szCs w:val="24"/>
        </w:rPr>
      </w:pPr>
      <w:r w:rsidRPr="00705BE2">
        <w:rPr>
          <w:rFonts w:asciiTheme="majorHAnsi" w:hAnsiTheme="majorHAnsi"/>
          <w:b/>
          <w:sz w:val="24"/>
          <w:szCs w:val="24"/>
        </w:rPr>
        <w:t>Pre-requisites: Nil</w:t>
      </w:r>
    </w:p>
    <w:p w:rsidR="00EA24BF" w:rsidRDefault="00EA24BF" w:rsidP="00EA24BF">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EA24BF" w:rsidRPr="003A2CA6" w:rsidRDefault="00EA24BF" w:rsidP="0034612E">
      <w:pPr>
        <w:numPr>
          <w:ilvl w:val="0"/>
          <w:numId w:val="54"/>
        </w:numPr>
        <w:contextualSpacing/>
        <w:jc w:val="both"/>
        <w:rPr>
          <w:rFonts w:asciiTheme="majorHAnsi" w:eastAsiaTheme="minorHAnsi" w:hAnsiTheme="majorHAnsi" w:cs="Times New Roman"/>
          <w:b/>
          <w:sz w:val="24"/>
          <w:szCs w:val="24"/>
          <w:lang w:val="en-US" w:eastAsia="en-US"/>
        </w:rPr>
      </w:pPr>
      <w:r w:rsidRPr="003A2CA6">
        <w:rPr>
          <w:rFonts w:asciiTheme="majorHAnsi" w:eastAsiaTheme="minorHAnsi" w:hAnsiTheme="majorHAnsi" w:cs="Times New Roman"/>
          <w:iCs/>
          <w:sz w:val="24"/>
          <w:szCs w:val="24"/>
          <w:lang w:val="en-US" w:eastAsia="en-US"/>
        </w:rPr>
        <w:t>To provide practical knowledge through hardware implementation of various power electronic circuits.</w:t>
      </w:r>
    </w:p>
    <w:p w:rsidR="00EA24BF" w:rsidRPr="003A2CA6" w:rsidRDefault="00EA24BF" w:rsidP="0034612E">
      <w:pPr>
        <w:numPr>
          <w:ilvl w:val="0"/>
          <w:numId w:val="54"/>
        </w:numPr>
        <w:contextualSpacing/>
        <w:jc w:val="both"/>
        <w:rPr>
          <w:rFonts w:asciiTheme="majorHAnsi" w:eastAsiaTheme="minorHAnsi" w:hAnsiTheme="majorHAnsi" w:cs="Times New Roman"/>
          <w:sz w:val="24"/>
          <w:szCs w:val="24"/>
          <w:lang w:val="en-US" w:eastAsia="en-US"/>
        </w:rPr>
      </w:pPr>
      <w:r w:rsidRPr="003A2CA6">
        <w:rPr>
          <w:rFonts w:asciiTheme="majorHAnsi" w:eastAsiaTheme="minorHAnsi" w:hAnsiTheme="majorHAnsi" w:cs="Times New Roman"/>
          <w:sz w:val="24"/>
          <w:szCs w:val="24"/>
          <w:lang w:val="en-US" w:eastAsia="en-US"/>
        </w:rPr>
        <w:t xml:space="preserve">To enable the students to study and simulate various power electronic converters using </w:t>
      </w:r>
      <w:proofErr w:type="spellStart"/>
      <w:r w:rsidRPr="003A2CA6">
        <w:rPr>
          <w:rFonts w:asciiTheme="majorHAnsi" w:eastAsiaTheme="minorHAnsi" w:hAnsiTheme="majorHAnsi" w:cs="Times New Roman"/>
          <w:sz w:val="24"/>
          <w:szCs w:val="24"/>
          <w:lang w:val="en-US" w:eastAsia="en-US"/>
        </w:rPr>
        <w:t>Matlab</w:t>
      </w:r>
      <w:proofErr w:type="spellEnd"/>
      <w:r w:rsidRPr="003A2CA6">
        <w:rPr>
          <w:rFonts w:asciiTheme="majorHAnsi" w:eastAsiaTheme="minorHAnsi" w:hAnsiTheme="majorHAnsi" w:cs="Times New Roman"/>
          <w:sz w:val="24"/>
          <w:szCs w:val="24"/>
          <w:lang w:val="en-US" w:eastAsia="en-US"/>
        </w:rPr>
        <w:t>.</w:t>
      </w:r>
    </w:p>
    <w:p w:rsidR="00EA24BF" w:rsidRPr="003A2CA6" w:rsidRDefault="00EA24BF" w:rsidP="0034612E">
      <w:pPr>
        <w:numPr>
          <w:ilvl w:val="0"/>
          <w:numId w:val="54"/>
        </w:numPr>
        <w:contextualSpacing/>
        <w:jc w:val="both"/>
        <w:rPr>
          <w:rFonts w:asciiTheme="majorHAnsi" w:eastAsiaTheme="minorHAnsi" w:hAnsiTheme="majorHAnsi" w:cs="Times New Roman"/>
          <w:b/>
          <w:sz w:val="24"/>
          <w:szCs w:val="24"/>
          <w:lang w:val="en-US" w:eastAsia="en-US"/>
        </w:rPr>
      </w:pPr>
      <w:r w:rsidRPr="003A2CA6">
        <w:rPr>
          <w:rFonts w:asciiTheme="majorHAnsi" w:eastAsiaTheme="minorHAnsi" w:hAnsiTheme="majorHAnsi" w:cs="Times New Roman"/>
          <w:sz w:val="24"/>
          <w:szCs w:val="24"/>
          <w:lang w:val="en-US" w:eastAsia="en-US"/>
        </w:rPr>
        <w:t>To familiarize the students by introducing P-</w:t>
      </w:r>
      <w:proofErr w:type="spellStart"/>
      <w:r w:rsidRPr="003A2CA6">
        <w:rPr>
          <w:rFonts w:asciiTheme="majorHAnsi" w:eastAsiaTheme="minorHAnsi" w:hAnsiTheme="majorHAnsi" w:cs="Times New Roman"/>
          <w:sz w:val="24"/>
          <w:szCs w:val="24"/>
          <w:lang w:val="en-US" w:eastAsia="en-US"/>
        </w:rPr>
        <w:t>Sim</w:t>
      </w:r>
      <w:proofErr w:type="spellEnd"/>
      <w:r w:rsidRPr="003A2CA6">
        <w:rPr>
          <w:rFonts w:asciiTheme="majorHAnsi" w:eastAsiaTheme="minorHAnsi" w:hAnsiTheme="majorHAnsi" w:cs="Times New Roman"/>
          <w:sz w:val="24"/>
          <w:szCs w:val="24"/>
          <w:lang w:val="en-US" w:eastAsia="en-US"/>
        </w:rPr>
        <w:t xml:space="preserve"> and help them to simulate and </w:t>
      </w:r>
      <w:proofErr w:type="spellStart"/>
      <w:r w:rsidRPr="003A2CA6">
        <w:rPr>
          <w:rFonts w:asciiTheme="majorHAnsi" w:eastAsiaTheme="minorHAnsi" w:hAnsiTheme="majorHAnsi" w:cs="Times New Roman"/>
          <w:sz w:val="24"/>
          <w:szCs w:val="24"/>
          <w:lang w:val="en-US" w:eastAsia="en-US"/>
        </w:rPr>
        <w:t>analyse</w:t>
      </w:r>
      <w:proofErr w:type="spellEnd"/>
      <w:r w:rsidRPr="003A2CA6">
        <w:rPr>
          <w:rFonts w:asciiTheme="majorHAnsi" w:eastAsiaTheme="minorHAnsi" w:hAnsiTheme="majorHAnsi" w:cs="Times New Roman"/>
          <w:sz w:val="24"/>
          <w:szCs w:val="24"/>
          <w:lang w:val="en-US" w:eastAsia="en-US"/>
        </w:rPr>
        <w:t xml:space="preserve"> different converters</w:t>
      </w:r>
      <w:r w:rsidRPr="003A2CA6">
        <w:rPr>
          <w:rFonts w:asciiTheme="majorHAnsi" w:eastAsiaTheme="minorHAnsi" w:hAnsiTheme="majorHAnsi" w:cs="Times New Roman"/>
          <w:b/>
          <w:sz w:val="24"/>
          <w:szCs w:val="24"/>
          <w:lang w:val="en-US" w:eastAsia="en-US"/>
        </w:rPr>
        <w:t>.</w:t>
      </w:r>
    </w:p>
    <w:p w:rsidR="00EA24BF" w:rsidRPr="005701F9" w:rsidRDefault="00EA24BF" w:rsidP="00EA24BF">
      <w:pPr>
        <w:jc w:val="both"/>
        <w:rPr>
          <w:rFonts w:asciiTheme="majorHAnsi" w:hAnsiTheme="majorHAnsi"/>
          <w:sz w:val="24"/>
          <w:szCs w:val="24"/>
        </w:rPr>
      </w:pPr>
      <w:r w:rsidRPr="00705BE2">
        <w:rPr>
          <w:rFonts w:asciiTheme="majorHAnsi" w:hAnsiTheme="majorHAnsi"/>
          <w:sz w:val="24"/>
          <w:szCs w:val="24"/>
        </w:rPr>
        <w:t xml:space="preserve">In this course, students will be provided with an orientation programme on the following </w:t>
      </w:r>
      <w:proofErr w:type="spellStart"/>
      <w:r w:rsidRPr="00705BE2">
        <w:rPr>
          <w:rFonts w:asciiTheme="majorHAnsi" w:hAnsiTheme="majorHAnsi"/>
          <w:sz w:val="24"/>
          <w:szCs w:val="24"/>
        </w:rPr>
        <w:t>equipments</w:t>
      </w:r>
      <w:proofErr w:type="spellEnd"/>
      <w:r w:rsidRPr="00705BE2">
        <w:rPr>
          <w:rFonts w:asciiTheme="majorHAnsi" w:hAnsiTheme="majorHAnsi"/>
          <w:sz w:val="24"/>
          <w:szCs w:val="24"/>
        </w:rPr>
        <w:t>/software. After this orientation, each student is expected to formulate and complete an activity of interest which has to be derived from the orientation programme under the guidance of a faculty. The details like background, problem definition, status of technology/knowledge in that area by a good literature review (5 latest papers), objectives, methodology, equipment that can be used (from the orientation programme), results from the experiments and their interpretation with respect to the assumption /background and a formal conclusion are expected in the report which is to be submitted at the end of the semester. This work is evaluated for the credit assign</w:t>
      </w:r>
      <w:r>
        <w:rPr>
          <w:rFonts w:asciiTheme="majorHAnsi" w:hAnsiTheme="majorHAnsi"/>
          <w:sz w:val="24"/>
          <w:szCs w:val="24"/>
        </w:rPr>
        <w:t>ed.</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Analysis of Dual Converter Fed DC Motor Drive.</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Chopper Fed DC Drive.</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DSP Controlled AC Drive.</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Performance study of Stator Voltage Controlled Induction Motor Drive.</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Analysis of Vector Controlled Induction Motor Drive.</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Harmonic Analysis of Converter Fed Drive.</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IGBT Based Three Phase PWM Inverter.</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 xml:space="preserve">Simulation of Power Electronics Systems using P Spice. </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Modelling and Simulation of Electric Drives using MATLAB.</w:t>
      </w:r>
    </w:p>
    <w:p w:rsidR="00EA24BF" w:rsidRPr="00705BE2" w:rsidRDefault="00EA24BF" w:rsidP="0034612E">
      <w:pPr>
        <w:numPr>
          <w:ilvl w:val="0"/>
          <w:numId w:val="53"/>
        </w:numPr>
        <w:jc w:val="both"/>
        <w:rPr>
          <w:rFonts w:asciiTheme="majorHAnsi" w:hAnsiTheme="majorHAnsi"/>
          <w:sz w:val="24"/>
          <w:szCs w:val="24"/>
        </w:rPr>
      </w:pPr>
      <w:r w:rsidRPr="00705BE2">
        <w:rPr>
          <w:rFonts w:asciiTheme="majorHAnsi" w:hAnsiTheme="majorHAnsi"/>
          <w:sz w:val="24"/>
          <w:szCs w:val="24"/>
        </w:rPr>
        <w:t>Modelling and Simulation of Electric Drives using PSIM.</w:t>
      </w:r>
    </w:p>
    <w:p w:rsidR="00EA24BF" w:rsidRPr="00C37C37" w:rsidRDefault="00EA24BF" w:rsidP="00EA24BF">
      <w:pPr>
        <w:spacing w:line="240" w:lineRule="auto"/>
        <w:jc w:val="both"/>
        <w:rPr>
          <w:rFonts w:asciiTheme="majorHAnsi" w:hAnsiTheme="majorHAnsi"/>
          <w:b/>
          <w:sz w:val="24"/>
          <w:szCs w:val="24"/>
        </w:rPr>
      </w:pPr>
      <w:r w:rsidRPr="00C37C37">
        <w:rPr>
          <w:rFonts w:asciiTheme="majorHAnsi" w:hAnsiTheme="majorHAnsi"/>
          <w:b/>
          <w:sz w:val="24"/>
          <w:szCs w:val="24"/>
        </w:rPr>
        <w:t>Course Outcome:</w:t>
      </w:r>
    </w:p>
    <w:p w:rsidR="00EA24BF" w:rsidRPr="00C37C37" w:rsidRDefault="00EA24BF" w:rsidP="0034612E">
      <w:pPr>
        <w:pStyle w:val="ListParagraph"/>
        <w:numPr>
          <w:ilvl w:val="0"/>
          <w:numId w:val="55"/>
        </w:numPr>
        <w:jc w:val="both"/>
        <w:rPr>
          <w:rFonts w:asciiTheme="majorHAnsi" w:hAnsiTheme="majorHAnsi"/>
          <w:sz w:val="24"/>
          <w:szCs w:val="24"/>
        </w:rPr>
      </w:pPr>
      <w:r w:rsidRPr="00C37C37">
        <w:rPr>
          <w:rFonts w:asciiTheme="majorHAnsi" w:hAnsiTheme="majorHAnsi"/>
          <w:sz w:val="24"/>
          <w:szCs w:val="24"/>
        </w:rPr>
        <w:t>Students are introduced to hardware, software, and measurement techniques used in power electronic systems.</w:t>
      </w:r>
    </w:p>
    <w:p w:rsidR="00E71808" w:rsidRDefault="00EA24BF" w:rsidP="0034612E">
      <w:pPr>
        <w:pStyle w:val="ListParagraph"/>
        <w:numPr>
          <w:ilvl w:val="0"/>
          <w:numId w:val="55"/>
        </w:numPr>
        <w:jc w:val="both"/>
        <w:rPr>
          <w:rFonts w:asciiTheme="majorHAnsi" w:hAnsiTheme="majorHAnsi"/>
          <w:sz w:val="24"/>
          <w:szCs w:val="24"/>
        </w:rPr>
      </w:pPr>
      <w:r w:rsidRPr="00C37C37">
        <w:rPr>
          <w:rFonts w:asciiTheme="majorHAnsi" w:hAnsiTheme="majorHAnsi"/>
          <w:sz w:val="24"/>
          <w:szCs w:val="24"/>
        </w:rPr>
        <w:t xml:space="preserve">Students are exposed to analysis, design, and applications of power electronic </w:t>
      </w:r>
    </w:p>
    <w:p w:rsidR="00EA24BF" w:rsidRDefault="00EA24BF" w:rsidP="00E71808">
      <w:pPr>
        <w:pStyle w:val="ListParagraph"/>
        <w:ind w:left="1080"/>
        <w:jc w:val="both"/>
        <w:rPr>
          <w:rFonts w:asciiTheme="majorHAnsi" w:hAnsiTheme="majorHAnsi"/>
          <w:sz w:val="24"/>
          <w:szCs w:val="24"/>
        </w:rPr>
      </w:pPr>
      <w:proofErr w:type="gramStart"/>
      <w:r w:rsidRPr="00C37C37">
        <w:rPr>
          <w:rFonts w:asciiTheme="majorHAnsi" w:hAnsiTheme="majorHAnsi"/>
          <w:sz w:val="24"/>
          <w:szCs w:val="24"/>
        </w:rPr>
        <w:t>converters</w:t>
      </w:r>
      <w:proofErr w:type="gramEnd"/>
      <w:r w:rsidRPr="00C37C37">
        <w:rPr>
          <w:rFonts w:asciiTheme="majorHAnsi" w:hAnsiTheme="majorHAnsi"/>
          <w:sz w:val="24"/>
          <w:szCs w:val="24"/>
        </w:rPr>
        <w:t>.</w:t>
      </w:r>
    </w:p>
    <w:p w:rsidR="00E71808" w:rsidRPr="00C37C37" w:rsidRDefault="00E71808" w:rsidP="00E71808">
      <w:pPr>
        <w:pStyle w:val="ListParagraph"/>
        <w:ind w:left="1080"/>
        <w:jc w:val="both"/>
        <w:rPr>
          <w:rFonts w:asciiTheme="majorHAnsi" w:hAnsiTheme="majorHAnsi"/>
          <w:sz w:val="24"/>
          <w:szCs w:val="24"/>
        </w:rPr>
      </w:pPr>
    </w:p>
    <w:p w:rsidR="00766EB6" w:rsidRPr="00705BE2" w:rsidRDefault="006D4D6A" w:rsidP="00766EB6">
      <w:pPr>
        <w:jc w:val="center"/>
        <w:rPr>
          <w:rFonts w:asciiTheme="majorHAnsi" w:hAnsiTheme="majorHAnsi"/>
          <w:b/>
          <w:sz w:val="40"/>
          <w:szCs w:val="40"/>
        </w:rPr>
      </w:pPr>
      <w:r>
        <w:rPr>
          <w:rFonts w:asciiTheme="majorHAnsi" w:hAnsiTheme="majorHAnsi"/>
          <w:b/>
          <w:noProof/>
          <w:sz w:val="40"/>
          <w:szCs w:val="40"/>
        </w:rPr>
        <mc:AlternateContent>
          <mc:Choice Requires="wps">
            <w:drawing>
              <wp:anchor distT="0" distB="0" distL="114300" distR="114300" simplePos="0" relativeHeight="251674624" behindDoc="0" locked="0" layoutInCell="1" allowOverlap="1">
                <wp:simplePos x="0" y="0"/>
                <wp:positionH relativeFrom="column">
                  <wp:posOffset>39370</wp:posOffset>
                </wp:positionH>
                <wp:positionV relativeFrom="paragraph">
                  <wp:posOffset>429260</wp:posOffset>
                </wp:positionV>
                <wp:extent cx="5831205" cy="635"/>
                <wp:effectExtent l="0" t="0" r="17145" b="3746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 o:spid="_x0000_s1026" type="#_x0000_t32" style="position:absolute;margin-left:3.1pt;margin-top:33.8pt;width:459.15pt;height:.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" strokeweight="2pt">
                <v:stroke dashstyle="1 1"/>
              </v:shape>
            </w:pict>
          </mc:Fallback>
        </mc:AlternateContent>
      </w:r>
      <w:r>
        <w:rPr>
          <w:rFonts w:asciiTheme="majorHAnsi" w:hAnsiTheme="majorHAnsi"/>
          <w:b/>
          <w:noProof/>
          <w:sz w:val="40"/>
          <w:szCs w:val="40"/>
        </w:rPr>
        <mc:AlternateContent>
          <mc:Choice Requires="wps">
            <w:drawing>
              <wp:anchor distT="0" distB="0" distL="114300" distR="114300" simplePos="0" relativeHeight="251673600" behindDoc="0" locked="0" layoutInCell="1" allowOverlap="1">
                <wp:simplePos x="0" y="0"/>
                <wp:positionH relativeFrom="column">
                  <wp:posOffset>29210</wp:posOffset>
                </wp:positionH>
                <wp:positionV relativeFrom="paragraph">
                  <wp:posOffset>392430</wp:posOffset>
                </wp:positionV>
                <wp:extent cx="5831205" cy="635"/>
                <wp:effectExtent l="0" t="0" r="17145" b="3746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3" o:spid="_x0000_s1026" type="#_x0000_t32" style="position:absolute;margin-left:2.3pt;margin-top:30.9pt;width:459.15pt;height:.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" strokeweight="2pt"/>
            </w:pict>
          </mc:Fallback>
        </mc:AlternateContent>
      </w:r>
      <w:r>
        <w:rPr>
          <w:rFonts w:asciiTheme="majorHAnsi" w:hAnsiTheme="majorHAnsi"/>
          <w:noProof/>
          <w:sz w:val="40"/>
          <w:szCs w:val="40"/>
        </w:rPr>
        <mc:AlternateContent>
          <mc:Choice Requires="wps">
            <w:drawing>
              <wp:anchor distT="0" distB="0" distL="114300" distR="114300" simplePos="0" relativeHeight="251672576" behindDoc="0" locked="0" layoutInCell="1" allowOverlap="1">
                <wp:simplePos x="0" y="0"/>
                <wp:positionH relativeFrom="column">
                  <wp:posOffset>46990</wp:posOffset>
                </wp:positionH>
                <wp:positionV relativeFrom="paragraph">
                  <wp:posOffset>-88265</wp:posOffset>
                </wp:positionV>
                <wp:extent cx="5831205" cy="635"/>
                <wp:effectExtent l="0" t="0" r="17145" b="3746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 o:spid="_x0000_s1026" type="#_x0000_t32" style="position:absolute;margin-left:3.7pt;margin-top:-6.95pt;width:459.15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" strokeweight="2pt">
                <v:stroke dashstyle="1 1"/>
              </v:shape>
            </w:pict>
          </mc:Fallback>
        </mc:AlternateContent>
      </w:r>
      <w:r>
        <w:rPr>
          <w:rFonts w:asciiTheme="majorHAnsi" w:hAnsiTheme="majorHAnsi"/>
          <w:noProof/>
          <w:sz w:val="40"/>
          <w:szCs w:val="40"/>
        </w:rPr>
        <mc:AlternateContent>
          <mc:Choice Requires="wps">
            <w:drawing>
              <wp:anchor distT="0" distB="0" distL="114300" distR="114300" simplePos="0" relativeHeight="251671552" behindDoc="0" locked="0" layoutInCell="1" allowOverlap="1">
                <wp:simplePos x="0" y="0"/>
                <wp:positionH relativeFrom="column">
                  <wp:posOffset>36830</wp:posOffset>
                </wp:positionH>
                <wp:positionV relativeFrom="paragraph">
                  <wp:posOffset>-53975</wp:posOffset>
                </wp:positionV>
                <wp:extent cx="5831205" cy="635"/>
                <wp:effectExtent l="0" t="0" r="17145" b="3746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2.9pt;margin-top:-4.25pt;width:459.15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" strokeweight="2pt"/>
            </w:pict>
          </mc:Fallback>
        </mc:AlternateContent>
      </w:r>
      <w:r w:rsidR="00766EB6" w:rsidRPr="00705BE2">
        <w:rPr>
          <w:rFonts w:asciiTheme="majorHAnsi" w:hAnsiTheme="majorHAnsi"/>
          <w:b/>
          <w:sz w:val="40"/>
          <w:szCs w:val="40"/>
        </w:rPr>
        <w:t>SEMESTER 3</w:t>
      </w:r>
    </w:p>
    <w:p w:rsidR="00766EB6" w:rsidRPr="00705BE2" w:rsidRDefault="00766EB6" w:rsidP="00766EB6">
      <w:pPr>
        <w:tabs>
          <w:tab w:val="left" w:pos="6450"/>
        </w:tabs>
        <w:spacing w:line="240" w:lineRule="atLeast"/>
        <w:jc w:val="both"/>
        <w:rPr>
          <w:rFonts w:asciiTheme="majorHAnsi" w:hAnsiTheme="majorHAnsi"/>
          <w:b/>
          <w:sz w:val="24"/>
          <w:szCs w:val="24"/>
        </w:rPr>
      </w:pPr>
      <w:r w:rsidRPr="00705BE2">
        <w:rPr>
          <w:rFonts w:asciiTheme="majorHAnsi" w:hAnsiTheme="majorHAnsi"/>
          <w:b/>
          <w:sz w:val="24"/>
          <w:szCs w:val="24"/>
        </w:rPr>
        <w:t xml:space="preserve">Course No. </w:t>
      </w:r>
      <w:proofErr w:type="gramStart"/>
      <w:r w:rsidR="00513E3B">
        <w:rPr>
          <w:rFonts w:asciiTheme="majorHAnsi" w:hAnsiTheme="majorHAnsi"/>
          <w:b/>
          <w:sz w:val="24"/>
          <w:szCs w:val="24"/>
        </w:rPr>
        <w:t>08EE7013(</w:t>
      </w:r>
      <w:proofErr w:type="gramEnd"/>
      <w:r w:rsidR="00513E3B">
        <w:rPr>
          <w:rFonts w:asciiTheme="majorHAnsi" w:hAnsiTheme="majorHAnsi"/>
          <w:b/>
          <w:sz w:val="24"/>
          <w:szCs w:val="24"/>
        </w:rPr>
        <w:t>A)</w:t>
      </w:r>
      <w:r w:rsidRPr="00705BE2">
        <w:rPr>
          <w:rFonts w:asciiTheme="majorHAnsi" w:hAnsiTheme="majorHAnsi"/>
          <w:b/>
          <w:sz w:val="24"/>
          <w:szCs w:val="24"/>
        </w:rPr>
        <w:t xml:space="preserve"> Course Title: Cryogenic Engineering  </w:t>
      </w:r>
      <w:r w:rsidRPr="00705BE2">
        <w:rPr>
          <w:rFonts w:asciiTheme="majorHAnsi" w:hAnsiTheme="majorHAnsi"/>
          <w:b/>
          <w:sz w:val="24"/>
          <w:szCs w:val="24"/>
        </w:rPr>
        <w:tab/>
        <w:t xml:space="preserve">   Credits: 3-0-0</w:t>
      </w:r>
      <w:r w:rsidR="00CE647A">
        <w:rPr>
          <w:rFonts w:asciiTheme="majorHAnsi" w:hAnsiTheme="majorHAnsi"/>
          <w:b/>
          <w:sz w:val="24"/>
          <w:szCs w:val="24"/>
        </w:rPr>
        <w:t>:3</w:t>
      </w:r>
    </w:p>
    <w:p w:rsidR="00766EB6" w:rsidRPr="00705BE2" w:rsidRDefault="00766EB6" w:rsidP="00766EB6">
      <w:pPr>
        <w:rPr>
          <w:rFonts w:asciiTheme="majorHAnsi" w:hAnsiTheme="majorHAnsi"/>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 2015</w:t>
      </w:r>
    </w:p>
    <w:p w:rsidR="00766EB6" w:rsidRPr="00705BE2" w:rsidRDefault="00766EB6" w:rsidP="00766EB6">
      <w:pPr>
        <w:rPr>
          <w:rFonts w:asciiTheme="majorHAnsi" w:hAnsiTheme="majorHAnsi"/>
          <w:b/>
          <w:sz w:val="24"/>
          <w:szCs w:val="24"/>
        </w:rPr>
      </w:pPr>
      <w:r w:rsidRPr="00705BE2">
        <w:rPr>
          <w:rFonts w:asciiTheme="majorHAnsi" w:hAnsiTheme="majorHAnsi"/>
          <w:b/>
          <w:sz w:val="24"/>
          <w:szCs w:val="24"/>
        </w:rPr>
        <w:t>Pre-requisites: Nil</w:t>
      </w:r>
    </w:p>
    <w:p w:rsidR="00766EB6" w:rsidRPr="000B0012" w:rsidRDefault="00766EB6" w:rsidP="00766EB6">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766EB6" w:rsidRPr="007B158A" w:rsidRDefault="00766EB6" w:rsidP="0034612E">
      <w:pPr>
        <w:pStyle w:val="ListParagraph"/>
        <w:numPr>
          <w:ilvl w:val="0"/>
          <w:numId w:val="56"/>
        </w:numPr>
        <w:jc w:val="both"/>
        <w:rPr>
          <w:rFonts w:asciiTheme="majorHAnsi" w:hAnsiTheme="majorHAnsi"/>
          <w:color w:val="000000" w:themeColor="text1"/>
          <w:sz w:val="24"/>
          <w:szCs w:val="24"/>
        </w:rPr>
      </w:pPr>
      <w:r w:rsidRPr="007B158A">
        <w:rPr>
          <w:rFonts w:asciiTheme="majorHAnsi" w:hAnsiTheme="majorHAnsi"/>
          <w:color w:val="000000" w:themeColor="text1"/>
          <w:sz w:val="24"/>
          <w:szCs w:val="24"/>
        </w:rPr>
        <w:t xml:space="preserve">To understand the concepts of </w:t>
      </w:r>
      <w:proofErr w:type="spellStart"/>
      <w:r w:rsidRPr="007B158A">
        <w:rPr>
          <w:rFonts w:asciiTheme="majorHAnsi" w:hAnsiTheme="majorHAnsi"/>
          <w:color w:val="000000" w:themeColor="text1"/>
          <w:sz w:val="24"/>
          <w:szCs w:val="24"/>
        </w:rPr>
        <w:t>cryo</w:t>
      </w:r>
      <w:proofErr w:type="spellEnd"/>
      <w:r w:rsidRPr="007B158A">
        <w:rPr>
          <w:rFonts w:asciiTheme="majorHAnsi" w:hAnsiTheme="majorHAnsi"/>
          <w:color w:val="000000" w:themeColor="text1"/>
          <w:sz w:val="24"/>
          <w:szCs w:val="24"/>
        </w:rPr>
        <w:t xml:space="preserve"> system  for space application and other application</w:t>
      </w:r>
    </w:p>
    <w:p w:rsidR="00766EB6" w:rsidRPr="007B158A" w:rsidRDefault="00766EB6" w:rsidP="0034612E">
      <w:pPr>
        <w:pStyle w:val="ListParagraph"/>
        <w:numPr>
          <w:ilvl w:val="0"/>
          <w:numId w:val="56"/>
        </w:numPr>
        <w:jc w:val="both"/>
        <w:rPr>
          <w:rFonts w:asciiTheme="majorHAnsi" w:hAnsiTheme="majorHAnsi"/>
          <w:color w:val="000000" w:themeColor="text1"/>
          <w:sz w:val="24"/>
          <w:szCs w:val="24"/>
        </w:rPr>
      </w:pPr>
      <w:r w:rsidRPr="007B158A">
        <w:rPr>
          <w:rFonts w:asciiTheme="majorHAnsi" w:hAnsiTheme="majorHAnsi"/>
          <w:color w:val="000000" w:themeColor="text1"/>
          <w:sz w:val="24"/>
          <w:szCs w:val="24"/>
        </w:rPr>
        <w:t>To understand concept of liquefaction system</w:t>
      </w:r>
    </w:p>
    <w:p w:rsidR="00766EB6" w:rsidRPr="007B158A" w:rsidRDefault="00766EB6" w:rsidP="0034612E">
      <w:pPr>
        <w:pStyle w:val="ListParagraph"/>
        <w:numPr>
          <w:ilvl w:val="0"/>
          <w:numId w:val="56"/>
        </w:numPr>
        <w:jc w:val="both"/>
        <w:rPr>
          <w:rFonts w:asciiTheme="majorHAnsi" w:hAnsiTheme="majorHAnsi"/>
          <w:color w:val="000000" w:themeColor="text1"/>
          <w:sz w:val="24"/>
          <w:szCs w:val="24"/>
        </w:rPr>
      </w:pPr>
      <w:r w:rsidRPr="007B158A">
        <w:rPr>
          <w:rFonts w:asciiTheme="majorHAnsi" w:hAnsiTheme="majorHAnsi"/>
          <w:color w:val="000000" w:themeColor="text1"/>
          <w:sz w:val="24"/>
          <w:szCs w:val="24"/>
        </w:rPr>
        <w:t>To understand cryogenic refrigeration system</w:t>
      </w:r>
    </w:p>
    <w:p w:rsidR="00766EB6" w:rsidRPr="007B158A" w:rsidRDefault="00766EB6" w:rsidP="0034612E">
      <w:pPr>
        <w:pStyle w:val="ListParagraph"/>
        <w:numPr>
          <w:ilvl w:val="0"/>
          <w:numId w:val="56"/>
        </w:numPr>
        <w:jc w:val="both"/>
        <w:rPr>
          <w:rFonts w:asciiTheme="majorHAnsi" w:hAnsiTheme="majorHAnsi"/>
          <w:color w:val="000000" w:themeColor="text1"/>
          <w:sz w:val="24"/>
          <w:szCs w:val="24"/>
        </w:rPr>
      </w:pPr>
      <w:r w:rsidRPr="007B158A">
        <w:rPr>
          <w:rFonts w:asciiTheme="majorHAnsi" w:hAnsiTheme="majorHAnsi"/>
          <w:color w:val="000000" w:themeColor="text1"/>
          <w:sz w:val="24"/>
          <w:szCs w:val="24"/>
        </w:rPr>
        <w:t>To understand cryogenic storage vessels and transportation of cryogenic liquid</w:t>
      </w:r>
    </w:p>
    <w:p w:rsidR="00766EB6" w:rsidRDefault="00766EB6" w:rsidP="00766EB6">
      <w:pPr>
        <w:rPr>
          <w:rFonts w:asciiTheme="majorHAnsi" w:hAnsiTheme="majorHAnsi"/>
          <w:b/>
          <w:bCs/>
          <w:sz w:val="24"/>
          <w:szCs w:val="24"/>
        </w:rPr>
      </w:pPr>
      <w:r w:rsidRPr="000B0012">
        <w:rPr>
          <w:rFonts w:asciiTheme="majorHAnsi" w:hAnsiTheme="majorHAnsi"/>
          <w:b/>
          <w:bCs/>
          <w:sz w:val="24"/>
          <w:szCs w:val="24"/>
        </w:rPr>
        <w:t>Syllabus</w:t>
      </w:r>
    </w:p>
    <w:p w:rsidR="00766EB6" w:rsidRPr="00716D61" w:rsidRDefault="00766EB6" w:rsidP="00766EB6">
      <w:pPr>
        <w:jc w:val="both"/>
      </w:pPr>
      <w:r w:rsidRPr="00705BE2">
        <w:rPr>
          <w:rFonts w:asciiTheme="majorHAnsi" w:hAnsiTheme="majorHAnsi"/>
          <w:sz w:val="24"/>
          <w:szCs w:val="24"/>
        </w:rPr>
        <w:t>Introduction to cryogenic systems</w:t>
      </w:r>
      <w:r>
        <w:rPr>
          <w:rFonts w:ascii="Times New Roman" w:hAnsi="Times New Roman"/>
          <w:sz w:val="24"/>
          <w:szCs w:val="24"/>
        </w:rPr>
        <w:t xml:space="preserve"> -</w:t>
      </w:r>
      <w:r w:rsidRPr="00705BE2">
        <w:rPr>
          <w:rFonts w:asciiTheme="majorHAnsi" w:hAnsiTheme="majorHAnsi"/>
          <w:sz w:val="24"/>
          <w:szCs w:val="24"/>
        </w:rPr>
        <w:t>Mechanical properties – Thermal properties – Electric and magnetic properties – Cryogenic fluids and their properties</w:t>
      </w:r>
      <w:r>
        <w:rPr>
          <w:rFonts w:ascii="Times New Roman" w:hAnsi="Times New Roman"/>
          <w:sz w:val="24"/>
          <w:szCs w:val="24"/>
        </w:rPr>
        <w:t xml:space="preserve"> -</w:t>
      </w:r>
      <w:r>
        <w:rPr>
          <w:rFonts w:asciiTheme="majorHAnsi" w:hAnsiTheme="majorHAnsi"/>
          <w:sz w:val="24"/>
          <w:szCs w:val="24"/>
        </w:rPr>
        <w:t>Liquefaction systems-</w:t>
      </w:r>
      <w:proofErr w:type="spellStart"/>
      <w:r w:rsidRPr="00705BE2">
        <w:rPr>
          <w:rFonts w:asciiTheme="majorHAnsi" w:hAnsiTheme="majorHAnsi"/>
          <w:sz w:val="24"/>
          <w:szCs w:val="24"/>
        </w:rPr>
        <w:t>Cryo</w:t>
      </w:r>
      <w:proofErr w:type="spellEnd"/>
      <w:r w:rsidRPr="00705BE2">
        <w:rPr>
          <w:rFonts w:asciiTheme="majorHAnsi" w:hAnsiTheme="majorHAnsi"/>
          <w:sz w:val="24"/>
          <w:szCs w:val="24"/>
        </w:rPr>
        <w:t xml:space="preserve"> Co</w:t>
      </w:r>
      <w:r>
        <w:rPr>
          <w:rFonts w:asciiTheme="majorHAnsi" w:hAnsiTheme="majorHAnsi"/>
          <w:sz w:val="24"/>
          <w:szCs w:val="24"/>
        </w:rPr>
        <w:t>olers-</w:t>
      </w:r>
      <w:r w:rsidRPr="00705BE2">
        <w:rPr>
          <w:rFonts w:asciiTheme="majorHAnsi" w:hAnsiTheme="majorHAnsi"/>
          <w:sz w:val="24"/>
          <w:szCs w:val="24"/>
        </w:rPr>
        <w:t xml:space="preserve"> Gas liquefaction systems</w:t>
      </w:r>
      <w:r>
        <w:rPr>
          <w:rFonts w:asciiTheme="majorHAnsi" w:hAnsiTheme="majorHAnsi"/>
          <w:sz w:val="24"/>
          <w:szCs w:val="24"/>
        </w:rPr>
        <w:t>-</w:t>
      </w:r>
      <w:r w:rsidRPr="00705BE2">
        <w:rPr>
          <w:rFonts w:asciiTheme="majorHAnsi" w:hAnsiTheme="majorHAnsi"/>
          <w:sz w:val="24"/>
          <w:szCs w:val="24"/>
        </w:rPr>
        <w:t>Production of low temperatures</w:t>
      </w:r>
      <w:r>
        <w:rPr>
          <w:rFonts w:asciiTheme="majorHAnsi" w:hAnsiTheme="majorHAnsi"/>
          <w:sz w:val="24"/>
          <w:szCs w:val="24"/>
        </w:rPr>
        <w:t>-</w:t>
      </w:r>
      <w:r w:rsidRPr="00705BE2">
        <w:rPr>
          <w:rFonts w:asciiTheme="majorHAnsi" w:hAnsiTheme="majorHAnsi"/>
          <w:sz w:val="24"/>
          <w:szCs w:val="24"/>
        </w:rPr>
        <w:t>Cryogenic Refrigeration systems</w:t>
      </w:r>
      <w:r>
        <w:rPr>
          <w:rFonts w:asciiTheme="majorHAnsi" w:hAnsiTheme="majorHAnsi"/>
          <w:sz w:val="24"/>
          <w:szCs w:val="24"/>
        </w:rPr>
        <w:t>-</w:t>
      </w:r>
      <w:r w:rsidRPr="00705BE2">
        <w:rPr>
          <w:rFonts w:asciiTheme="majorHAnsi" w:hAnsiTheme="majorHAnsi"/>
          <w:sz w:val="24"/>
          <w:szCs w:val="24"/>
        </w:rPr>
        <w:t xml:space="preserve">Cryogenic storage vessels and </w:t>
      </w:r>
      <w:proofErr w:type="spellStart"/>
      <w:r w:rsidRPr="00705BE2">
        <w:rPr>
          <w:rFonts w:asciiTheme="majorHAnsi" w:hAnsiTheme="majorHAnsi"/>
          <w:sz w:val="24"/>
          <w:szCs w:val="24"/>
        </w:rPr>
        <w:t>transportationLevel</w:t>
      </w:r>
      <w:proofErr w:type="spellEnd"/>
      <w:r w:rsidRPr="00705BE2">
        <w:rPr>
          <w:rFonts w:asciiTheme="majorHAnsi" w:hAnsiTheme="majorHAnsi"/>
          <w:sz w:val="24"/>
          <w:szCs w:val="24"/>
        </w:rPr>
        <w:t xml:space="preserve"> and temperature measurements</w:t>
      </w:r>
      <w:r>
        <w:rPr>
          <w:rFonts w:asciiTheme="majorHAnsi" w:hAnsiTheme="majorHAnsi"/>
          <w:sz w:val="24"/>
          <w:szCs w:val="24"/>
        </w:rPr>
        <w:t>-</w:t>
      </w:r>
      <w:r w:rsidRPr="00705BE2">
        <w:rPr>
          <w:rFonts w:asciiTheme="majorHAnsi" w:hAnsiTheme="majorHAnsi"/>
          <w:sz w:val="24"/>
          <w:szCs w:val="24"/>
        </w:rPr>
        <w:t xml:space="preserve"> Types of heat exchangers used in cryogenic systems.</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766EB6" w:rsidRPr="000B0012" w:rsidRDefault="00766EB6" w:rsidP="00766EB6">
      <w:pPr>
        <w:jc w:val="both"/>
        <w:rPr>
          <w:rFonts w:asciiTheme="majorHAnsi" w:hAnsiTheme="majorHAnsi"/>
          <w:sz w:val="24"/>
          <w:szCs w:val="24"/>
        </w:rPr>
      </w:pPr>
      <w:proofErr w:type="gramStart"/>
      <w:r w:rsidRPr="007B158A">
        <w:rPr>
          <w:rFonts w:asciiTheme="majorHAnsi" w:hAnsiTheme="majorHAnsi"/>
          <w:sz w:val="24"/>
          <w:szCs w:val="24"/>
        </w:rPr>
        <w:t>To set a complete picture about importance of cryogenic system with ver</w:t>
      </w:r>
      <w:r>
        <w:rPr>
          <w:rFonts w:asciiTheme="majorHAnsi" w:hAnsiTheme="majorHAnsi"/>
          <w:sz w:val="24"/>
          <w:szCs w:val="24"/>
        </w:rPr>
        <w:t>y low temperature towards special</w:t>
      </w:r>
      <w:r w:rsidRPr="007B158A">
        <w:rPr>
          <w:rFonts w:asciiTheme="majorHAnsi" w:hAnsiTheme="majorHAnsi"/>
          <w:sz w:val="24"/>
          <w:szCs w:val="24"/>
        </w:rPr>
        <w:t xml:space="preserve"> application</w:t>
      </w:r>
      <w:r>
        <w:rPr>
          <w:rFonts w:asciiTheme="majorHAnsi" w:hAnsiTheme="majorHAnsi"/>
          <w:sz w:val="24"/>
          <w:szCs w:val="24"/>
        </w:rPr>
        <w:t>s</w:t>
      </w:r>
      <w:r w:rsidRPr="007B158A">
        <w:rPr>
          <w:rFonts w:asciiTheme="majorHAnsi" w:hAnsiTheme="majorHAnsi"/>
          <w:sz w:val="24"/>
          <w:szCs w:val="24"/>
        </w:rPr>
        <w:t xml:space="preserve"> through liquefaction system</w:t>
      </w:r>
      <w:r>
        <w:rPr>
          <w:rFonts w:asciiTheme="majorHAnsi" w:hAnsiTheme="majorHAnsi"/>
          <w:sz w:val="24"/>
          <w:szCs w:val="24"/>
        </w:rPr>
        <w:t>s.</w:t>
      </w:r>
      <w:proofErr w:type="gramEnd"/>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Text Books: </w:t>
      </w:r>
    </w:p>
    <w:p w:rsidR="00766EB6" w:rsidRPr="000705D9" w:rsidRDefault="00766EB6" w:rsidP="0034612E">
      <w:pPr>
        <w:pStyle w:val="ListParagraph"/>
        <w:numPr>
          <w:ilvl w:val="0"/>
          <w:numId w:val="57"/>
        </w:numPr>
        <w:tabs>
          <w:tab w:val="left" w:pos="6450"/>
        </w:tabs>
        <w:spacing w:after="0"/>
        <w:jc w:val="both"/>
        <w:rPr>
          <w:rFonts w:asciiTheme="majorHAnsi" w:hAnsiTheme="majorHAnsi"/>
          <w:sz w:val="24"/>
          <w:szCs w:val="24"/>
        </w:rPr>
      </w:pPr>
      <w:r w:rsidRPr="000705D9">
        <w:rPr>
          <w:rFonts w:asciiTheme="majorHAnsi" w:hAnsiTheme="majorHAnsi"/>
          <w:sz w:val="24"/>
          <w:szCs w:val="24"/>
        </w:rPr>
        <w:t xml:space="preserve">Klaus D </w:t>
      </w:r>
      <w:proofErr w:type="spellStart"/>
      <w:r w:rsidRPr="000705D9">
        <w:rPr>
          <w:rFonts w:asciiTheme="majorHAnsi" w:hAnsiTheme="majorHAnsi"/>
          <w:sz w:val="24"/>
          <w:szCs w:val="24"/>
        </w:rPr>
        <w:t>Timmerhaus</w:t>
      </w:r>
      <w:proofErr w:type="spellEnd"/>
      <w:r w:rsidRPr="000705D9">
        <w:rPr>
          <w:rFonts w:asciiTheme="majorHAnsi" w:hAnsiTheme="majorHAnsi"/>
          <w:sz w:val="24"/>
          <w:szCs w:val="24"/>
        </w:rPr>
        <w:t>, Thomas M Flynn, Cryogenic Process Engineering, Plenum Press,     New York, 1989</w:t>
      </w:r>
    </w:p>
    <w:p w:rsidR="00766EB6" w:rsidRPr="000705D9" w:rsidRDefault="00766EB6" w:rsidP="0034612E">
      <w:pPr>
        <w:pStyle w:val="ListParagraph"/>
        <w:numPr>
          <w:ilvl w:val="0"/>
          <w:numId w:val="57"/>
        </w:numPr>
        <w:tabs>
          <w:tab w:val="left" w:pos="6450"/>
        </w:tabs>
        <w:spacing w:after="0"/>
        <w:jc w:val="both"/>
        <w:rPr>
          <w:rFonts w:asciiTheme="majorHAnsi" w:hAnsiTheme="majorHAnsi"/>
          <w:sz w:val="24"/>
          <w:szCs w:val="24"/>
        </w:rPr>
      </w:pPr>
      <w:r w:rsidRPr="000705D9">
        <w:rPr>
          <w:rFonts w:asciiTheme="majorHAnsi" w:hAnsiTheme="majorHAnsi"/>
          <w:sz w:val="24"/>
          <w:szCs w:val="24"/>
        </w:rPr>
        <w:t>Randal F Barron, Cryogenic systems, McGraw Hill, 1986</w:t>
      </w:r>
    </w:p>
    <w:p w:rsidR="00766EB6" w:rsidRDefault="00766EB6" w:rsidP="00766EB6">
      <w:pPr>
        <w:jc w:val="both"/>
        <w:rPr>
          <w:rFonts w:asciiTheme="majorHAnsi" w:hAnsiTheme="majorHAnsi"/>
          <w:b/>
          <w:bCs/>
          <w:sz w:val="24"/>
          <w:szCs w:val="24"/>
        </w:rPr>
      </w:pPr>
    </w:p>
    <w:p w:rsidR="00766EB6" w:rsidRDefault="00766EB6" w:rsidP="00766EB6">
      <w:pPr>
        <w:jc w:val="both"/>
        <w:rPr>
          <w:rFonts w:asciiTheme="majorHAnsi" w:hAnsiTheme="majorHAnsi"/>
          <w:sz w:val="24"/>
          <w:szCs w:val="24"/>
        </w:rPr>
      </w:pPr>
      <w:r w:rsidRPr="000B0012">
        <w:rPr>
          <w:rFonts w:asciiTheme="majorHAnsi" w:hAnsiTheme="majorHAnsi"/>
          <w:b/>
          <w:bCs/>
          <w:sz w:val="24"/>
          <w:szCs w:val="24"/>
        </w:rPr>
        <w:t>References</w:t>
      </w:r>
      <w:r w:rsidRPr="000B0012">
        <w:rPr>
          <w:rFonts w:asciiTheme="majorHAnsi" w:hAnsiTheme="majorHAnsi"/>
          <w:sz w:val="24"/>
          <w:szCs w:val="24"/>
        </w:rPr>
        <w:t xml:space="preserve">:  </w:t>
      </w:r>
      <w:r w:rsidRPr="000B0012">
        <w:rPr>
          <w:rFonts w:asciiTheme="majorHAnsi" w:hAnsiTheme="majorHAnsi"/>
          <w:sz w:val="24"/>
          <w:szCs w:val="24"/>
        </w:rPr>
        <w:tab/>
      </w:r>
    </w:p>
    <w:p w:rsidR="00766EB6" w:rsidRPr="001B3938" w:rsidRDefault="00766EB6" w:rsidP="0034612E">
      <w:pPr>
        <w:pStyle w:val="ListParagraph"/>
        <w:numPr>
          <w:ilvl w:val="0"/>
          <w:numId w:val="58"/>
        </w:numPr>
        <w:tabs>
          <w:tab w:val="left" w:pos="6450"/>
        </w:tabs>
        <w:spacing w:after="0"/>
        <w:jc w:val="both"/>
        <w:rPr>
          <w:rFonts w:asciiTheme="majorHAnsi" w:hAnsiTheme="majorHAnsi"/>
          <w:sz w:val="24"/>
          <w:szCs w:val="24"/>
        </w:rPr>
      </w:pPr>
      <w:r w:rsidRPr="001B3938">
        <w:rPr>
          <w:rFonts w:asciiTheme="majorHAnsi" w:hAnsiTheme="majorHAnsi"/>
          <w:sz w:val="24"/>
          <w:szCs w:val="24"/>
        </w:rPr>
        <w:t>R B Scott, Cryogenic Engineering</w:t>
      </w:r>
    </w:p>
    <w:p w:rsidR="00766EB6" w:rsidRPr="001B3938" w:rsidRDefault="00766EB6" w:rsidP="0034612E">
      <w:pPr>
        <w:pStyle w:val="ListParagraph"/>
        <w:numPr>
          <w:ilvl w:val="0"/>
          <w:numId w:val="58"/>
        </w:numPr>
        <w:tabs>
          <w:tab w:val="left" w:pos="6450"/>
        </w:tabs>
        <w:spacing w:after="0"/>
        <w:jc w:val="both"/>
        <w:rPr>
          <w:rFonts w:asciiTheme="majorHAnsi" w:hAnsiTheme="majorHAnsi"/>
          <w:sz w:val="24"/>
          <w:szCs w:val="24"/>
        </w:rPr>
      </w:pPr>
      <w:r w:rsidRPr="001B3938">
        <w:rPr>
          <w:rFonts w:asciiTheme="majorHAnsi" w:hAnsiTheme="majorHAnsi"/>
          <w:sz w:val="24"/>
          <w:szCs w:val="24"/>
        </w:rPr>
        <w:t xml:space="preserve">J H </w:t>
      </w:r>
      <w:proofErr w:type="spellStart"/>
      <w:r w:rsidRPr="001B3938">
        <w:rPr>
          <w:rFonts w:asciiTheme="majorHAnsi" w:hAnsiTheme="majorHAnsi"/>
          <w:sz w:val="24"/>
          <w:szCs w:val="24"/>
        </w:rPr>
        <w:t>Boul</w:t>
      </w:r>
      <w:proofErr w:type="spellEnd"/>
      <w:r w:rsidRPr="001B3938">
        <w:rPr>
          <w:rFonts w:asciiTheme="majorHAnsi" w:hAnsiTheme="majorHAnsi"/>
          <w:sz w:val="24"/>
          <w:szCs w:val="24"/>
        </w:rPr>
        <w:t xml:space="preserve"> Jr., Cryogenic Engineering</w:t>
      </w:r>
    </w:p>
    <w:p w:rsidR="00766EB6" w:rsidRPr="00705BE2" w:rsidRDefault="00766EB6" w:rsidP="00766EB6">
      <w:pPr>
        <w:tabs>
          <w:tab w:val="left" w:pos="6450"/>
        </w:tabs>
        <w:spacing w:after="0"/>
        <w:jc w:val="both"/>
        <w:rPr>
          <w:rFonts w:asciiTheme="majorHAnsi" w:hAnsiTheme="majorHAnsi"/>
          <w:b/>
          <w:sz w:val="24"/>
          <w:szCs w:val="24"/>
        </w:rPr>
      </w:pPr>
    </w:p>
    <w:p w:rsidR="00766EB6" w:rsidRDefault="00766EB6" w:rsidP="00766EB6">
      <w:pPr>
        <w:jc w:val="both"/>
        <w:rPr>
          <w:rFonts w:asciiTheme="majorHAnsi" w:hAnsiTheme="majorHAnsi"/>
          <w:sz w:val="24"/>
          <w:szCs w:val="24"/>
        </w:rPr>
      </w:pPr>
    </w:p>
    <w:p w:rsidR="00766EB6" w:rsidRDefault="00766EB6" w:rsidP="00766EB6">
      <w:pPr>
        <w:spacing w:after="0" w:line="360" w:lineRule="auto"/>
        <w:jc w:val="both"/>
        <w:rPr>
          <w:rFonts w:asciiTheme="majorHAnsi" w:hAnsiTheme="majorHAnsi"/>
          <w:sz w:val="24"/>
          <w:szCs w:val="24"/>
        </w:rPr>
      </w:pPr>
    </w:p>
    <w:p w:rsidR="00766EB6" w:rsidRDefault="00766EB6" w:rsidP="00766EB6">
      <w:pPr>
        <w:spacing w:after="0" w:line="360" w:lineRule="auto"/>
        <w:jc w:val="both"/>
        <w:rPr>
          <w:rFonts w:ascii="Times New Roman" w:hAnsi="Times New Roman"/>
          <w:sz w:val="24"/>
          <w:szCs w:val="24"/>
        </w:rPr>
      </w:pPr>
    </w:p>
    <w:p w:rsidR="00766EB6" w:rsidRDefault="00766EB6" w:rsidP="00766EB6">
      <w:pPr>
        <w:ind w:left="1440" w:hanging="1440"/>
        <w:jc w:val="both"/>
        <w:rPr>
          <w:rFonts w:asciiTheme="majorHAnsi" w:hAnsiTheme="majorHAnsi"/>
          <w:sz w:val="24"/>
          <w:szCs w:val="24"/>
        </w:rPr>
      </w:pPr>
    </w:p>
    <w:p w:rsidR="00766EB6" w:rsidRDefault="00766EB6" w:rsidP="00766EB6">
      <w:pPr>
        <w:rPr>
          <w:rFonts w:asciiTheme="majorHAnsi" w:hAnsiTheme="majorHAnsi"/>
          <w:b/>
          <w:sz w:val="24"/>
          <w:szCs w:val="24"/>
        </w:rPr>
      </w:pPr>
    </w:p>
    <w:p w:rsidR="00766EB6" w:rsidRDefault="00766EB6" w:rsidP="00766EB6">
      <w:pPr>
        <w:ind w:left="1440" w:hanging="1440"/>
        <w:jc w:val="center"/>
        <w:rPr>
          <w:rFonts w:asciiTheme="majorHAnsi" w:hAnsiTheme="majorHAnsi"/>
          <w:b/>
          <w:sz w:val="24"/>
          <w:szCs w:val="24"/>
        </w:rPr>
      </w:pPr>
    </w:p>
    <w:p w:rsidR="00766EB6" w:rsidRPr="00250088" w:rsidRDefault="00250088" w:rsidP="00250088">
      <w:pPr>
        <w:ind w:left="1440" w:hanging="1440"/>
        <w:jc w:val="center"/>
        <w:rPr>
          <w:rFonts w:asciiTheme="majorHAnsi" w:hAnsiTheme="majorHAnsi"/>
          <w:b/>
          <w:sz w:val="24"/>
          <w:szCs w:val="24"/>
        </w:rPr>
      </w:pPr>
      <w:r>
        <w:rPr>
          <w:rFonts w:asciiTheme="majorHAnsi" w:hAnsiTheme="majorHAnsi"/>
          <w:b/>
          <w:sz w:val="24"/>
          <w:szCs w:val="24"/>
        </w:rPr>
        <w:t>COURSE PLAN</w:t>
      </w:r>
    </w:p>
    <w:tbl>
      <w:tblPr>
        <w:tblStyle w:val="TableGrid"/>
        <w:tblpPr w:leftFromText="180" w:rightFromText="180" w:vertAnchor="page" w:horzAnchor="margin" w:tblpY="1891"/>
        <w:tblW w:w="0" w:type="auto"/>
        <w:tblLook w:val="04A0" w:firstRow="1" w:lastRow="0" w:firstColumn="1" w:lastColumn="0" w:noHBand="0" w:noVBand="1"/>
      </w:tblPr>
      <w:tblGrid>
        <w:gridCol w:w="6818"/>
        <w:gridCol w:w="922"/>
        <w:gridCol w:w="1165"/>
      </w:tblGrid>
      <w:tr w:rsidR="00766EB6" w:rsidTr="00E5296F">
        <w:trPr>
          <w:trHeight w:val="134"/>
        </w:trPr>
        <w:tc>
          <w:tcPr>
            <w:tcW w:w="8905" w:type="dxa"/>
            <w:gridSpan w:val="3"/>
            <w:shd w:val="clear" w:color="auto" w:fill="D9D9D9" w:themeFill="background1" w:themeFillShade="D9"/>
          </w:tcPr>
          <w:p w:rsidR="00766EB6" w:rsidRDefault="00766EB6" w:rsidP="00E5296F">
            <w:pPr>
              <w:rPr>
                <w:b/>
              </w:rPr>
            </w:pPr>
            <w:r w:rsidRPr="001B2BCC">
              <w:rPr>
                <w:b/>
              </w:rPr>
              <w:t>COURSE NO:</w:t>
            </w:r>
            <w:r w:rsidR="00250088">
              <w:rPr>
                <w:rFonts w:asciiTheme="majorHAnsi" w:hAnsiTheme="majorHAnsi"/>
                <w:b/>
                <w:sz w:val="24"/>
                <w:szCs w:val="24"/>
              </w:rPr>
              <w:t>08EE7013(A)</w:t>
            </w:r>
            <w:r w:rsidR="00250088" w:rsidRPr="00705BE2">
              <w:rPr>
                <w:rFonts w:asciiTheme="majorHAnsi" w:hAnsiTheme="majorHAnsi"/>
                <w:b/>
                <w:sz w:val="24"/>
                <w:szCs w:val="24"/>
              </w:rPr>
              <w:t xml:space="preserve"> </w:t>
            </w:r>
            <w:r w:rsidRPr="00705BE2">
              <w:rPr>
                <w:rFonts w:asciiTheme="majorHAnsi" w:hAnsiTheme="majorHAnsi"/>
                <w:b/>
                <w:sz w:val="24"/>
                <w:szCs w:val="24"/>
              </w:rPr>
              <w:t xml:space="preserve"> </w:t>
            </w:r>
            <w:r>
              <w:rPr>
                <w:b/>
              </w:rPr>
              <w:t xml:space="preserve">   COURSE TITLE</w:t>
            </w:r>
            <w:r w:rsidRPr="001B2BCC">
              <w:rPr>
                <w:b/>
              </w:rPr>
              <w:t>:</w:t>
            </w:r>
            <w:r w:rsidRPr="00705BE2">
              <w:rPr>
                <w:rFonts w:asciiTheme="majorHAnsi" w:hAnsiTheme="majorHAnsi"/>
                <w:b/>
                <w:sz w:val="24"/>
                <w:szCs w:val="24"/>
              </w:rPr>
              <w:t xml:space="preserve"> Cryogenic Engineering  </w:t>
            </w:r>
            <w:r w:rsidRPr="001B2BCC">
              <w:rPr>
                <w:b/>
              </w:rPr>
              <w:t xml:space="preserve">   (L-T-P :</w:t>
            </w:r>
            <w:r>
              <w:rPr>
                <w:b/>
              </w:rPr>
              <w:t xml:space="preserve"> 3-0</w:t>
            </w:r>
            <w:r w:rsidRPr="001B2BCC">
              <w:rPr>
                <w:b/>
              </w:rPr>
              <w:t xml:space="preserve">-0) </w:t>
            </w:r>
          </w:p>
          <w:p w:rsidR="00766EB6" w:rsidRPr="001B2BCC" w:rsidRDefault="00766EB6" w:rsidP="00E5296F">
            <w:pPr>
              <w:rPr>
                <w:b/>
              </w:rPr>
            </w:pPr>
            <w:r w:rsidRPr="001B2BCC">
              <w:rPr>
                <w:b/>
              </w:rPr>
              <w:t>CREDITS:</w:t>
            </w:r>
            <w:r>
              <w:rPr>
                <w:b/>
              </w:rPr>
              <w:t>3</w:t>
            </w:r>
          </w:p>
          <w:p w:rsidR="00766EB6" w:rsidRDefault="00766EB6" w:rsidP="00E5296F"/>
        </w:tc>
      </w:tr>
      <w:tr w:rsidR="00766EB6" w:rsidTr="00E5296F">
        <w:trPr>
          <w:trHeight w:val="134"/>
        </w:trPr>
        <w:tc>
          <w:tcPr>
            <w:tcW w:w="6818" w:type="dxa"/>
            <w:shd w:val="clear" w:color="auto" w:fill="D9D9D9" w:themeFill="background1" w:themeFillShade="D9"/>
          </w:tcPr>
          <w:p w:rsidR="00766EB6" w:rsidRDefault="00766EB6" w:rsidP="00E5296F">
            <w:pPr>
              <w:jc w:val="center"/>
              <w:rPr>
                <w:b/>
              </w:rPr>
            </w:pPr>
            <w:r w:rsidRPr="001B2BCC">
              <w:rPr>
                <w:b/>
              </w:rPr>
              <w:t>MODULES</w:t>
            </w:r>
          </w:p>
          <w:p w:rsidR="00250088" w:rsidRDefault="00250088" w:rsidP="00E5296F">
            <w:pPr>
              <w:jc w:val="center"/>
              <w:rPr>
                <w:b/>
              </w:rPr>
            </w:pPr>
          </w:p>
          <w:p w:rsidR="00250088" w:rsidRPr="001B2BCC" w:rsidRDefault="00250088" w:rsidP="00E5296F">
            <w:pPr>
              <w:jc w:val="center"/>
              <w:rPr>
                <w:b/>
              </w:rPr>
            </w:pPr>
          </w:p>
        </w:tc>
        <w:tc>
          <w:tcPr>
            <w:tcW w:w="922" w:type="dxa"/>
            <w:shd w:val="clear" w:color="auto" w:fill="D9D9D9" w:themeFill="background1" w:themeFillShade="D9"/>
          </w:tcPr>
          <w:p w:rsidR="00766EB6" w:rsidRPr="001B2BCC" w:rsidRDefault="00766EB6" w:rsidP="00E5296F">
            <w:pPr>
              <w:jc w:val="center"/>
              <w:rPr>
                <w:b/>
              </w:rPr>
            </w:pPr>
            <w:r>
              <w:rPr>
                <w:b/>
              </w:rPr>
              <w:t>Contact</w:t>
            </w:r>
          </w:p>
          <w:p w:rsidR="00766EB6" w:rsidRPr="001B2BCC" w:rsidRDefault="00766EB6" w:rsidP="00E5296F">
            <w:pPr>
              <w:rPr>
                <w:b/>
              </w:rPr>
            </w:pPr>
            <w:r>
              <w:rPr>
                <w:b/>
              </w:rPr>
              <w:t>hours</w:t>
            </w:r>
          </w:p>
        </w:tc>
        <w:tc>
          <w:tcPr>
            <w:tcW w:w="1165" w:type="dxa"/>
            <w:shd w:val="clear" w:color="auto" w:fill="D9D9D9" w:themeFill="background1" w:themeFillShade="D9"/>
          </w:tcPr>
          <w:p w:rsidR="00766EB6" w:rsidRPr="001B2BCC" w:rsidRDefault="00766EB6" w:rsidP="00E5296F">
            <w:pPr>
              <w:jc w:val="center"/>
              <w:rPr>
                <w:b/>
              </w:rPr>
            </w:pPr>
            <w:proofErr w:type="spellStart"/>
            <w:r w:rsidRPr="001B2BCC">
              <w:rPr>
                <w:b/>
              </w:rPr>
              <w:t>Sem.Exam</w:t>
            </w:r>
            <w:proofErr w:type="spellEnd"/>
          </w:p>
          <w:p w:rsidR="00766EB6" w:rsidRPr="001B2BCC" w:rsidRDefault="00766EB6" w:rsidP="00E5296F">
            <w:pPr>
              <w:jc w:val="center"/>
              <w:rPr>
                <w:b/>
              </w:rPr>
            </w:pPr>
            <w:r w:rsidRPr="001B2BCC">
              <w:rPr>
                <w:b/>
              </w:rPr>
              <w:t>Marks;%</w:t>
            </w:r>
          </w:p>
        </w:tc>
      </w:tr>
      <w:tr w:rsidR="00766EB6" w:rsidTr="00E5296F">
        <w:trPr>
          <w:trHeight w:val="756"/>
        </w:trPr>
        <w:tc>
          <w:tcPr>
            <w:tcW w:w="6818" w:type="dxa"/>
          </w:tcPr>
          <w:p w:rsidR="00766EB6" w:rsidRDefault="00766EB6" w:rsidP="00E5296F">
            <w:r>
              <w:t>MODULE : 1</w:t>
            </w:r>
          </w:p>
          <w:p w:rsidR="00766EB6" w:rsidRDefault="00766EB6" w:rsidP="00E5296F">
            <w:pPr>
              <w:jc w:val="both"/>
              <w:rPr>
                <w:rFonts w:ascii="Times New Roman" w:hAnsi="Times New Roman"/>
                <w:sz w:val="24"/>
                <w:szCs w:val="24"/>
              </w:rPr>
            </w:pPr>
            <w:r w:rsidRPr="00705BE2">
              <w:rPr>
                <w:rFonts w:asciiTheme="majorHAnsi" w:hAnsiTheme="majorHAnsi"/>
                <w:sz w:val="24"/>
                <w:szCs w:val="24"/>
              </w:rPr>
              <w:t xml:space="preserve">Introduction to cryogenic systems, Historical development, Low temperature properties of Engineering materials, Mechanical properties – Thermal properties – Electric and magnetic properties </w:t>
            </w:r>
          </w:p>
          <w:p w:rsidR="00766EB6" w:rsidRDefault="00766EB6" w:rsidP="00E5296F"/>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r>
              <w:t>MODULE : 2</w:t>
            </w:r>
          </w:p>
          <w:p w:rsidR="00766EB6" w:rsidRPr="00705BE2" w:rsidRDefault="00766EB6" w:rsidP="00E5296F">
            <w:pPr>
              <w:tabs>
                <w:tab w:val="left" w:pos="6450"/>
              </w:tabs>
              <w:jc w:val="both"/>
              <w:rPr>
                <w:rFonts w:asciiTheme="majorHAnsi" w:hAnsiTheme="majorHAnsi"/>
                <w:sz w:val="24"/>
                <w:szCs w:val="24"/>
              </w:rPr>
            </w:pPr>
            <w:r w:rsidRPr="00705BE2">
              <w:rPr>
                <w:rFonts w:asciiTheme="majorHAnsi" w:hAnsiTheme="majorHAnsi"/>
                <w:sz w:val="24"/>
                <w:szCs w:val="24"/>
              </w:rPr>
              <w:t>Cryogenic fluids and their properties. Applications of Cryogenics: Applications in Space, Food processing, Super conductivity, Electrical power, Biology, Medicine, Electronics, and Cutting Tool industry.</w:t>
            </w:r>
          </w:p>
          <w:p w:rsidR="00766EB6" w:rsidRDefault="00766EB6" w:rsidP="00E5296F">
            <w:pPr>
              <w:jc w:val="both"/>
            </w:pP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FIRST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pPr>
              <w:jc w:val="both"/>
            </w:pPr>
            <w:r>
              <w:t>MODULE : 3</w:t>
            </w:r>
          </w:p>
          <w:p w:rsidR="00766EB6" w:rsidRDefault="00766EB6" w:rsidP="00E5296F">
            <w:pPr>
              <w:jc w:val="both"/>
            </w:pPr>
            <w:r w:rsidRPr="00705BE2">
              <w:rPr>
                <w:rFonts w:asciiTheme="majorHAnsi" w:hAnsiTheme="majorHAnsi"/>
                <w:sz w:val="24"/>
                <w:szCs w:val="24"/>
              </w:rPr>
              <w:t xml:space="preserve">Liquefaction systems: Ideal system, Joule Thomson expansion, Adiabatic expansion,             </w:t>
            </w:r>
            <w:proofErr w:type="spellStart"/>
            <w:r w:rsidRPr="00705BE2">
              <w:rPr>
                <w:rFonts w:asciiTheme="majorHAnsi" w:hAnsiTheme="majorHAnsi"/>
                <w:sz w:val="24"/>
                <w:szCs w:val="24"/>
              </w:rPr>
              <w:t>LindeHampson</w:t>
            </w:r>
            <w:proofErr w:type="spellEnd"/>
            <w:r w:rsidRPr="00705BE2">
              <w:rPr>
                <w:rFonts w:asciiTheme="majorHAnsi" w:hAnsiTheme="majorHAnsi"/>
                <w:sz w:val="24"/>
                <w:szCs w:val="24"/>
              </w:rPr>
              <w:t xml:space="preserve"> Cycle, Claude &amp; Cascaded System, Magnetic cooling, Stirling Cycle            </w:t>
            </w:r>
            <w:proofErr w:type="spellStart"/>
            <w:r w:rsidRPr="00705BE2">
              <w:rPr>
                <w:rFonts w:asciiTheme="majorHAnsi" w:hAnsiTheme="majorHAnsi"/>
                <w:sz w:val="24"/>
                <w:szCs w:val="24"/>
              </w:rPr>
              <w:t>Cryo</w:t>
            </w:r>
            <w:proofErr w:type="spellEnd"/>
            <w:r w:rsidRPr="00705BE2">
              <w:rPr>
                <w:rFonts w:asciiTheme="majorHAnsi" w:hAnsiTheme="majorHAnsi"/>
                <w:sz w:val="24"/>
                <w:szCs w:val="24"/>
              </w:rPr>
              <w:t xml:space="preserve"> Coolers. Gas liquefaction systems: Introduction – Production of low temperatures – General liquefaction systems – Liquefaction systems for Neon. Hydrogen and Helium – Critical components of Liquefaction systems.</w:t>
            </w:r>
          </w:p>
        </w:tc>
        <w:tc>
          <w:tcPr>
            <w:tcW w:w="922" w:type="dxa"/>
          </w:tcPr>
          <w:p w:rsidR="00766EB6" w:rsidRDefault="00766EB6" w:rsidP="00E5296F">
            <w:pPr>
              <w:jc w:val="center"/>
            </w:pPr>
            <w:r>
              <w:t>8</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pPr>
              <w:jc w:val="both"/>
            </w:pPr>
            <w:r>
              <w:t>MODULE : 4</w:t>
            </w:r>
          </w:p>
          <w:p w:rsidR="00766EB6" w:rsidRDefault="00766EB6" w:rsidP="00E5296F">
            <w:pPr>
              <w:jc w:val="both"/>
            </w:pPr>
            <w:r w:rsidRPr="00705BE2">
              <w:rPr>
                <w:rFonts w:asciiTheme="majorHAnsi" w:hAnsiTheme="majorHAnsi"/>
                <w:sz w:val="24"/>
                <w:szCs w:val="24"/>
              </w:rPr>
              <w:t>Cryogenic Refrigeration systems: Ideal Refrigeration systems – Refrigeration using liquids and gases as refrigerant – Refrigerators using solids as working media, Cryogenic fluid storage and transfer systems.</w:t>
            </w: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SECOND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r>
              <w:t>MODULE : 5</w:t>
            </w:r>
          </w:p>
          <w:p w:rsidR="00766EB6" w:rsidRDefault="00766EB6" w:rsidP="00E5296F">
            <w:pPr>
              <w:jc w:val="both"/>
            </w:pPr>
            <w:r w:rsidRPr="00705BE2">
              <w:rPr>
                <w:rFonts w:asciiTheme="majorHAnsi" w:hAnsiTheme="majorHAnsi"/>
                <w:sz w:val="24"/>
                <w:szCs w:val="24"/>
              </w:rPr>
              <w:t>Cryogenic storage vessels and transportation, Thermal insulation and their performance at cryogenic temperature, Super insulators, Vacuu</w:t>
            </w:r>
            <w:r>
              <w:rPr>
                <w:rFonts w:asciiTheme="majorHAnsi" w:hAnsiTheme="majorHAnsi"/>
                <w:sz w:val="24"/>
                <w:szCs w:val="24"/>
              </w:rPr>
              <w:t>m insulation, Powder insulation.</w:t>
            </w:r>
          </w:p>
        </w:tc>
        <w:tc>
          <w:tcPr>
            <w:tcW w:w="922" w:type="dxa"/>
          </w:tcPr>
          <w:p w:rsidR="00766EB6" w:rsidRDefault="00766EB6" w:rsidP="00E5296F">
            <w:pPr>
              <w:jc w:val="center"/>
            </w:pPr>
            <w:r>
              <w:t>7</w:t>
            </w:r>
          </w:p>
        </w:tc>
        <w:tc>
          <w:tcPr>
            <w:tcW w:w="1165" w:type="dxa"/>
          </w:tcPr>
          <w:p w:rsidR="00766EB6" w:rsidRDefault="00766EB6" w:rsidP="00E5296F">
            <w:pPr>
              <w:jc w:val="center"/>
            </w:pPr>
            <w:r>
              <w:t>20</w:t>
            </w:r>
          </w:p>
        </w:tc>
      </w:tr>
      <w:tr w:rsidR="00766EB6" w:rsidTr="00E5296F">
        <w:trPr>
          <w:trHeight w:val="1175"/>
        </w:trPr>
        <w:tc>
          <w:tcPr>
            <w:tcW w:w="6818" w:type="dxa"/>
          </w:tcPr>
          <w:p w:rsidR="00766EB6" w:rsidRDefault="00766EB6" w:rsidP="00E5296F">
            <w:r>
              <w:t>MODULE : 6</w:t>
            </w:r>
          </w:p>
          <w:p w:rsidR="00766EB6" w:rsidRPr="00705BE2" w:rsidRDefault="00766EB6" w:rsidP="00E5296F">
            <w:pPr>
              <w:tabs>
                <w:tab w:val="left" w:pos="6450"/>
              </w:tabs>
              <w:jc w:val="both"/>
              <w:rPr>
                <w:rFonts w:asciiTheme="majorHAnsi" w:hAnsiTheme="majorHAnsi"/>
                <w:sz w:val="24"/>
                <w:szCs w:val="24"/>
              </w:rPr>
            </w:pPr>
            <w:r w:rsidRPr="00705BE2">
              <w:rPr>
                <w:rFonts w:asciiTheme="majorHAnsi" w:hAnsiTheme="majorHAnsi"/>
                <w:sz w:val="24"/>
                <w:szCs w:val="24"/>
              </w:rPr>
              <w:t>Cryogenic fluid transfer systems, Pressure flow – Level and temperature measurements – Types of heat exchangers used in cryogenic sys</w:t>
            </w:r>
            <w:r>
              <w:rPr>
                <w:rFonts w:asciiTheme="majorHAnsi" w:hAnsiTheme="majorHAnsi"/>
                <w:sz w:val="24"/>
                <w:szCs w:val="24"/>
              </w:rPr>
              <w:t xml:space="preserve">tems. </w:t>
            </w:r>
            <w:proofErr w:type="spellStart"/>
            <w:r>
              <w:rPr>
                <w:rFonts w:asciiTheme="majorHAnsi" w:hAnsiTheme="majorHAnsi"/>
                <w:sz w:val="24"/>
                <w:szCs w:val="24"/>
              </w:rPr>
              <w:t>Cryo</w:t>
            </w:r>
            <w:proofErr w:type="spellEnd"/>
            <w:r>
              <w:rPr>
                <w:rFonts w:asciiTheme="majorHAnsi" w:hAnsiTheme="majorHAnsi"/>
                <w:sz w:val="24"/>
                <w:szCs w:val="24"/>
              </w:rPr>
              <w:t xml:space="preserve"> pumping applications.</w:t>
            </w:r>
          </w:p>
          <w:p w:rsidR="00766EB6" w:rsidRDefault="00766EB6" w:rsidP="00E5296F">
            <w:pPr>
              <w:jc w:val="both"/>
            </w:pPr>
          </w:p>
        </w:tc>
        <w:tc>
          <w:tcPr>
            <w:tcW w:w="922" w:type="dxa"/>
          </w:tcPr>
          <w:p w:rsidR="00766EB6" w:rsidRDefault="00766EB6" w:rsidP="00E5296F">
            <w:pPr>
              <w:jc w:val="center"/>
            </w:pPr>
            <w:r>
              <w:t>6</w:t>
            </w:r>
          </w:p>
        </w:tc>
        <w:tc>
          <w:tcPr>
            <w:tcW w:w="1165" w:type="dxa"/>
          </w:tcPr>
          <w:p w:rsidR="00766EB6" w:rsidRDefault="00766EB6" w:rsidP="00E5296F">
            <w:pPr>
              <w:jc w:val="center"/>
            </w:pPr>
            <w:r>
              <w:t>20</w:t>
            </w:r>
          </w:p>
        </w:tc>
      </w:tr>
    </w:tbl>
    <w:p w:rsidR="00EA24BF" w:rsidRDefault="00EA24BF" w:rsidP="00D56FA6">
      <w:pPr>
        <w:spacing w:after="0" w:line="360" w:lineRule="auto"/>
        <w:rPr>
          <w:rFonts w:asciiTheme="majorHAnsi" w:hAnsiTheme="majorHAnsi" w:cs="Times New Roman"/>
          <w:b/>
          <w:sz w:val="24"/>
          <w:szCs w:val="24"/>
        </w:rPr>
      </w:pPr>
    </w:p>
    <w:p w:rsidR="00EA24BF" w:rsidRDefault="00EA24BF"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Pr="00705BE2" w:rsidRDefault="00766EB6" w:rsidP="00766EB6">
      <w:pPr>
        <w:tabs>
          <w:tab w:val="left" w:pos="6450"/>
        </w:tabs>
        <w:spacing w:line="240" w:lineRule="atLeast"/>
        <w:jc w:val="both"/>
        <w:rPr>
          <w:rFonts w:asciiTheme="majorHAnsi" w:hAnsiTheme="majorHAnsi"/>
          <w:b/>
          <w:sz w:val="24"/>
          <w:szCs w:val="24"/>
        </w:rPr>
      </w:pPr>
      <w:r w:rsidRPr="00705BE2">
        <w:rPr>
          <w:rFonts w:asciiTheme="majorHAnsi" w:hAnsiTheme="majorHAnsi"/>
          <w:b/>
          <w:sz w:val="24"/>
          <w:szCs w:val="24"/>
        </w:rPr>
        <w:lastRenderedPageBreak/>
        <w:t xml:space="preserve">Course No. </w:t>
      </w:r>
      <w:proofErr w:type="gramStart"/>
      <w:r w:rsidR="009A6D07">
        <w:rPr>
          <w:rFonts w:asciiTheme="majorHAnsi" w:hAnsiTheme="majorHAnsi"/>
          <w:b/>
          <w:sz w:val="24"/>
          <w:szCs w:val="24"/>
        </w:rPr>
        <w:t>08EE7013(</w:t>
      </w:r>
      <w:proofErr w:type="gramEnd"/>
      <w:r w:rsidR="009A6D07">
        <w:rPr>
          <w:rFonts w:asciiTheme="majorHAnsi" w:hAnsiTheme="majorHAnsi"/>
          <w:b/>
          <w:sz w:val="24"/>
          <w:szCs w:val="24"/>
        </w:rPr>
        <w:t>B)</w:t>
      </w:r>
      <w:r w:rsidR="009A6D07" w:rsidRPr="00705BE2">
        <w:rPr>
          <w:rFonts w:asciiTheme="majorHAnsi" w:hAnsiTheme="majorHAnsi"/>
          <w:b/>
          <w:sz w:val="24"/>
          <w:szCs w:val="24"/>
        </w:rPr>
        <w:t xml:space="preserve">  </w:t>
      </w:r>
      <w:r w:rsidR="009A6D07">
        <w:rPr>
          <w:b/>
        </w:rPr>
        <w:t xml:space="preserve">   </w:t>
      </w:r>
      <w:r w:rsidRPr="00705BE2">
        <w:rPr>
          <w:rFonts w:asciiTheme="majorHAnsi" w:hAnsiTheme="majorHAnsi"/>
          <w:b/>
          <w:sz w:val="24"/>
          <w:szCs w:val="24"/>
        </w:rPr>
        <w:t xml:space="preserve"> Course Title: Theory of Combustion  </w:t>
      </w:r>
      <w:r w:rsidRPr="00705BE2">
        <w:rPr>
          <w:rFonts w:asciiTheme="majorHAnsi" w:hAnsiTheme="majorHAnsi"/>
          <w:b/>
          <w:sz w:val="24"/>
          <w:szCs w:val="24"/>
        </w:rPr>
        <w:tab/>
        <w:t xml:space="preserve">   Credits:3-0-0</w:t>
      </w:r>
      <w:r w:rsidR="00CE647A">
        <w:rPr>
          <w:rFonts w:asciiTheme="majorHAnsi" w:hAnsiTheme="majorHAnsi"/>
          <w:b/>
          <w:sz w:val="24"/>
          <w:szCs w:val="24"/>
        </w:rPr>
        <w:t>:3</w:t>
      </w:r>
    </w:p>
    <w:p w:rsidR="00766EB6" w:rsidRPr="00705BE2" w:rsidRDefault="00766EB6" w:rsidP="00766EB6">
      <w:pPr>
        <w:rPr>
          <w:rFonts w:asciiTheme="majorHAnsi" w:hAnsiTheme="majorHAnsi"/>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766EB6" w:rsidRPr="00705BE2" w:rsidRDefault="00766EB6" w:rsidP="00766EB6">
      <w:pPr>
        <w:rPr>
          <w:rFonts w:asciiTheme="majorHAnsi" w:hAnsiTheme="majorHAnsi"/>
          <w:b/>
          <w:sz w:val="24"/>
          <w:szCs w:val="24"/>
        </w:rPr>
      </w:pPr>
      <w:r w:rsidRPr="00705BE2">
        <w:rPr>
          <w:rFonts w:asciiTheme="majorHAnsi" w:hAnsiTheme="majorHAnsi"/>
          <w:b/>
          <w:sz w:val="24"/>
          <w:szCs w:val="24"/>
        </w:rPr>
        <w:t>Pre-requisites: Nil</w:t>
      </w:r>
    </w:p>
    <w:p w:rsidR="00766EB6" w:rsidRPr="000B0012" w:rsidRDefault="00766EB6" w:rsidP="00766EB6">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766EB6" w:rsidRPr="00FD493A" w:rsidRDefault="00766EB6" w:rsidP="0034612E">
      <w:pPr>
        <w:pStyle w:val="ListParagraph"/>
        <w:numPr>
          <w:ilvl w:val="0"/>
          <w:numId w:val="59"/>
        </w:numPr>
        <w:jc w:val="both"/>
        <w:rPr>
          <w:rFonts w:asciiTheme="majorHAnsi" w:hAnsiTheme="majorHAnsi"/>
          <w:sz w:val="24"/>
          <w:szCs w:val="24"/>
        </w:rPr>
      </w:pPr>
      <w:r w:rsidRPr="00FD493A">
        <w:rPr>
          <w:rFonts w:asciiTheme="majorHAnsi" w:hAnsiTheme="majorHAnsi"/>
          <w:sz w:val="24"/>
          <w:szCs w:val="24"/>
        </w:rPr>
        <w:t>To understand the basic concepts of kinetic behaviour of fuels and combustion of different characteristics of fuels including explosive and oxidative nature</w:t>
      </w:r>
    </w:p>
    <w:p w:rsidR="00766EB6" w:rsidRPr="00FD493A" w:rsidRDefault="00766EB6" w:rsidP="0034612E">
      <w:pPr>
        <w:pStyle w:val="ListParagraph"/>
        <w:numPr>
          <w:ilvl w:val="0"/>
          <w:numId w:val="59"/>
        </w:numPr>
        <w:jc w:val="both"/>
        <w:rPr>
          <w:rFonts w:asciiTheme="majorHAnsi" w:hAnsiTheme="majorHAnsi"/>
          <w:sz w:val="24"/>
          <w:szCs w:val="24"/>
        </w:rPr>
      </w:pPr>
      <w:r w:rsidRPr="00FD493A">
        <w:rPr>
          <w:rFonts w:asciiTheme="majorHAnsi" w:hAnsiTheme="majorHAnsi"/>
          <w:sz w:val="24"/>
          <w:szCs w:val="24"/>
        </w:rPr>
        <w:t>To understand the basic concepts of detonation phenomena</w:t>
      </w:r>
    </w:p>
    <w:p w:rsidR="00766EB6" w:rsidRPr="00FD493A" w:rsidRDefault="00766EB6" w:rsidP="0034612E">
      <w:pPr>
        <w:pStyle w:val="ListParagraph"/>
        <w:numPr>
          <w:ilvl w:val="0"/>
          <w:numId w:val="59"/>
        </w:numPr>
        <w:jc w:val="both"/>
        <w:rPr>
          <w:rFonts w:asciiTheme="majorHAnsi" w:hAnsiTheme="majorHAnsi"/>
          <w:sz w:val="24"/>
          <w:szCs w:val="24"/>
        </w:rPr>
      </w:pPr>
      <w:r w:rsidRPr="00FD493A">
        <w:rPr>
          <w:rFonts w:asciiTheme="majorHAnsi" w:hAnsiTheme="majorHAnsi"/>
          <w:sz w:val="24"/>
          <w:szCs w:val="24"/>
        </w:rPr>
        <w:t>To understand the basic concepts of ignition characteristics</w:t>
      </w:r>
    </w:p>
    <w:p w:rsidR="00766EB6" w:rsidRPr="000B0012" w:rsidRDefault="00766EB6" w:rsidP="00766EB6">
      <w:pPr>
        <w:spacing w:after="0"/>
        <w:ind w:left="714"/>
        <w:rPr>
          <w:rFonts w:asciiTheme="majorHAnsi" w:hAnsiTheme="majorHAnsi"/>
          <w:sz w:val="24"/>
          <w:szCs w:val="24"/>
        </w:rPr>
      </w:pPr>
    </w:p>
    <w:p w:rsidR="00766EB6" w:rsidRDefault="00766EB6" w:rsidP="00766EB6">
      <w:pPr>
        <w:rPr>
          <w:rFonts w:asciiTheme="majorHAnsi" w:hAnsiTheme="majorHAnsi"/>
          <w:b/>
          <w:bCs/>
          <w:sz w:val="24"/>
          <w:szCs w:val="24"/>
        </w:rPr>
      </w:pPr>
      <w:r w:rsidRPr="000B0012">
        <w:rPr>
          <w:rFonts w:asciiTheme="majorHAnsi" w:hAnsiTheme="majorHAnsi"/>
          <w:b/>
          <w:bCs/>
          <w:sz w:val="24"/>
          <w:szCs w:val="24"/>
        </w:rPr>
        <w:t>Syllabus</w:t>
      </w:r>
    </w:p>
    <w:p w:rsidR="00766EB6" w:rsidRDefault="00766EB6" w:rsidP="00766EB6">
      <w:pPr>
        <w:jc w:val="both"/>
        <w:rPr>
          <w:rFonts w:asciiTheme="majorHAnsi" w:hAnsiTheme="majorHAnsi"/>
          <w:sz w:val="24"/>
          <w:szCs w:val="24"/>
        </w:rPr>
      </w:pPr>
      <w:r w:rsidRPr="00705BE2">
        <w:rPr>
          <w:rFonts w:asciiTheme="majorHAnsi" w:hAnsiTheme="majorHAnsi"/>
          <w:sz w:val="24"/>
          <w:szCs w:val="24"/>
        </w:rPr>
        <w:t xml:space="preserve">Chemical thermodynamics </w:t>
      </w:r>
      <w:r>
        <w:rPr>
          <w:rFonts w:asciiTheme="majorHAnsi" w:hAnsiTheme="majorHAnsi"/>
          <w:sz w:val="24"/>
          <w:szCs w:val="24"/>
        </w:rPr>
        <w:t>-</w:t>
      </w:r>
      <w:r w:rsidRPr="00705BE2">
        <w:rPr>
          <w:rFonts w:asciiTheme="majorHAnsi" w:hAnsiTheme="majorHAnsi"/>
          <w:sz w:val="24"/>
          <w:szCs w:val="24"/>
        </w:rPr>
        <w:t xml:space="preserve">Chemical Kinetics </w:t>
      </w:r>
      <w:r>
        <w:rPr>
          <w:rFonts w:asciiTheme="majorHAnsi" w:hAnsiTheme="majorHAnsi"/>
          <w:sz w:val="24"/>
          <w:szCs w:val="24"/>
        </w:rPr>
        <w:t>-</w:t>
      </w:r>
      <w:r w:rsidRPr="00705BE2">
        <w:rPr>
          <w:rFonts w:asciiTheme="majorHAnsi" w:hAnsiTheme="majorHAnsi"/>
          <w:sz w:val="24"/>
          <w:szCs w:val="24"/>
        </w:rPr>
        <w:t xml:space="preserve">Explosive and general oxidative characteristics of fuels </w:t>
      </w:r>
      <w:r>
        <w:rPr>
          <w:rFonts w:asciiTheme="majorHAnsi" w:hAnsiTheme="majorHAnsi"/>
          <w:sz w:val="24"/>
          <w:szCs w:val="24"/>
        </w:rPr>
        <w:t>-</w:t>
      </w:r>
      <w:r w:rsidRPr="00705BE2">
        <w:rPr>
          <w:rFonts w:asciiTheme="majorHAnsi" w:hAnsiTheme="majorHAnsi"/>
          <w:sz w:val="24"/>
          <w:szCs w:val="24"/>
        </w:rPr>
        <w:t xml:space="preserve">Flame phenomena in premixed combustible gases </w:t>
      </w:r>
      <w:r>
        <w:rPr>
          <w:rFonts w:asciiTheme="majorHAnsi" w:hAnsiTheme="majorHAnsi"/>
          <w:sz w:val="24"/>
          <w:szCs w:val="24"/>
        </w:rPr>
        <w:t>-</w:t>
      </w:r>
      <w:r w:rsidRPr="00705BE2">
        <w:rPr>
          <w:rFonts w:asciiTheme="majorHAnsi" w:hAnsiTheme="majorHAnsi"/>
          <w:sz w:val="24"/>
          <w:szCs w:val="24"/>
        </w:rPr>
        <w:t xml:space="preserve">detonation phenomena </w:t>
      </w:r>
      <w:r>
        <w:rPr>
          <w:rFonts w:asciiTheme="majorHAnsi" w:hAnsiTheme="majorHAnsi"/>
          <w:sz w:val="24"/>
          <w:szCs w:val="24"/>
        </w:rPr>
        <w:t>-</w:t>
      </w:r>
      <w:r w:rsidRPr="00705BE2">
        <w:rPr>
          <w:rFonts w:asciiTheme="majorHAnsi" w:hAnsiTheme="majorHAnsi"/>
          <w:sz w:val="24"/>
          <w:szCs w:val="24"/>
        </w:rPr>
        <w:t xml:space="preserve">Diffusion flames </w:t>
      </w:r>
      <w:r>
        <w:rPr>
          <w:rFonts w:asciiTheme="majorHAnsi" w:hAnsiTheme="majorHAnsi"/>
          <w:sz w:val="24"/>
          <w:szCs w:val="24"/>
        </w:rPr>
        <w:t>-</w:t>
      </w:r>
      <w:r w:rsidRPr="00705BE2">
        <w:rPr>
          <w:rFonts w:asciiTheme="majorHAnsi" w:hAnsiTheme="majorHAnsi"/>
          <w:sz w:val="24"/>
          <w:szCs w:val="24"/>
        </w:rPr>
        <w:t xml:space="preserve">Ignition, chain spontaneous ignition, thermal spontaneous ignition, Semenov approach of thermal ignition </w:t>
      </w:r>
      <w:r>
        <w:rPr>
          <w:rFonts w:asciiTheme="majorHAnsi" w:hAnsiTheme="majorHAnsi"/>
          <w:sz w:val="24"/>
          <w:szCs w:val="24"/>
        </w:rPr>
        <w:t>-</w:t>
      </w:r>
      <w:r w:rsidRPr="00705BE2">
        <w:rPr>
          <w:rFonts w:asciiTheme="majorHAnsi" w:hAnsiTheme="majorHAnsi"/>
          <w:sz w:val="24"/>
          <w:szCs w:val="24"/>
        </w:rPr>
        <w:t xml:space="preserve">Ignition by adiabatic compression and shock waves Environmental combustion considerations </w:t>
      </w:r>
      <w:r>
        <w:rPr>
          <w:rFonts w:asciiTheme="majorHAnsi" w:hAnsiTheme="majorHAnsi"/>
          <w:sz w:val="24"/>
          <w:szCs w:val="24"/>
        </w:rPr>
        <w:t>.</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 Course Outcome:  </w:t>
      </w:r>
    </w:p>
    <w:p w:rsidR="00766EB6" w:rsidRPr="00EF3890" w:rsidRDefault="00766EB6" w:rsidP="00766EB6">
      <w:pPr>
        <w:jc w:val="both"/>
        <w:rPr>
          <w:rFonts w:asciiTheme="majorHAnsi" w:hAnsiTheme="majorHAnsi"/>
          <w:bCs/>
          <w:sz w:val="24"/>
          <w:szCs w:val="24"/>
        </w:rPr>
      </w:pPr>
      <w:proofErr w:type="spellStart"/>
      <w:r w:rsidRPr="00EF3890">
        <w:rPr>
          <w:rFonts w:asciiTheme="majorHAnsi" w:hAnsiTheme="majorHAnsi"/>
          <w:bCs/>
          <w:sz w:val="24"/>
          <w:szCs w:val="24"/>
        </w:rPr>
        <w:t>Inorder</w:t>
      </w:r>
      <w:proofErr w:type="spellEnd"/>
      <w:r w:rsidRPr="00EF3890">
        <w:rPr>
          <w:rFonts w:asciiTheme="majorHAnsi" w:hAnsiTheme="majorHAnsi"/>
          <w:bCs/>
          <w:sz w:val="24"/>
          <w:szCs w:val="24"/>
        </w:rPr>
        <w:t xml:space="preserve"> to enhance the compression process in engine and gas turbine, it is necessary to access the level of chemical kinetic behaviour of fuels and combustion through chemical equilibrium and classification. It is desirable to optimize the performance combustion, emission characteristics in engine and gas turbines in terms of both compressible and incompressible stages</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Text Books: </w:t>
      </w:r>
    </w:p>
    <w:p w:rsidR="00766EB6" w:rsidRDefault="00766EB6" w:rsidP="0034612E">
      <w:pPr>
        <w:numPr>
          <w:ilvl w:val="0"/>
          <w:numId w:val="60"/>
        </w:numPr>
        <w:spacing w:after="0"/>
        <w:jc w:val="both"/>
        <w:rPr>
          <w:rFonts w:asciiTheme="majorHAnsi" w:hAnsiTheme="majorHAnsi"/>
          <w:sz w:val="24"/>
          <w:szCs w:val="24"/>
        </w:rPr>
      </w:pPr>
      <w:r w:rsidRPr="00705BE2">
        <w:rPr>
          <w:rFonts w:asciiTheme="majorHAnsi" w:hAnsiTheme="majorHAnsi"/>
          <w:sz w:val="24"/>
          <w:szCs w:val="24"/>
        </w:rPr>
        <w:t>Irvin Glassman, combustion, Academic Press, Third Edition 1996.</w:t>
      </w:r>
    </w:p>
    <w:p w:rsidR="00766EB6" w:rsidRPr="00705BE2" w:rsidRDefault="00766EB6" w:rsidP="0034612E">
      <w:pPr>
        <w:numPr>
          <w:ilvl w:val="0"/>
          <w:numId w:val="60"/>
        </w:numPr>
        <w:spacing w:after="0"/>
        <w:jc w:val="both"/>
        <w:rPr>
          <w:rFonts w:asciiTheme="majorHAnsi" w:hAnsiTheme="majorHAnsi"/>
          <w:sz w:val="24"/>
          <w:szCs w:val="24"/>
        </w:rPr>
      </w:pPr>
      <w:r w:rsidRPr="00705BE2">
        <w:rPr>
          <w:rFonts w:asciiTheme="majorHAnsi" w:hAnsiTheme="majorHAnsi"/>
          <w:sz w:val="24"/>
          <w:szCs w:val="24"/>
        </w:rPr>
        <w:t xml:space="preserve">Turns R S, </w:t>
      </w:r>
      <w:proofErr w:type="gramStart"/>
      <w:r w:rsidRPr="00705BE2">
        <w:rPr>
          <w:rFonts w:asciiTheme="majorHAnsi" w:hAnsiTheme="majorHAnsi"/>
          <w:sz w:val="24"/>
          <w:szCs w:val="24"/>
        </w:rPr>
        <w:t>An</w:t>
      </w:r>
      <w:proofErr w:type="gramEnd"/>
      <w:r w:rsidRPr="00705BE2">
        <w:rPr>
          <w:rFonts w:asciiTheme="majorHAnsi" w:hAnsiTheme="majorHAnsi"/>
          <w:sz w:val="24"/>
          <w:szCs w:val="24"/>
        </w:rPr>
        <w:t xml:space="preserve"> Introduction to Combustion, McGraw Hill, New York, 1996.</w:t>
      </w:r>
    </w:p>
    <w:p w:rsidR="00766EB6" w:rsidRPr="00705BE2" w:rsidRDefault="00766EB6" w:rsidP="0034612E">
      <w:pPr>
        <w:numPr>
          <w:ilvl w:val="0"/>
          <w:numId w:val="60"/>
        </w:numPr>
        <w:spacing w:after="0"/>
        <w:jc w:val="both"/>
        <w:rPr>
          <w:rFonts w:asciiTheme="majorHAnsi" w:hAnsiTheme="majorHAnsi"/>
          <w:sz w:val="24"/>
          <w:szCs w:val="24"/>
        </w:rPr>
      </w:pPr>
      <w:proofErr w:type="spellStart"/>
      <w:r w:rsidRPr="00705BE2">
        <w:rPr>
          <w:rFonts w:asciiTheme="majorHAnsi" w:hAnsiTheme="majorHAnsi"/>
          <w:sz w:val="24"/>
          <w:szCs w:val="24"/>
        </w:rPr>
        <w:t>Kuro</w:t>
      </w:r>
      <w:proofErr w:type="spellEnd"/>
      <w:r w:rsidRPr="00705BE2">
        <w:rPr>
          <w:rFonts w:asciiTheme="majorHAnsi" w:hAnsiTheme="majorHAnsi"/>
          <w:sz w:val="24"/>
          <w:szCs w:val="24"/>
        </w:rPr>
        <w:t xml:space="preserve"> K </w:t>
      </w:r>
      <w:proofErr w:type="spellStart"/>
      <w:r w:rsidRPr="00705BE2">
        <w:rPr>
          <w:rFonts w:asciiTheme="majorHAnsi" w:hAnsiTheme="majorHAnsi"/>
          <w:sz w:val="24"/>
          <w:szCs w:val="24"/>
        </w:rPr>
        <w:t>K</w:t>
      </w:r>
      <w:proofErr w:type="spellEnd"/>
      <w:r w:rsidRPr="00705BE2">
        <w:rPr>
          <w:rFonts w:asciiTheme="majorHAnsi" w:hAnsiTheme="majorHAnsi"/>
          <w:sz w:val="24"/>
          <w:szCs w:val="24"/>
        </w:rPr>
        <w:t>, Principles of Combustion, Second Edition, Wiley, New York, 2005.</w:t>
      </w:r>
    </w:p>
    <w:p w:rsidR="00766EB6" w:rsidRDefault="00766EB6" w:rsidP="00766EB6">
      <w:pPr>
        <w:jc w:val="both"/>
        <w:rPr>
          <w:rFonts w:asciiTheme="majorHAnsi" w:hAnsiTheme="majorHAnsi"/>
          <w:b/>
          <w:bCs/>
          <w:sz w:val="24"/>
          <w:szCs w:val="24"/>
        </w:rPr>
      </w:pPr>
    </w:p>
    <w:p w:rsidR="00766EB6" w:rsidRDefault="00766EB6" w:rsidP="00766EB6">
      <w:pPr>
        <w:jc w:val="both"/>
        <w:rPr>
          <w:rFonts w:asciiTheme="majorHAnsi" w:hAnsiTheme="majorHAnsi"/>
          <w:sz w:val="24"/>
          <w:szCs w:val="24"/>
        </w:rPr>
      </w:pPr>
      <w:r w:rsidRPr="000B0012">
        <w:rPr>
          <w:rFonts w:asciiTheme="majorHAnsi" w:hAnsiTheme="majorHAnsi"/>
          <w:b/>
          <w:bCs/>
          <w:sz w:val="24"/>
          <w:szCs w:val="24"/>
        </w:rPr>
        <w:t>References</w:t>
      </w:r>
      <w:r w:rsidRPr="000B0012">
        <w:rPr>
          <w:rFonts w:asciiTheme="majorHAnsi" w:hAnsiTheme="majorHAnsi"/>
          <w:sz w:val="24"/>
          <w:szCs w:val="24"/>
        </w:rPr>
        <w:t xml:space="preserve">:  </w:t>
      </w:r>
      <w:r w:rsidRPr="000B0012">
        <w:rPr>
          <w:rFonts w:asciiTheme="majorHAnsi" w:hAnsiTheme="majorHAnsi"/>
          <w:sz w:val="24"/>
          <w:szCs w:val="24"/>
        </w:rPr>
        <w:tab/>
      </w:r>
    </w:p>
    <w:p w:rsidR="00766EB6" w:rsidRPr="00705BE2" w:rsidRDefault="00766EB6" w:rsidP="0034612E">
      <w:pPr>
        <w:numPr>
          <w:ilvl w:val="0"/>
          <w:numId w:val="61"/>
        </w:numPr>
        <w:spacing w:after="0"/>
        <w:jc w:val="both"/>
        <w:rPr>
          <w:rFonts w:asciiTheme="majorHAnsi" w:hAnsiTheme="majorHAnsi"/>
          <w:sz w:val="24"/>
          <w:szCs w:val="24"/>
        </w:rPr>
      </w:pPr>
      <w:proofErr w:type="spellStart"/>
      <w:r w:rsidRPr="00705BE2">
        <w:rPr>
          <w:rFonts w:asciiTheme="majorHAnsi" w:hAnsiTheme="majorHAnsi"/>
          <w:sz w:val="24"/>
          <w:szCs w:val="24"/>
        </w:rPr>
        <w:t>Warnatz</w:t>
      </w:r>
      <w:proofErr w:type="spellEnd"/>
      <w:r w:rsidRPr="00705BE2">
        <w:rPr>
          <w:rFonts w:asciiTheme="majorHAnsi" w:hAnsiTheme="majorHAnsi"/>
          <w:sz w:val="24"/>
          <w:szCs w:val="24"/>
        </w:rPr>
        <w:t>, J., Maas, U., and Dibble, R.W., Combustion: Physical and Chemical Fundamentals, Modelling and Simulation, Experiments, Pollutant Formation, Fourth Edition, Springer: Berlin, 2006.</w:t>
      </w:r>
    </w:p>
    <w:p w:rsidR="00766EB6" w:rsidRPr="00705BE2" w:rsidRDefault="00766EB6" w:rsidP="0034612E">
      <w:pPr>
        <w:numPr>
          <w:ilvl w:val="0"/>
          <w:numId w:val="61"/>
        </w:numPr>
        <w:spacing w:after="0"/>
        <w:jc w:val="both"/>
        <w:rPr>
          <w:rFonts w:asciiTheme="majorHAnsi" w:hAnsiTheme="majorHAnsi"/>
          <w:sz w:val="24"/>
          <w:szCs w:val="24"/>
        </w:rPr>
      </w:pPr>
      <w:proofErr w:type="spellStart"/>
      <w:r w:rsidRPr="00705BE2">
        <w:rPr>
          <w:rFonts w:asciiTheme="majorHAnsi" w:hAnsiTheme="majorHAnsi"/>
          <w:sz w:val="24"/>
          <w:szCs w:val="24"/>
        </w:rPr>
        <w:t>Zel’dovich</w:t>
      </w:r>
      <w:proofErr w:type="spellEnd"/>
      <w:r w:rsidRPr="00705BE2">
        <w:rPr>
          <w:rFonts w:asciiTheme="majorHAnsi" w:hAnsiTheme="majorHAnsi"/>
          <w:sz w:val="24"/>
          <w:szCs w:val="24"/>
        </w:rPr>
        <w:t xml:space="preserve">, Y.B., and </w:t>
      </w:r>
      <w:proofErr w:type="spellStart"/>
      <w:r w:rsidRPr="00705BE2">
        <w:rPr>
          <w:rFonts w:asciiTheme="majorHAnsi" w:hAnsiTheme="majorHAnsi"/>
          <w:sz w:val="24"/>
          <w:szCs w:val="24"/>
        </w:rPr>
        <w:t>Razier</w:t>
      </w:r>
      <w:proofErr w:type="spellEnd"/>
      <w:r w:rsidRPr="00705BE2">
        <w:rPr>
          <w:rFonts w:asciiTheme="majorHAnsi" w:hAnsiTheme="majorHAnsi"/>
          <w:sz w:val="24"/>
          <w:szCs w:val="24"/>
        </w:rPr>
        <w:t xml:space="preserve">, Y.P., Physics of Shock Waves and High-Temperature Hydrodynamic Phenomena, Dover, New York, 2002.  </w:t>
      </w:r>
    </w:p>
    <w:p w:rsidR="00766EB6" w:rsidRPr="00705BE2" w:rsidRDefault="00766EB6" w:rsidP="00766EB6">
      <w:pPr>
        <w:tabs>
          <w:tab w:val="left" w:pos="6450"/>
        </w:tabs>
        <w:spacing w:after="0"/>
        <w:jc w:val="both"/>
        <w:rPr>
          <w:rFonts w:asciiTheme="majorHAnsi" w:hAnsiTheme="majorHAnsi"/>
          <w:b/>
          <w:sz w:val="24"/>
          <w:szCs w:val="24"/>
        </w:rPr>
      </w:pPr>
    </w:p>
    <w:p w:rsidR="00766EB6" w:rsidRDefault="00766EB6" w:rsidP="00766EB6">
      <w:pPr>
        <w:jc w:val="both"/>
        <w:rPr>
          <w:rFonts w:asciiTheme="majorHAnsi" w:hAnsiTheme="majorHAnsi"/>
          <w:sz w:val="24"/>
          <w:szCs w:val="24"/>
        </w:rPr>
      </w:pPr>
    </w:p>
    <w:p w:rsidR="00766EB6" w:rsidRDefault="00766EB6" w:rsidP="00766EB6">
      <w:pPr>
        <w:spacing w:after="0" w:line="360" w:lineRule="auto"/>
        <w:jc w:val="both"/>
        <w:rPr>
          <w:rFonts w:asciiTheme="majorHAnsi" w:hAnsiTheme="majorHAnsi"/>
          <w:sz w:val="24"/>
          <w:szCs w:val="24"/>
        </w:rPr>
      </w:pPr>
    </w:p>
    <w:p w:rsidR="00766EB6" w:rsidRDefault="00766EB6" w:rsidP="00766EB6">
      <w:pPr>
        <w:spacing w:after="0" w:line="360" w:lineRule="auto"/>
        <w:jc w:val="both"/>
        <w:rPr>
          <w:rFonts w:asciiTheme="majorHAnsi" w:hAnsiTheme="majorHAnsi"/>
          <w:sz w:val="24"/>
          <w:szCs w:val="24"/>
        </w:rPr>
      </w:pPr>
    </w:p>
    <w:p w:rsidR="00766EB6" w:rsidRDefault="00766EB6" w:rsidP="00766EB6">
      <w:pPr>
        <w:spacing w:after="0" w:line="360" w:lineRule="auto"/>
        <w:jc w:val="both"/>
        <w:rPr>
          <w:rFonts w:ascii="Times New Roman" w:hAnsi="Times New Roman"/>
          <w:sz w:val="24"/>
          <w:szCs w:val="24"/>
        </w:rPr>
      </w:pPr>
    </w:p>
    <w:p w:rsidR="00766EB6" w:rsidRPr="002911C8" w:rsidRDefault="00766EB6" w:rsidP="00766EB6">
      <w:pPr>
        <w:ind w:left="1440" w:hanging="1440"/>
        <w:jc w:val="center"/>
        <w:rPr>
          <w:rFonts w:asciiTheme="majorHAnsi" w:hAnsiTheme="majorHAnsi"/>
          <w:b/>
          <w:sz w:val="24"/>
          <w:szCs w:val="24"/>
        </w:rPr>
      </w:pPr>
      <w:r w:rsidRPr="002911C8">
        <w:rPr>
          <w:rFonts w:asciiTheme="majorHAnsi" w:hAnsiTheme="majorHAnsi"/>
          <w:b/>
          <w:sz w:val="24"/>
          <w:szCs w:val="24"/>
        </w:rPr>
        <w:lastRenderedPageBreak/>
        <w:t>COURSE PLAN</w:t>
      </w:r>
    </w:p>
    <w:p w:rsidR="00766EB6" w:rsidRDefault="00766EB6" w:rsidP="00766EB6">
      <w:pPr>
        <w:ind w:left="720"/>
        <w:rPr>
          <w:rFonts w:asciiTheme="majorHAnsi" w:hAnsiTheme="majorHAnsi"/>
          <w:b/>
          <w:sz w:val="24"/>
          <w:szCs w:val="24"/>
          <w:lang w:val="en-US"/>
        </w:rPr>
      </w:pPr>
      <w:r w:rsidRPr="000B0012">
        <w:rPr>
          <w:rFonts w:asciiTheme="majorHAnsi" w:hAnsiTheme="majorHAnsi"/>
          <w:sz w:val="24"/>
          <w:szCs w:val="24"/>
        </w:rPr>
        <w:tab/>
      </w:r>
    </w:p>
    <w:tbl>
      <w:tblPr>
        <w:tblStyle w:val="TableGrid"/>
        <w:tblpPr w:leftFromText="180" w:rightFromText="180" w:vertAnchor="page" w:horzAnchor="margin" w:tblpY="1816"/>
        <w:tblW w:w="0" w:type="auto"/>
        <w:tblLook w:val="04A0" w:firstRow="1" w:lastRow="0" w:firstColumn="1" w:lastColumn="0" w:noHBand="0" w:noVBand="1"/>
      </w:tblPr>
      <w:tblGrid>
        <w:gridCol w:w="6818"/>
        <w:gridCol w:w="922"/>
        <w:gridCol w:w="1165"/>
      </w:tblGrid>
      <w:tr w:rsidR="00766EB6" w:rsidTr="00E5296F">
        <w:trPr>
          <w:trHeight w:val="134"/>
        </w:trPr>
        <w:tc>
          <w:tcPr>
            <w:tcW w:w="8905" w:type="dxa"/>
            <w:gridSpan w:val="3"/>
            <w:shd w:val="clear" w:color="auto" w:fill="D9D9D9" w:themeFill="background1" w:themeFillShade="D9"/>
          </w:tcPr>
          <w:p w:rsidR="00766EB6" w:rsidRDefault="00766EB6" w:rsidP="00E5296F">
            <w:pPr>
              <w:rPr>
                <w:b/>
              </w:rPr>
            </w:pPr>
            <w:r w:rsidRPr="001B2BCC">
              <w:rPr>
                <w:b/>
              </w:rPr>
              <w:t>COURSE NO:</w:t>
            </w:r>
            <w:r w:rsidR="009E3CCC">
              <w:rPr>
                <w:rFonts w:asciiTheme="majorHAnsi" w:hAnsiTheme="majorHAnsi"/>
                <w:b/>
                <w:sz w:val="24"/>
                <w:szCs w:val="24"/>
              </w:rPr>
              <w:t>08EE7013(B)</w:t>
            </w:r>
            <w:r w:rsidR="009E3CCC" w:rsidRPr="00705BE2">
              <w:rPr>
                <w:rFonts w:asciiTheme="majorHAnsi" w:hAnsiTheme="majorHAnsi"/>
                <w:b/>
                <w:sz w:val="24"/>
                <w:szCs w:val="24"/>
              </w:rPr>
              <w:t xml:space="preserve">  </w:t>
            </w:r>
            <w:r w:rsidR="009E3CCC">
              <w:rPr>
                <w:b/>
              </w:rPr>
              <w:t xml:space="preserve">   </w:t>
            </w:r>
            <w:r>
              <w:rPr>
                <w:b/>
              </w:rPr>
              <w:t xml:space="preserve">      COURSE TITLE</w:t>
            </w:r>
            <w:r w:rsidRPr="001B2BCC">
              <w:rPr>
                <w:b/>
              </w:rPr>
              <w:t>:</w:t>
            </w:r>
            <w:r w:rsidRPr="00705BE2">
              <w:rPr>
                <w:rFonts w:asciiTheme="majorHAnsi" w:hAnsiTheme="majorHAnsi"/>
                <w:b/>
                <w:sz w:val="24"/>
                <w:szCs w:val="24"/>
              </w:rPr>
              <w:t xml:space="preserve"> Theory of Combustion  </w:t>
            </w:r>
            <w:r w:rsidRPr="001B2BCC">
              <w:rPr>
                <w:b/>
              </w:rPr>
              <w:t xml:space="preserve">   (L-T-P :3-</w:t>
            </w:r>
            <w:r>
              <w:rPr>
                <w:b/>
              </w:rPr>
              <w:t>0</w:t>
            </w:r>
            <w:r w:rsidRPr="001B2BCC">
              <w:rPr>
                <w:b/>
              </w:rPr>
              <w:t xml:space="preserve">-0) </w:t>
            </w:r>
          </w:p>
          <w:p w:rsidR="00766EB6" w:rsidRPr="001B2BCC" w:rsidRDefault="00766EB6" w:rsidP="00E5296F">
            <w:pPr>
              <w:rPr>
                <w:b/>
              </w:rPr>
            </w:pPr>
            <w:r>
              <w:rPr>
                <w:b/>
              </w:rPr>
              <w:t xml:space="preserve">                                                                                                                                                    CREDITS:3</w:t>
            </w:r>
          </w:p>
          <w:p w:rsidR="00766EB6" w:rsidRDefault="00766EB6" w:rsidP="00E5296F"/>
        </w:tc>
      </w:tr>
      <w:tr w:rsidR="00766EB6" w:rsidTr="00E5296F">
        <w:trPr>
          <w:trHeight w:val="134"/>
        </w:trPr>
        <w:tc>
          <w:tcPr>
            <w:tcW w:w="6818" w:type="dxa"/>
            <w:shd w:val="clear" w:color="auto" w:fill="D9D9D9" w:themeFill="background1" w:themeFillShade="D9"/>
          </w:tcPr>
          <w:p w:rsidR="00766EB6" w:rsidRPr="001B2BCC" w:rsidRDefault="00766EB6" w:rsidP="00E5296F">
            <w:pPr>
              <w:jc w:val="center"/>
              <w:rPr>
                <w:b/>
              </w:rPr>
            </w:pPr>
            <w:r w:rsidRPr="001B2BCC">
              <w:rPr>
                <w:b/>
              </w:rPr>
              <w:t>MODULES</w:t>
            </w:r>
          </w:p>
        </w:tc>
        <w:tc>
          <w:tcPr>
            <w:tcW w:w="922" w:type="dxa"/>
            <w:shd w:val="clear" w:color="auto" w:fill="D9D9D9" w:themeFill="background1" w:themeFillShade="D9"/>
          </w:tcPr>
          <w:p w:rsidR="00766EB6" w:rsidRPr="001B2BCC" w:rsidRDefault="00766EB6" w:rsidP="00E5296F">
            <w:pPr>
              <w:jc w:val="center"/>
              <w:rPr>
                <w:b/>
              </w:rPr>
            </w:pPr>
            <w:r>
              <w:rPr>
                <w:b/>
              </w:rPr>
              <w:t>Contact</w:t>
            </w:r>
          </w:p>
          <w:p w:rsidR="00766EB6" w:rsidRPr="001B2BCC" w:rsidRDefault="00766EB6" w:rsidP="00E5296F">
            <w:pPr>
              <w:rPr>
                <w:b/>
              </w:rPr>
            </w:pPr>
            <w:r>
              <w:rPr>
                <w:b/>
              </w:rPr>
              <w:t>hours</w:t>
            </w:r>
          </w:p>
        </w:tc>
        <w:tc>
          <w:tcPr>
            <w:tcW w:w="1165" w:type="dxa"/>
            <w:shd w:val="clear" w:color="auto" w:fill="D9D9D9" w:themeFill="background1" w:themeFillShade="D9"/>
          </w:tcPr>
          <w:p w:rsidR="00766EB6" w:rsidRPr="001B2BCC" w:rsidRDefault="00766EB6" w:rsidP="00E5296F">
            <w:pPr>
              <w:jc w:val="center"/>
              <w:rPr>
                <w:b/>
              </w:rPr>
            </w:pPr>
            <w:proofErr w:type="spellStart"/>
            <w:r w:rsidRPr="001B2BCC">
              <w:rPr>
                <w:b/>
              </w:rPr>
              <w:t>Sem.Exam</w:t>
            </w:r>
            <w:proofErr w:type="spellEnd"/>
          </w:p>
          <w:p w:rsidR="00766EB6" w:rsidRPr="001B2BCC" w:rsidRDefault="00766EB6" w:rsidP="00E5296F">
            <w:pPr>
              <w:jc w:val="center"/>
              <w:rPr>
                <w:b/>
              </w:rPr>
            </w:pPr>
            <w:r w:rsidRPr="001B2BCC">
              <w:rPr>
                <w:b/>
              </w:rPr>
              <w:t>Marks;%</w:t>
            </w:r>
          </w:p>
        </w:tc>
      </w:tr>
      <w:tr w:rsidR="00766EB6" w:rsidTr="00E5296F">
        <w:trPr>
          <w:trHeight w:val="756"/>
        </w:trPr>
        <w:tc>
          <w:tcPr>
            <w:tcW w:w="6818" w:type="dxa"/>
          </w:tcPr>
          <w:p w:rsidR="00766EB6" w:rsidRDefault="00766EB6" w:rsidP="00E5296F">
            <w:r>
              <w:t>MODULE : 1</w:t>
            </w:r>
          </w:p>
          <w:p w:rsidR="00766EB6" w:rsidRPr="00705BE2" w:rsidRDefault="00766EB6" w:rsidP="00E5296F">
            <w:pPr>
              <w:jc w:val="both"/>
              <w:rPr>
                <w:rFonts w:asciiTheme="majorHAnsi" w:hAnsiTheme="majorHAnsi"/>
                <w:sz w:val="24"/>
                <w:szCs w:val="24"/>
              </w:rPr>
            </w:pPr>
            <w:r w:rsidRPr="00705BE2">
              <w:rPr>
                <w:rFonts w:asciiTheme="majorHAnsi" w:hAnsiTheme="majorHAnsi"/>
                <w:sz w:val="24"/>
                <w:szCs w:val="24"/>
              </w:rPr>
              <w:t>Chemical thermodynamics: Heat of reaction and formation. Free energy and equilibrium constants. Flame temperature and its calculation. Chemical Kinetics: Rates of reactions, temperature dependence. Simultaneous independent reactions, chain reactions. Pseudo first order reactions. Partial equilibrium assumptions, pressure effect.</w:t>
            </w:r>
          </w:p>
          <w:p w:rsidR="00766EB6" w:rsidRDefault="00766EB6" w:rsidP="00E5296F"/>
        </w:tc>
        <w:tc>
          <w:tcPr>
            <w:tcW w:w="922" w:type="dxa"/>
          </w:tcPr>
          <w:p w:rsidR="00766EB6" w:rsidRDefault="00766EB6" w:rsidP="00E5296F">
            <w:pPr>
              <w:jc w:val="center"/>
            </w:pPr>
            <w:r>
              <w:t>8</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r>
              <w:t>MODULE : 2</w:t>
            </w:r>
          </w:p>
          <w:p w:rsidR="00766EB6" w:rsidRDefault="00766EB6" w:rsidP="00E5296F">
            <w:pPr>
              <w:jc w:val="both"/>
              <w:rPr>
                <w:rFonts w:asciiTheme="majorHAnsi" w:hAnsiTheme="majorHAnsi"/>
                <w:sz w:val="24"/>
                <w:szCs w:val="24"/>
              </w:rPr>
            </w:pPr>
            <w:r w:rsidRPr="00705BE2">
              <w:rPr>
                <w:rFonts w:asciiTheme="majorHAnsi" w:hAnsiTheme="majorHAnsi"/>
                <w:sz w:val="24"/>
                <w:szCs w:val="24"/>
              </w:rPr>
              <w:t>Explosive and general oxidative characteristics of fuels:  Chain branching reactions, criteria for explosions. Explosion limits and oxidation characteristics of Hydrogen, carbon monoxide and hydrocarbons.</w:t>
            </w:r>
          </w:p>
          <w:p w:rsidR="00766EB6" w:rsidRDefault="00766EB6" w:rsidP="00E5296F">
            <w:pPr>
              <w:jc w:val="both"/>
            </w:pP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FIRST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r>
              <w:t>MODULE : 3</w:t>
            </w:r>
          </w:p>
          <w:p w:rsidR="00766EB6" w:rsidRDefault="00766EB6" w:rsidP="00E5296F">
            <w:r w:rsidRPr="00705BE2">
              <w:rPr>
                <w:rFonts w:asciiTheme="majorHAnsi" w:hAnsiTheme="majorHAnsi"/>
                <w:sz w:val="24"/>
                <w:szCs w:val="24"/>
              </w:rPr>
              <w:t>Flame phenomena in premixed combustible gases: Laminar flame speed, stability limits of laminar flames. Turbulent flames.</w:t>
            </w: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r>
              <w:t>MODULE : 4</w:t>
            </w:r>
          </w:p>
          <w:p w:rsidR="00766EB6" w:rsidRPr="00705BE2" w:rsidRDefault="00766EB6" w:rsidP="00E5296F">
            <w:pPr>
              <w:jc w:val="both"/>
              <w:rPr>
                <w:rFonts w:asciiTheme="majorHAnsi" w:hAnsiTheme="majorHAnsi"/>
                <w:sz w:val="24"/>
                <w:szCs w:val="24"/>
              </w:rPr>
            </w:pPr>
            <w:r w:rsidRPr="00705BE2">
              <w:rPr>
                <w:rFonts w:asciiTheme="majorHAnsi" w:hAnsiTheme="majorHAnsi"/>
                <w:sz w:val="24"/>
                <w:szCs w:val="24"/>
              </w:rPr>
              <w:t xml:space="preserve">Introduction to detonation phenomena. </w:t>
            </w:r>
            <w:proofErr w:type="spellStart"/>
            <w:r w:rsidRPr="00705BE2">
              <w:rPr>
                <w:rFonts w:asciiTheme="majorHAnsi" w:hAnsiTheme="majorHAnsi"/>
                <w:sz w:val="24"/>
                <w:szCs w:val="24"/>
              </w:rPr>
              <w:t>Hugoniot</w:t>
            </w:r>
            <w:proofErr w:type="spellEnd"/>
            <w:r w:rsidRPr="00705BE2">
              <w:rPr>
                <w:rFonts w:asciiTheme="majorHAnsi" w:hAnsiTheme="majorHAnsi"/>
                <w:sz w:val="24"/>
                <w:szCs w:val="24"/>
              </w:rPr>
              <w:t xml:space="preserve"> theory and hydrodynamic theory of detonation. ZND structure of detonation waves. Diffusion flames: Appearance, structure and theoretical considerations. Gaseous fuel jets, burning of condensed phases, droplet clouds. </w:t>
            </w:r>
          </w:p>
          <w:p w:rsidR="00766EB6" w:rsidRDefault="00766EB6" w:rsidP="00E5296F">
            <w:pPr>
              <w:jc w:val="both"/>
            </w:pPr>
          </w:p>
        </w:tc>
        <w:tc>
          <w:tcPr>
            <w:tcW w:w="922" w:type="dxa"/>
          </w:tcPr>
          <w:p w:rsidR="00766EB6" w:rsidRDefault="00766EB6" w:rsidP="00E5296F">
            <w:pPr>
              <w:jc w:val="center"/>
            </w:pPr>
            <w:r>
              <w:t>7</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SECOND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r>
              <w:t>MODULE : 5</w:t>
            </w:r>
          </w:p>
          <w:p w:rsidR="00766EB6" w:rsidRDefault="00766EB6" w:rsidP="00E5296F">
            <w:pPr>
              <w:jc w:val="both"/>
              <w:rPr>
                <w:rFonts w:asciiTheme="majorHAnsi" w:hAnsiTheme="majorHAnsi"/>
                <w:sz w:val="24"/>
                <w:szCs w:val="24"/>
              </w:rPr>
            </w:pPr>
            <w:r w:rsidRPr="00705BE2">
              <w:rPr>
                <w:rFonts w:asciiTheme="majorHAnsi" w:hAnsiTheme="majorHAnsi"/>
                <w:sz w:val="24"/>
                <w:szCs w:val="24"/>
              </w:rPr>
              <w:t>Ignition, chain spontaneous ignition, thermal spontaneous ignition, Semenov approach of thermal ignition. Forced ignition, spark ignition and minimum ignition energy.</w:t>
            </w:r>
          </w:p>
          <w:p w:rsidR="00766EB6" w:rsidRDefault="00766EB6" w:rsidP="00E5296F">
            <w:pPr>
              <w:jc w:val="both"/>
            </w:pPr>
          </w:p>
        </w:tc>
        <w:tc>
          <w:tcPr>
            <w:tcW w:w="922" w:type="dxa"/>
          </w:tcPr>
          <w:p w:rsidR="00766EB6" w:rsidRDefault="00766EB6" w:rsidP="00E5296F">
            <w:pPr>
              <w:jc w:val="center"/>
            </w:pPr>
            <w:r>
              <w:t>6</w:t>
            </w:r>
          </w:p>
        </w:tc>
        <w:tc>
          <w:tcPr>
            <w:tcW w:w="1165" w:type="dxa"/>
          </w:tcPr>
          <w:p w:rsidR="00766EB6" w:rsidRDefault="00766EB6" w:rsidP="00E5296F">
            <w:pPr>
              <w:jc w:val="center"/>
            </w:pPr>
            <w:r>
              <w:t>20</w:t>
            </w:r>
          </w:p>
        </w:tc>
      </w:tr>
      <w:tr w:rsidR="00766EB6" w:rsidTr="00E5296F">
        <w:trPr>
          <w:trHeight w:val="1175"/>
        </w:trPr>
        <w:tc>
          <w:tcPr>
            <w:tcW w:w="6818" w:type="dxa"/>
          </w:tcPr>
          <w:p w:rsidR="00766EB6" w:rsidRDefault="00766EB6" w:rsidP="00E5296F">
            <w:r>
              <w:t>MODULE : 6</w:t>
            </w:r>
          </w:p>
          <w:p w:rsidR="00766EB6" w:rsidRPr="00705BE2" w:rsidRDefault="00766EB6" w:rsidP="00E5296F">
            <w:pPr>
              <w:jc w:val="both"/>
              <w:rPr>
                <w:rFonts w:asciiTheme="majorHAnsi" w:hAnsiTheme="majorHAnsi"/>
                <w:sz w:val="24"/>
                <w:szCs w:val="24"/>
              </w:rPr>
            </w:pPr>
            <w:r w:rsidRPr="00705BE2">
              <w:rPr>
                <w:rFonts w:asciiTheme="majorHAnsi" w:hAnsiTheme="majorHAnsi"/>
                <w:sz w:val="24"/>
                <w:szCs w:val="24"/>
              </w:rPr>
              <w:t xml:space="preserve">Ignition by adiabatic compression and shock waves. Environmental combustion considerations. Nature of photochemical smog, formation and reduction of nitrogen oxides. </w:t>
            </w:r>
            <w:proofErr w:type="spellStart"/>
            <w:r w:rsidRPr="00705BE2">
              <w:rPr>
                <w:rFonts w:asciiTheme="majorHAnsi" w:hAnsiTheme="majorHAnsi"/>
                <w:sz w:val="24"/>
                <w:szCs w:val="24"/>
              </w:rPr>
              <w:t>Sox</w:t>
            </w:r>
            <w:proofErr w:type="spellEnd"/>
            <w:r w:rsidRPr="00705BE2">
              <w:rPr>
                <w:rFonts w:asciiTheme="majorHAnsi" w:hAnsiTheme="majorHAnsi"/>
                <w:sz w:val="24"/>
                <w:szCs w:val="24"/>
              </w:rPr>
              <w:t xml:space="preserve"> emission and particulate formation.</w:t>
            </w:r>
          </w:p>
          <w:p w:rsidR="00766EB6" w:rsidRDefault="00766EB6" w:rsidP="00E5296F">
            <w:pPr>
              <w:jc w:val="both"/>
            </w:pPr>
          </w:p>
        </w:tc>
        <w:tc>
          <w:tcPr>
            <w:tcW w:w="922" w:type="dxa"/>
          </w:tcPr>
          <w:p w:rsidR="00766EB6" w:rsidRDefault="00766EB6" w:rsidP="00E5296F">
            <w:pPr>
              <w:jc w:val="center"/>
            </w:pPr>
            <w:r>
              <w:t>6</w:t>
            </w:r>
          </w:p>
        </w:tc>
        <w:tc>
          <w:tcPr>
            <w:tcW w:w="1165" w:type="dxa"/>
          </w:tcPr>
          <w:p w:rsidR="00766EB6" w:rsidRDefault="00766EB6" w:rsidP="00E5296F">
            <w:pPr>
              <w:jc w:val="center"/>
            </w:pPr>
            <w:r>
              <w:t>20</w:t>
            </w:r>
          </w:p>
        </w:tc>
      </w:tr>
    </w:tbl>
    <w:p w:rsidR="00766EB6" w:rsidRDefault="00766EB6" w:rsidP="00766EB6">
      <w:pPr>
        <w:ind w:left="720"/>
        <w:rPr>
          <w:rFonts w:asciiTheme="majorHAnsi" w:hAnsiTheme="majorHAnsi"/>
          <w:b/>
          <w:sz w:val="24"/>
          <w:szCs w:val="24"/>
          <w:lang w:val="en-US"/>
        </w:rPr>
      </w:pPr>
    </w:p>
    <w:p w:rsidR="00766EB6" w:rsidRDefault="00766EB6" w:rsidP="00766EB6">
      <w:pPr>
        <w:ind w:left="720"/>
        <w:rPr>
          <w:rFonts w:asciiTheme="majorHAnsi" w:hAnsiTheme="majorHAnsi"/>
          <w:b/>
          <w:sz w:val="24"/>
          <w:szCs w:val="24"/>
          <w:lang w:val="en-US"/>
        </w:rPr>
      </w:pPr>
    </w:p>
    <w:p w:rsidR="00766EB6" w:rsidRDefault="00766EB6" w:rsidP="00766EB6">
      <w:pPr>
        <w:ind w:left="720"/>
        <w:rPr>
          <w:rFonts w:asciiTheme="majorHAnsi" w:hAnsiTheme="majorHAnsi"/>
          <w:b/>
          <w:sz w:val="24"/>
          <w:szCs w:val="24"/>
          <w:lang w:val="en-US"/>
        </w:rPr>
      </w:pPr>
    </w:p>
    <w:p w:rsidR="00766EB6" w:rsidRPr="00713A97" w:rsidRDefault="00766EB6" w:rsidP="00766EB6">
      <w:pPr>
        <w:ind w:left="720"/>
        <w:rPr>
          <w:rFonts w:asciiTheme="majorHAnsi" w:hAnsiTheme="majorHAnsi"/>
          <w:sz w:val="24"/>
          <w:szCs w:val="24"/>
        </w:rPr>
      </w:pPr>
    </w:p>
    <w:p w:rsidR="00766EB6" w:rsidRPr="00705BE2" w:rsidRDefault="00766EB6" w:rsidP="00766EB6">
      <w:pPr>
        <w:tabs>
          <w:tab w:val="left" w:pos="6450"/>
        </w:tabs>
        <w:spacing w:line="240" w:lineRule="atLeast"/>
        <w:jc w:val="both"/>
        <w:rPr>
          <w:rFonts w:asciiTheme="majorHAnsi" w:hAnsiTheme="majorHAnsi"/>
          <w:b/>
          <w:sz w:val="24"/>
          <w:szCs w:val="24"/>
        </w:rPr>
      </w:pPr>
      <w:r w:rsidRPr="00705BE2">
        <w:rPr>
          <w:rFonts w:asciiTheme="majorHAnsi" w:hAnsiTheme="majorHAnsi"/>
          <w:b/>
          <w:sz w:val="24"/>
          <w:szCs w:val="24"/>
        </w:rPr>
        <w:lastRenderedPageBreak/>
        <w:t xml:space="preserve">Course No. </w:t>
      </w:r>
      <w:r w:rsidR="009E3CCC">
        <w:rPr>
          <w:rFonts w:asciiTheme="majorHAnsi" w:hAnsiTheme="majorHAnsi"/>
          <w:b/>
          <w:sz w:val="24"/>
          <w:szCs w:val="24"/>
        </w:rPr>
        <w:t>08EE7013(C)</w:t>
      </w:r>
      <w:r w:rsidR="009E3CCC" w:rsidRPr="00705BE2">
        <w:rPr>
          <w:rFonts w:asciiTheme="majorHAnsi" w:hAnsiTheme="majorHAnsi"/>
          <w:b/>
          <w:sz w:val="24"/>
          <w:szCs w:val="24"/>
        </w:rPr>
        <w:t xml:space="preserve">  </w:t>
      </w:r>
      <w:r w:rsidR="009E3CCC">
        <w:rPr>
          <w:b/>
        </w:rPr>
        <w:t xml:space="preserve">   </w:t>
      </w:r>
      <w:r w:rsidRPr="00705BE2">
        <w:rPr>
          <w:rFonts w:asciiTheme="majorHAnsi" w:hAnsiTheme="majorHAnsi"/>
          <w:b/>
          <w:sz w:val="24"/>
          <w:szCs w:val="24"/>
        </w:rPr>
        <w:t xml:space="preserve"> Course Title: Energy Efficient Buildings  </w:t>
      </w:r>
      <w:r w:rsidRPr="00705BE2">
        <w:rPr>
          <w:rFonts w:asciiTheme="majorHAnsi" w:hAnsiTheme="majorHAnsi"/>
          <w:b/>
          <w:sz w:val="24"/>
          <w:szCs w:val="24"/>
        </w:rPr>
        <w:tab/>
        <w:t xml:space="preserve">   Credits</w:t>
      </w:r>
      <w:proofErr w:type="gramStart"/>
      <w:r w:rsidRPr="00705BE2">
        <w:rPr>
          <w:rFonts w:asciiTheme="majorHAnsi" w:hAnsiTheme="majorHAnsi"/>
          <w:b/>
          <w:sz w:val="24"/>
          <w:szCs w:val="24"/>
        </w:rPr>
        <w:t>:3</w:t>
      </w:r>
      <w:proofErr w:type="gramEnd"/>
      <w:r w:rsidRPr="00705BE2">
        <w:rPr>
          <w:rFonts w:asciiTheme="majorHAnsi" w:hAnsiTheme="majorHAnsi"/>
          <w:b/>
          <w:sz w:val="24"/>
          <w:szCs w:val="24"/>
        </w:rPr>
        <w:t>-0-0</w:t>
      </w:r>
      <w:r w:rsidR="00CE647A">
        <w:rPr>
          <w:rFonts w:asciiTheme="majorHAnsi" w:hAnsiTheme="majorHAnsi"/>
          <w:b/>
          <w:sz w:val="24"/>
          <w:szCs w:val="24"/>
        </w:rPr>
        <w:t>:3</w:t>
      </w:r>
    </w:p>
    <w:p w:rsidR="00766EB6" w:rsidRPr="00705BE2" w:rsidRDefault="00766EB6" w:rsidP="00766EB6">
      <w:pPr>
        <w:spacing w:after="0"/>
        <w:jc w:val="both"/>
        <w:rPr>
          <w:rFonts w:asciiTheme="majorHAnsi" w:hAnsiTheme="majorHAnsi"/>
          <w:sz w:val="24"/>
          <w:szCs w:val="24"/>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766EB6" w:rsidRPr="00705BE2" w:rsidRDefault="00766EB6" w:rsidP="00766EB6">
      <w:pPr>
        <w:rPr>
          <w:rFonts w:asciiTheme="majorHAnsi" w:hAnsiTheme="majorHAnsi"/>
          <w:b/>
          <w:sz w:val="24"/>
          <w:szCs w:val="24"/>
        </w:rPr>
      </w:pPr>
      <w:r w:rsidRPr="00705BE2">
        <w:rPr>
          <w:rFonts w:asciiTheme="majorHAnsi" w:hAnsiTheme="majorHAnsi"/>
          <w:b/>
          <w:sz w:val="24"/>
          <w:szCs w:val="24"/>
        </w:rPr>
        <w:t>Pre-requisites: Nil</w:t>
      </w:r>
    </w:p>
    <w:p w:rsidR="00766EB6" w:rsidRPr="004D1591" w:rsidRDefault="00766EB6" w:rsidP="00766EB6">
      <w:pPr>
        <w:rPr>
          <w:rFonts w:asciiTheme="majorHAnsi" w:hAnsiTheme="majorHAnsi"/>
          <w:sz w:val="24"/>
          <w:szCs w:val="24"/>
        </w:rPr>
      </w:pPr>
      <w:r w:rsidRPr="004D1591">
        <w:rPr>
          <w:rFonts w:asciiTheme="majorHAnsi" w:hAnsiTheme="majorHAnsi"/>
          <w:b/>
          <w:bCs/>
          <w:sz w:val="24"/>
          <w:szCs w:val="24"/>
        </w:rPr>
        <w:t>Course Objectives</w:t>
      </w:r>
      <w:r w:rsidRPr="004D1591">
        <w:rPr>
          <w:rFonts w:asciiTheme="majorHAnsi" w:hAnsiTheme="majorHAnsi"/>
          <w:sz w:val="24"/>
          <w:szCs w:val="24"/>
        </w:rPr>
        <w:t xml:space="preserve">: </w:t>
      </w:r>
    </w:p>
    <w:p w:rsidR="00766EB6" w:rsidRPr="004D1591" w:rsidRDefault="00766EB6" w:rsidP="0034612E">
      <w:pPr>
        <w:pStyle w:val="ListParagraph"/>
        <w:numPr>
          <w:ilvl w:val="0"/>
          <w:numId w:val="62"/>
        </w:numPr>
        <w:spacing w:after="0"/>
        <w:rPr>
          <w:rFonts w:asciiTheme="majorHAnsi" w:hAnsiTheme="majorHAnsi"/>
          <w:sz w:val="24"/>
          <w:szCs w:val="24"/>
        </w:rPr>
      </w:pPr>
      <w:r w:rsidRPr="004D1591">
        <w:rPr>
          <w:rFonts w:asciiTheme="majorHAnsi" w:hAnsiTheme="majorHAnsi"/>
          <w:sz w:val="24"/>
          <w:szCs w:val="24"/>
        </w:rPr>
        <w:t>To understand about energy efficiency buildings</w:t>
      </w:r>
    </w:p>
    <w:p w:rsidR="00766EB6" w:rsidRPr="004D1591" w:rsidRDefault="00766EB6" w:rsidP="0034612E">
      <w:pPr>
        <w:pStyle w:val="ListParagraph"/>
        <w:numPr>
          <w:ilvl w:val="0"/>
          <w:numId w:val="62"/>
        </w:numPr>
        <w:spacing w:after="0"/>
        <w:rPr>
          <w:rFonts w:asciiTheme="majorHAnsi" w:hAnsiTheme="majorHAnsi"/>
          <w:sz w:val="24"/>
          <w:szCs w:val="24"/>
        </w:rPr>
      </w:pPr>
      <w:r w:rsidRPr="004D1591">
        <w:rPr>
          <w:rFonts w:asciiTheme="majorHAnsi" w:hAnsiTheme="majorHAnsi"/>
          <w:sz w:val="24"/>
          <w:szCs w:val="24"/>
        </w:rPr>
        <w:t>To understand about solar architecture</w:t>
      </w:r>
    </w:p>
    <w:p w:rsidR="00766EB6" w:rsidRPr="004D1591" w:rsidRDefault="00766EB6" w:rsidP="0034612E">
      <w:pPr>
        <w:pStyle w:val="ListParagraph"/>
        <w:numPr>
          <w:ilvl w:val="0"/>
          <w:numId w:val="62"/>
        </w:numPr>
        <w:spacing w:after="0"/>
        <w:rPr>
          <w:rFonts w:asciiTheme="majorHAnsi" w:hAnsiTheme="majorHAnsi"/>
          <w:sz w:val="24"/>
          <w:szCs w:val="24"/>
        </w:rPr>
      </w:pPr>
      <w:r w:rsidRPr="004D1591">
        <w:rPr>
          <w:rFonts w:asciiTheme="majorHAnsi" w:hAnsiTheme="majorHAnsi"/>
          <w:sz w:val="24"/>
          <w:szCs w:val="24"/>
        </w:rPr>
        <w:t>To understand about design guidelines for energy efficient buildings</w:t>
      </w:r>
    </w:p>
    <w:p w:rsidR="00766EB6" w:rsidRDefault="00766EB6" w:rsidP="0034612E">
      <w:pPr>
        <w:pStyle w:val="ListParagraph"/>
        <w:numPr>
          <w:ilvl w:val="0"/>
          <w:numId w:val="62"/>
        </w:numPr>
        <w:spacing w:after="0"/>
        <w:rPr>
          <w:rFonts w:asciiTheme="majorHAnsi" w:hAnsiTheme="majorHAnsi"/>
          <w:sz w:val="24"/>
          <w:szCs w:val="24"/>
        </w:rPr>
      </w:pPr>
      <w:r w:rsidRPr="004D1591">
        <w:rPr>
          <w:rFonts w:asciiTheme="majorHAnsi" w:hAnsiTheme="majorHAnsi"/>
          <w:sz w:val="24"/>
          <w:szCs w:val="24"/>
        </w:rPr>
        <w:t>To understand about control system for energy efficient buildings</w:t>
      </w:r>
    </w:p>
    <w:p w:rsidR="00766EB6" w:rsidRPr="004D1591" w:rsidRDefault="00766EB6" w:rsidP="00766EB6">
      <w:pPr>
        <w:pStyle w:val="ListParagraph"/>
        <w:spacing w:after="0"/>
        <w:rPr>
          <w:rFonts w:asciiTheme="majorHAnsi" w:hAnsiTheme="majorHAnsi"/>
          <w:sz w:val="24"/>
          <w:szCs w:val="24"/>
        </w:rPr>
      </w:pPr>
    </w:p>
    <w:p w:rsidR="00766EB6" w:rsidRDefault="00766EB6" w:rsidP="00766EB6">
      <w:pPr>
        <w:rPr>
          <w:rFonts w:asciiTheme="majorHAnsi" w:hAnsiTheme="majorHAnsi"/>
          <w:b/>
          <w:bCs/>
          <w:sz w:val="24"/>
          <w:szCs w:val="24"/>
        </w:rPr>
      </w:pPr>
      <w:r w:rsidRPr="000B0012">
        <w:rPr>
          <w:rFonts w:asciiTheme="majorHAnsi" w:hAnsiTheme="majorHAnsi"/>
          <w:b/>
          <w:bCs/>
          <w:sz w:val="24"/>
          <w:szCs w:val="24"/>
        </w:rPr>
        <w:t>Syllabus</w:t>
      </w:r>
    </w:p>
    <w:p w:rsidR="00766EB6" w:rsidRPr="00705BE2" w:rsidRDefault="00766EB6" w:rsidP="00766EB6">
      <w:pPr>
        <w:spacing w:after="0"/>
        <w:jc w:val="both"/>
        <w:rPr>
          <w:rFonts w:asciiTheme="majorHAnsi" w:hAnsiTheme="majorHAnsi"/>
          <w:sz w:val="24"/>
          <w:szCs w:val="24"/>
        </w:rPr>
      </w:pPr>
      <w:r w:rsidRPr="00705BE2">
        <w:rPr>
          <w:rFonts w:asciiTheme="majorHAnsi" w:hAnsiTheme="majorHAnsi"/>
          <w:sz w:val="24"/>
          <w:szCs w:val="24"/>
        </w:rPr>
        <w:t xml:space="preserve"> Modern architecture – Examples from different climate zones </w:t>
      </w:r>
      <w:r>
        <w:rPr>
          <w:rFonts w:asciiTheme="majorHAnsi" w:hAnsiTheme="majorHAnsi"/>
          <w:sz w:val="24"/>
          <w:szCs w:val="24"/>
        </w:rPr>
        <w:t>-</w:t>
      </w:r>
      <w:r w:rsidRPr="00705BE2">
        <w:rPr>
          <w:rFonts w:asciiTheme="majorHAnsi" w:hAnsiTheme="majorHAnsi"/>
          <w:sz w:val="24"/>
          <w:szCs w:val="24"/>
        </w:rPr>
        <w:t xml:space="preserve">Solar geometry and shading </w:t>
      </w:r>
      <w:r>
        <w:rPr>
          <w:rFonts w:asciiTheme="majorHAnsi" w:hAnsiTheme="majorHAnsi"/>
          <w:sz w:val="24"/>
          <w:szCs w:val="24"/>
        </w:rPr>
        <w:t>-</w:t>
      </w:r>
      <w:r w:rsidRPr="00705BE2">
        <w:rPr>
          <w:rFonts w:asciiTheme="majorHAnsi" w:hAnsiTheme="majorHAnsi"/>
          <w:sz w:val="24"/>
          <w:szCs w:val="24"/>
        </w:rPr>
        <w:t>Integrative Modelling m</w:t>
      </w:r>
      <w:r>
        <w:rPr>
          <w:rFonts w:asciiTheme="majorHAnsi" w:hAnsiTheme="majorHAnsi"/>
          <w:sz w:val="24"/>
          <w:szCs w:val="24"/>
        </w:rPr>
        <w:t>ethods and building simulation-</w:t>
      </w:r>
      <w:r w:rsidRPr="00705BE2">
        <w:rPr>
          <w:rFonts w:asciiTheme="majorHAnsi" w:hAnsiTheme="majorHAnsi"/>
          <w:sz w:val="24"/>
          <w:szCs w:val="24"/>
        </w:rPr>
        <w:t>Principles of Energy conscious building design</w:t>
      </w:r>
      <w:r>
        <w:rPr>
          <w:rFonts w:asciiTheme="majorHAnsi" w:hAnsiTheme="majorHAnsi"/>
          <w:sz w:val="24"/>
          <w:szCs w:val="24"/>
        </w:rPr>
        <w:t>-</w:t>
      </w:r>
      <w:r w:rsidRPr="00705BE2">
        <w:rPr>
          <w:rFonts w:asciiTheme="majorHAnsi" w:hAnsiTheme="majorHAnsi"/>
          <w:sz w:val="24"/>
          <w:szCs w:val="24"/>
        </w:rPr>
        <w:t>Energy conservation in buildings</w:t>
      </w:r>
      <w:r>
        <w:rPr>
          <w:rFonts w:asciiTheme="majorHAnsi" w:hAnsiTheme="majorHAnsi"/>
          <w:sz w:val="24"/>
          <w:szCs w:val="24"/>
        </w:rPr>
        <w:t>-</w:t>
      </w:r>
      <w:r w:rsidRPr="00705BE2">
        <w:rPr>
          <w:rFonts w:asciiTheme="majorHAnsi" w:hAnsiTheme="majorHAnsi"/>
          <w:sz w:val="24"/>
          <w:szCs w:val="24"/>
        </w:rPr>
        <w:t>Water heating and photovoltaic systems</w:t>
      </w:r>
      <w:r>
        <w:rPr>
          <w:rFonts w:asciiTheme="majorHAnsi" w:hAnsiTheme="majorHAnsi"/>
          <w:sz w:val="24"/>
          <w:szCs w:val="24"/>
        </w:rPr>
        <w:t>-</w:t>
      </w:r>
      <w:r w:rsidRPr="00705BE2">
        <w:rPr>
          <w:rFonts w:asciiTheme="majorHAnsi" w:hAnsiTheme="majorHAnsi"/>
          <w:sz w:val="24"/>
          <w:szCs w:val="24"/>
        </w:rPr>
        <w:t>Passive solar heating</w:t>
      </w:r>
      <w:r>
        <w:rPr>
          <w:rFonts w:asciiTheme="majorHAnsi" w:hAnsiTheme="majorHAnsi"/>
          <w:sz w:val="24"/>
          <w:szCs w:val="24"/>
        </w:rPr>
        <w:t>-</w:t>
      </w:r>
      <w:r w:rsidRPr="00705BE2">
        <w:rPr>
          <w:rFonts w:asciiTheme="majorHAnsi" w:hAnsiTheme="majorHAnsi"/>
          <w:sz w:val="24"/>
          <w:szCs w:val="24"/>
        </w:rPr>
        <w:t>Passive cooling</w:t>
      </w:r>
      <w:r>
        <w:rPr>
          <w:rFonts w:asciiTheme="majorHAnsi" w:hAnsiTheme="majorHAnsi"/>
          <w:sz w:val="24"/>
          <w:szCs w:val="24"/>
        </w:rPr>
        <w:t>-</w:t>
      </w:r>
      <w:r w:rsidRPr="00705BE2">
        <w:rPr>
          <w:rFonts w:asciiTheme="majorHAnsi" w:hAnsiTheme="majorHAnsi"/>
          <w:sz w:val="24"/>
          <w:szCs w:val="24"/>
        </w:rPr>
        <w:t>Energy conservation in building</w:t>
      </w:r>
      <w:r>
        <w:rPr>
          <w:rFonts w:asciiTheme="majorHAnsi" w:hAnsiTheme="majorHAnsi"/>
          <w:sz w:val="24"/>
          <w:szCs w:val="24"/>
        </w:rPr>
        <w:t>-</w:t>
      </w:r>
      <w:r w:rsidRPr="00705BE2">
        <w:rPr>
          <w:rFonts w:asciiTheme="majorHAnsi" w:hAnsiTheme="majorHAnsi"/>
          <w:sz w:val="24"/>
          <w:szCs w:val="24"/>
        </w:rPr>
        <w:t>Control systems for energy efficient buildings</w:t>
      </w:r>
      <w:r>
        <w:rPr>
          <w:rFonts w:asciiTheme="majorHAnsi" w:hAnsiTheme="majorHAnsi"/>
          <w:sz w:val="24"/>
          <w:szCs w:val="24"/>
        </w:rPr>
        <w:t>-</w:t>
      </w:r>
      <w:r w:rsidRPr="00705BE2">
        <w:rPr>
          <w:rFonts w:asciiTheme="majorHAnsi" w:hAnsiTheme="majorHAnsi"/>
          <w:sz w:val="24"/>
          <w:szCs w:val="24"/>
        </w:rPr>
        <w:t xml:space="preserve"> Intelligent building design principles. </w:t>
      </w:r>
    </w:p>
    <w:p w:rsidR="00766EB6" w:rsidRDefault="00766EB6" w:rsidP="00766EB6">
      <w:pPr>
        <w:jc w:val="both"/>
        <w:rPr>
          <w:rFonts w:asciiTheme="majorHAnsi" w:hAnsiTheme="majorHAnsi"/>
          <w:b/>
          <w:bCs/>
          <w:sz w:val="24"/>
          <w:szCs w:val="24"/>
        </w:rPr>
      </w:pP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Course Outcome:  </w:t>
      </w:r>
    </w:p>
    <w:p w:rsidR="00766EB6" w:rsidRPr="004D1591" w:rsidRDefault="00766EB6" w:rsidP="00766EB6">
      <w:pPr>
        <w:jc w:val="both"/>
        <w:rPr>
          <w:rFonts w:asciiTheme="majorHAnsi" w:hAnsiTheme="majorHAnsi"/>
          <w:bCs/>
          <w:sz w:val="24"/>
          <w:szCs w:val="24"/>
        </w:rPr>
      </w:pPr>
      <w:r w:rsidRPr="004D1591">
        <w:rPr>
          <w:rFonts w:asciiTheme="majorHAnsi" w:hAnsiTheme="majorHAnsi"/>
          <w:bCs/>
          <w:sz w:val="24"/>
          <w:szCs w:val="24"/>
        </w:rPr>
        <w:t>Students are capable to familiarise about designing of energy efficient buildings and solar architecture</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Text Books: </w:t>
      </w:r>
    </w:p>
    <w:p w:rsidR="00766EB6" w:rsidRDefault="00766EB6" w:rsidP="0034612E">
      <w:pPr>
        <w:numPr>
          <w:ilvl w:val="0"/>
          <w:numId w:val="63"/>
        </w:numPr>
        <w:spacing w:after="0"/>
        <w:jc w:val="both"/>
        <w:rPr>
          <w:rFonts w:asciiTheme="majorHAnsi" w:hAnsiTheme="majorHAnsi"/>
          <w:sz w:val="24"/>
          <w:szCs w:val="24"/>
        </w:rPr>
      </w:pPr>
      <w:r w:rsidRPr="00705BE2">
        <w:rPr>
          <w:rFonts w:asciiTheme="majorHAnsi" w:hAnsiTheme="majorHAnsi"/>
          <w:sz w:val="24"/>
          <w:szCs w:val="24"/>
        </w:rPr>
        <w:t xml:space="preserve">J.K. </w:t>
      </w:r>
      <w:proofErr w:type="spellStart"/>
      <w:r w:rsidRPr="00705BE2">
        <w:rPr>
          <w:rFonts w:asciiTheme="majorHAnsi" w:hAnsiTheme="majorHAnsi"/>
          <w:sz w:val="24"/>
          <w:szCs w:val="24"/>
        </w:rPr>
        <w:t>Nayak</w:t>
      </w:r>
      <w:proofErr w:type="spellEnd"/>
      <w:r w:rsidRPr="00705BE2">
        <w:rPr>
          <w:rFonts w:asciiTheme="majorHAnsi" w:hAnsiTheme="majorHAnsi"/>
          <w:sz w:val="24"/>
          <w:szCs w:val="24"/>
        </w:rPr>
        <w:t xml:space="preserve"> and J.A. </w:t>
      </w:r>
      <w:proofErr w:type="spellStart"/>
      <w:r w:rsidRPr="00705BE2">
        <w:rPr>
          <w:rFonts w:asciiTheme="majorHAnsi" w:hAnsiTheme="majorHAnsi"/>
          <w:sz w:val="24"/>
          <w:szCs w:val="24"/>
        </w:rPr>
        <w:t>PrajapatiHadbook</w:t>
      </w:r>
      <w:proofErr w:type="spellEnd"/>
      <w:r w:rsidRPr="00705BE2">
        <w:rPr>
          <w:rFonts w:asciiTheme="majorHAnsi" w:hAnsiTheme="majorHAnsi"/>
          <w:sz w:val="24"/>
          <w:szCs w:val="24"/>
        </w:rPr>
        <w:t xml:space="preserve"> on Energy </w:t>
      </w:r>
      <w:proofErr w:type="spellStart"/>
      <w:r w:rsidRPr="00705BE2">
        <w:rPr>
          <w:rFonts w:asciiTheme="majorHAnsi" w:hAnsiTheme="majorHAnsi"/>
          <w:sz w:val="24"/>
          <w:szCs w:val="24"/>
        </w:rPr>
        <w:t>Consious</w:t>
      </w:r>
      <w:proofErr w:type="spellEnd"/>
      <w:r w:rsidRPr="00705BE2">
        <w:rPr>
          <w:rFonts w:asciiTheme="majorHAnsi" w:hAnsiTheme="majorHAnsi"/>
          <w:sz w:val="24"/>
          <w:szCs w:val="24"/>
        </w:rPr>
        <w:t xml:space="preserve"> Buildings, Solar Energy Control MNES, 2006</w:t>
      </w:r>
      <w:r>
        <w:rPr>
          <w:rFonts w:asciiTheme="majorHAnsi" w:hAnsiTheme="majorHAnsi"/>
          <w:sz w:val="24"/>
          <w:szCs w:val="24"/>
        </w:rPr>
        <w:t>.</w:t>
      </w:r>
    </w:p>
    <w:p w:rsidR="00766EB6" w:rsidRPr="00705BE2" w:rsidRDefault="00766EB6" w:rsidP="0034612E">
      <w:pPr>
        <w:numPr>
          <w:ilvl w:val="0"/>
          <w:numId w:val="63"/>
        </w:numPr>
        <w:spacing w:after="0" w:line="360" w:lineRule="auto"/>
        <w:jc w:val="both"/>
        <w:rPr>
          <w:rFonts w:asciiTheme="majorHAnsi" w:hAnsiTheme="majorHAnsi"/>
          <w:sz w:val="24"/>
          <w:szCs w:val="24"/>
        </w:rPr>
      </w:pPr>
      <w:r w:rsidRPr="00705BE2">
        <w:rPr>
          <w:rFonts w:asciiTheme="majorHAnsi" w:hAnsiTheme="majorHAnsi"/>
          <w:sz w:val="24"/>
          <w:szCs w:val="24"/>
        </w:rPr>
        <w:t xml:space="preserve">J.L. </w:t>
      </w:r>
      <w:proofErr w:type="spellStart"/>
      <w:r w:rsidRPr="00705BE2">
        <w:rPr>
          <w:rFonts w:asciiTheme="majorHAnsi" w:hAnsiTheme="majorHAnsi"/>
          <w:sz w:val="24"/>
          <w:szCs w:val="24"/>
        </w:rPr>
        <w:t>Threlkeld</w:t>
      </w:r>
      <w:proofErr w:type="spellEnd"/>
      <w:r w:rsidRPr="00705BE2">
        <w:rPr>
          <w:rFonts w:asciiTheme="majorHAnsi" w:hAnsiTheme="majorHAnsi"/>
          <w:sz w:val="24"/>
          <w:szCs w:val="24"/>
        </w:rPr>
        <w:t>, Thermal Environmental Engineering, Prentice Hall, 1970.</w:t>
      </w:r>
    </w:p>
    <w:p w:rsidR="00766EB6" w:rsidRPr="00095D82" w:rsidRDefault="00766EB6" w:rsidP="0034612E">
      <w:pPr>
        <w:pStyle w:val="ListParagraph"/>
        <w:numPr>
          <w:ilvl w:val="0"/>
          <w:numId w:val="63"/>
        </w:numPr>
        <w:spacing w:after="0" w:line="360" w:lineRule="auto"/>
        <w:jc w:val="both"/>
        <w:rPr>
          <w:rFonts w:asciiTheme="majorHAnsi" w:hAnsiTheme="majorHAnsi"/>
          <w:sz w:val="24"/>
          <w:szCs w:val="24"/>
        </w:rPr>
      </w:pPr>
      <w:r w:rsidRPr="00095D82">
        <w:rPr>
          <w:rFonts w:asciiTheme="majorHAnsi" w:hAnsiTheme="majorHAnsi"/>
          <w:sz w:val="24"/>
          <w:szCs w:val="24"/>
        </w:rPr>
        <w:t xml:space="preserve">M.S. </w:t>
      </w:r>
      <w:proofErr w:type="spellStart"/>
      <w:r w:rsidRPr="00095D82">
        <w:rPr>
          <w:rFonts w:asciiTheme="majorHAnsi" w:hAnsiTheme="majorHAnsi"/>
          <w:sz w:val="24"/>
          <w:szCs w:val="24"/>
        </w:rPr>
        <w:t>Sodha</w:t>
      </w:r>
      <w:proofErr w:type="spellEnd"/>
      <w:r w:rsidRPr="00095D82">
        <w:rPr>
          <w:rFonts w:asciiTheme="majorHAnsi" w:hAnsiTheme="majorHAnsi"/>
          <w:sz w:val="24"/>
          <w:szCs w:val="24"/>
        </w:rPr>
        <w:t xml:space="preserve">, N.K., </w:t>
      </w:r>
      <w:proofErr w:type="spellStart"/>
      <w:r w:rsidRPr="00095D82">
        <w:rPr>
          <w:rFonts w:asciiTheme="majorHAnsi" w:hAnsiTheme="majorHAnsi"/>
          <w:sz w:val="24"/>
          <w:szCs w:val="24"/>
        </w:rPr>
        <w:t>Bansal</w:t>
      </w:r>
      <w:proofErr w:type="spellEnd"/>
      <w:r w:rsidRPr="00095D82">
        <w:rPr>
          <w:rFonts w:asciiTheme="majorHAnsi" w:hAnsiTheme="majorHAnsi"/>
          <w:sz w:val="24"/>
          <w:szCs w:val="24"/>
        </w:rPr>
        <w:t xml:space="preserve">, P.K. </w:t>
      </w:r>
      <w:proofErr w:type="spellStart"/>
      <w:r w:rsidRPr="00095D82">
        <w:rPr>
          <w:rFonts w:asciiTheme="majorHAnsi" w:hAnsiTheme="majorHAnsi"/>
          <w:sz w:val="24"/>
          <w:szCs w:val="24"/>
        </w:rPr>
        <w:t>Bansal</w:t>
      </w:r>
      <w:proofErr w:type="spellEnd"/>
      <w:r w:rsidRPr="00095D82">
        <w:rPr>
          <w:rFonts w:asciiTheme="majorHAnsi" w:hAnsiTheme="majorHAnsi"/>
          <w:sz w:val="24"/>
          <w:szCs w:val="24"/>
        </w:rPr>
        <w:t xml:space="preserve">, </w:t>
      </w:r>
      <w:proofErr w:type="spellStart"/>
      <w:r w:rsidRPr="00095D82">
        <w:rPr>
          <w:rFonts w:asciiTheme="majorHAnsi" w:hAnsiTheme="majorHAnsi"/>
          <w:sz w:val="24"/>
          <w:szCs w:val="24"/>
        </w:rPr>
        <w:t>A.Kumar</w:t>
      </w:r>
      <w:proofErr w:type="spellEnd"/>
      <w:r w:rsidRPr="00095D82">
        <w:rPr>
          <w:rFonts w:asciiTheme="majorHAnsi" w:hAnsiTheme="majorHAnsi"/>
          <w:sz w:val="24"/>
          <w:szCs w:val="24"/>
        </w:rPr>
        <w:t xml:space="preserve"> and M.A.S. Malik. Solar Passive Building, Science and Design, </w:t>
      </w:r>
      <w:proofErr w:type="spellStart"/>
      <w:r w:rsidRPr="00095D82">
        <w:rPr>
          <w:rFonts w:asciiTheme="majorHAnsi" w:hAnsiTheme="majorHAnsi"/>
          <w:sz w:val="24"/>
          <w:szCs w:val="24"/>
        </w:rPr>
        <w:t>Pergamon</w:t>
      </w:r>
      <w:proofErr w:type="spellEnd"/>
      <w:r w:rsidRPr="00095D82">
        <w:rPr>
          <w:rFonts w:asciiTheme="majorHAnsi" w:hAnsiTheme="majorHAnsi"/>
          <w:sz w:val="24"/>
          <w:szCs w:val="24"/>
        </w:rPr>
        <w:t xml:space="preserve"> Press, 1986.</w:t>
      </w:r>
    </w:p>
    <w:p w:rsidR="00766EB6" w:rsidRPr="00705BE2" w:rsidRDefault="00766EB6" w:rsidP="00766EB6">
      <w:pPr>
        <w:spacing w:after="0"/>
        <w:jc w:val="both"/>
        <w:rPr>
          <w:rFonts w:asciiTheme="majorHAnsi" w:hAnsiTheme="majorHAnsi"/>
          <w:sz w:val="24"/>
          <w:szCs w:val="24"/>
        </w:rPr>
      </w:pPr>
    </w:p>
    <w:p w:rsidR="00766EB6" w:rsidRDefault="00766EB6" w:rsidP="00766EB6">
      <w:pPr>
        <w:jc w:val="both"/>
        <w:rPr>
          <w:rFonts w:asciiTheme="majorHAnsi" w:hAnsiTheme="majorHAnsi"/>
          <w:b/>
          <w:bCs/>
          <w:sz w:val="24"/>
          <w:szCs w:val="24"/>
        </w:rPr>
      </w:pPr>
    </w:p>
    <w:p w:rsidR="00766EB6" w:rsidRDefault="00766EB6" w:rsidP="00766EB6">
      <w:pPr>
        <w:jc w:val="both"/>
        <w:rPr>
          <w:rFonts w:asciiTheme="majorHAnsi" w:hAnsiTheme="majorHAnsi"/>
          <w:sz w:val="24"/>
          <w:szCs w:val="24"/>
        </w:rPr>
      </w:pPr>
      <w:r w:rsidRPr="000B0012">
        <w:rPr>
          <w:rFonts w:asciiTheme="majorHAnsi" w:hAnsiTheme="majorHAnsi"/>
          <w:b/>
          <w:bCs/>
          <w:sz w:val="24"/>
          <w:szCs w:val="24"/>
        </w:rPr>
        <w:t>References</w:t>
      </w:r>
      <w:r w:rsidRPr="000B0012">
        <w:rPr>
          <w:rFonts w:asciiTheme="majorHAnsi" w:hAnsiTheme="majorHAnsi"/>
          <w:sz w:val="24"/>
          <w:szCs w:val="24"/>
        </w:rPr>
        <w:t xml:space="preserve">:  </w:t>
      </w:r>
      <w:r w:rsidRPr="000B0012">
        <w:rPr>
          <w:rFonts w:asciiTheme="majorHAnsi" w:hAnsiTheme="majorHAnsi"/>
          <w:sz w:val="24"/>
          <w:szCs w:val="24"/>
        </w:rPr>
        <w:tab/>
      </w:r>
    </w:p>
    <w:p w:rsidR="00766EB6" w:rsidRPr="00095D82" w:rsidRDefault="00766EB6" w:rsidP="0034612E">
      <w:pPr>
        <w:pStyle w:val="ListParagraph"/>
        <w:numPr>
          <w:ilvl w:val="0"/>
          <w:numId w:val="64"/>
        </w:numPr>
        <w:spacing w:after="0" w:line="360" w:lineRule="auto"/>
        <w:jc w:val="both"/>
        <w:rPr>
          <w:rFonts w:asciiTheme="majorHAnsi" w:hAnsiTheme="majorHAnsi"/>
          <w:sz w:val="24"/>
          <w:szCs w:val="24"/>
        </w:rPr>
      </w:pPr>
      <w:r w:rsidRPr="00095D82">
        <w:rPr>
          <w:rFonts w:asciiTheme="majorHAnsi" w:hAnsiTheme="majorHAnsi"/>
          <w:sz w:val="24"/>
          <w:szCs w:val="24"/>
        </w:rPr>
        <w:t xml:space="preserve">Energy Conservation Building Codes 2006; </w:t>
      </w:r>
      <w:proofErr w:type="spellStart"/>
      <w:r w:rsidRPr="00095D82">
        <w:rPr>
          <w:rFonts w:asciiTheme="majorHAnsi" w:hAnsiTheme="majorHAnsi"/>
          <w:sz w:val="24"/>
          <w:szCs w:val="24"/>
        </w:rPr>
        <w:t>Bereau</w:t>
      </w:r>
      <w:proofErr w:type="spellEnd"/>
      <w:r w:rsidRPr="00095D82">
        <w:rPr>
          <w:rFonts w:asciiTheme="majorHAnsi" w:hAnsiTheme="majorHAnsi"/>
          <w:sz w:val="24"/>
          <w:szCs w:val="24"/>
        </w:rPr>
        <w:t xml:space="preserve"> of Energy Efficiency.</w:t>
      </w:r>
    </w:p>
    <w:p w:rsidR="00766EB6" w:rsidRPr="00095D82" w:rsidRDefault="00766EB6" w:rsidP="0034612E">
      <w:pPr>
        <w:pStyle w:val="ListParagraph"/>
        <w:numPr>
          <w:ilvl w:val="0"/>
          <w:numId w:val="64"/>
        </w:numPr>
        <w:spacing w:after="0" w:line="360" w:lineRule="auto"/>
        <w:jc w:val="both"/>
        <w:rPr>
          <w:rFonts w:asciiTheme="majorHAnsi" w:hAnsiTheme="majorHAnsi"/>
          <w:sz w:val="24"/>
          <w:szCs w:val="24"/>
        </w:rPr>
      </w:pPr>
      <w:r w:rsidRPr="00095D82">
        <w:rPr>
          <w:rFonts w:asciiTheme="majorHAnsi" w:hAnsiTheme="majorHAnsi"/>
          <w:sz w:val="24"/>
          <w:szCs w:val="24"/>
        </w:rPr>
        <w:t xml:space="preserve">R.W. Jones, J.D. </w:t>
      </w:r>
      <w:proofErr w:type="spellStart"/>
      <w:r w:rsidRPr="00095D82">
        <w:rPr>
          <w:rFonts w:asciiTheme="majorHAnsi" w:hAnsiTheme="majorHAnsi"/>
          <w:sz w:val="24"/>
          <w:szCs w:val="24"/>
        </w:rPr>
        <w:t>Balcomb</w:t>
      </w:r>
      <w:proofErr w:type="spellEnd"/>
      <w:r w:rsidRPr="00095D82">
        <w:rPr>
          <w:rFonts w:asciiTheme="majorHAnsi" w:hAnsiTheme="majorHAnsi"/>
          <w:sz w:val="24"/>
          <w:szCs w:val="24"/>
        </w:rPr>
        <w:t xml:space="preserve">, C.E. </w:t>
      </w:r>
      <w:proofErr w:type="spellStart"/>
      <w:r w:rsidRPr="00095D82">
        <w:rPr>
          <w:rFonts w:asciiTheme="majorHAnsi" w:hAnsiTheme="majorHAnsi"/>
          <w:sz w:val="24"/>
          <w:szCs w:val="24"/>
        </w:rPr>
        <w:t>Kosiewiez</w:t>
      </w:r>
      <w:proofErr w:type="spellEnd"/>
      <w:r w:rsidRPr="00095D82">
        <w:rPr>
          <w:rFonts w:asciiTheme="majorHAnsi" w:hAnsiTheme="majorHAnsi"/>
          <w:sz w:val="24"/>
          <w:szCs w:val="24"/>
        </w:rPr>
        <w:t xml:space="preserve">, G.S. Lazarus, R.D. McFarland and W.O. Wray, Passive Solar Design </w:t>
      </w:r>
      <w:proofErr w:type="spellStart"/>
      <w:r w:rsidRPr="00095D82">
        <w:rPr>
          <w:rFonts w:asciiTheme="majorHAnsi" w:hAnsiTheme="majorHAnsi"/>
          <w:sz w:val="24"/>
          <w:szCs w:val="24"/>
        </w:rPr>
        <w:t>Hanbook</w:t>
      </w:r>
      <w:proofErr w:type="spellEnd"/>
      <w:r w:rsidRPr="00095D82">
        <w:rPr>
          <w:rFonts w:asciiTheme="majorHAnsi" w:hAnsiTheme="majorHAnsi"/>
          <w:sz w:val="24"/>
          <w:szCs w:val="24"/>
        </w:rPr>
        <w:t>, Vol.3, Report of U.S. Department of Energy (DOE/CS-0127/3), 1982.</w:t>
      </w:r>
    </w:p>
    <w:p w:rsidR="00766EB6" w:rsidRPr="00095D82" w:rsidRDefault="00766EB6" w:rsidP="0034612E">
      <w:pPr>
        <w:pStyle w:val="ListParagraph"/>
        <w:numPr>
          <w:ilvl w:val="0"/>
          <w:numId w:val="64"/>
        </w:numPr>
        <w:spacing w:after="0" w:line="360" w:lineRule="auto"/>
        <w:jc w:val="both"/>
        <w:rPr>
          <w:rFonts w:asciiTheme="majorHAnsi" w:hAnsiTheme="majorHAnsi"/>
          <w:sz w:val="24"/>
          <w:szCs w:val="24"/>
        </w:rPr>
      </w:pPr>
      <w:r w:rsidRPr="00095D82">
        <w:rPr>
          <w:rFonts w:asciiTheme="majorHAnsi" w:hAnsiTheme="majorHAnsi"/>
          <w:sz w:val="24"/>
          <w:szCs w:val="24"/>
        </w:rPr>
        <w:t xml:space="preserve">J.R. Williams, Passive Solar Heating, Ann </w:t>
      </w:r>
      <w:proofErr w:type="spellStart"/>
      <w:r w:rsidRPr="00095D82">
        <w:rPr>
          <w:rFonts w:asciiTheme="majorHAnsi" w:hAnsiTheme="majorHAnsi"/>
          <w:sz w:val="24"/>
          <w:szCs w:val="24"/>
        </w:rPr>
        <w:t>Arbar</w:t>
      </w:r>
      <w:proofErr w:type="spellEnd"/>
      <w:r w:rsidRPr="00095D82">
        <w:rPr>
          <w:rFonts w:asciiTheme="majorHAnsi" w:hAnsiTheme="majorHAnsi"/>
          <w:sz w:val="24"/>
          <w:szCs w:val="24"/>
        </w:rPr>
        <w:t xml:space="preserve"> Science, 1983.</w:t>
      </w:r>
    </w:p>
    <w:p w:rsidR="00766EB6" w:rsidRPr="00095D82" w:rsidRDefault="00766EB6" w:rsidP="0034612E">
      <w:pPr>
        <w:pStyle w:val="ListParagraph"/>
        <w:numPr>
          <w:ilvl w:val="0"/>
          <w:numId w:val="64"/>
        </w:numPr>
        <w:spacing w:after="0" w:line="360" w:lineRule="auto"/>
        <w:jc w:val="both"/>
        <w:rPr>
          <w:rFonts w:asciiTheme="majorHAnsi" w:hAnsiTheme="majorHAnsi"/>
          <w:sz w:val="24"/>
          <w:szCs w:val="24"/>
        </w:rPr>
      </w:pPr>
      <w:r w:rsidRPr="00095D82">
        <w:rPr>
          <w:rFonts w:asciiTheme="majorHAnsi" w:hAnsiTheme="majorHAnsi"/>
          <w:sz w:val="24"/>
          <w:szCs w:val="24"/>
        </w:rPr>
        <w:t>J.A. Clarke, Energy Simulation in Building Design (2e) Butterworth 2001.</w:t>
      </w:r>
    </w:p>
    <w:p w:rsidR="00766EB6" w:rsidRPr="00705BE2" w:rsidRDefault="00766EB6" w:rsidP="00766EB6">
      <w:pPr>
        <w:spacing w:after="0" w:line="360" w:lineRule="auto"/>
        <w:ind w:left="360"/>
        <w:jc w:val="both"/>
        <w:rPr>
          <w:rFonts w:asciiTheme="majorHAnsi" w:hAnsiTheme="majorHAnsi"/>
          <w:sz w:val="24"/>
          <w:szCs w:val="24"/>
        </w:rPr>
      </w:pPr>
    </w:p>
    <w:p w:rsidR="00766EB6" w:rsidRDefault="00766EB6" w:rsidP="00766EB6">
      <w:pPr>
        <w:jc w:val="both"/>
        <w:rPr>
          <w:rFonts w:asciiTheme="majorHAnsi" w:hAnsiTheme="majorHAnsi"/>
          <w:sz w:val="24"/>
          <w:szCs w:val="24"/>
        </w:rPr>
      </w:pPr>
    </w:p>
    <w:p w:rsidR="00766EB6" w:rsidRPr="002911C8" w:rsidRDefault="00766EB6" w:rsidP="00766EB6">
      <w:pPr>
        <w:ind w:left="1440" w:hanging="1440"/>
        <w:jc w:val="center"/>
        <w:rPr>
          <w:rFonts w:asciiTheme="majorHAnsi" w:hAnsiTheme="majorHAnsi"/>
          <w:b/>
          <w:sz w:val="24"/>
          <w:szCs w:val="24"/>
        </w:rPr>
      </w:pPr>
      <w:r w:rsidRPr="002911C8">
        <w:rPr>
          <w:rFonts w:asciiTheme="majorHAnsi" w:hAnsiTheme="majorHAnsi"/>
          <w:b/>
          <w:sz w:val="24"/>
          <w:szCs w:val="24"/>
        </w:rPr>
        <w:lastRenderedPageBreak/>
        <w:t>COURSE PLAN</w:t>
      </w:r>
    </w:p>
    <w:p w:rsidR="00766EB6" w:rsidRDefault="00766EB6" w:rsidP="00766EB6">
      <w:pPr>
        <w:ind w:left="720"/>
        <w:rPr>
          <w:rFonts w:asciiTheme="majorHAnsi" w:hAnsiTheme="majorHAnsi"/>
          <w:b/>
          <w:sz w:val="24"/>
          <w:szCs w:val="24"/>
          <w:lang w:val="en-US"/>
        </w:rPr>
      </w:pPr>
      <w:r w:rsidRPr="000B0012">
        <w:rPr>
          <w:rFonts w:asciiTheme="majorHAnsi" w:hAnsiTheme="majorHAnsi"/>
          <w:sz w:val="24"/>
          <w:szCs w:val="24"/>
        </w:rPr>
        <w:tab/>
      </w:r>
    </w:p>
    <w:tbl>
      <w:tblPr>
        <w:tblStyle w:val="TableGrid"/>
        <w:tblpPr w:leftFromText="180" w:rightFromText="180" w:vertAnchor="page" w:horzAnchor="margin" w:tblpY="1906"/>
        <w:tblW w:w="0" w:type="auto"/>
        <w:tblLook w:val="04A0" w:firstRow="1" w:lastRow="0" w:firstColumn="1" w:lastColumn="0" w:noHBand="0" w:noVBand="1"/>
      </w:tblPr>
      <w:tblGrid>
        <w:gridCol w:w="6818"/>
        <w:gridCol w:w="922"/>
        <w:gridCol w:w="1165"/>
      </w:tblGrid>
      <w:tr w:rsidR="00766EB6" w:rsidTr="00E5296F">
        <w:trPr>
          <w:trHeight w:val="134"/>
        </w:trPr>
        <w:tc>
          <w:tcPr>
            <w:tcW w:w="8905" w:type="dxa"/>
            <w:gridSpan w:val="3"/>
            <w:shd w:val="clear" w:color="auto" w:fill="D9D9D9" w:themeFill="background1" w:themeFillShade="D9"/>
          </w:tcPr>
          <w:p w:rsidR="00766EB6" w:rsidRDefault="00766EB6" w:rsidP="00E5296F">
            <w:pPr>
              <w:rPr>
                <w:b/>
              </w:rPr>
            </w:pPr>
            <w:r w:rsidRPr="001B2BCC">
              <w:rPr>
                <w:b/>
              </w:rPr>
              <w:t>COURSE NO:</w:t>
            </w:r>
            <w:r w:rsidR="00414749">
              <w:rPr>
                <w:rFonts w:asciiTheme="majorHAnsi" w:hAnsiTheme="majorHAnsi"/>
                <w:b/>
                <w:sz w:val="24"/>
                <w:szCs w:val="24"/>
              </w:rPr>
              <w:t>08EE7013(C)</w:t>
            </w:r>
            <w:r w:rsidR="00414749" w:rsidRPr="00705BE2">
              <w:rPr>
                <w:rFonts w:asciiTheme="majorHAnsi" w:hAnsiTheme="majorHAnsi"/>
                <w:b/>
                <w:sz w:val="24"/>
                <w:szCs w:val="24"/>
              </w:rPr>
              <w:t xml:space="preserve">  </w:t>
            </w:r>
            <w:r w:rsidR="00414749">
              <w:rPr>
                <w:b/>
              </w:rPr>
              <w:t xml:space="preserve">   </w:t>
            </w:r>
            <w:r>
              <w:rPr>
                <w:b/>
              </w:rPr>
              <w:t xml:space="preserve">  COURSE TITLE</w:t>
            </w:r>
            <w:r w:rsidRPr="001B2BCC">
              <w:rPr>
                <w:b/>
              </w:rPr>
              <w:t>:</w:t>
            </w:r>
            <w:r w:rsidRPr="00705BE2">
              <w:rPr>
                <w:rFonts w:asciiTheme="majorHAnsi" w:hAnsiTheme="majorHAnsi"/>
                <w:b/>
                <w:sz w:val="24"/>
                <w:szCs w:val="24"/>
              </w:rPr>
              <w:t xml:space="preserve">  Energy Efficient Buildings </w:t>
            </w:r>
            <w:r w:rsidRPr="001B2BCC">
              <w:rPr>
                <w:b/>
              </w:rPr>
              <w:t xml:space="preserve">   (L-T-P :3-</w:t>
            </w:r>
            <w:r>
              <w:rPr>
                <w:b/>
              </w:rPr>
              <w:t>0</w:t>
            </w:r>
            <w:r w:rsidRPr="001B2BCC">
              <w:rPr>
                <w:b/>
              </w:rPr>
              <w:t xml:space="preserve">-0) </w:t>
            </w:r>
          </w:p>
          <w:p w:rsidR="00766EB6" w:rsidRPr="001B2BCC" w:rsidRDefault="00766EB6" w:rsidP="00E5296F">
            <w:pPr>
              <w:rPr>
                <w:b/>
              </w:rPr>
            </w:pPr>
            <w:r>
              <w:rPr>
                <w:b/>
              </w:rPr>
              <w:t xml:space="preserve">                                                                                                                                                    CREDITS:3</w:t>
            </w:r>
          </w:p>
          <w:p w:rsidR="00766EB6" w:rsidRDefault="00766EB6" w:rsidP="00E5296F"/>
        </w:tc>
      </w:tr>
      <w:tr w:rsidR="00766EB6" w:rsidTr="00E5296F">
        <w:trPr>
          <w:trHeight w:val="134"/>
        </w:trPr>
        <w:tc>
          <w:tcPr>
            <w:tcW w:w="6818" w:type="dxa"/>
            <w:shd w:val="clear" w:color="auto" w:fill="D9D9D9" w:themeFill="background1" w:themeFillShade="D9"/>
          </w:tcPr>
          <w:p w:rsidR="00766EB6" w:rsidRPr="001B2BCC" w:rsidRDefault="00766EB6" w:rsidP="00E5296F">
            <w:pPr>
              <w:jc w:val="center"/>
              <w:rPr>
                <w:b/>
              </w:rPr>
            </w:pPr>
            <w:r w:rsidRPr="001B2BCC">
              <w:rPr>
                <w:b/>
              </w:rPr>
              <w:t>MODULES</w:t>
            </w:r>
          </w:p>
        </w:tc>
        <w:tc>
          <w:tcPr>
            <w:tcW w:w="922" w:type="dxa"/>
            <w:shd w:val="clear" w:color="auto" w:fill="D9D9D9" w:themeFill="background1" w:themeFillShade="D9"/>
          </w:tcPr>
          <w:p w:rsidR="00766EB6" w:rsidRPr="001B2BCC" w:rsidRDefault="00766EB6" w:rsidP="00E5296F">
            <w:pPr>
              <w:jc w:val="center"/>
              <w:rPr>
                <w:b/>
              </w:rPr>
            </w:pPr>
            <w:r>
              <w:rPr>
                <w:b/>
              </w:rPr>
              <w:t>Contact</w:t>
            </w:r>
          </w:p>
          <w:p w:rsidR="00766EB6" w:rsidRPr="001B2BCC" w:rsidRDefault="00766EB6" w:rsidP="00E5296F">
            <w:pPr>
              <w:rPr>
                <w:b/>
              </w:rPr>
            </w:pPr>
            <w:r>
              <w:rPr>
                <w:b/>
              </w:rPr>
              <w:t>hours</w:t>
            </w:r>
          </w:p>
        </w:tc>
        <w:tc>
          <w:tcPr>
            <w:tcW w:w="1165" w:type="dxa"/>
            <w:shd w:val="clear" w:color="auto" w:fill="D9D9D9" w:themeFill="background1" w:themeFillShade="D9"/>
          </w:tcPr>
          <w:p w:rsidR="00766EB6" w:rsidRPr="001B2BCC" w:rsidRDefault="00766EB6" w:rsidP="00E5296F">
            <w:pPr>
              <w:jc w:val="center"/>
              <w:rPr>
                <w:b/>
              </w:rPr>
            </w:pPr>
            <w:proofErr w:type="spellStart"/>
            <w:r w:rsidRPr="001B2BCC">
              <w:rPr>
                <w:b/>
              </w:rPr>
              <w:t>Sem.Exam</w:t>
            </w:r>
            <w:proofErr w:type="spellEnd"/>
          </w:p>
          <w:p w:rsidR="00766EB6" w:rsidRPr="001B2BCC" w:rsidRDefault="00766EB6" w:rsidP="00E5296F">
            <w:pPr>
              <w:jc w:val="center"/>
              <w:rPr>
                <w:b/>
              </w:rPr>
            </w:pPr>
            <w:r w:rsidRPr="001B2BCC">
              <w:rPr>
                <w:b/>
              </w:rPr>
              <w:t>Marks;%</w:t>
            </w:r>
          </w:p>
        </w:tc>
      </w:tr>
      <w:tr w:rsidR="00766EB6" w:rsidTr="00E5296F">
        <w:trPr>
          <w:trHeight w:val="756"/>
        </w:trPr>
        <w:tc>
          <w:tcPr>
            <w:tcW w:w="6818" w:type="dxa"/>
          </w:tcPr>
          <w:p w:rsidR="00766EB6" w:rsidRDefault="00766EB6" w:rsidP="00E5296F">
            <w:pPr>
              <w:jc w:val="both"/>
            </w:pPr>
            <w:r>
              <w:t>MODULE : 1</w:t>
            </w:r>
          </w:p>
          <w:p w:rsidR="00766EB6" w:rsidRDefault="00766EB6" w:rsidP="00E5296F">
            <w:pPr>
              <w:jc w:val="both"/>
            </w:pPr>
            <w:r w:rsidRPr="00705BE2">
              <w:rPr>
                <w:rFonts w:asciiTheme="majorHAnsi" w:hAnsiTheme="majorHAnsi"/>
                <w:sz w:val="24"/>
                <w:szCs w:val="24"/>
              </w:rPr>
              <w:t xml:space="preserve">Climate and shelter – Historic buildings – Modern architecture – Examples from different climate zones – Thermal comfort – Solar geometry and shading – Heating and cooling loads – Energy estimates and site planning – Integrative </w:t>
            </w:r>
            <w:proofErr w:type="spellStart"/>
            <w:r w:rsidRPr="00705BE2">
              <w:rPr>
                <w:rFonts w:asciiTheme="majorHAnsi" w:hAnsiTheme="majorHAnsi"/>
                <w:sz w:val="24"/>
                <w:szCs w:val="24"/>
              </w:rPr>
              <w:t>Modeling</w:t>
            </w:r>
            <w:proofErr w:type="spellEnd"/>
            <w:r w:rsidRPr="00705BE2">
              <w:rPr>
                <w:rFonts w:asciiTheme="majorHAnsi" w:hAnsiTheme="majorHAnsi"/>
                <w:sz w:val="24"/>
                <w:szCs w:val="24"/>
              </w:rPr>
              <w:t xml:space="preserve"> methods and building simulation.</w:t>
            </w:r>
          </w:p>
        </w:tc>
        <w:tc>
          <w:tcPr>
            <w:tcW w:w="922" w:type="dxa"/>
          </w:tcPr>
          <w:p w:rsidR="00766EB6" w:rsidRDefault="00766EB6" w:rsidP="00E5296F">
            <w:pPr>
              <w:jc w:val="center"/>
            </w:pPr>
            <w:r>
              <w:t>8</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pPr>
              <w:jc w:val="both"/>
            </w:pPr>
            <w:r>
              <w:t>MODULE : 2</w:t>
            </w:r>
          </w:p>
          <w:p w:rsidR="00766EB6" w:rsidRDefault="00766EB6" w:rsidP="00E5296F">
            <w:pPr>
              <w:jc w:val="both"/>
            </w:pPr>
            <w:r w:rsidRPr="00705BE2">
              <w:rPr>
                <w:rFonts w:asciiTheme="majorHAnsi" w:hAnsiTheme="majorHAnsi"/>
                <w:sz w:val="24"/>
                <w:szCs w:val="24"/>
              </w:rPr>
              <w:t>Principles of Energy conscious building design – Energy conservation in buildings – Day lighting – Water heating and photovoltaic systems – Advances in thermal insulation – Heat gain/loss through building components – Solar architecture.</w:t>
            </w:r>
          </w:p>
        </w:tc>
        <w:tc>
          <w:tcPr>
            <w:tcW w:w="922" w:type="dxa"/>
          </w:tcPr>
          <w:p w:rsidR="00766EB6" w:rsidRDefault="00766EB6" w:rsidP="00E5296F">
            <w:pPr>
              <w:jc w:val="center"/>
            </w:pPr>
            <w:r>
              <w:t>8</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FIRST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r>
              <w:t>MODULE : 3</w:t>
            </w:r>
          </w:p>
          <w:p w:rsidR="00766EB6" w:rsidRDefault="00766EB6" w:rsidP="00E5296F">
            <w:pPr>
              <w:jc w:val="both"/>
              <w:rPr>
                <w:rFonts w:asciiTheme="majorHAnsi" w:hAnsiTheme="majorHAnsi"/>
                <w:sz w:val="24"/>
                <w:szCs w:val="24"/>
              </w:rPr>
            </w:pPr>
            <w:r w:rsidRPr="00705BE2">
              <w:rPr>
                <w:rFonts w:asciiTheme="majorHAnsi" w:hAnsiTheme="majorHAnsi"/>
                <w:sz w:val="24"/>
                <w:szCs w:val="24"/>
              </w:rPr>
              <w:t xml:space="preserve">Passive solar heating – Direct gain – Thermal storage wall – Sunspace – Convective air loop </w:t>
            </w:r>
          </w:p>
          <w:p w:rsidR="00766EB6" w:rsidRDefault="00766EB6" w:rsidP="00E5296F"/>
        </w:tc>
        <w:tc>
          <w:tcPr>
            <w:tcW w:w="922" w:type="dxa"/>
          </w:tcPr>
          <w:p w:rsidR="00766EB6" w:rsidRDefault="00766EB6" w:rsidP="00E5296F">
            <w:pPr>
              <w:jc w:val="center"/>
            </w:pPr>
            <w:r>
              <w:t>5</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r>
              <w:t>MODULE : 4</w:t>
            </w:r>
          </w:p>
          <w:p w:rsidR="00766EB6" w:rsidRDefault="00766EB6" w:rsidP="00E5296F">
            <w:pPr>
              <w:jc w:val="both"/>
            </w:pPr>
            <w:r w:rsidRPr="00705BE2">
              <w:rPr>
                <w:rFonts w:asciiTheme="majorHAnsi" w:hAnsiTheme="majorHAnsi"/>
                <w:sz w:val="24"/>
                <w:szCs w:val="24"/>
              </w:rPr>
              <w:t>Passive cooling – Ventilation – Radiation – Evaporation and Dehumidification – Mass effect – Design guidelines.</w:t>
            </w: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SECOND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r>
              <w:t>MODULE : 5</w:t>
            </w:r>
          </w:p>
          <w:p w:rsidR="00766EB6" w:rsidRDefault="00766EB6" w:rsidP="00E5296F">
            <w:pPr>
              <w:jc w:val="both"/>
            </w:pPr>
            <w:r w:rsidRPr="00705BE2">
              <w:rPr>
                <w:rFonts w:asciiTheme="majorHAnsi" w:hAnsiTheme="majorHAnsi"/>
                <w:sz w:val="24"/>
                <w:szCs w:val="24"/>
              </w:rPr>
              <w:t xml:space="preserve">Energy conservation in building – Air conditioning – HVAC </w:t>
            </w:r>
            <w:proofErr w:type="spellStart"/>
            <w:r w:rsidRPr="00705BE2">
              <w:rPr>
                <w:rFonts w:asciiTheme="majorHAnsi" w:hAnsiTheme="majorHAnsi"/>
                <w:sz w:val="24"/>
                <w:szCs w:val="24"/>
              </w:rPr>
              <w:t>equipments</w:t>
            </w:r>
            <w:proofErr w:type="spellEnd"/>
            <w:r w:rsidRPr="00705BE2">
              <w:rPr>
                <w:rFonts w:asciiTheme="majorHAnsi" w:hAnsiTheme="majorHAnsi"/>
                <w:sz w:val="24"/>
                <w:szCs w:val="24"/>
              </w:rPr>
              <w:t xml:space="preserve"> – Computer packages for thermal design of buildings and performance prediction – Monitoring and instrumentation of passive buildings</w:t>
            </w:r>
          </w:p>
        </w:tc>
        <w:tc>
          <w:tcPr>
            <w:tcW w:w="922" w:type="dxa"/>
          </w:tcPr>
          <w:p w:rsidR="00766EB6" w:rsidRDefault="00766EB6" w:rsidP="00E5296F">
            <w:pPr>
              <w:jc w:val="center"/>
            </w:pPr>
            <w:r>
              <w:t>6</w:t>
            </w:r>
          </w:p>
        </w:tc>
        <w:tc>
          <w:tcPr>
            <w:tcW w:w="1165" w:type="dxa"/>
          </w:tcPr>
          <w:p w:rsidR="00766EB6" w:rsidRDefault="00766EB6" w:rsidP="00E5296F">
            <w:pPr>
              <w:jc w:val="center"/>
            </w:pPr>
            <w:r>
              <w:t>20</w:t>
            </w:r>
          </w:p>
        </w:tc>
      </w:tr>
      <w:tr w:rsidR="00766EB6" w:rsidTr="00E5296F">
        <w:trPr>
          <w:trHeight w:val="1175"/>
        </w:trPr>
        <w:tc>
          <w:tcPr>
            <w:tcW w:w="6818" w:type="dxa"/>
          </w:tcPr>
          <w:p w:rsidR="00766EB6" w:rsidRDefault="00766EB6" w:rsidP="00E5296F">
            <w:r>
              <w:t>MODULE : 6</w:t>
            </w:r>
          </w:p>
          <w:p w:rsidR="00766EB6" w:rsidRDefault="00766EB6" w:rsidP="00E5296F">
            <w:pPr>
              <w:jc w:val="both"/>
            </w:pPr>
            <w:r w:rsidRPr="00705BE2">
              <w:rPr>
                <w:rFonts w:asciiTheme="majorHAnsi" w:hAnsiTheme="majorHAnsi"/>
                <w:sz w:val="24"/>
                <w:szCs w:val="24"/>
              </w:rPr>
              <w:t>Control systems for energy efficient buildings – Illustrative passive buildings – Integration of emerging technologies – Intelligent building design principles</w:t>
            </w:r>
            <w:r>
              <w:rPr>
                <w:rFonts w:asciiTheme="majorHAnsi" w:hAnsiTheme="majorHAnsi"/>
                <w:sz w:val="24"/>
                <w:szCs w:val="24"/>
              </w:rPr>
              <w:t>.</w:t>
            </w:r>
          </w:p>
        </w:tc>
        <w:tc>
          <w:tcPr>
            <w:tcW w:w="922" w:type="dxa"/>
          </w:tcPr>
          <w:p w:rsidR="00766EB6" w:rsidRDefault="00766EB6" w:rsidP="00E5296F">
            <w:pPr>
              <w:jc w:val="center"/>
            </w:pPr>
            <w:r>
              <w:t>6</w:t>
            </w:r>
          </w:p>
        </w:tc>
        <w:tc>
          <w:tcPr>
            <w:tcW w:w="1165" w:type="dxa"/>
          </w:tcPr>
          <w:p w:rsidR="00766EB6" w:rsidRDefault="00766EB6" w:rsidP="00E5296F">
            <w:pPr>
              <w:jc w:val="center"/>
            </w:pPr>
            <w:r>
              <w:t>20</w:t>
            </w:r>
          </w:p>
        </w:tc>
      </w:tr>
    </w:tbl>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Pr="00705BE2" w:rsidRDefault="00766EB6" w:rsidP="00766EB6">
      <w:pPr>
        <w:tabs>
          <w:tab w:val="left" w:pos="6450"/>
        </w:tabs>
        <w:spacing w:line="240" w:lineRule="atLeast"/>
        <w:jc w:val="both"/>
        <w:rPr>
          <w:rFonts w:asciiTheme="majorHAnsi" w:hAnsiTheme="majorHAnsi"/>
          <w:b/>
          <w:sz w:val="24"/>
          <w:szCs w:val="24"/>
        </w:rPr>
      </w:pPr>
      <w:r w:rsidRPr="00705BE2">
        <w:rPr>
          <w:rFonts w:asciiTheme="majorHAnsi" w:hAnsiTheme="majorHAnsi"/>
          <w:b/>
          <w:sz w:val="24"/>
          <w:szCs w:val="24"/>
        </w:rPr>
        <w:lastRenderedPageBreak/>
        <w:t xml:space="preserve">Course No. </w:t>
      </w:r>
      <w:proofErr w:type="gramStart"/>
      <w:r w:rsidR="00EA7398">
        <w:rPr>
          <w:rFonts w:asciiTheme="majorHAnsi" w:hAnsiTheme="majorHAnsi"/>
          <w:b/>
          <w:sz w:val="24"/>
          <w:szCs w:val="24"/>
        </w:rPr>
        <w:t>08EE7023(</w:t>
      </w:r>
      <w:proofErr w:type="gramEnd"/>
      <w:r w:rsidR="00EA7398">
        <w:rPr>
          <w:rFonts w:asciiTheme="majorHAnsi" w:hAnsiTheme="majorHAnsi"/>
          <w:b/>
          <w:sz w:val="24"/>
          <w:szCs w:val="24"/>
        </w:rPr>
        <w:t>A)</w:t>
      </w:r>
      <w:r w:rsidR="00EA7398" w:rsidRPr="00705BE2">
        <w:rPr>
          <w:rFonts w:asciiTheme="majorHAnsi" w:hAnsiTheme="majorHAnsi"/>
          <w:b/>
          <w:sz w:val="24"/>
          <w:szCs w:val="24"/>
        </w:rPr>
        <w:t xml:space="preserve">  </w:t>
      </w:r>
      <w:r w:rsidR="00EA7398">
        <w:rPr>
          <w:b/>
        </w:rPr>
        <w:t xml:space="preserve">   </w:t>
      </w:r>
      <w:r w:rsidRPr="00705BE2">
        <w:rPr>
          <w:rFonts w:asciiTheme="majorHAnsi" w:hAnsiTheme="majorHAnsi"/>
          <w:b/>
          <w:sz w:val="24"/>
          <w:szCs w:val="24"/>
        </w:rPr>
        <w:t xml:space="preserve"> Course Title: Optimal Design </w:t>
      </w:r>
      <w:r w:rsidR="00EA7398">
        <w:rPr>
          <w:rFonts w:asciiTheme="majorHAnsi" w:hAnsiTheme="majorHAnsi"/>
          <w:b/>
          <w:sz w:val="24"/>
          <w:szCs w:val="24"/>
        </w:rPr>
        <w:t xml:space="preserve">of                   </w:t>
      </w:r>
      <w:r w:rsidRPr="00705BE2">
        <w:rPr>
          <w:rFonts w:asciiTheme="majorHAnsi" w:hAnsiTheme="majorHAnsi"/>
          <w:b/>
          <w:sz w:val="24"/>
          <w:szCs w:val="24"/>
        </w:rPr>
        <w:t xml:space="preserve"> Credits:3-0-0</w:t>
      </w:r>
      <w:r w:rsidR="00CE647A">
        <w:rPr>
          <w:rFonts w:asciiTheme="majorHAnsi" w:hAnsiTheme="majorHAnsi"/>
          <w:b/>
          <w:sz w:val="24"/>
          <w:szCs w:val="24"/>
        </w:rPr>
        <w:t>:3</w:t>
      </w:r>
    </w:p>
    <w:p w:rsidR="00766EB6" w:rsidRPr="00705BE2" w:rsidRDefault="00766EB6" w:rsidP="00766EB6">
      <w:pPr>
        <w:spacing w:after="0"/>
        <w:jc w:val="both"/>
        <w:rPr>
          <w:rFonts w:asciiTheme="majorHAnsi" w:hAnsiTheme="majorHAnsi"/>
          <w:sz w:val="24"/>
          <w:szCs w:val="24"/>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Heat Exchangers</w:t>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766EB6" w:rsidRPr="00705BE2" w:rsidRDefault="00766EB6" w:rsidP="00766EB6">
      <w:pPr>
        <w:rPr>
          <w:rFonts w:asciiTheme="majorHAnsi" w:hAnsiTheme="majorHAnsi"/>
          <w:b/>
          <w:sz w:val="24"/>
          <w:szCs w:val="24"/>
        </w:rPr>
      </w:pPr>
      <w:r w:rsidRPr="00705BE2">
        <w:rPr>
          <w:rFonts w:asciiTheme="majorHAnsi" w:hAnsiTheme="majorHAnsi"/>
          <w:b/>
          <w:sz w:val="24"/>
          <w:szCs w:val="24"/>
        </w:rPr>
        <w:t>Pre-requisites: Nil</w:t>
      </w:r>
    </w:p>
    <w:p w:rsidR="00766EB6" w:rsidRPr="000B0012" w:rsidRDefault="00766EB6" w:rsidP="00766EB6">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766EB6" w:rsidRPr="0048012C" w:rsidRDefault="00766EB6" w:rsidP="0034612E">
      <w:pPr>
        <w:pStyle w:val="ListParagraph"/>
        <w:numPr>
          <w:ilvl w:val="0"/>
          <w:numId w:val="24"/>
        </w:numPr>
        <w:spacing w:after="0"/>
        <w:rPr>
          <w:rFonts w:asciiTheme="majorHAnsi" w:hAnsiTheme="majorHAnsi"/>
          <w:sz w:val="24"/>
          <w:szCs w:val="24"/>
        </w:rPr>
      </w:pPr>
      <w:r w:rsidRPr="0048012C">
        <w:rPr>
          <w:rFonts w:asciiTheme="majorHAnsi" w:hAnsiTheme="majorHAnsi"/>
          <w:sz w:val="24"/>
          <w:szCs w:val="24"/>
        </w:rPr>
        <w:t>To understand about design procedures of heat exchangers</w:t>
      </w:r>
    </w:p>
    <w:p w:rsidR="00766EB6" w:rsidRPr="0048012C" w:rsidRDefault="00766EB6" w:rsidP="0034612E">
      <w:pPr>
        <w:pStyle w:val="ListParagraph"/>
        <w:numPr>
          <w:ilvl w:val="0"/>
          <w:numId w:val="24"/>
        </w:numPr>
        <w:spacing w:after="0"/>
        <w:rPr>
          <w:rFonts w:asciiTheme="majorHAnsi" w:hAnsiTheme="majorHAnsi"/>
          <w:sz w:val="24"/>
          <w:szCs w:val="24"/>
        </w:rPr>
      </w:pPr>
      <w:r w:rsidRPr="0048012C">
        <w:rPr>
          <w:rFonts w:asciiTheme="majorHAnsi" w:hAnsiTheme="majorHAnsi"/>
          <w:sz w:val="24"/>
          <w:szCs w:val="24"/>
        </w:rPr>
        <w:t>To understand about the geometries and size of heat exchangers</w:t>
      </w:r>
    </w:p>
    <w:p w:rsidR="00766EB6" w:rsidRPr="0048012C" w:rsidRDefault="00766EB6" w:rsidP="0034612E">
      <w:pPr>
        <w:pStyle w:val="ListParagraph"/>
        <w:numPr>
          <w:ilvl w:val="0"/>
          <w:numId w:val="24"/>
        </w:numPr>
        <w:spacing w:after="0"/>
        <w:rPr>
          <w:rFonts w:asciiTheme="majorHAnsi" w:hAnsiTheme="majorHAnsi"/>
          <w:sz w:val="24"/>
          <w:szCs w:val="24"/>
        </w:rPr>
      </w:pPr>
      <w:r w:rsidRPr="0048012C">
        <w:rPr>
          <w:rFonts w:asciiTheme="majorHAnsi" w:hAnsiTheme="majorHAnsi"/>
          <w:sz w:val="24"/>
          <w:szCs w:val="24"/>
        </w:rPr>
        <w:t>To study about characteristics of heat exchangers in engineering applications</w:t>
      </w:r>
    </w:p>
    <w:p w:rsidR="00766EB6" w:rsidRPr="0048012C" w:rsidRDefault="00766EB6" w:rsidP="0034612E">
      <w:pPr>
        <w:pStyle w:val="ListParagraph"/>
        <w:numPr>
          <w:ilvl w:val="0"/>
          <w:numId w:val="24"/>
        </w:numPr>
        <w:spacing w:after="0"/>
        <w:rPr>
          <w:rFonts w:asciiTheme="majorHAnsi" w:hAnsiTheme="majorHAnsi"/>
          <w:sz w:val="24"/>
          <w:szCs w:val="24"/>
        </w:rPr>
      </w:pPr>
      <w:r w:rsidRPr="0048012C">
        <w:rPr>
          <w:rFonts w:asciiTheme="majorHAnsi" w:hAnsiTheme="majorHAnsi"/>
          <w:sz w:val="24"/>
          <w:szCs w:val="24"/>
        </w:rPr>
        <w:t>To study about concept of special type of heat exchanger and compact heat exchangers</w:t>
      </w:r>
    </w:p>
    <w:p w:rsidR="00766EB6" w:rsidRDefault="00766EB6" w:rsidP="00766EB6">
      <w:pPr>
        <w:rPr>
          <w:rFonts w:asciiTheme="majorHAnsi" w:hAnsiTheme="majorHAnsi"/>
          <w:b/>
          <w:bCs/>
          <w:sz w:val="24"/>
          <w:szCs w:val="24"/>
        </w:rPr>
      </w:pPr>
      <w:r w:rsidRPr="000B0012">
        <w:rPr>
          <w:rFonts w:asciiTheme="majorHAnsi" w:hAnsiTheme="majorHAnsi"/>
          <w:b/>
          <w:bCs/>
          <w:sz w:val="24"/>
          <w:szCs w:val="24"/>
        </w:rPr>
        <w:t>Syllabus</w:t>
      </w:r>
    </w:p>
    <w:p w:rsidR="00766EB6" w:rsidRDefault="00766EB6" w:rsidP="00766EB6">
      <w:pPr>
        <w:spacing w:after="0" w:line="240" w:lineRule="auto"/>
        <w:jc w:val="both"/>
        <w:rPr>
          <w:rFonts w:asciiTheme="majorHAnsi" w:hAnsiTheme="majorHAnsi"/>
          <w:sz w:val="24"/>
          <w:szCs w:val="24"/>
        </w:rPr>
      </w:pPr>
      <w:r w:rsidRPr="00705BE2">
        <w:rPr>
          <w:rFonts w:asciiTheme="majorHAnsi" w:hAnsiTheme="majorHAnsi"/>
          <w:sz w:val="24"/>
          <w:szCs w:val="24"/>
        </w:rPr>
        <w:t xml:space="preserve">Heat exchanger classification and design fundamentals </w:t>
      </w:r>
      <w:r>
        <w:rPr>
          <w:rFonts w:asciiTheme="majorHAnsi" w:hAnsiTheme="majorHAnsi"/>
          <w:sz w:val="24"/>
          <w:szCs w:val="24"/>
        </w:rPr>
        <w:t>-</w:t>
      </w:r>
      <w:r w:rsidRPr="00705BE2">
        <w:rPr>
          <w:rFonts w:asciiTheme="majorHAnsi" w:hAnsiTheme="majorHAnsi"/>
          <w:sz w:val="24"/>
          <w:szCs w:val="24"/>
        </w:rPr>
        <w:t xml:space="preserve">Optimization criteria – </w:t>
      </w:r>
      <w:r>
        <w:rPr>
          <w:rFonts w:asciiTheme="majorHAnsi" w:hAnsiTheme="majorHAnsi"/>
          <w:sz w:val="24"/>
          <w:szCs w:val="24"/>
        </w:rPr>
        <w:t>Core pressure loss-</w:t>
      </w:r>
      <w:r w:rsidRPr="00705BE2">
        <w:rPr>
          <w:rFonts w:asciiTheme="majorHAnsi" w:hAnsiTheme="majorHAnsi"/>
          <w:sz w:val="24"/>
          <w:szCs w:val="24"/>
        </w:rPr>
        <w:t>Direct sizing of heat exchangers</w:t>
      </w:r>
      <w:r>
        <w:rPr>
          <w:rFonts w:asciiTheme="majorHAnsi" w:hAnsiTheme="majorHAnsi"/>
          <w:sz w:val="24"/>
          <w:szCs w:val="24"/>
        </w:rPr>
        <w:t>-</w:t>
      </w:r>
      <w:r w:rsidRPr="00705BE2">
        <w:rPr>
          <w:rFonts w:asciiTheme="majorHAnsi" w:hAnsiTheme="majorHAnsi"/>
          <w:sz w:val="24"/>
          <w:szCs w:val="24"/>
        </w:rPr>
        <w:t>Fine turning and design for curved tubes</w:t>
      </w:r>
      <w:r>
        <w:rPr>
          <w:rFonts w:asciiTheme="majorHAnsi" w:hAnsiTheme="majorHAnsi"/>
          <w:sz w:val="24"/>
          <w:szCs w:val="24"/>
        </w:rPr>
        <w:t>-</w:t>
      </w:r>
      <w:r w:rsidRPr="00705BE2">
        <w:rPr>
          <w:rFonts w:asciiTheme="majorHAnsi" w:hAnsiTheme="majorHAnsi"/>
          <w:sz w:val="24"/>
          <w:szCs w:val="24"/>
        </w:rPr>
        <w:t>Isothermal shell side conditions</w:t>
      </w:r>
      <w:r>
        <w:rPr>
          <w:rFonts w:asciiTheme="majorHAnsi" w:hAnsiTheme="majorHAnsi"/>
          <w:sz w:val="24"/>
          <w:szCs w:val="24"/>
        </w:rPr>
        <w:t>-</w:t>
      </w:r>
      <w:r w:rsidRPr="00705BE2">
        <w:rPr>
          <w:rFonts w:asciiTheme="majorHAnsi" w:hAnsiTheme="majorHAnsi"/>
          <w:sz w:val="24"/>
          <w:szCs w:val="24"/>
        </w:rPr>
        <w:t>Transients in heat exchangers</w:t>
      </w:r>
      <w:r>
        <w:rPr>
          <w:rFonts w:asciiTheme="majorHAnsi" w:hAnsiTheme="majorHAnsi"/>
          <w:sz w:val="24"/>
          <w:szCs w:val="24"/>
        </w:rPr>
        <w:t>-</w:t>
      </w:r>
      <w:r w:rsidRPr="00705BE2">
        <w:rPr>
          <w:rFonts w:asciiTheme="majorHAnsi" w:hAnsiTheme="majorHAnsi"/>
          <w:sz w:val="24"/>
          <w:szCs w:val="24"/>
        </w:rPr>
        <w:t>Direct solution by finite differences</w:t>
      </w:r>
      <w:r>
        <w:rPr>
          <w:rFonts w:asciiTheme="majorHAnsi" w:hAnsiTheme="majorHAnsi"/>
          <w:sz w:val="24"/>
          <w:szCs w:val="24"/>
        </w:rPr>
        <w:t>-</w:t>
      </w:r>
      <w:r w:rsidRPr="00705BE2">
        <w:rPr>
          <w:rFonts w:asciiTheme="majorHAnsi" w:hAnsiTheme="majorHAnsi"/>
          <w:sz w:val="24"/>
          <w:szCs w:val="24"/>
        </w:rPr>
        <w:t>Single-blow testing and regenerators</w:t>
      </w:r>
      <w:r>
        <w:rPr>
          <w:rFonts w:asciiTheme="majorHAnsi" w:hAnsiTheme="majorHAnsi"/>
          <w:sz w:val="24"/>
          <w:szCs w:val="24"/>
        </w:rPr>
        <w:t>-</w:t>
      </w:r>
      <w:r w:rsidRPr="00705BE2">
        <w:rPr>
          <w:rFonts w:asciiTheme="majorHAnsi" w:hAnsiTheme="majorHAnsi"/>
          <w:sz w:val="24"/>
          <w:szCs w:val="24"/>
        </w:rPr>
        <w:t xml:space="preserve"> Cryogenic heat exchangers</w:t>
      </w:r>
      <w:r>
        <w:rPr>
          <w:rFonts w:asciiTheme="majorHAnsi" w:hAnsiTheme="majorHAnsi"/>
          <w:sz w:val="24"/>
          <w:szCs w:val="24"/>
        </w:rPr>
        <w:t>-</w:t>
      </w:r>
      <w:r w:rsidRPr="00705BE2">
        <w:rPr>
          <w:rFonts w:asciiTheme="majorHAnsi" w:hAnsiTheme="majorHAnsi"/>
          <w:sz w:val="24"/>
          <w:szCs w:val="24"/>
        </w:rPr>
        <w:t xml:space="preserve"> Direct sizing and stepwise rating of multi- stream heat exchangers</w:t>
      </w:r>
      <w:r>
        <w:rPr>
          <w:rFonts w:asciiTheme="majorHAnsi" w:hAnsiTheme="majorHAnsi"/>
          <w:sz w:val="24"/>
          <w:szCs w:val="24"/>
        </w:rPr>
        <w:t>.</w:t>
      </w:r>
    </w:p>
    <w:p w:rsidR="00766EB6" w:rsidRDefault="00766EB6" w:rsidP="00766EB6">
      <w:pPr>
        <w:spacing w:after="0" w:line="240" w:lineRule="auto"/>
        <w:jc w:val="both"/>
        <w:rPr>
          <w:rFonts w:asciiTheme="majorHAnsi" w:hAnsiTheme="majorHAnsi"/>
          <w:sz w:val="24"/>
          <w:szCs w:val="24"/>
        </w:rPr>
      </w:pP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 Course Outcome:  </w:t>
      </w:r>
    </w:p>
    <w:p w:rsidR="00766EB6" w:rsidRPr="00EF3890" w:rsidRDefault="00766EB6" w:rsidP="00766EB6">
      <w:pPr>
        <w:jc w:val="both"/>
        <w:rPr>
          <w:rFonts w:asciiTheme="majorHAnsi" w:hAnsiTheme="majorHAnsi"/>
          <w:bCs/>
          <w:sz w:val="24"/>
          <w:szCs w:val="24"/>
        </w:rPr>
      </w:pPr>
      <w:r w:rsidRPr="0048012C">
        <w:rPr>
          <w:rFonts w:asciiTheme="majorHAnsi" w:hAnsiTheme="majorHAnsi"/>
          <w:bCs/>
          <w:sz w:val="24"/>
          <w:szCs w:val="24"/>
        </w:rPr>
        <w:t xml:space="preserve">The performance of conventional </w:t>
      </w:r>
      <w:proofErr w:type="gramStart"/>
      <w:r w:rsidRPr="0048012C">
        <w:rPr>
          <w:rFonts w:asciiTheme="majorHAnsi" w:hAnsiTheme="majorHAnsi"/>
          <w:bCs/>
          <w:sz w:val="24"/>
          <w:szCs w:val="24"/>
        </w:rPr>
        <w:t>heat  exchangers</w:t>
      </w:r>
      <w:proofErr w:type="gramEnd"/>
      <w:r w:rsidRPr="0048012C">
        <w:rPr>
          <w:rFonts w:asciiTheme="majorHAnsi" w:hAnsiTheme="majorHAnsi"/>
          <w:bCs/>
          <w:sz w:val="24"/>
          <w:szCs w:val="24"/>
        </w:rPr>
        <w:t xml:space="preserve"> in terms of design procedures and rating</w:t>
      </w:r>
      <w:r>
        <w:rPr>
          <w:rFonts w:asciiTheme="majorHAnsi" w:hAnsiTheme="majorHAnsi"/>
          <w:bCs/>
          <w:sz w:val="24"/>
          <w:szCs w:val="24"/>
        </w:rPr>
        <w:t>s.</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Text Books: </w:t>
      </w:r>
    </w:p>
    <w:p w:rsidR="00766EB6" w:rsidRPr="001B3E77" w:rsidRDefault="00766EB6" w:rsidP="0034612E">
      <w:pPr>
        <w:pStyle w:val="ListParagraph"/>
        <w:numPr>
          <w:ilvl w:val="0"/>
          <w:numId w:val="65"/>
        </w:numPr>
        <w:spacing w:after="0" w:line="360" w:lineRule="auto"/>
        <w:jc w:val="both"/>
        <w:rPr>
          <w:rFonts w:asciiTheme="majorHAnsi" w:hAnsiTheme="majorHAnsi"/>
          <w:sz w:val="24"/>
          <w:szCs w:val="24"/>
        </w:rPr>
      </w:pPr>
      <w:r w:rsidRPr="001B3E77">
        <w:rPr>
          <w:rFonts w:asciiTheme="majorHAnsi" w:hAnsiTheme="majorHAnsi"/>
          <w:sz w:val="24"/>
          <w:szCs w:val="24"/>
        </w:rPr>
        <w:t>E.M. Smith: Thermal Design of Heat Exchangers, John Wiley, 1999.</w:t>
      </w:r>
    </w:p>
    <w:p w:rsidR="00766EB6" w:rsidRPr="001B3E77" w:rsidRDefault="00766EB6" w:rsidP="0034612E">
      <w:pPr>
        <w:pStyle w:val="ListParagraph"/>
        <w:numPr>
          <w:ilvl w:val="0"/>
          <w:numId w:val="65"/>
        </w:numPr>
        <w:spacing w:after="0" w:line="360" w:lineRule="auto"/>
        <w:jc w:val="both"/>
        <w:rPr>
          <w:rFonts w:asciiTheme="majorHAnsi" w:hAnsiTheme="majorHAnsi"/>
          <w:sz w:val="24"/>
          <w:szCs w:val="24"/>
        </w:rPr>
      </w:pPr>
      <w:r w:rsidRPr="001B3E77">
        <w:rPr>
          <w:rFonts w:asciiTheme="majorHAnsi" w:hAnsiTheme="majorHAnsi"/>
          <w:sz w:val="24"/>
          <w:szCs w:val="24"/>
        </w:rPr>
        <w:t xml:space="preserve">W.M. </w:t>
      </w:r>
      <w:proofErr w:type="spellStart"/>
      <w:r w:rsidRPr="001B3E77">
        <w:rPr>
          <w:rFonts w:asciiTheme="majorHAnsi" w:hAnsiTheme="majorHAnsi"/>
          <w:sz w:val="24"/>
          <w:szCs w:val="24"/>
        </w:rPr>
        <w:t>Rohsenow</w:t>
      </w:r>
      <w:proofErr w:type="spellEnd"/>
      <w:r w:rsidRPr="001B3E77">
        <w:rPr>
          <w:rFonts w:asciiTheme="majorHAnsi" w:hAnsiTheme="majorHAnsi"/>
          <w:sz w:val="24"/>
          <w:szCs w:val="24"/>
        </w:rPr>
        <w:t xml:space="preserve"> and J.P. </w:t>
      </w:r>
      <w:proofErr w:type="spellStart"/>
      <w:r w:rsidRPr="001B3E77">
        <w:rPr>
          <w:rFonts w:asciiTheme="majorHAnsi" w:hAnsiTheme="majorHAnsi"/>
          <w:sz w:val="24"/>
          <w:szCs w:val="24"/>
        </w:rPr>
        <w:t>Harnett</w:t>
      </w:r>
      <w:proofErr w:type="spellEnd"/>
      <w:r w:rsidRPr="001B3E77">
        <w:rPr>
          <w:rFonts w:asciiTheme="majorHAnsi" w:hAnsiTheme="majorHAnsi"/>
          <w:sz w:val="24"/>
          <w:szCs w:val="24"/>
        </w:rPr>
        <w:t>: Handbook of Heat Exchanger application, McGraw Hill, 1985.</w:t>
      </w:r>
    </w:p>
    <w:p w:rsidR="00766EB6" w:rsidRDefault="00766EB6" w:rsidP="00766EB6">
      <w:pPr>
        <w:jc w:val="both"/>
        <w:rPr>
          <w:rFonts w:asciiTheme="majorHAnsi" w:hAnsiTheme="majorHAnsi"/>
          <w:sz w:val="24"/>
          <w:szCs w:val="24"/>
        </w:rPr>
      </w:pPr>
      <w:r w:rsidRPr="000B0012">
        <w:rPr>
          <w:rFonts w:asciiTheme="majorHAnsi" w:hAnsiTheme="majorHAnsi"/>
          <w:b/>
          <w:bCs/>
          <w:sz w:val="24"/>
          <w:szCs w:val="24"/>
        </w:rPr>
        <w:t>References</w:t>
      </w:r>
      <w:r w:rsidRPr="000B0012">
        <w:rPr>
          <w:rFonts w:asciiTheme="majorHAnsi" w:hAnsiTheme="majorHAnsi"/>
          <w:sz w:val="24"/>
          <w:szCs w:val="24"/>
        </w:rPr>
        <w:t xml:space="preserve">:  </w:t>
      </w:r>
      <w:r w:rsidRPr="000B0012">
        <w:rPr>
          <w:rFonts w:asciiTheme="majorHAnsi" w:hAnsiTheme="majorHAnsi"/>
          <w:sz w:val="24"/>
          <w:szCs w:val="24"/>
        </w:rPr>
        <w:tab/>
      </w:r>
    </w:p>
    <w:p w:rsidR="00766EB6" w:rsidRPr="001B3E77" w:rsidRDefault="00766EB6" w:rsidP="0034612E">
      <w:pPr>
        <w:pStyle w:val="ListParagraph"/>
        <w:numPr>
          <w:ilvl w:val="0"/>
          <w:numId w:val="66"/>
        </w:numPr>
        <w:spacing w:after="0" w:line="360" w:lineRule="auto"/>
        <w:jc w:val="both"/>
        <w:rPr>
          <w:rFonts w:asciiTheme="majorHAnsi" w:hAnsiTheme="majorHAnsi"/>
          <w:sz w:val="24"/>
          <w:szCs w:val="24"/>
        </w:rPr>
      </w:pPr>
      <w:r w:rsidRPr="001B3E77">
        <w:rPr>
          <w:rFonts w:asciiTheme="majorHAnsi" w:hAnsiTheme="majorHAnsi"/>
          <w:sz w:val="24"/>
          <w:szCs w:val="24"/>
        </w:rPr>
        <w:t xml:space="preserve">A.P. </w:t>
      </w:r>
      <w:proofErr w:type="spellStart"/>
      <w:r w:rsidRPr="001B3E77">
        <w:rPr>
          <w:rFonts w:asciiTheme="majorHAnsi" w:hAnsiTheme="majorHAnsi"/>
          <w:sz w:val="24"/>
          <w:szCs w:val="24"/>
        </w:rPr>
        <w:t>Fraas</w:t>
      </w:r>
      <w:proofErr w:type="spellEnd"/>
      <w:r w:rsidRPr="001B3E77">
        <w:rPr>
          <w:rFonts w:asciiTheme="majorHAnsi" w:hAnsiTheme="majorHAnsi"/>
          <w:sz w:val="24"/>
          <w:szCs w:val="24"/>
        </w:rPr>
        <w:t>: Heat Exchanger Design, 2e, J. Wiley, 1989.</w:t>
      </w:r>
    </w:p>
    <w:p w:rsidR="00766EB6" w:rsidRPr="001B3E77" w:rsidRDefault="00766EB6" w:rsidP="0034612E">
      <w:pPr>
        <w:pStyle w:val="ListParagraph"/>
        <w:numPr>
          <w:ilvl w:val="0"/>
          <w:numId w:val="66"/>
        </w:numPr>
        <w:spacing w:after="0" w:line="360" w:lineRule="auto"/>
        <w:jc w:val="both"/>
        <w:rPr>
          <w:rFonts w:asciiTheme="majorHAnsi" w:hAnsiTheme="majorHAnsi"/>
          <w:sz w:val="24"/>
          <w:szCs w:val="24"/>
        </w:rPr>
      </w:pPr>
      <w:r w:rsidRPr="001B3E77">
        <w:rPr>
          <w:rFonts w:asciiTheme="majorHAnsi" w:hAnsiTheme="majorHAnsi"/>
          <w:sz w:val="24"/>
          <w:szCs w:val="24"/>
        </w:rPr>
        <w:t>D.Q. Kern: Process Heat Transfer, McGraw Hill, 1950.</w:t>
      </w:r>
    </w:p>
    <w:p w:rsidR="00766EB6" w:rsidRDefault="00766EB6" w:rsidP="00766EB6">
      <w:pPr>
        <w:jc w:val="both"/>
        <w:rPr>
          <w:rFonts w:asciiTheme="majorHAnsi" w:hAnsiTheme="majorHAnsi"/>
          <w:sz w:val="24"/>
          <w:szCs w:val="24"/>
        </w:rPr>
      </w:pPr>
    </w:p>
    <w:p w:rsidR="00766EB6" w:rsidRDefault="00766EB6" w:rsidP="00766EB6">
      <w:pPr>
        <w:jc w:val="both"/>
        <w:rPr>
          <w:rFonts w:asciiTheme="majorHAnsi" w:hAnsiTheme="majorHAnsi"/>
          <w:sz w:val="24"/>
          <w:szCs w:val="24"/>
        </w:rPr>
      </w:pPr>
    </w:p>
    <w:p w:rsidR="00766EB6" w:rsidRDefault="00766EB6" w:rsidP="00766EB6">
      <w:pPr>
        <w:jc w:val="both"/>
        <w:rPr>
          <w:rFonts w:asciiTheme="majorHAnsi" w:hAnsiTheme="majorHAnsi"/>
          <w:sz w:val="24"/>
          <w:szCs w:val="24"/>
        </w:rPr>
      </w:pPr>
    </w:p>
    <w:p w:rsidR="00766EB6" w:rsidRDefault="00766EB6" w:rsidP="00766EB6">
      <w:pPr>
        <w:spacing w:after="0" w:line="360" w:lineRule="auto"/>
        <w:jc w:val="both"/>
        <w:rPr>
          <w:rFonts w:asciiTheme="majorHAnsi" w:hAnsiTheme="majorHAnsi"/>
          <w:sz w:val="24"/>
          <w:szCs w:val="24"/>
        </w:rPr>
      </w:pPr>
    </w:p>
    <w:p w:rsidR="00766EB6" w:rsidRDefault="00766EB6" w:rsidP="00766EB6">
      <w:pPr>
        <w:spacing w:after="0" w:line="360" w:lineRule="auto"/>
        <w:jc w:val="both"/>
        <w:rPr>
          <w:rFonts w:ascii="Times New Roman" w:hAnsi="Times New Roman"/>
          <w:sz w:val="24"/>
          <w:szCs w:val="24"/>
        </w:rPr>
      </w:pPr>
    </w:p>
    <w:p w:rsidR="00766EB6" w:rsidRDefault="00766EB6" w:rsidP="00766EB6">
      <w:pPr>
        <w:ind w:left="1440" w:hanging="1440"/>
        <w:jc w:val="center"/>
        <w:rPr>
          <w:rFonts w:asciiTheme="majorHAnsi" w:hAnsiTheme="majorHAnsi"/>
          <w:b/>
          <w:sz w:val="24"/>
          <w:szCs w:val="24"/>
        </w:rPr>
      </w:pPr>
    </w:p>
    <w:p w:rsidR="00766EB6" w:rsidRDefault="00766EB6" w:rsidP="00766EB6">
      <w:pPr>
        <w:ind w:left="1440" w:hanging="1440"/>
        <w:jc w:val="center"/>
        <w:rPr>
          <w:rFonts w:asciiTheme="majorHAnsi" w:hAnsiTheme="majorHAnsi"/>
          <w:b/>
          <w:sz w:val="24"/>
          <w:szCs w:val="24"/>
        </w:rPr>
      </w:pPr>
    </w:p>
    <w:p w:rsidR="00766EB6" w:rsidRDefault="00766EB6" w:rsidP="00766EB6">
      <w:pPr>
        <w:ind w:left="1440" w:hanging="1440"/>
        <w:jc w:val="center"/>
        <w:rPr>
          <w:rFonts w:asciiTheme="majorHAnsi" w:hAnsiTheme="majorHAnsi"/>
          <w:b/>
          <w:sz w:val="24"/>
          <w:szCs w:val="24"/>
        </w:rPr>
      </w:pPr>
    </w:p>
    <w:p w:rsidR="00766EB6" w:rsidRDefault="00766EB6" w:rsidP="00766EB6">
      <w:pPr>
        <w:ind w:left="1440" w:hanging="1440"/>
        <w:jc w:val="center"/>
        <w:rPr>
          <w:rFonts w:asciiTheme="majorHAnsi" w:hAnsiTheme="majorHAnsi"/>
          <w:b/>
          <w:sz w:val="24"/>
          <w:szCs w:val="24"/>
        </w:rPr>
      </w:pPr>
    </w:p>
    <w:p w:rsidR="00766EB6" w:rsidRPr="002911C8" w:rsidRDefault="00766EB6" w:rsidP="00766EB6">
      <w:pPr>
        <w:ind w:left="1440" w:hanging="1440"/>
        <w:jc w:val="center"/>
        <w:rPr>
          <w:rFonts w:asciiTheme="majorHAnsi" w:hAnsiTheme="majorHAnsi"/>
          <w:b/>
          <w:sz w:val="24"/>
          <w:szCs w:val="24"/>
        </w:rPr>
      </w:pPr>
      <w:r w:rsidRPr="002911C8">
        <w:rPr>
          <w:rFonts w:asciiTheme="majorHAnsi" w:hAnsiTheme="majorHAnsi"/>
          <w:b/>
          <w:sz w:val="24"/>
          <w:szCs w:val="24"/>
        </w:rPr>
        <w:lastRenderedPageBreak/>
        <w:t>COURSE PLAN</w:t>
      </w:r>
    </w:p>
    <w:p w:rsidR="00766EB6" w:rsidRDefault="00766EB6" w:rsidP="00766EB6">
      <w:pPr>
        <w:ind w:left="720"/>
        <w:rPr>
          <w:rFonts w:asciiTheme="majorHAnsi" w:hAnsiTheme="majorHAnsi"/>
          <w:b/>
          <w:sz w:val="24"/>
          <w:szCs w:val="24"/>
          <w:lang w:val="en-US"/>
        </w:rPr>
      </w:pPr>
      <w:r w:rsidRPr="000B0012">
        <w:rPr>
          <w:rFonts w:asciiTheme="majorHAnsi" w:hAnsiTheme="majorHAnsi"/>
          <w:sz w:val="24"/>
          <w:szCs w:val="24"/>
        </w:rPr>
        <w:tab/>
      </w:r>
    </w:p>
    <w:tbl>
      <w:tblPr>
        <w:tblStyle w:val="TableGrid"/>
        <w:tblpPr w:leftFromText="180" w:rightFromText="180" w:vertAnchor="page" w:horzAnchor="margin" w:tblpY="1861"/>
        <w:tblW w:w="0" w:type="auto"/>
        <w:tblLook w:val="04A0" w:firstRow="1" w:lastRow="0" w:firstColumn="1" w:lastColumn="0" w:noHBand="0" w:noVBand="1"/>
      </w:tblPr>
      <w:tblGrid>
        <w:gridCol w:w="6818"/>
        <w:gridCol w:w="922"/>
        <w:gridCol w:w="1165"/>
      </w:tblGrid>
      <w:tr w:rsidR="00766EB6" w:rsidTr="00E5296F">
        <w:trPr>
          <w:trHeight w:val="134"/>
        </w:trPr>
        <w:tc>
          <w:tcPr>
            <w:tcW w:w="8905" w:type="dxa"/>
            <w:gridSpan w:val="3"/>
            <w:shd w:val="clear" w:color="auto" w:fill="D9D9D9" w:themeFill="background1" w:themeFillShade="D9"/>
          </w:tcPr>
          <w:p w:rsidR="00766EB6" w:rsidRDefault="00766EB6" w:rsidP="00E5296F">
            <w:pPr>
              <w:rPr>
                <w:b/>
              </w:rPr>
            </w:pPr>
            <w:r w:rsidRPr="001B2BCC">
              <w:rPr>
                <w:b/>
              </w:rPr>
              <w:t>COURSE NO:</w:t>
            </w:r>
            <w:r w:rsidR="00AC78A2">
              <w:rPr>
                <w:rFonts w:asciiTheme="majorHAnsi" w:hAnsiTheme="majorHAnsi"/>
                <w:b/>
                <w:sz w:val="24"/>
                <w:szCs w:val="24"/>
              </w:rPr>
              <w:t>08EE7023(A)</w:t>
            </w:r>
            <w:r w:rsidR="00AC78A2" w:rsidRPr="00705BE2">
              <w:rPr>
                <w:rFonts w:asciiTheme="majorHAnsi" w:hAnsiTheme="majorHAnsi"/>
                <w:b/>
                <w:sz w:val="24"/>
                <w:szCs w:val="24"/>
              </w:rPr>
              <w:t xml:space="preserve">  </w:t>
            </w:r>
            <w:r w:rsidR="00AC78A2">
              <w:rPr>
                <w:b/>
              </w:rPr>
              <w:t xml:space="preserve">   </w:t>
            </w:r>
            <w:r w:rsidR="00AC78A2" w:rsidRPr="00705BE2">
              <w:rPr>
                <w:rFonts w:asciiTheme="majorHAnsi" w:hAnsiTheme="majorHAnsi"/>
                <w:b/>
                <w:sz w:val="24"/>
                <w:szCs w:val="24"/>
              </w:rPr>
              <w:t xml:space="preserve"> </w:t>
            </w:r>
            <w:r>
              <w:rPr>
                <w:b/>
              </w:rPr>
              <w:t xml:space="preserve">  COURSE TITLE</w:t>
            </w:r>
            <w:r w:rsidRPr="001B2BCC">
              <w:rPr>
                <w:b/>
              </w:rPr>
              <w:t>:</w:t>
            </w:r>
            <w:r w:rsidRPr="00705BE2">
              <w:rPr>
                <w:rFonts w:asciiTheme="majorHAnsi" w:hAnsiTheme="majorHAnsi"/>
                <w:b/>
                <w:sz w:val="24"/>
                <w:szCs w:val="24"/>
              </w:rPr>
              <w:t xml:space="preserve">  Optimal Design of </w:t>
            </w:r>
            <w:r>
              <w:rPr>
                <w:rFonts w:asciiTheme="majorHAnsi" w:hAnsiTheme="majorHAnsi"/>
                <w:b/>
                <w:sz w:val="24"/>
                <w:szCs w:val="24"/>
              </w:rPr>
              <w:t xml:space="preserve"> Heat Exchangers</w:t>
            </w:r>
          </w:p>
          <w:p w:rsidR="00766EB6" w:rsidRDefault="00766EB6" w:rsidP="00E5296F">
            <w:pPr>
              <w:rPr>
                <w:b/>
              </w:rPr>
            </w:pPr>
            <w:r w:rsidRPr="001B2BCC">
              <w:rPr>
                <w:b/>
              </w:rPr>
              <w:t>(L-T-P :3-</w:t>
            </w:r>
            <w:r>
              <w:rPr>
                <w:b/>
              </w:rPr>
              <w:t>0</w:t>
            </w:r>
            <w:r w:rsidRPr="001B2BCC">
              <w:rPr>
                <w:b/>
              </w:rPr>
              <w:t xml:space="preserve">-0) </w:t>
            </w:r>
          </w:p>
          <w:p w:rsidR="00766EB6" w:rsidRPr="001B2BCC" w:rsidRDefault="00766EB6" w:rsidP="00E5296F">
            <w:pPr>
              <w:rPr>
                <w:b/>
              </w:rPr>
            </w:pPr>
            <w:r>
              <w:rPr>
                <w:b/>
              </w:rPr>
              <w:t xml:space="preserve">                                                                                                                                                    CREDITS:3</w:t>
            </w:r>
          </w:p>
          <w:p w:rsidR="00766EB6" w:rsidRDefault="00766EB6" w:rsidP="00E5296F"/>
        </w:tc>
      </w:tr>
      <w:tr w:rsidR="00766EB6" w:rsidTr="00E5296F">
        <w:trPr>
          <w:trHeight w:val="134"/>
        </w:trPr>
        <w:tc>
          <w:tcPr>
            <w:tcW w:w="6818" w:type="dxa"/>
            <w:shd w:val="clear" w:color="auto" w:fill="D9D9D9" w:themeFill="background1" w:themeFillShade="D9"/>
          </w:tcPr>
          <w:p w:rsidR="00766EB6" w:rsidRPr="001B2BCC" w:rsidRDefault="00766EB6" w:rsidP="00E5296F">
            <w:pPr>
              <w:jc w:val="center"/>
              <w:rPr>
                <w:b/>
              </w:rPr>
            </w:pPr>
            <w:r w:rsidRPr="001B2BCC">
              <w:rPr>
                <w:b/>
              </w:rPr>
              <w:t>MODULES</w:t>
            </w:r>
          </w:p>
        </w:tc>
        <w:tc>
          <w:tcPr>
            <w:tcW w:w="922" w:type="dxa"/>
            <w:shd w:val="clear" w:color="auto" w:fill="D9D9D9" w:themeFill="background1" w:themeFillShade="D9"/>
          </w:tcPr>
          <w:p w:rsidR="00766EB6" w:rsidRPr="001B2BCC" w:rsidRDefault="00766EB6" w:rsidP="00E5296F">
            <w:pPr>
              <w:jc w:val="center"/>
              <w:rPr>
                <w:b/>
              </w:rPr>
            </w:pPr>
            <w:r>
              <w:rPr>
                <w:b/>
              </w:rPr>
              <w:t>Contact</w:t>
            </w:r>
          </w:p>
          <w:p w:rsidR="00766EB6" w:rsidRPr="001B2BCC" w:rsidRDefault="00766EB6" w:rsidP="00E5296F">
            <w:pPr>
              <w:rPr>
                <w:b/>
              </w:rPr>
            </w:pPr>
            <w:r>
              <w:rPr>
                <w:b/>
              </w:rPr>
              <w:t>hours</w:t>
            </w:r>
          </w:p>
        </w:tc>
        <w:tc>
          <w:tcPr>
            <w:tcW w:w="1165" w:type="dxa"/>
            <w:shd w:val="clear" w:color="auto" w:fill="D9D9D9" w:themeFill="background1" w:themeFillShade="D9"/>
          </w:tcPr>
          <w:p w:rsidR="00766EB6" w:rsidRPr="001B2BCC" w:rsidRDefault="00766EB6" w:rsidP="00E5296F">
            <w:pPr>
              <w:jc w:val="center"/>
              <w:rPr>
                <w:b/>
              </w:rPr>
            </w:pPr>
            <w:proofErr w:type="spellStart"/>
            <w:r w:rsidRPr="001B2BCC">
              <w:rPr>
                <w:b/>
              </w:rPr>
              <w:t>Sem.Exam</w:t>
            </w:r>
            <w:proofErr w:type="spellEnd"/>
          </w:p>
          <w:p w:rsidR="00766EB6" w:rsidRPr="001B2BCC" w:rsidRDefault="00766EB6" w:rsidP="00E5296F">
            <w:pPr>
              <w:jc w:val="center"/>
              <w:rPr>
                <w:b/>
              </w:rPr>
            </w:pPr>
            <w:r w:rsidRPr="001B2BCC">
              <w:rPr>
                <w:b/>
              </w:rPr>
              <w:t>Marks;%</w:t>
            </w:r>
          </w:p>
        </w:tc>
      </w:tr>
      <w:tr w:rsidR="00766EB6" w:rsidTr="00E5296F">
        <w:trPr>
          <w:trHeight w:val="756"/>
        </w:trPr>
        <w:tc>
          <w:tcPr>
            <w:tcW w:w="6818" w:type="dxa"/>
          </w:tcPr>
          <w:p w:rsidR="00766EB6" w:rsidRDefault="00766EB6" w:rsidP="00E5296F">
            <w:pPr>
              <w:jc w:val="both"/>
            </w:pPr>
            <w:r>
              <w:t>MODULE : 1</w:t>
            </w:r>
          </w:p>
          <w:p w:rsidR="00766EB6" w:rsidRDefault="00766EB6" w:rsidP="00E5296F">
            <w:pPr>
              <w:jc w:val="both"/>
            </w:pPr>
            <w:r w:rsidRPr="00705BE2">
              <w:rPr>
                <w:rFonts w:asciiTheme="majorHAnsi" w:hAnsiTheme="majorHAnsi"/>
                <w:sz w:val="24"/>
                <w:szCs w:val="24"/>
              </w:rPr>
              <w:t>Heat exchanger classification and design fundamentals – LMTD-NTU rating and sizing problems – Theta methods – L-NTU rating and sizing problems</w:t>
            </w: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pPr>
              <w:jc w:val="both"/>
            </w:pPr>
            <w:r>
              <w:t>MODULE : 2</w:t>
            </w:r>
          </w:p>
          <w:p w:rsidR="00766EB6" w:rsidRDefault="00766EB6" w:rsidP="00E5296F">
            <w:pPr>
              <w:jc w:val="both"/>
            </w:pPr>
            <w:r w:rsidRPr="00705BE2">
              <w:rPr>
                <w:rFonts w:asciiTheme="majorHAnsi" w:hAnsiTheme="majorHAnsi"/>
                <w:sz w:val="24"/>
                <w:szCs w:val="24"/>
              </w:rPr>
              <w:t xml:space="preserve">Dimensionless groups – Steady-state temperature profiles – Optimization criteria – Core pressure loss. Direct sizing of heat exchangers – Plate fin exchangers – Exchanger </w:t>
            </w:r>
            <w:proofErr w:type="spellStart"/>
            <w:r w:rsidRPr="00705BE2">
              <w:rPr>
                <w:rFonts w:asciiTheme="majorHAnsi" w:hAnsiTheme="majorHAnsi"/>
                <w:sz w:val="24"/>
                <w:szCs w:val="24"/>
              </w:rPr>
              <w:t>lay up</w:t>
            </w:r>
            <w:proofErr w:type="spellEnd"/>
            <w:r w:rsidRPr="00705BE2">
              <w:rPr>
                <w:rFonts w:asciiTheme="majorHAnsi" w:hAnsiTheme="majorHAnsi"/>
                <w:sz w:val="24"/>
                <w:szCs w:val="24"/>
              </w:rPr>
              <w:t xml:space="preserve"> – Surface geometries – Distribution headers – Multi-stream design – Helical-tube exchangers</w:t>
            </w:r>
          </w:p>
        </w:tc>
        <w:tc>
          <w:tcPr>
            <w:tcW w:w="922" w:type="dxa"/>
          </w:tcPr>
          <w:p w:rsidR="00766EB6" w:rsidRDefault="00766EB6" w:rsidP="00E5296F">
            <w:pPr>
              <w:jc w:val="center"/>
            </w:pPr>
            <w:r>
              <w:t>7</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FIRST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r>
              <w:t>MODULE : 3</w:t>
            </w:r>
          </w:p>
          <w:p w:rsidR="00766EB6" w:rsidRDefault="00766EB6" w:rsidP="00E5296F">
            <w:pPr>
              <w:jc w:val="both"/>
              <w:rPr>
                <w:rFonts w:ascii="Times New Roman" w:hAnsi="Times New Roman"/>
                <w:sz w:val="24"/>
                <w:szCs w:val="24"/>
              </w:rPr>
            </w:pPr>
            <w:r w:rsidRPr="00705BE2">
              <w:rPr>
                <w:rFonts w:asciiTheme="majorHAnsi" w:hAnsiTheme="majorHAnsi"/>
                <w:sz w:val="24"/>
                <w:szCs w:val="24"/>
              </w:rPr>
              <w:t>Design frame work – Basic and simplified geometries – Fine turning and design for curved tubes – Bayonet tube exchangers – Isothermal shell side conditions – Explicit, complete and non-explicit solutions.</w:t>
            </w:r>
          </w:p>
          <w:p w:rsidR="00766EB6" w:rsidRDefault="00766EB6" w:rsidP="00E5296F"/>
        </w:tc>
        <w:tc>
          <w:tcPr>
            <w:tcW w:w="922" w:type="dxa"/>
          </w:tcPr>
          <w:p w:rsidR="00766EB6" w:rsidRDefault="00766EB6" w:rsidP="00E5296F">
            <w:pPr>
              <w:jc w:val="center"/>
            </w:pPr>
            <w:r>
              <w:t>7</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r>
              <w:t>MODULE : 4</w:t>
            </w:r>
          </w:p>
          <w:p w:rsidR="00766EB6" w:rsidRDefault="00766EB6" w:rsidP="00E5296F">
            <w:pPr>
              <w:jc w:val="both"/>
            </w:pPr>
            <w:r w:rsidRPr="00705BE2">
              <w:rPr>
                <w:rFonts w:asciiTheme="majorHAnsi" w:hAnsiTheme="majorHAnsi"/>
                <w:sz w:val="24"/>
                <w:szCs w:val="24"/>
              </w:rPr>
              <w:t>Transients in heat exchangers – Fundamental equations – Solution methods – Analytical considerations – Method of characteristics – Direct solution by finite differences – Engineering applications.</w:t>
            </w: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SECOND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r>
              <w:t>MODULE : 5</w:t>
            </w:r>
          </w:p>
          <w:p w:rsidR="00766EB6" w:rsidRDefault="00766EB6" w:rsidP="00E5296F">
            <w:pPr>
              <w:jc w:val="both"/>
            </w:pPr>
            <w:r w:rsidRPr="00705BE2">
              <w:rPr>
                <w:rFonts w:asciiTheme="majorHAnsi" w:hAnsiTheme="majorHAnsi"/>
                <w:sz w:val="24"/>
                <w:szCs w:val="24"/>
              </w:rPr>
              <w:t xml:space="preserve">Single-blow testing and regenerators- Theory and physical assumptions – Choice of test method – Practical considerations </w:t>
            </w:r>
          </w:p>
        </w:tc>
        <w:tc>
          <w:tcPr>
            <w:tcW w:w="922" w:type="dxa"/>
          </w:tcPr>
          <w:p w:rsidR="00766EB6" w:rsidRDefault="00766EB6" w:rsidP="00E5296F">
            <w:pPr>
              <w:jc w:val="center"/>
            </w:pPr>
            <w:r>
              <w:t>6</w:t>
            </w:r>
          </w:p>
        </w:tc>
        <w:tc>
          <w:tcPr>
            <w:tcW w:w="1165" w:type="dxa"/>
          </w:tcPr>
          <w:p w:rsidR="00766EB6" w:rsidRDefault="00766EB6" w:rsidP="00E5296F">
            <w:pPr>
              <w:jc w:val="center"/>
            </w:pPr>
            <w:r>
              <w:t>20</w:t>
            </w:r>
          </w:p>
        </w:tc>
      </w:tr>
      <w:tr w:rsidR="00766EB6" w:rsidTr="00E5296F">
        <w:trPr>
          <w:trHeight w:val="1175"/>
        </w:trPr>
        <w:tc>
          <w:tcPr>
            <w:tcW w:w="6818" w:type="dxa"/>
          </w:tcPr>
          <w:p w:rsidR="00766EB6" w:rsidRDefault="00766EB6" w:rsidP="00E5296F">
            <w:r>
              <w:t>MODULE : 6</w:t>
            </w:r>
          </w:p>
          <w:p w:rsidR="00766EB6" w:rsidRDefault="00766EB6" w:rsidP="00E5296F">
            <w:pPr>
              <w:jc w:val="both"/>
            </w:pPr>
            <w:r w:rsidRPr="00705BE2">
              <w:rPr>
                <w:rFonts w:asciiTheme="majorHAnsi" w:hAnsiTheme="majorHAnsi"/>
                <w:sz w:val="24"/>
                <w:szCs w:val="24"/>
              </w:rPr>
              <w:t>Cryogenic heat exchangers – Direct sizing and stepwise rating of multi- stream heat exchangers – Commercial applications.</w:t>
            </w:r>
          </w:p>
        </w:tc>
        <w:tc>
          <w:tcPr>
            <w:tcW w:w="922" w:type="dxa"/>
          </w:tcPr>
          <w:p w:rsidR="00766EB6" w:rsidRDefault="00766EB6" w:rsidP="00E5296F">
            <w:pPr>
              <w:jc w:val="center"/>
            </w:pPr>
            <w:r>
              <w:t>7</w:t>
            </w:r>
          </w:p>
        </w:tc>
        <w:tc>
          <w:tcPr>
            <w:tcW w:w="1165" w:type="dxa"/>
          </w:tcPr>
          <w:p w:rsidR="00766EB6" w:rsidRDefault="00766EB6" w:rsidP="00E5296F">
            <w:pPr>
              <w:jc w:val="center"/>
            </w:pPr>
            <w:r>
              <w:t>20</w:t>
            </w:r>
          </w:p>
        </w:tc>
      </w:tr>
    </w:tbl>
    <w:p w:rsidR="00766EB6" w:rsidRDefault="00766EB6" w:rsidP="00766EB6">
      <w:pPr>
        <w:ind w:left="720"/>
        <w:rPr>
          <w:rFonts w:asciiTheme="majorHAnsi" w:hAnsiTheme="majorHAnsi"/>
          <w:b/>
          <w:sz w:val="24"/>
          <w:szCs w:val="24"/>
          <w:lang w:val="en-US"/>
        </w:rPr>
      </w:pPr>
    </w:p>
    <w:p w:rsidR="00766EB6" w:rsidRDefault="00766EB6" w:rsidP="00766EB6">
      <w:pPr>
        <w:ind w:left="720"/>
        <w:rPr>
          <w:rFonts w:asciiTheme="majorHAnsi" w:hAnsiTheme="majorHAnsi"/>
          <w:b/>
          <w:sz w:val="24"/>
          <w:szCs w:val="24"/>
          <w:lang w:val="en-US"/>
        </w:rPr>
      </w:pPr>
    </w:p>
    <w:p w:rsidR="00766EB6" w:rsidRDefault="00766EB6" w:rsidP="00766EB6">
      <w:pPr>
        <w:ind w:left="720"/>
        <w:rPr>
          <w:rFonts w:asciiTheme="majorHAnsi" w:hAnsiTheme="majorHAnsi"/>
          <w:b/>
          <w:sz w:val="24"/>
          <w:szCs w:val="24"/>
          <w:lang w:val="en-US"/>
        </w:rPr>
      </w:pPr>
    </w:p>
    <w:p w:rsidR="00766EB6" w:rsidRPr="00713A97" w:rsidRDefault="00766EB6" w:rsidP="00766EB6">
      <w:pPr>
        <w:ind w:left="720"/>
        <w:rPr>
          <w:rFonts w:asciiTheme="majorHAnsi" w:hAnsiTheme="majorHAnsi"/>
          <w:sz w:val="24"/>
          <w:szCs w:val="24"/>
        </w:rPr>
      </w:pPr>
    </w:p>
    <w:p w:rsidR="00766EB6" w:rsidRDefault="00766EB6" w:rsidP="00766EB6">
      <w:pPr>
        <w:tabs>
          <w:tab w:val="left" w:pos="6450"/>
        </w:tabs>
        <w:spacing w:line="240" w:lineRule="atLeast"/>
        <w:jc w:val="both"/>
        <w:rPr>
          <w:rFonts w:asciiTheme="majorHAnsi" w:hAnsiTheme="majorHAnsi"/>
          <w:b/>
          <w:sz w:val="24"/>
          <w:szCs w:val="24"/>
        </w:rPr>
      </w:pPr>
    </w:p>
    <w:p w:rsidR="00766EB6" w:rsidRDefault="00766EB6" w:rsidP="00766EB6">
      <w:pPr>
        <w:tabs>
          <w:tab w:val="left" w:pos="6450"/>
        </w:tabs>
        <w:spacing w:line="240" w:lineRule="atLeast"/>
        <w:jc w:val="both"/>
        <w:rPr>
          <w:rFonts w:asciiTheme="majorHAnsi" w:hAnsiTheme="majorHAnsi"/>
          <w:b/>
          <w:sz w:val="24"/>
          <w:szCs w:val="24"/>
        </w:rPr>
      </w:pPr>
    </w:p>
    <w:p w:rsidR="00766EB6" w:rsidRDefault="00766EB6" w:rsidP="00766EB6">
      <w:pPr>
        <w:tabs>
          <w:tab w:val="left" w:pos="6450"/>
        </w:tabs>
        <w:spacing w:line="240" w:lineRule="atLeast"/>
        <w:jc w:val="both"/>
        <w:rPr>
          <w:rFonts w:asciiTheme="majorHAnsi" w:hAnsiTheme="majorHAnsi"/>
          <w:b/>
          <w:sz w:val="24"/>
          <w:szCs w:val="24"/>
        </w:rPr>
      </w:pPr>
    </w:p>
    <w:p w:rsidR="00766EB6" w:rsidRPr="00705BE2" w:rsidRDefault="00766EB6" w:rsidP="00766EB6">
      <w:pPr>
        <w:tabs>
          <w:tab w:val="left" w:pos="6450"/>
        </w:tabs>
        <w:spacing w:line="240" w:lineRule="atLeast"/>
        <w:jc w:val="both"/>
        <w:rPr>
          <w:rFonts w:asciiTheme="majorHAnsi" w:hAnsiTheme="majorHAnsi"/>
          <w:b/>
          <w:sz w:val="24"/>
          <w:szCs w:val="24"/>
        </w:rPr>
      </w:pPr>
      <w:r>
        <w:rPr>
          <w:rFonts w:asciiTheme="majorHAnsi" w:hAnsiTheme="majorHAnsi"/>
          <w:b/>
          <w:sz w:val="24"/>
          <w:szCs w:val="24"/>
        </w:rPr>
        <w:lastRenderedPageBreak/>
        <w:t xml:space="preserve">Course No. </w:t>
      </w:r>
      <w:proofErr w:type="gramStart"/>
      <w:r w:rsidR="00C93D5F">
        <w:rPr>
          <w:rFonts w:asciiTheme="majorHAnsi" w:hAnsiTheme="majorHAnsi"/>
          <w:b/>
          <w:sz w:val="24"/>
          <w:szCs w:val="24"/>
        </w:rPr>
        <w:t>08EE7023(</w:t>
      </w:r>
      <w:proofErr w:type="gramEnd"/>
      <w:r w:rsidR="00C93D5F">
        <w:rPr>
          <w:rFonts w:asciiTheme="majorHAnsi" w:hAnsiTheme="majorHAnsi"/>
          <w:b/>
          <w:sz w:val="24"/>
          <w:szCs w:val="24"/>
        </w:rPr>
        <w:t>B)</w:t>
      </w:r>
      <w:r w:rsidR="00C93D5F" w:rsidRPr="00705BE2">
        <w:rPr>
          <w:rFonts w:asciiTheme="majorHAnsi" w:hAnsiTheme="majorHAnsi"/>
          <w:b/>
          <w:sz w:val="24"/>
          <w:szCs w:val="24"/>
        </w:rPr>
        <w:t xml:space="preserve">  </w:t>
      </w:r>
      <w:r w:rsidR="00C93D5F">
        <w:rPr>
          <w:b/>
        </w:rPr>
        <w:t xml:space="preserve">   </w:t>
      </w:r>
      <w:r w:rsidR="00C93D5F" w:rsidRPr="00705BE2">
        <w:rPr>
          <w:rFonts w:asciiTheme="majorHAnsi" w:hAnsiTheme="majorHAnsi"/>
          <w:b/>
          <w:sz w:val="24"/>
          <w:szCs w:val="24"/>
        </w:rPr>
        <w:t xml:space="preserve"> </w:t>
      </w:r>
      <w:r w:rsidRPr="00705BE2">
        <w:rPr>
          <w:rFonts w:asciiTheme="majorHAnsi" w:hAnsiTheme="majorHAnsi"/>
          <w:b/>
          <w:sz w:val="24"/>
          <w:szCs w:val="24"/>
        </w:rPr>
        <w:t xml:space="preserve"> Course Title: Soft Computing                         Credits:3-0-0</w:t>
      </w:r>
      <w:r w:rsidR="00CE647A">
        <w:rPr>
          <w:rFonts w:asciiTheme="majorHAnsi" w:hAnsiTheme="majorHAnsi"/>
          <w:b/>
          <w:sz w:val="24"/>
          <w:szCs w:val="24"/>
        </w:rPr>
        <w:t>:3</w:t>
      </w:r>
    </w:p>
    <w:p w:rsidR="00766EB6" w:rsidRPr="00705BE2" w:rsidRDefault="00766EB6" w:rsidP="00766EB6">
      <w:pPr>
        <w:spacing w:after="0"/>
        <w:jc w:val="both"/>
        <w:rPr>
          <w:rFonts w:asciiTheme="majorHAnsi" w:hAnsiTheme="majorHAnsi"/>
          <w:sz w:val="24"/>
          <w:szCs w:val="24"/>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Techniques      </w:t>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766EB6" w:rsidRPr="00705BE2" w:rsidRDefault="00766EB6" w:rsidP="00766EB6">
      <w:pPr>
        <w:rPr>
          <w:rFonts w:asciiTheme="majorHAnsi" w:hAnsiTheme="majorHAnsi"/>
          <w:b/>
          <w:sz w:val="24"/>
          <w:szCs w:val="24"/>
        </w:rPr>
      </w:pPr>
      <w:r w:rsidRPr="00705BE2">
        <w:rPr>
          <w:rFonts w:asciiTheme="majorHAnsi" w:hAnsiTheme="majorHAnsi"/>
          <w:b/>
          <w:sz w:val="24"/>
          <w:szCs w:val="24"/>
        </w:rPr>
        <w:t>Pre-requisites: Nil</w:t>
      </w:r>
    </w:p>
    <w:p w:rsidR="00766EB6" w:rsidRPr="000B0012" w:rsidRDefault="00766EB6" w:rsidP="00766EB6">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766EB6" w:rsidRPr="00AE4219" w:rsidRDefault="00766EB6" w:rsidP="0034612E">
      <w:pPr>
        <w:pStyle w:val="ListParagraph"/>
        <w:numPr>
          <w:ilvl w:val="0"/>
          <w:numId w:val="67"/>
        </w:numPr>
        <w:jc w:val="both"/>
        <w:rPr>
          <w:rFonts w:asciiTheme="majorHAnsi" w:hAnsiTheme="majorHAnsi"/>
          <w:sz w:val="24"/>
          <w:szCs w:val="24"/>
        </w:rPr>
      </w:pPr>
      <w:r w:rsidRPr="00AE4219">
        <w:rPr>
          <w:rFonts w:asciiTheme="majorHAnsi" w:hAnsiTheme="majorHAnsi"/>
          <w:sz w:val="24"/>
          <w:szCs w:val="24"/>
        </w:rPr>
        <w:t>To understand about artificial intelligent system</w:t>
      </w:r>
    </w:p>
    <w:p w:rsidR="00766EB6" w:rsidRPr="00AE4219" w:rsidRDefault="00766EB6" w:rsidP="0034612E">
      <w:pPr>
        <w:pStyle w:val="ListParagraph"/>
        <w:numPr>
          <w:ilvl w:val="0"/>
          <w:numId w:val="67"/>
        </w:numPr>
        <w:jc w:val="both"/>
        <w:rPr>
          <w:rFonts w:asciiTheme="majorHAnsi" w:hAnsiTheme="majorHAnsi"/>
          <w:sz w:val="24"/>
          <w:szCs w:val="24"/>
        </w:rPr>
      </w:pPr>
      <w:r w:rsidRPr="00AE4219">
        <w:rPr>
          <w:rFonts w:asciiTheme="majorHAnsi" w:hAnsiTheme="majorHAnsi"/>
          <w:sz w:val="24"/>
          <w:szCs w:val="24"/>
        </w:rPr>
        <w:t>To understand about back propagation network</w:t>
      </w:r>
    </w:p>
    <w:p w:rsidR="00766EB6" w:rsidRPr="00AE4219" w:rsidRDefault="00766EB6" w:rsidP="0034612E">
      <w:pPr>
        <w:pStyle w:val="ListParagraph"/>
        <w:numPr>
          <w:ilvl w:val="0"/>
          <w:numId w:val="67"/>
        </w:numPr>
        <w:jc w:val="both"/>
        <w:rPr>
          <w:rFonts w:asciiTheme="majorHAnsi" w:hAnsiTheme="majorHAnsi"/>
          <w:sz w:val="24"/>
          <w:szCs w:val="24"/>
        </w:rPr>
      </w:pPr>
      <w:r w:rsidRPr="00AE4219">
        <w:rPr>
          <w:rFonts w:asciiTheme="majorHAnsi" w:hAnsiTheme="majorHAnsi"/>
          <w:sz w:val="24"/>
          <w:szCs w:val="24"/>
        </w:rPr>
        <w:t>To understand about fuzzy relations</w:t>
      </w:r>
    </w:p>
    <w:p w:rsidR="00766EB6" w:rsidRPr="00AE4219" w:rsidRDefault="00766EB6" w:rsidP="0034612E">
      <w:pPr>
        <w:pStyle w:val="ListParagraph"/>
        <w:numPr>
          <w:ilvl w:val="0"/>
          <w:numId w:val="67"/>
        </w:numPr>
        <w:jc w:val="both"/>
        <w:rPr>
          <w:rFonts w:asciiTheme="majorHAnsi" w:hAnsiTheme="majorHAnsi"/>
          <w:sz w:val="24"/>
          <w:szCs w:val="24"/>
        </w:rPr>
      </w:pPr>
      <w:r w:rsidRPr="00AE4219">
        <w:rPr>
          <w:rFonts w:asciiTheme="majorHAnsi" w:hAnsiTheme="majorHAnsi"/>
          <w:sz w:val="24"/>
          <w:szCs w:val="24"/>
        </w:rPr>
        <w:t>To understand about genetic algorithms</w:t>
      </w:r>
    </w:p>
    <w:p w:rsidR="00766EB6" w:rsidRDefault="00766EB6" w:rsidP="00766EB6">
      <w:pPr>
        <w:rPr>
          <w:rFonts w:asciiTheme="majorHAnsi" w:hAnsiTheme="majorHAnsi"/>
          <w:b/>
          <w:bCs/>
          <w:sz w:val="24"/>
          <w:szCs w:val="24"/>
        </w:rPr>
      </w:pPr>
      <w:r w:rsidRPr="000B0012">
        <w:rPr>
          <w:rFonts w:asciiTheme="majorHAnsi" w:hAnsiTheme="majorHAnsi"/>
          <w:b/>
          <w:bCs/>
          <w:sz w:val="24"/>
          <w:szCs w:val="24"/>
        </w:rPr>
        <w:t>Syllabus</w:t>
      </w:r>
    </w:p>
    <w:p w:rsidR="00766EB6" w:rsidRDefault="00766EB6" w:rsidP="00766EB6">
      <w:pPr>
        <w:spacing w:after="0" w:line="240" w:lineRule="auto"/>
        <w:jc w:val="both"/>
        <w:rPr>
          <w:rFonts w:asciiTheme="majorHAnsi" w:hAnsiTheme="majorHAnsi"/>
          <w:sz w:val="24"/>
          <w:szCs w:val="24"/>
        </w:rPr>
      </w:pPr>
      <w:r w:rsidRPr="00705BE2">
        <w:rPr>
          <w:rFonts w:asciiTheme="majorHAnsi" w:hAnsiTheme="majorHAnsi"/>
          <w:sz w:val="24"/>
          <w:szCs w:val="24"/>
        </w:rPr>
        <w:t xml:space="preserve">Artificial Intelligent systems – Neural Networks, Fuzzy Logic and Evolutionary Programming concepts </w:t>
      </w:r>
      <w:r>
        <w:rPr>
          <w:rFonts w:asciiTheme="majorHAnsi" w:hAnsiTheme="majorHAnsi"/>
          <w:sz w:val="24"/>
          <w:szCs w:val="24"/>
        </w:rPr>
        <w:t>-</w:t>
      </w:r>
      <w:r w:rsidRPr="00705BE2">
        <w:rPr>
          <w:rFonts w:asciiTheme="majorHAnsi" w:hAnsiTheme="majorHAnsi"/>
          <w:sz w:val="24"/>
          <w:szCs w:val="24"/>
        </w:rPr>
        <w:t xml:space="preserve">Back propagation Networks: Architecture – Multi layer perceptron – Back propagation learning </w:t>
      </w:r>
      <w:r>
        <w:rPr>
          <w:rFonts w:asciiTheme="majorHAnsi" w:hAnsiTheme="majorHAnsi"/>
          <w:sz w:val="24"/>
          <w:szCs w:val="24"/>
        </w:rPr>
        <w:t>-</w:t>
      </w:r>
      <w:r w:rsidRPr="00705BE2">
        <w:rPr>
          <w:rFonts w:asciiTheme="majorHAnsi" w:hAnsiTheme="majorHAnsi"/>
          <w:sz w:val="24"/>
          <w:szCs w:val="24"/>
        </w:rPr>
        <w:t xml:space="preserve">Fuzzy sets and crisp sets-Fuzzy sets – Fuzzy set operations-Fuzzy relations – Membership functions </w:t>
      </w:r>
      <w:r>
        <w:rPr>
          <w:rFonts w:asciiTheme="majorHAnsi" w:hAnsiTheme="majorHAnsi"/>
          <w:sz w:val="24"/>
          <w:szCs w:val="24"/>
        </w:rPr>
        <w:t>-</w:t>
      </w:r>
      <w:proofErr w:type="spellStart"/>
      <w:r w:rsidRPr="00705BE2">
        <w:rPr>
          <w:rFonts w:asciiTheme="majorHAnsi" w:hAnsiTheme="majorHAnsi"/>
          <w:sz w:val="24"/>
          <w:szCs w:val="24"/>
        </w:rPr>
        <w:t>Defuzzification</w:t>
      </w:r>
      <w:proofErr w:type="spellEnd"/>
      <w:r>
        <w:rPr>
          <w:rFonts w:asciiTheme="majorHAnsi" w:hAnsiTheme="majorHAnsi"/>
          <w:sz w:val="24"/>
          <w:szCs w:val="24"/>
        </w:rPr>
        <w:t>-</w:t>
      </w:r>
      <w:r w:rsidRPr="00705BE2">
        <w:rPr>
          <w:rFonts w:asciiTheme="majorHAnsi" w:hAnsiTheme="majorHAnsi"/>
          <w:sz w:val="24"/>
          <w:szCs w:val="24"/>
        </w:rPr>
        <w:t xml:space="preserve">Fuzzy Logic Control Systems </w:t>
      </w:r>
      <w:r>
        <w:rPr>
          <w:rFonts w:asciiTheme="majorHAnsi" w:hAnsiTheme="majorHAnsi"/>
          <w:sz w:val="24"/>
          <w:szCs w:val="24"/>
        </w:rPr>
        <w:t>-</w:t>
      </w:r>
      <w:r w:rsidRPr="00705BE2">
        <w:rPr>
          <w:rFonts w:asciiTheme="majorHAnsi" w:hAnsiTheme="majorHAnsi"/>
          <w:sz w:val="24"/>
          <w:szCs w:val="24"/>
        </w:rPr>
        <w:t xml:space="preserve">Genetic Algorithms </w:t>
      </w:r>
      <w:r>
        <w:rPr>
          <w:rFonts w:asciiTheme="majorHAnsi" w:hAnsiTheme="majorHAnsi"/>
          <w:sz w:val="24"/>
          <w:szCs w:val="24"/>
        </w:rPr>
        <w:t>-</w:t>
      </w:r>
      <w:r w:rsidRPr="00705BE2">
        <w:rPr>
          <w:rFonts w:asciiTheme="majorHAnsi" w:hAnsiTheme="majorHAnsi"/>
          <w:sz w:val="24"/>
          <w:szCs w:val="24"/>
        </w:rPr>
        <w:t xml:space="preserve">Fitness function – Reproduction </w:t>
      </w:r>
      <w:r>
        <w:rPr>
          <w:rFonts w:asciiTheme="majorHAnsi" w:hAnsiTheme="majorHAnsi"/>
          <w:sz w:val="24"/>
          <w:szCs w:val="24"/>
        </w:rPr>
        <w:t>-</w:t>
      </w:r>
      <w:r w:rsidRPr="00705BE2">
        <w:rPr>
          <w:rFonts w:asciiTheme="majorHAnsi" w:hAnsiTheme="majorHAnsi"/>
          <w:sz w:val="24"/>
          <w:szCs w:val="24"/>
        </w:rPr>
        <w:t>convergence of Genetic Algorithm – Differences and Similarities between GA an</w:t>
      </w:r>
      <w:r>
        <w:rPr>
          <w:rFonts w:asciiTheme="majorHAnsi" w:hAnsiTheme="majorHAnsi"/>
          <w:sz w:val="24"/>
          <w:szCs w:val="24"/>
        </w:rPr>
        <w:t>d other traditional methods.</w:t>
      </w:r>
    </w:p>
    <w:p w:rsidR="00766EB6" w:rsidRDefault="00766EB6" w:rsidP="00766EB6">
      <w:pPr>
        <w:spacing w:after="0" w:line="240" w:lineRule="auto"/>
        <w:jc w:val="both"/>
        <w:rPr>
          <w:rFonts w:asciiTheme="majorHAnsi" w:hAnsiTheme="majorHAnsi"/>
          <w:sz w:val="24"/>
          <w:szCs w:val="24"/>
        </w:rPr>
      </w:pP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 Course Outcome:  </w:t>
      </w:r>
    </w:p>
    <w:p w:rsidR="00766EB6" w:rsidRDefault="00766EB6" w:rsidP="00766EB6">
      <w:pPr>
        <w:jc w:val="both"/>
        <w:rPr>
          <w:rFonts w:asciiTheme="majorHAnsi" w:hAnsiTheme="majorHAnsi"/>
          <w:bCs/>
          <w:sz w:val="24"/>
          <w:szCs w:val="24"/>
        </w:rPr>
      </w:pPr>
      <w:r w:rsidRPr="00AE4219">
        <w:rPr>
          <w:rFonts w:asciiTheme="majorHAnsi" w:hAnsiTheme="majorHAnsi"/>
          <w:bCs/>
          <w:sz w:val="24"/>
          <w:szCs w:val="24"/>
        </w:rPr>
        <w:t>Students are capable to familiarise propagation networks, fuzzy relation and genetic algorithm</w:t>
      </w:r>
      <w:r>
        <w:rPr>
          <w:rFonts w:asciiTheme="majorHAnsi" w:hAnsiTheme="majorHAnsi"/>
          <w:bCs/>
          <w:sz w:val="24"/>
          <w:szCs w:val="24"/>
        </w:rPr>
        <w:t>.</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Text Books: </w:t>
      </w:r>
    </w:p>
    <w:p w:rsidR="00766EB6" w:rsidRPr="00705BE2" w:rsidRDefault="00766EB6" w:rsidP="0034612E">
      <w:pPr>
        <w:numPr>
          <w:ilvl w:val="0"/>
          <w:numId w:val="68"/>
        </w:numPr>
        <w:spacing w:after="0"/>
        <w:jc w:val="both"/>
        <w:rPr>
          <w:rFonts w:asciiTheme="majorHAnsi" w:hAnsiTheme="majorHAnsi"/>
          <w:sz w:val="24"/>
          <w:szCs w:val="24"/>
        </w:rPr>
      </w:pPr>
      <w:r w:rsidRPr="00705BE2">
        <w:rPr>
          <w:rFonts w:asciiTheme="majorHAnsi" w:hAnsiTheme="majorHAnsi"/>
          <w:sz w:val="24"/>
          <w:szCs w:val="24"/>
        </w:rPr>
        <w:t xml:space="preserve">S. N. </w:t>
      </w:r>
      <w:proofErr w:type="spellStart"/>
      <w:r w:rsidRPr="00705BE2">
        <w:rPr>
          <w:rFonts w:asciiTheme="majorHAnsi" w:hAnsiTheme="majorHAnsi"/>
          <w:sz w:val="24"/>
          <w:szCs w:val="24"/>
        </w:rPr>
        <w:t>Sivanandam</w:t>
      </w:r>
      <w:proofErr w:type="spellEnd"/>
      <w:r w:rsidRPr="00705BE2">
        <w:rPr>
          <w:rFonts w:asciiTheme="majorHAnsi" w:hAnsiTheme="majorHAnsi"/>
          <w:sz w:val="24"/>
          <w:szCs w:val="24"/>
        </w:rPr>
        <w:t xml:space="preserve">, S. N. </w:t>
      </w:r>
      <w:proofErr w:type="spellStart"/>
      <w:r w:rsidRPr="00705BE2">
        <w:rPr>
          <w:rFonts w:asciiTheme="majorHAnsi" w:hAnsiTheme="majorHAnsi"/>
          <w:sz w:val="24"/>
          <w:szCs w:val="24"/>
        </w:rPr>
        <w:t>Deepa</w:t>
      </w:r>
      <w:proofErr w:type="spellEnd"/>
      <w:r w:rsidRPr="00705BE2">
        <w:rPr>
          <w:rFonts w:asciiTheme="majorHAnsi" w:hAnsiTheme="majorHAnsi"/>
          <w:sz w:val="24"/>
          <w:szCs w:val="24"/>
        </w:rPr>
        <w:t xml:space="preserve">, Principles of Soft Computing, Wiley India </w:t>
      </w:r>
      <w:proofErr w:type="spellStart"/>
      <w:r w:rsidRPr="00705BE2">
        <w:rPr>
          <w:rFonts w:asciiTheme="majorHAnsi" w:hAnsiTheme="majorHAnsi"/>
          <w:sz w:val="24"/>
          <w:szCs w:val="24"/>
        </w:rPr>
        <w:t>Pvt.</w:t>
      </w:r>
      <w:proofErr w:type="spellEnd"/>
      <w:r w:rsidRPr="00705BE2">
        <w:rPr>
          <w:rFonts w:asciiTheme="majorHAnsi" w:hAnsiTheme="majorHAnsi"/>
          <w:sz w:val="24"/>
          <w:szCs w:val="24"/>
        </w:rPr>
        <w:t xml:space="preserve"> Ltd [Module I&amp;III].</w:t>
      </w:r>
    </w:p>
    <w:p w:rsidR="00766EB6" w:rsidRPr="00705BE2" w:rsidRDefault="00766EB6" w:rsidP="0034612E">
      <w:pPr>
        <w:numPr>
          <w:ilvl w:val="0"/>
          <w:numId w:val="68"/>
        </w:numPr>
        <w:spacing w:after="0"/>
        <w:jc w:val="both"/>
        <w:rPr>
          <w:rFonts w:asciiTheme="majorHAnsi" w:hAnsiTheme="majorHAnsi"/>
          <w:sz w:val="24"/>
          <w:szCs w:val="24"/>
        </w:rPr>
      </w:pPr>
      <w:r w:rsidRPr="00705BE2">
        <w:rPr>
          <w:rFonts w:asciiTheme="majorHAnsi" w:hAnsiTheme="majorHAnsi"/>
          <w:sz w:val="24"/>
          <w:szCs w:val="24"/>
        </w:rPr>
        <w:t xml:space="preserve">R. </w:t>
      </w:r>
      <w:proofErr w:type="spellStart"/>
      <w:r w:rsidRPr="00705BE2">
        <w:rPr>
          <w:rFonts w:asciiTheme="majorHAnsi" w:hAnsiTheme="majorHAnsi"/>
          <w:sz w:val="24"/>
          <w:szCs w:val="24"/>
        </w:rPr>
        <w:t>Rajasekharan</w:t>
      </w:r>
      <w:proofErr w:type="spellEnd"/>
      <w:r w:rsidRPr="00705BE2">
        <w:rPr>
          <w:rFonts w:asciiTheme="majorHAnsi" w:hAnsiTheme="majorHAnsi"/>
          <w:sz w:val="24"/>
          <w:szCs w:val="24"/>
        </w:rPr>
        <w:t xml:space="preserve"> and G.A. </w:t>
      </w:r>
      <w:proofErr w:type="spellStart"/>
      <w:r w:rsidRPr="00705BE2">
        <w:rPr>
          <w:rFonts w:asciiTheme="majorHAnsi" w:hAnsiTheme="majorHAnsi"/>
          <w:sz w:val="24"/>
          <w:szCs w:val="24"/>
        </w:rPr>
        <w:t>VijayalakshmiPai</w:t>
      </w:r>
      <w:proofErr w:type="spellEnd"/>
      <w:r w:rsidRPr="00705BE2">
        <w:rPr>
          <w:rFonts w:asciiTheme="majorHAnsi" w:hAnsiTheme="majorHAnsi"/>
          <w:sz w:val="24"/>
          <w:szCs w:val="24"/>
        </w:rPr>
        <w:t xml:space="preserve">, </w:t>
      </w:r>
      <w:proofErr w:type="spellStart"/>
      <w:r w:rsidRPr="00705BE2">
        <w:rPr>
          <w:rFonts w:asciiTheme="majorHAnsi" w:hAnsiTheme="majorHAnsi"/>
          <w:sz w:val="24"/>
          <w:szCs w:val="24"/>
        </w:rPr>
        <w:t>Nerural</w:t>
      </w:r>
      <w:proofErr w:type="spellEnd"/>
      <w:r w:rsidRPr="00705BE2">
        <w:rPr>
          <w:rFonts w:asciiTheme="majorHAnsi" w:hAnsiTheme="majorHAnsi"/>
          <w:sz w:val="24"/>
          <w:szCs w:val="24"/>
        </w:rPr>
        <w:t xml:space="preserve"> Networks, Fuzzy Logic and Genetic algorithms-Synthesis and Applications, Prentice Hall of India. [Module II&amp;IV]</w:t>
      </w:r>
    </w:p>
    <w:p w:rsidR="00766EB6" w:rsidRPr="00705BE2" w:rsidRDefault="00766EB6" w:rsidP="0034612E">
      <w:pPr>
        <w:numPr>
          <w:ilvl w:val="0"/>
          <w:numId w:val="68"/>
        </w:numPr>
        <w:spacing w:after="0"/>
        <w:jc w:val="both"/>
        <w:rPr>
          <w:rFonts w:asciiTheme="majorHAnsi" w:hAnsiTheme="majorHAnsi"/>
          <w:sz w:val="24"/>
          <w:szCs w:val="24"/>
        </w:rPr>
      </w:pPr>
      <w:proofErr w:type="spellStart"/>
      <w:r w:rsidRPr="00705BE2">
        <w:rPr>
          <w:rFonts w:asciiTheme="majorHAnsi" w:hAnsiTheme="majorHAnsi"/>
          <w:sz w:val="24"/>
          <w:szCs w:val="24"/>
        </w:rPr>
        <w:t>Fakhreddine</w:t>
      </w:r>
      <w:proofErr w:type="spellEnd"/>
      <w:r w:rsidRPr="00705BE2">
        <w:rPr>
          <w:rFonts w:asciiTheme="majorHAnsi" w:hAnsiTheme="majorHAnsi"/>
          <w:sz w:val="24"/>
          <w:szCs w:val="24"/>
        </w:rPr>
        <w:t xml:space="preserve"> O. </w:t>
      </w:r>
      <w:proofErr w:type="spellStart"/>
      <w:r w:rsidRPr="00705BE2">
        <w:rPr>
          <w:rFonts w:asciiTheme="majorHAnsi" w:hAnsiTheme="majorHAnsi"/>
          <w:sz w:val="24"/>
          <w:szCs w:val="24"/>
        </w:rPr>
        <w:t>Karray</w:t>
      </w:r>
      <w:proofErr w:type="spellEnd"/>
      <w:r w:rsidRPr="00705BE2">
        <w:rPr>
          <w:rFonts w:asciiTheme="majorHAnsi" w:hAnsiTheme="majorHAnsi"/>
          <w:sz w:val="24"/>
          <w:szCs w:val="24"/>
        </w:rPr>
        <w:t>, Clarence De Silva, Intelligent Systems Design, Theory, Tools and Application, Pearson Education.</w:t>
      </w:r>
    </w:p>
    <w:p w:rsidR="00766EB6" w:rsidRDefault="00766EB6" w:rsidP="00766EB6">
      <w:pPr>
        <w:jc w:val="both"/>
        <w:rPr>
          <w:rFonts w:asciiTheme="majorHAnsi" w:hAnsiTheme="majorHAnsi"/>
          <w:sz w:val="24"/>
          <w:szCs w:val="24"/>
        </w:rPr>
      </w:pPr>
      <w:r w:rsidRPr="000B0012">
        <w:rPr>
          <w:rFonts w:asciiTheme="majorHAnsi" w:hAnsiTheme="majorHAnsi"/>
          <w:b/>
          <w:bCs/>
          <w:sz w:val="24"/>
          <w:szCs w:val="24"/>
        </w:rPr>
        <w:t>References</w:t>
      </w:r>
      <w:r w:rsidRPr="000B0012">
        <w:rPr>
          <w:rFonts w:asciiTheme="majorHAnsi" w:hAnsiTheme="majorHAnsi"/>
          <w:sz w:val="24"/>
          <w:szCs w:val="24"/>
        </w:rPr>
        <w:t xml:space="preserve">:  </w:t>
      </w:r>
      <w:r w:rsidRPr="000B0012">
        <w:rPr>
          <w:rFonts w:asciiTheme="majorHAnsi" w:hAnsiTheme="majorHAnsi"/>
          <w:sz w:val="24"/>
          <w:szCs w:val="24"/>
        </w:rPr>
        <w:tab/>
      </w:r>
    </w:p>
    <w:p w:rsidR="00766EB6" w:rsidRPr="00705BE2" w:rsidRDefault="00766EB6" w:rsidP="0034612E">
      <w:pPr>
        <w:numPr>
          <w:ilvl w:val="0"/>
          <w:numId w:val="69"/>
        </w:numPr>
        <w:spacing w:after="0"/>
        <w:jc w:val="both"/>
        <w:rPr>
          <w:rFonts w:asciiTheme="majorHAnsi" w:hAnsiTheme="majorHAnsi"/>
          <w:sz w:val="24"/>
          <w:szCs w:val="24"/>
        </w:rPr>
      </w:pPr>
      <w:r w:rsidRPr="00705BE2">
        <w:rPr>
          <w:rFonts w:asciiTheme="majorHAnsi" w:hAnsiTheme="majorHAnsi"/>
          <w:sz w:val="24"/>
          <w:szCs w:val="24"/>
        </w:rPr>
        <w:t xml:space="preserve">S. </w:t>
      </w:r>
      <w:proofErr w:type="spellStart"/>
      <w:r w:rsidRPr="00705BE2">
        <w:rPr>
          <w:rFonts w:asciiTheme="majorHAnsi" w:hAnsiTheme="majorHAnsi"/>
          <w:sz w:val="24"/>
          <w:szCs w:val="24"/>
        </w:rPr>
        <w:t>Haykins</w:t>
      </w:r>
      <w:proofErr w:type="spellEnd"/>
      <w:r w:rsidRPr="00705BE2">
        <w:rPr>
          <w:rFonts w:asciiTheme="majorHAnsi" w:hAnsiTheme="majorHAnsi"/>
          <w:sz w:val="24"/>
          <w:szCs w:val="24"/>
        </w:rPr>
        <w:t>, Neural Networks – A Comprehensive foundation, Prentice Hall 2002.</w:t>
      </w:r>
    </w:p>
    <w:p w:rsidR="00766EB6" w:rsidRPr="00705BE2" w:rsidRDefault="00766EB6" w:rsidP="0034612E">
      <w:pPr>
        <w:numPr>
          <w:ilvl w:val="0"/>
          <w:numId w:val="69"/>
        </w:numPr>
        <w:spacing w:after="0"/>
        <w:jc w:val="both"/>
        <w:rPr>
          <w:rFonts w:asciiTheme="majorHAnsi" w:hAnsiTheme="majorHAnsi"/>
          <w:sz w:val="24"/>
          <w:szCs w:val="24"/>
        </w:rPr>
      </w:pPr>
      <w:r w:rsidRPr="00705BE2">
        <w:rPr>
          <w:rFonts w:asciiTheme="majorHAnsi" w:hAnsiTheme="majorHAnsi"/>
          <w:sz w:val="24"/>
          <w:szCs w:val="24"/>
        </w:rPr>
        <w:t xml:space="preserve">L. </w:t>
      </w:r>
      <w:proofErr w:type="spellStart"/>
      <w:r w:rsidRPr="00705BE2">
        <w:rPr>
          <w:rFonts w:asciiTheme="majorHAnsi" w:hAnsiTheme="majorHAnsi"/>
          <w:sz w:val="24"/>
          <w:szCs w:val="24"/>
        </w:rPr>
        <w:t>Fausett</w:t>
      </w:r>
      <w:proofErr w:type="spellEnd"/>
      <w:r w:rsidRPr="00705BE2">
        <w:rPr>
          <w:rFonts w:asciiTheme="majorHAnsi" w:hAnsiTheme="majorHAnsi"/>
          <w:sz w:val="24"/>
          <w:szCs w:val="24"/>
        </w:rPr>
        <w:t>, Fundamentals of Neural Networks, Prentice Hall 1994.</w:t>
      </w:r>
    </w:p>
    <w:p w:rsidR="00766EB6" w:rsidRPr="00705BE2" w:rsidRDefault="00766EB6" w:rsidP="0034612E">
      <w:pPr>
        <w:numPr>
          <w:ilvl w:val="0"/>
          <w:numId w:val="69"/>
        </w:numPr>
        <w:spacing w:after="0"/>
        <w:jc w:val="both"/>
        <w:rPr>
          <w:rFonts w:asciiTheme="majorHAnsi" w:hAnsiTheme="majorHAnsi"/>
          <w:sz w:val="24"/>
          <w:szCs w:val="24"/>
        </w:rPr>
      </w:pPr>
      <w:r w:rsidRPr="00705BE2">
        <w:rPr>
          <w:rFonts w:asciiTheme="majorHAnsi" w:hAnsiTheme="majorHAnsi"/>
          <w:sz w:val="24"/>
          <w:szCs w:val="24"/>
        </w:rPr>
        <w:t>T. Ross, Fuzzy Logic with Engineering Applications, Tata McGraw Hill, New Delhi 1995.</w:t>
      </w:r>
    </w:p>
    <w:p w:rsidR="00766EB6" w:rsidRPr="00705BE2" w:rsidRDefault="00766EB6" w:rsidP="0034612E">
      <w:pPr>
        <w:numPr>
          <w:ilvl w:val="0"/>
          <w:numId w:val="69"/>
        </w:numPr>
        <w:spacing w:after="0"/>
        <w:jc w:val="both"/>
        <w:rPr>
          <w:rFonts w:asciiTheme="majorHAnsi" w:hAnsiTheme="majorHAnsi"/>
          <w:sz w:val="24"/>
          <w:szCs w:val="24"/>
        </w:rPr>
      </w:pPr>
      <w:r w:rsidRPr="00705BE2">
        <w:rPr>
          <w:rFonts w:asciiTheme="majorHAnsi" w:hAnsiTheme="majorHAnsi"/>
          <w:sz w:val="24"/>
          <w:szCs w:val="24"/>
        </w:rPr>
        <w:t xml:space="preserve">D. E. Goldberg, Genetic Algorithms in search, Optimization and machine Learning, Addison Wesley M A, 1989.    </w:t>
      </w:r>
    </w:p>
    <w:p w:rsidR="00766EB6" w:rsidRDefault="00766EB6" w:rsidP="00766EB6">
      <w:pPr>
        <w:jc w:val="both"/>
        <w:rPr>
          <w:rFonts w:asciiTheme="majorHAnsi" w:hAnsiTheme="majorHAnsi"/>
          <w:sz w:val="24"/>
          <w:szCs w:val="24"/>
        </w:rPr>
      </w:pPr>
    </w:p>
    <w:p w:rsidR="00766EB6" w:rsidRDefault="00766EB6" w:rsidP="00766EB6">
      <w:pPr>
        <w:jc w:val="both"/>
        <w:rPr>
          <w:rFonts w:asciiTheme="majorHAnsi" w:hAnsiTheme="majorHAnsi"/>
          <w:sz w:val="24"/>
          <w:szCs w:val="24"/>
        </w:rPr>
      </w:pPr>
    </w:p>
    <w:p w:rsidR="00766EB6" w:rsidRDefault="00766EB6" w:rsidP="00766EB6">
      <w:pPr>
        <w:jc w:val="both"/>
        <w:rPr>
          <w:rFonts w:asciiTheme="majorHAnsi" w:hAnsiTheme="majorHAnsi"/>
          <w:sz w:val="24"/>
          <w:szCs w:val="24"/>
        </w:rPr>
      </w:pPr>
    </w:p>
    <w:p w:rsidR="00766EB6" w:rsidRDefault="00766EB6" w:rsidP="00766EB6">
      <w:pPr>
        <w:spacing w:after="0" w:line="360" w:lineRule="auto"/>
        <w:jc w:val="both"/>
        <w:rPr>
          <w:rFonts w:asciiTheme="majorHAnsi" w:hAnsiTheme="majorHAnsi"/>
          <w:sz w:val="24"/>
          <w:szCs w:val="24"/>
        </w:rPr>
      </w:pPr>
    </w:p>
    <w:p w:rsidR="00766EB6" w:rsidRDefault="00766EB6" w:rsidP="00B44EE2">
      <w:pPr>
        <w:rPr>
          <w:rFonts w:asciiTheme="majorHAnsi" w:hAnsiTheme="majorHAnsi"/>
          <w:b/>
          <w:sz w:val="24"/>
          <w:szCs w:val="24"/>
        </w:rPr>
      </w:pPr>
    </w:p>
    <w:tbl>
      <w:tblPr>
        <w:tblStyle w:val="TableGrid"/>
        <w:tblpPr w:leftFromText="180" w:rightFromText="180" w:vertAnchor="page" w:horzAnchor="margin" w:tblpY="1021"/>
        <w:tblW w:w="0" w:type="auto"/>
        <w:tblLook w:val="04A0" w:firstRow="1" w:lastRow="0" w:firstColumn="1" w:lastColumn="0" w:noHBand="0" w:noVBand="1"/>
      </w:tblPr>
      <w:tblGrid>
        <w:gridCol w:w="6840"/>
        <w:gridCol w:w="925"/>
        <w:gridCol w:w="1169"/>
      </w:tblGrid>
      <w:tr w:rsidR="00766EB6" w:rsidTr="00E5296F">
        <w:trPr>
          <w:trHeight w:val="129"/>
        </w:trPr>
        <w:tc>
          <w:tcPr>
            <w:tcW w:w="8934" w:type="dxa"/>
            <w:gridSpan w:val="3"/>
            <w:shd w:val="clear" w:color="auto" w:fill="D9D9D9" w:themeFill="background1" w:themeFillShade="D9"/>
          </w:tcPr>
          <w:p w:rsidR="00766EB6" w:rsidRDefault="00766EB6" w:rsidP="00E5296F">
            <w:pPr>
              <w:rPr>
                <w:b/>
              </w:rPr>
            </w:pPr>
            <w:r w:rsidRPr="001B2BCC">
              <w:rPr>
                <w:b/>
              </w:rPr>
              <w:lastRenderedPageBreak/>
              <w:t>COURSE NO:</w:t>
            </w:r>
            <w:r w:rsidR="00E1527C">
              <w:rPr>
                <w:rFonts w:asciiTheme="majorHAnsi" w:hAnsiTheme="majorHAnsi"/>
                <w:b/>
                <w:sz w:val="24"/>
                <w:szCs w:val="24"/>
              </w:rPr>
              <w:t>08EE7023(B)</w:t>
            </w:r>
            <w:r w:rsidR="00E1527C" w:rsidRPr="00705BE2">
              <w:rPr>
                <w:rFonts w:asciiTheme="majorHAnsi" w:hAnsiTheme="majorHAnsi"/>
                <w:b/>
                <w:sz w:val="24"/>
                <w:szCs w:val="24"/>
              </w:rPr>
              <w:t xml:space="preserve">  </w:t>
            </w:r>
            <w:r w:rsidR="00E1527C">
              <w:rPr>
                <w:b/>
              </w:rPr>
              <w:t xml:space="preserve">   </w:t>
            </w:r>
            <w:r w:rsidR="00E1527C" w:rsidRPr="00705BE2">
              <w:rPr>
                <w:rFonts w:asciiTheme="majorHAnsi" w:hAnsiTheme="majorHAnsi"/>
                <w:b/>
                <w:sz w:val="24"/>
                <w:szCs w:val="24"/>
              </w:rPr>
              <w:t xml:space="preserve"> </w:t>
            </w:r>
            <w:r>
              <w:rPr>
                <w:b/>
              </w:rPr>
              <w:t xml:space="preserve">        COURSE </w:t>
            </w:r>
            <w:proofErr w:type="spellStart"/>
            <w:r>
              <w:rPr>
                <w:b/>
              </w:rPr>
              <w:t>TITLE</w:t>
            </w:r>
            <w:r w:rsidRPr="001B2BCC">
              <w:rPr>
                <w:b/>
              </w:rPr>
              <w:t>:</w:t>
            </w:r>
            <w:r>
              <w:rPr>
                <w:rFonts w:asciiTheme="majorHAnsi" w:hAnsiTheme="majorHAnsi"/>
                <w:b/>
                <w:sz w:val="24"/>
                <w:szCs w:val="24"/>
              </w:rPr>
              <w:t>Soft</w:t>
            </w:r>
            <w:proofErr w:type="spellEnd"/>
            <w:r>
              <w:rPr>
                <w:rFonts w:asciiTheme="majorHAnsi" w:hAnsiTheme="majorHAnsi"/>
                <w:b/>
                <w:sz w:val="24"/>
                <w:szCs w:val="24"/>
              </w:rPr>
              <w:t xml:space="preserve"> Computing Techniques</w:t>
            </w:r>
          </w:p>
          <w:p w:rsidR="00766EB6" w:rsidRDefault="00766EB6" w:rsidP="00E5296F">
            <w:pPr>
              <w:rPr>
                <w:b/>
              </w:rPr>
            </w:pPr>
            <w:r w:rsidRPr="001B2BCC">
              <w:rPr>
                <w:b/>
              </w:rPr>
              <w:t>(L-T-P :3-</w:t>
            </w:r>
            <w:r>
              <w:rPr>
                <w:b/>
              </w:rPr>
              <w:t>0</w:t>
            </w:r>
            <w:r w:rsidRPr="001B2BCC">
              <w:rPr>
                <w:b/>
              </w:rPr>
              <w:t xml:space="preserve">-0) </w:t>
            </w:r>
          </w:p>
          <w:p w:rsidR="00766EB6" w:rsidRPr="002C63FD" w:rsidRDefault="00766EB6" w:rsidP="00E5296F">
            <w:pPr>
              <w:rPr>
                <w:b/>
              </w:rPr>
            </w:pPr>
            <w:r>
              <w:rPr>
                <w:b/>
              </w:rPr>
              <w:t xml:space="preserve">                                                                                                                                                    CREDITS:3</w:t>
            </w:r>
          </w:p>
        </w:tc>
      </w:tr>
      <w:tr w:rsidR="00766EB6" w:rsidTr="00E5296F">
        <w:trPr>
          <w:trHeight w:val="129"/>
        </w:trPr>
        <w:tc>
          <w:tcPr>
            <w:tcW w:w="6840" w:type="dxa"/>
            <w:shd w:val="clear" w:color="auto" w:fill="D9D9D9" w:themeFill="background1" w:themeFillShade="D9"/>
          </w:tcPr>
          <w:p w:rsidR="00766EB6" w:rsidRPr="001B2BCC" w:rsidRDefault="00766EB6" w:rsidP="00E5296F">
            <w:pPr>
              <w:jc w:val="center"/>
              <w:rPr>
                <w:b/>
              </w:rPr>
            </w:pPr>
            <w:r w:rsidRPr="001B2BCC">
              <w:rPr>
                <w:b/>
              </w:rPr>
              <w:t>MODULES</w:t>
            </w:r>
          </w:p>
        </w:tc>
        <w:tc>
          <w:tcPr>
            <w:tcW w:w="925" w:type="dxa"/>
            <w:shd w:val="clear" w:color="auto" w:fill="D9D9D9" w:themeFill="background1" w:themeFillShade="D9"/>
          </w:tcPr>
          <w:p w:rsidR="00766EB6" w:rsidRPr="001B2BCC" w:rsidRDefault="00766EB6" w:rsidP="00E5296F">
            <w:pPr>
              <w:jc w:val="center"/>
              <w:rPr>
                <w:b/>
              </w:rPr>
            </w:pPr>
            <w:r>
              <w:rPr>
                <w:b/>
              </w:rPr>
              <w:t>Contact</w:t>
            </w:r>
          </w:p>
          <w:p w:rsidR="00766EB6" w:rsidRPr="001B2BCC" w:rsidRDefault="00766EB6" w:rsidP="00E5296F">
            <w:pPr>
              <w:rPr>
                <w:b/>
              </w:rPr>
            </w:pPr>
            <w:r>
              <w:rPr>
                <w:b/>
              </w:rPr>
              <w:t>Hours</w:t>
            </w:r>
          </w:p>
        </w:tc>
        <w:tc>
          <w:tcPr>
            <w:tcW w:w="1169" w:type="dxa"/>
            <w:shd w:val="clear" w:color="auto" w:fill="D9D9D9" w:themeFill="background1" w:themeFillShade="D9"/>
          </w:tcPr>
          <w:p w:rsidR="00766EB6" w:rsidRPr="001B2BCC" w:rsidRDefault="00766EB6" w:rsidP="00E5296F">
            <w:pPr>
              <w:jc w:val="center"/>
              <w:rPr>
                <w:b/>
              </w:rPr>
            </w:pPr>
            <w:proofErr w:type="spellStart"/>
            <w:r w:rsidRPr="001B2BCC">
              <w:rPr>
                <w:b/>
              </w:rPr>
              <w:t>Sem.Exam</w:t>
            </w:r>
            <w:proofErr w:type="spellEnd"/>
          </w:p>
          <w:p w:rsidR="00766EB6" w:rsidRPr="001B2BCC" w:rsidRDefault="00766EB6" w:rsidP="00E5296F">
            <w:pPr>
              <w:jc w:val="center"/>
              <w:rPr>
                <w:b/>
              </w:rPr>
            </w:pPr>
            <w:r w:rsidRPr="001B2BCC">
              <w:rPr>
                <w:b/>
              </w:rPr>
              <w:t>Marks;%</w:t>
            </w:r>
          </w:p>
        </w:tc>
      </w:tr>
      <w:tr w:rsidR="00766EB6" w:rsidTr="00E5296F">
        <w:trPr>
          <w:trHeight w:val="732"/>
        </w:trPr>
        <w:tc>
          <w:tcPr>
            <w:tcW w:w="6840" w:type="dxa"/>
          </w:tcPr>
          <w:p w:rsidR="00766EB6" w:rsidRDefault="00766EB6" w:rsidP="00E5296F">
            <w:r>
              <w:t>MODULE : 1</w:t>
            </w:r>
          </w:p>
          <w:p w:rsidR="00766EB6" w:rsidRDefault="00766EB6" w:rsidP="00E5296F">
            <w:r w:rsidRPr="00705BE2">
              <w:rPr>
                <w:rFonts w:asciiTheme="majorHAnsi" w:hAnsiTheme="majorHAnsi"/>
                <w:sz w:val="24"/>
                <w:szCs w:val="24"/>
              </w:rPr>
              <w:t>Artificial Intelligent systems – Neural Networks, Fuzzy Logic and Evolutionary Programming concepts. Artificial Neural Networks – Biological neural networks – Model of an artificial neuron – Comparison between biologic</w:t>
            </w:r>
            <w:r>
              <w:rPr>
                <w:rFonts w:asciiTheme="majorHAnsi" w:hAnsiTheme="majorHAnsi"/>
                <w:sz w:val="24"/>
                <w:szCs w:val="24"/>
              </w:rPr>
              <w:t>al neuron and artificial neuron.</w:t>
            </w:r>
          </w:p>
        </w:tc>
        <w:tc>
          <w:tcPr>
            <w:tcW w:w="925" w:type="dxa"/>
          </w:tcPr>
          <w:p w:rsidR="00766EB6" w:rsidRDefault="00766EB6" w:rsidP="00E5296F">
            <w:pPr>
              <w:jc w:val="center"/>
            </w:pPr>
            <w:r>
              <w:t>6</w:t>
            </w:r>
          </w:p>
        </w:tc>
        <w:tc>
          <w:tcPr>
            <w:tcW w:w="1169" w:type="dxa"/>
          </w:tcPr>
          <w:p w:rsidR="00766EB6" w:rsidRDefault="00766EB6" w:rsidP="00E5296F">
            <w:pPr>
              <w:jc w:val="center"/>
            </w:pPr>
            <w:r>
              <w:t>15</w:t>
            </w:r>
          </w:p>
        </w:tc>
      </w:tr>
      <w:tr w:rsidR="00766EB6" w:rsidTr="00E5296F">
        <w:trPr>
          <w:trHeight w:val="718"/>
        </w:trPr>
        <w:tc>
          <w:tcPr>
            <w:tcW w:w="6840" w:type="dxa"/>
          </w:tcPr>
          <w:p w:rsidR="00766EB6" w:rsidRDefault="00766EB6" w:rsidP="00E5296F">
            <w:r>
              <w:t>MODULE : 2</w:t>
            </w:r>
          </w:p>
          <w:p w:rsidR="00766EB6" w:rsidRDefault="00766EB6" w:rsidP="00E5296F">
            <w:pPr>
              <w:jc w:val="both"/>
            </w:pPr>
            <w:r w:rsidRPr="00705BE2">
              <w:rPr>
                <w:rFonts w:asciiTheme="majorHAnsi" w:hAnsiTheme="majorHAnsi"/>
                <w:sz w:val="24"/>
                <w:szCs w:val="24"/>
              </w:rPr>
              <w:t xml:space="preserve">Basic models of artificial neural networks – Learning methods – Activation function and terminologies of ANN – McCulloch Pitts Neuron – Linear </w:t>
            </w:r>
            <w:proofErr w:type="spellStart"/>
            <w:r w:rsidRPr="00705BE2">
              <w:rPr>
                <w:rFonts w:asciiTheme="majorHAnsi" w:hAnsiTheme="majorHAnsi"/>
                <w:sz w:val="24"/>
                <w:szCs w:val="24"/>
              </w:rPr>
              <w:t>Separability</w:t>
            </w:r>
            <w:proofErr w:type="spellEnd"/>
            <w:r w:rsidRPr="00705BE2">
              <w:rPr>
                <w:rFonts w:asciiTheme="majorHAnsi" w:hAnsiTheme="majorHAnsi"/>
                <w:sz w:val="24"/>
                <w:szCs w:val="24"/>
              </w:rPr>
              <w:t xml:space="preserve"> – </w:t>
            </w:r>
            <w:proofErr w:type="spellStart"/>
            <w:r w:rsidRPr="00705BE2">
              <w:rPr>
                <w:rFonts w:asciiTheme="majorHAnsi" w:hAnsiTheme="majorHAnsi"/>
                <w:sz w:val="24"/>
                <w:szCs w:val="24"/>
              </w:rPr>
              <w:t>Hebb</w:t>
            </w:r>
            <w:proofErr w:type="spellEnd"/>
            <w:r w:rsidRPr="00705BE2">
              <w:rPr>
                <w:rFonts w:asciiTheme="majorHAnsi" w:hAnsiTheme="majorHAnsi"/>
                <w:sz w:val="24"/>
                <w:szCs w:val="24"/>
              </w:rPr>
              <w:t xml:space="preserve"> network – Perceptron Networks, </w:t>
            </w:r>
            <w:proofErr w:type="spellStart"/>
            <w:r w:rsidRPr="00705BE2">
              <w:rPr>
                <w:rFonts w:asciiTheme="majorHAnsi" w:hAnsiTheme="majorHAnsi"/>
                <w:sz w:val="24"/>
                <w:szCs w:val="24"/>
              </w:rPr>
              <w:t>Adaline</w:t>
            </w:r>
            <w:proofErr w:type="spellEnd"/>
            <w:r w:rsidRPr="00705BE2">
              <w:rPr>
                <w:rFonts w:asciiTheme="majorHAnsi" w:hAnsiTheme="majorHAnsi"/>
                <w:sz w:val="24"/>
                <w:szCs w:val="24"/>
              </w:rPr>
              <w:t xml:space="preserve">, </w:t>
            </w:r>
            <w:proofErr w:type="spellStart"/>
            <w:r w:rsidRPr="00705BE2">
              <w:rPr>
                <w:rFonts w:asciiTheme="majorHAnsi" w:hAnsiTheme="majorHAnsi"/>
                <w:sz w:val="24"/>
                <w:szCs w:val="24"/>
              </w:rPr>
              <w:t>Madaline</w:t>
            </w:r>
            <w:proofErr w:type="spellEnd"/>
            <w:r w:rsidRPr="00705BE2">
              <w:rPr>
                <w:rFonts w:asciiTheme="majorHAnsi" w:hAnsiTheme="majorHAnsi"/>
                <w:sz w:val="24"/>
                <w:szCs w:val="24"/>
              </w:rPr>
              <w:t>.</w:t>
            </w:r>
          </w:p>
        </w:tc>
        <w:tc>
          <w:tcPr>
            <w:tcW w:w="925" w:type="dxa"/>
          </w:tcPr>
          <w:p w:rsidR="00766EB6" w:rsidRDefault="00766EB6" w:rsidP="00E5296F">
            <w:pPr>
              <w:jc w:val="center"/>
            </w:pPr>
            <w:r>
              <w:t>6</w:t>
            </w:r>
          </w:p>
        </w:tc>
        <w:tc>
          <w:tcPr>
            <w:tcW w:w="1169" w:type="dxa"/>
          </w:tcPr>
          <w:p w:rsidR="00766EB6" w:rsidRDefault="00766EB6" w:rsidP="00E5296F">
            <w:pPr>
              <w:jc w:val="center"/>
            </w:pPr>
            <w:r>
              <w:t>15</w:t>
            </w:r>
          </w:p>
        </w:tc>
      </w:tr>
      <w:tr w:rsidR="00766EB6" w:rsidTr="00E5296F">
        <w:trPr>
          <w:trHeight w:val="244"/>
        </w:trPr>
        <w:tc>
          <w:tcPr>
            <w:tcW w:w="6840" w:type="dxa"/>
            <w:shd w:val="clear" w:color="auto" w:fill="D9D9D9" w:themeFill="background1" w:themeFillShade="D9"/>
          </w:tcPr>
          <w:p w:rsidR="00766EB6" w:rsidRPr="001B2BCC" w:rsidRDefault="00766EB6" w:rsidP="00E5296F">
            <w:pPr>
              <w:jc w:val="center"/>
              <w:rPr>
                <w:b/>
              </w:rPr>
            </w:pPr>
            <w:r w:rsidRPr="001B2BCC">
              <w:rPr>
                <w:b/>
              </w:rPr>
              <w:t>FIRST INTERNAL TEST</w:t>
            </w:r>
          </w:p>
        </w:tc>
        <w:tc>
          <w:tcPr>
            <w:tcW w:w="925" w:type="dxa"/>
            <w:shd w:val="clear" w:color="auto" w:fill="D9D9D9" w:themeFill="background1" w:themeFillShade="D9"/>
          </w:tcPr>
          <w:p w:rsidR="00766EB6" w:rsidRDefault="00766EB6" w:rsidP="00E5296F">
            <w:pPr>
              <w:jc w:val="center"/>
            </w:pPr>
          </w:p>
        </w:tc>
        <w:tc>
          <w:tcPr>
            <w:tcW w:w="1169" w:type="dxa"/>
            <w:shd w:val="clear" w:color="auto" w:fill="D9D9D9" w:themeFill="background1" w:themeFillShade="D9"/>
          </w:tcPr>
          <w:p w:rsidR="00766EB6" w:rsidRDefault="00766EB6" w:rsidP="00E5296F">
            <w:pPr>
              <w:jc w:val="center"/>
            </w:pPr>
          </w:p>
        </w:tc>
      </w:tr>
      <w:tr w:rsidR="00766EB6" w:rsidTr="00E5296F">
        <w:trPr>
          <w:trHeight w:val="718"/>
        </w:trPr>
        <w:tc>
          <w:tcPr>
            <w:tcW w:w="6840" w:type="dxa"/>
          </w:tcPr>
          <w:p w:rsidR="00766EB6" w:rsidRDefault="00766EB6" w:rsidP="00E5296F">
            <w:r>
              <w:t>MODULE : 3</w:t>
            </w:r>
          </w:p>
          <w:p w:rsidR="00766EB6" w:rsidRPr="002C63FD" w:rsidRDefault="00766EB6" w:rsidP="00E5296F">
            <w:pPr>
              <w:jc w:val="both"/>
              <w:rPr>
                <w:rFonts w:ascii="Times New Roman" w:hAnsi="Times New Roman"/>
                <w:sz w:val="24"/>
                <w:szCs w:val="24"/>
              </w:rPr>
            </w:pPr>
            <w:r w:rsidRPr="00705BE2">
              <w:rPr>
                <w:rFonts w:asciiTheme="majorHAnsi" w:hAnsiTheme="majorHAnsi"/>
                <w:sz w:val="24"/>
                <w:szCs w:val="24"/>
              </w:rPr>
              <w:t xml:space="preserve">Back propagation Networks: Architecture – Multi layer perceptron – Back propagation learning – Input layer, Hidden Layer, Output Layer computations, Calculation of error, Training of ANN, Back propagation Algorithm, Momentum and Learning rate, Selection of various parameters in BP networks – Radial Basis Function Networks. </w:t>
            </w:r>
          </w:p>
        </w:tc>
        <w:tc>
          <w:tcPr>
            <w:tcW w:w="925" w:type="dxa"/>
          </w:tcPr>
          <w:p w:rsidR="00766EB6" w:rsidRDefault="00766EB6" w:rsidP="00E5296F">
            <w:pPr>
              <w:jc w:val="center"/>
            </w:pPr>
            <w:r>
              <w:t>6</w:t>
            </w:r>
          </w:p>
        </w:tc>
        <w:tc>
          <w:tcPr>
            <w:tcW w:w="1169" w:type="dxa"/>
          </w:tcPr>
          <w:p w:rsidR="00766EB6" w:rsidRDefault="00766EB6" w:rsidP="00E5296F">
            <w:pPr>
              <w:jc w:val="center"/>
            </w:pPr>
            <w:r>
              <w:t>15</w:t>
            </w:r>
          </w:p>
        </w:tc>
      </w:tr>
      <w:tr w:rsidR="00766EB6" w:rsidTr="00E5296F">
        <w:trPr>
          <w:trHeight w:val="718"/>
        </w:trPr>
        <w:tc>
          <w:tcPr>
            <w:tcW w:w="6840" w:type="dxa"/>
          </w:tcPr>
          <w:p w:rsidR="00766EB6" w:rsidRDefault="00766EB6" w:rsidP="00E5296F">
            <w:r>
              <w:t>MODULE : 4</w:t>
            </w:r>
          </w:p>
          <w:p w:rsidR="00766EB6" w:rsidRDefault="00766EB6" w:rsidP="00E5296F">
            <w:pPr>
              <w:jc w:val="both"/>
            </w:pPr>
            <w:r w:rsidRPr="00705BE2">
              <w:rPr>
                <w:rFonts w:asciiTheme="majorHAnsi" w:hAnsiTheme="majorHAnsi"/>
                <w:sz w:val="24"/>
                <w:szCs w:val="24"/>
              </w:rPr>
              <w:t xml:space="preserve">Variations in standard BP algorithms – </w:t>
            </w:r>
            <w:proofErr w:type="spellStart"/>
            <w:r w:rsidRPr="00705BE2">
              <w:rPr>
                <w:rFonts w:asciiTheme="majorHAnsi" w:hAnsiTheme="majorHAnsi"/>
                <w:sz w:val="24"/>
                <w:szCs w:val="24"/>
              </w:rPr>
              <w:t>Decremental</w:t>
            </w:r>
            <w:proofErr w:type="spellEnd"/>
            <w:r w:rsidRPr="00705BE2">
              <w:rPr>
                <w:rFonts w:asciiTheme="majorHAnsi" w:hAnsiTheme="majorHAnsi"/>
                <w:sz w:val="24"/>
                <w:szCs w:val="24"/>
              </w:rPr>
              <w:t xml:space="preserve"> iteration procedure, Adaptive BP, GA based BP, Quick prop training, Augmented BP networks, Sequential learning Approach for single hidden layer Neural networks.</w:t>
            </w:r>
          </w:p>
        </w:tc>
        <w:tc>
          <w:tcPr>
            <w:tcW w:w="925" w:type="dxa"/>
          </w:tcPr>
          <w:p w:rsidR="00766EB6" w:rsidRDefault="00766EB6" w:rsidP="00E5296F">
            <w:pPr>
              <w:jc w:val="center"/>
            </w:pPr>
            <w:r>
              <w:t>5</w:t>
            </w:r>
          </w:p>
        </w:tc>
        <w:tc>
          <w:tcPr>
            <w:tcW w:w="1169" w:type="dxa"/>
          </w:tcPr>
          <w:p w:rsidR="00766EB6" w:rsidRDefault="00766EB6" w:rsidP="00E5296F">
            <w:pPr>
              <w:jc w:val="center"/>
            </w:pPr>
            <w:r>
              <w:t>15</w:t>
            </w:r>
          </w:p>
        </w:tc>
      </w:tr>
      <w:tr w:rsidR="00766EB6" w:rsidTr="00E5296F">
        <w:trPr>
          <w:trHeight w:val="244"/>
        </w:trPr>
        <w:tc>
          <w:tcPr>
            <w:tcW w:w="6840" w:type="dxa"/>
            <w:shd w:val="clear" w:color="auto" w:fill="D9D9D9" w:themeFill="background1" w:themeFillShade="D9"/>
          </w:tcPr>
          <w:p w:rsidR="00766EB6" w:rsidRPr="001B2BCC" w:rsidRDefault="00766EB6" w:rsidP="00E5296F">
            <w:pPr>
              <w:jc w:val="center"/>
              <w:rPr>
                <w:b/>
              </w:rPr>
            </w:pPr>
            <w:r w:rsidRPr="001B2BCC">
              <w:rPr>
                <w:b/>
              </w:rPr>
              <w:t>SECOND INTERNAL TEST</w:t>
            </w:r>
          </w:p>
        </w:tc>
        <w:tc>
          <w:tcPr>
            <w:tcW w:w="925" w:type="dxa"/>
            <w:shd w:val="clear" w:color="auto" w:fill="D9D9D9" w:themeFill="background1" w:themeFillShade="D9"/>
          </w:tcPr>
          <w:p w:rsidR="00766EB6" w:rsidRDefault="00766EB6" w:rsidP="00E5296F">
            <w:pPr>
              <w:jc w:val="center"/>
            </w:pPr>
          </w:p>
        </w:tc>
        <w:tc>
          <w:tcPr>
            <w:tcW w:w="1169" w:type="dxa"/>
            <w:shd w:val="clear" w:color="auto" w:fill="D9D9D9" w:themeFill="background1" w:themeFillShade="D9"/>
          </w:tcPr>
          <w:p w:rsidR="00766EB6" w:rsidRDefault="00766EB6" w:rsidP="00E5296F">
            <w:pPr>
              <w:jc w:val="center"/>
            </w:pPr>
          </w:p>
        </w:tc>
      </w:tr>
      <w:tr w:rsidR="00766EB6" w:rsidTr="00E5296F">
        <w:trPr>
          <w:trHeight w:val="718"/>
        </w:trPr>
        <w:tc>
          <w:tcPr>
            <w:tcW w:w="6840" w:type="dxa"/>
          </w:tcPr>
          <w:p w:rsidR="00766EB6" w:rsidRDefault="00766EB6" w:rsidP="00E5296F">
            <w:r>
              <w:t>MODULE : 5</w:t>
            </w:r>
          </w:p>
          <w:p w:rsidR="00766EB6" w:rsidRDefault="00766EB6" w:rsidP="00E5296F">
            <w:pPr>
              <w:jc w:val="both"/>
            </w:pPr>
            <w:r w:rsidRPr="00705BE2">
              <w:rPr>
                <w:rFonts w:asciiTheme="majorHAnsi" w:hAnsiTheme="majorHAnsi"/>
                <w:sz w:val="24"/>
                <w:szCs w:val="24"/>
              </w:rPr>
              <w:t xml:space="preserve">Fuzzy sets and crisp sets-Fuzzy sets – Fuzzy set operations-Fuzzy relations – Membership functions – Features of the membership function – Methods of membership value assignment – </w:t>
            </w:r>
            <w:proofErr w:type="spellStart"/>
            <w:r w:rsidRPr="00705BE2">
              <w:rPr>
                <w:rFonts w:asciiTheme="majorHAnsi" w:hAnsiTheme="majorHAnsi"/>
                <w:sz w:val="24"/>
                <w:szCs w:val="24"/>
              </w:rPr>
              <w:t>Defuzzification</w:t>
            </w:r>
            <w:proofErr w:type="spellEnd"/>
            <w:r w:rsidRPr="00705BE2">
              <w:rPr>
                <w:rFonts w:asciiTheme="majorHAnsi" w:hAnsiTheme="majorHAnsi"/>
                <w:sz w:val="24"/>
                <w:szCs w:val="24"/>
              </w:rPr>
              <w:t xml:space="preserve"> – </w:t>
            </w:r>
            <w:proofErr w:type="spellStart"/>
            <w:r w:rsidRPr="00705BE2">
              <w:rPr>
                <w:rFonts w:asciiTheme="majorHAnsi" w:hAnsiTheme="majorHAnsi"/>
                <w:sz w:val="24"/>
                <w:szCs w:val="24"/>
              </w:rPr>
              <w:t>Defuzzification</w:t>
            </w:r>
            <w:proofErr w:type="spellEnd"/>
            <w:r w:rsidRPr="00705BE2">
              <w:rPr>
                <w:rFonts w:asciiTheme="majorHAnsi" w:hAnsiTheme="majorHAnsi"/>
                <w:sz w:val="24"/>
                <w:szCs w:val="24"/>
              </w:rPr>
              <w:t xml:space="preserve"> methods – Fuzzy Rule Base and approximate reasoning – Truth values and tables in fuzzy logic, Fuzzy propositions, Formation of rules, Decomposition of rules, Aggregation of fuzzy rules – Fuzzy Inference Systems – Construction and Working Principle of FIS – Methods of FIS – </w:t>
            </w:r>
            <w:proofErr w:type="spellStart"/>
            <w:r w:rsidRPr="00705BE2">
              <w:rPr>
                <w:rFonts w:asciiTheme="majorHAnsi" w:hAnsiTheme="majorHAnsi"/>
                <w:sz w:val="24"/>
                <w:szCs w:val="24"/>
              </w:rPr>
              <w:t>Mamdani</w:t>
            </w:r>
            <w:proofErr w:type="spellEnd"/>
            <w:r w:rsidRPr="00705BE2">
              <w:rPr>
                <w:rFonts w:asciiTheme="majorHAnsi" w:hAnsiTheme="majorHAnsi"/>
                <w:sz w:val="24"/>
                <w:szCs w:val="24"/>
              </w:rPr>
              <w:t xml:space="preserve"> FIS and </w:t>
            </w:r>
            <w:proofErr w:type="spellStart"/>
            <w:r w:rsidRPr="00705BE2">
              <w:rPr>
                <w:rFonts w:asciiTheme="majorHAnsi" w:hAnsiTheme="majorHAnsi"/>
                <w:sz w:val="24"/>
                <w:szCs w:val="24"/>
              </w:rPr>
              <w:t>Sugeno</w:t>
            </w:r>
            <w:proofErr w:type="spellEnd"/>
            <w:r w:rsidRPr="00705BE2">
              <w:rPr>
                <w:rFonts w:asciiTheme="majorHAnsi" w:hAnsiTheme="majorHAnsi"/>
                <w:sz w:val="24"/>
                <w:szCs w:val="24"/>
              </w:rPr>
              <w:t xml:space="preserve"> FIS – Fuzzy Logic Control Systems – Architecture and Operation of FLC System – FLC System Models – Application of FLC Systems.</w:t>
            </w:r>
          </w:p>
        </w:tc>
        <w:tc>
          <w:tcPr>
            <w:tcW w:w="925" w:type="dxa"/>
          </w:tcPr>
          <w:p w:rsidR="00766EB6" w:rsidRDefault="00766EB6" w:rsidP="00E5296F">
            <w:pPr>
              <w:jc w:val="center"/>
            </w:pPr>
            <w:r>
              <w:t>8</w:t>
            </w:r>
          </w:p>
        </w:tc>
        <w:tc>
          <w:tcPr>
            <w:tcW w:w="1169" w:type="dxa"/>
          </w:tcPr>
          <w:p w:rsidR="00766EB6" w:rsidRDefault="00766EB6" w:rsidP="00E5296F">
            <w:pPr>
              <w:jc w:val="center"/>
            </w:pPr>
            <w:r>
              <w:t>20</w:t>
            </w:r>
          </w:p>
        </w:tc>
      </w:tr>
      <w:tr w:rsidR="00766EB6" w:rsidTr="00E5296F">
        <w:trPr>
          <w:trHeight w:val="1138"/>
        </w:trPr>
        <w:tc>
          <w:tcPr>
            <w:tcW w:w="6840" w:type="dxa"/>
          </w:tcPr>
          <w:p w:rsidR="00766EB6" w:rsidRDefault="00766EB6" w:rsidP="00E5296F">
            <w:r>
              <w:t>MODULE : 6</w:t>
            </w:r>
          </w:p>
          <w:p w:rsidR="00766EB6" w:rsidRDefault="00766EB6" w:rsidP="00E5296F">
            <w:pPr>
              <w:jc w:val="both"/>
            </w:pPr>
            <w:r w:rsidRPr="00705BE2">
              <w:rPr>
                <w:rFonts w:asciiTheme="majorHAnsi" w:hAnsiTheme="majorHAnsi"/>
                <w:sz w:val="24"/>
                <w:szCs w:val="24"/>
              </w:rPr>
              <w:t>Genetic Algorithms – Basic Concepts – Creation of off-springs – Working Principle – Encoding – Fitness function – Reproduction – Roulette – Wheel Selection, Boltzmann Selection – Tournament selection – Rank Selection – Steady – State Selection – Elitism – Generation gap and steady state replacement – Inheritance operators – Cross Over-Inversion and deletion – Mutation operator – Bit – wise operators – Generational Cycle – convergence of Genetic Algorithm – Differences and Similarities between GA and other traditional methods – Applications.</w:t>
            </w:r>
          </w:p>
        </w:tc>
        <w:tc>
          <w:tcPr>
            <w:tcW w:w="925" w:type="dxa"/>
          </w:tcPr>
          <w:p w:rsidR="00766EB6" w:rsidRDefault="00766EB6" w:rsidP="00E5296F">
            <w:pPr>
              <w:jc w:val="center"/>
            </w:pPr>
            <w:r>
              <w:t>8</w:t>
            </w:r>
          </w:p>
        </w:tc>
        <w:tc>
          <w:tcPr>
            <w:tcW w:w="1169" w:type="dxa"/>
          </w:tcPr>
          <w:p w:rsidR="00766EB6" w:rsidRDefault="00766EB6" w:rsidP="00E5296F">
            <w:pPr>
              <w:jc w:val="center"/>
            </w:pPr>
            <w:r>
              <w:t>20</w:t>
            </w:r>
          </w:p>
        </w:tc>
      </w:tr>
    </w:tbl>
    <w:p w:rsidR="00766EB6" w:rsidRPr="002911C8" w:rsidRDefault="00766EB6" w:rsidP="00766EB6">
      <w:pPr>
        <w:ind w:left="1440" w:hanging="1440"/>
        <w:jc w:val="center"/>
        <w:rPr>
          <w:rFonts w:asciiTheme="majorHAnsi" w:hAnsiTheme="majorHAnsi"/>
          <w:b/>
          <w:sz w:val="24"/>
          <w:szCs w:val="24"/>
        </w:rPr>
      </w:pPr>
      <w:r w:rsidRPr="002911C8">
        <w:rPr>
          <w:rFonts w:asciiTheme="majorHAnsi" w:hAnsiTheme="majorHAnsi"/>
          <w:b/>
          <w:sz w:val="24"/>
          <w:szCs w:val="24"/>
        </w:rPr>
        <w:lastRenderedPageBreak/>
        <w:t>COURSE PLAN</w:t>
      </w:r>
    </w:p>
    <w:p w:rsidR="00766EB6" w:rsidRPr="002606A4" w:rsidRDefault="00766EB6" w:rsidP="002606A4">
      <w:pPr>
        <w:tabs>
          <w:tab w:val="left" w:pos="6450"/>
        </w:tabs>
        <w:spacing w:line="240" w:lineRule="atLeast"/>
        <w:jc w:val="both"/>
        <w:rPr>
          <w:rFonts w:asciiTheme="majorHAnsi" w:hAnsiTheme="majorHAnsi"/>
          <w:b/>
          <w:sz w:val="24"/>
          <w:szCs w:val="24"/>
        </w:rPr>
      </w:pPr>
      <w:r w:rsidRPr="00705BE2">
        <w:rPr>
          <w:rFonts w:asciiTheme="majorHAnsi" w:hAnsiTheme="majorHAnsi"/>
          <w:b/>
          <w:sz w:val="24"/>
          <w:szCs w:val="24"/>
        </w:rPr>
        <w:t xml:space="preserve">Course No. </w:t>
      </w:r>
      <w:r w:rsidR="002606A4">
        <w:rPr>
          <w:rFonts w:asciiTheme="majorHAnsi" w:hAnsiTheme="majorHAnsi"/>
          <w:b/>
          <w:sz w:val="24"/>
          <w:szCs w:val="24"/>
        </w:rPr>
        <w:t>08EE7023(C)</w:t>
      </w:r>
      <w:r w:rsidR="002606A4" w:rsidRPr="00705BE2">
        <w:rPr>
          <w:rFonts w:asciiTheme="majorHAnsi" w:hAnsiTheme="majorHAnsi"/>
          <w:b/>
          <w:sz w:val="24"/>
          <w:szCs w:val="24"/>
        </w:rPr>
        <w:t xml:space="preserve">  </w:t>
      </w:r>
      <w:r w:rsidR="002606A4">
        <w:rPr>
          <w:b/>
        </w:rPr>
        <w:t xml:space="preserve">   </w:t>
      </w:r>
      <w:r w:rsidR="002606A4" w:rsidRPr="00705BE2">
        <w:rPr>
          <w:rFonts w:asciiTheme="majorHAnsi" w:hAnsiTheme="majorHAnsi"/>
          <w:b/>
          <w:sz w:val="24"/>
          <w:szCs w:val="24"/>
        </w:rPr>
        <w:t xml:space="preserve"> </w:t>
      </w:r>
      <w:r w:rsidRPr="00705BE2">
        <w:rPr>
          <w:rFonts w:asciiTheme="majorHAnsi" w:hAnsiTheme="majorHAnsi"/>
          <w:b/>
          <w:sz w:val="24"/>
          <w:szCs w:val="24"/>
        </w:rPr>
        <w:t xml:space="preserve"> Course Title: </w:t>
      </w:r>
      <w:r w:rsidR="002606A4" w:rsidRPr="00705BE2">
        <w:rPr>
          <w:rFonts w:asciiTheme="majorHAnsi" w:hAnsiTheme="majorHAnsi"/>
          <w:b/>
          <w:sz w:val="24"/>
          <w:szCs w:val="24"/>
        </w:rPr>
        <w:t>Nanomaterial</w:t>
      </w:r>
      <w:r w:rsidRPr="00705BE2">
        <w:rPr>
          <w:rFonts w:asciiTheme="majorHAnsi" w:hAnsiTheme="majorHAnsi"/>
          <w:b/>
          <w:sz w:val="24"/>
          <w:szCs w:val="24"/>
        </w:rPr>
        <w:t xml:space="preserve"> </w:t>
      </w:r>
      <w:r w:rsidR="002606A4" w:rsidRPr="00705BE2">
        <w:rPr>
          <w:rFonts w:asciiTheme="majorHAnsi" w:hAnsiTheme="majorHAnsi"/>
          <w:b/>
          <w:sz w:val="24"/>
          <w:szCs w:val="24"/>
        </w:rPr>
        <w:t xml:space="preserve">and </w:t>
      </w:r>
      <w:r w:rsidRPr="00705BE2">
        <w:rPr>
          <w:rFonts w:asciiTheme="majorHAnsi" w:hAnsiTheme="majorHAnsi"/>
          <w:b/>
          <w:sz w:val="24"/>
          <w:szCs w:val="24"/>
        </w:rPr>
        <w:t>Nanotechnology</w:t>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w:t>
      </w:r>
      <w:r w:rsidR="002606A4">
        <w:rPr>
          <w:rFonts w:asciiTheme="majorHAnsi" w:hAnsiTheme="majorHAnsi"/>
          <w:b/>
          <w:sz w:val="24"/>
          <w:szCs w:val="24"/>
        </w:rPr>
        <w:t xml:space="preserve">           </w:t>
      </w:r>
      <w:r w:rsidRPr="00705BE2">
        <w:rPr>
          <w:rFonts w:asciiTheme="majorHAnsi" w:hAnsiTheme="majorHAnsi"/>
          <w:b/>
          <w:sz w:val="24"/>
          <w:szCs w:val="24"/>
        </w:rPr>
        <w:t>Year</w:t>
      </w:r>
      <w:proofErr w:type="gramStart"/>
      <w:r w:rsidRPr="00705BE2">
        <w:rPr>
          <w:rFonts w:asciiTheme="majorHAnsi" w:hAnsiTheme="majorHAnsi"/>
          <w:b/>
          <w:sz w:val="24"/>
          <w:szCs w:val="24"/>
        </w:rPr>
        <w:t>:2015</w:t>
      </w:r>
      <w:proofErr w:type="gramEnd"/>
    </w:p>
    <w:p w:rsidR="00766EB6" w:rsidRPr="00705BE2" w:rsidRDefault="00766EB6" w:rsidP="00766EB6">
      <w:pPr>
        <w:rPr>
          <w:rFonts w:asciiTheme="majorHAnsi" w:hAnsiTheme="majorHAnsi"/>
          <w:b/>
          <w:sz w:val="24"/>
          <w:szCs w:val="24"/>
        </w:rPr>
      </w:pPr>
      <w:r w:rsidRPr="00705BE2">
        <w:rPr>
          <w:rFonts w:asciiTheme="majorHAnsi" w:hAnsiTheme="majorHAnsi"/>
          <w:b/>
          <w:sz w:val="24"/>
          <w:szCs w:val="24"/>
        </w:rPr>
        <w:t>Pre-requisites: Nil</w:t>
      </w:r>
      <w:r w:rsidR="002606A4">
        <w:rPr>
          <w:rFonts w:asciiTheme="majorHAnsi" w:hAnsiTheme="majorHAnsi"/>
          <w:b/>
          <w:sz w:val="24"/>
          <w:szCs w:val="24"/>
        </w:rPr>
        <w:t xml:space="preserve">                                                                                              </w:t>
      </w:r>
      <w:r w:rsidR="002606A4" w:rsidRPr="002606A4">
        <w:t xml:space="preserve"> </w:t>
      </w:r>
      <w:r w:rsidR="002606A4" w:rsidRPr="002606A4">
        <w:rPr>
          <w:rFonts w:asciiTheme="majorHAnsi" w:hAnsiTheme="majorHAnsi"/>
          <w:b/>
          <w:sz w:val="24"/>
          <w:szCs w:val="24"/>
        </w:rPr>
        <w:t>Credits</w:t>
      </w:r>
      <w:proofErr w:type="gramStart"/>
      <w:r w:rsidR="002606A4" w:rsidRPr="002606A4">
        <w:rPr>
          <w:rFonts w:asciiTheme="majorHAnsi" w:hAnsiTheme="majorHAnsi"/>
          <w:b/>
          <w:sz w:val="24"/>
          <w:szCs w:val="24"/>
        </w:rPr>
        <w:t>:3</w:t>
      </w:r>
      <w:proofErr w:type="gramEnd"/>
      <w:r w:rsidR="002606A4" w:rsidRPr="002606A4">
        <w:rPr>
          <w:rFonts w:asciiTheme="majorHAnsi" w:hAnsiTheme="majorHAnsi"/>
          <w:b/>
          <w:sz w:val="24"/>
          <w:szCs w:val="24"/>
        </w:rPr>
        <w:t xml:space="preserve">-0-0:3                                                 </w:t>
      </w:r>
    </w:p>
    <w:p w:rsidR="00766EB6" w:rsidRPr="000B0012" w:rsidRDefault="00766EB6" w:rsidP="00766EB6">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766EB6" w:rsidRPr="0048012C" w:rsidRDefault="00766EB6" w:rsidP="0034612E">
      <w:pPr>
        <w:pStyle w:val="ListParagraph"/>
        <w:numPr>
          <w:ilvl w:val="0"/>
          <w:numId w:val="24"/>
        </w:numPr>
        <w:spacing w:after="0"/>
        <w:rPr>
          <w:rFonts w:asciiTheme="majorHAnsi" w:hAnsiTheme="majorHAnsi"/>
          <w:sz w:val="24"/>
          <w:szCs w:val="24"/>
        </w:rPr>
      </w:pPr>
      <w:r w:rsidRPr="0048012C">
        <w:rPr>
          <w:rFonts w:asciiTheme="majorHAnsi" w:hAnsiTheme="majorHAnsi"/>
          <w:sz w:val="24"/>
          <w:szCs w:val="24"/>
        </w:rPr>
        <w:t xml:space="preserve">To understand about </w:t>
      </w:r>
      <w:proofErr w:type="spellStart"/>
      <w:r>
        <w:rPr>
          <w:rFonts w:asciiTheme="majorHAnsi" w:hAnsiTheme="majorHAnsi"/>
          <w:sz w:val="24"/>
          <w:szCs w:val="24"/>
        </w:rPr>
        <w:t>Nanomaterials</w:t>
      </w:r>
      <w:proofErr w:type="spellEnd"/>
      <w:r>
        <w:rPr>
          <w:rFonts w:asciiTheme="majorHAnsi" w:hAnsiTheme="majorHAnsi"/>
          <w:sz w:val="24"/>
          <w:szCs w:val="24"/>
        </w:rPr>
        <w:t xml:space="preserve"> and Nanotechnology</w:t>
      </w:r>
    </w:p>
    <w:p w:rsidR="00766EB6" w:rsidRDefault="00766EB6" w:rsidP="0034612E">
      <w:pPr>
        <w:pStyle w:val="ListParagraph"/>
        <w:numPr>
          <w:ilvl w:val="0"/>
          <w:numId w:val="24"/>
        </w:numPr>
        <w:spacing w:after="0"/>
        <w:rPr>
          <w:rFonts w:asciiTheme="majorHAnsi" w:hAnsiTheme="majorHAnsi"/>
          <w:sz w:val="24"/>
          <w:szCs w:val="24"/>
        </w:rPr>
      </w:pPr>
      <w:r w:rsidRPr="00974CE8">
        <w:rPr>
          <w:rFonts w:asciiTheme="majorHAnsi" w:hAnsiTheme="majorHAnsi"/>
          <w:sz w:val="24"/>
          <w:szCs w:val="24"/>
        </w:rPr>
        <w:t xml:space="preserve">To understand about </w:t>
      </w:r>
      <w:r>
        <w:rPr>
          <w:rFonts w:asciiTheme="majorHAnsi" w:hAnsiTheme="majorHAnsi"/>
          <w:sz w:val="24"/>
          <w:szCs w:val="24"/>
        </w:rPr>
        <w:t xml:space="preserve">preparation of </w:t>
      </w:r>
      <w:proofErr w:type="spellStart"/>
      <w:r>
        <w:rPr>
          <w:rFonts w:asciiTheme="majorHAnsi" w:hAnsiTheme="majorHAnsi"/>
          <w:sz w:val="24"/>
          <w:szCs w:val="24"/>
        </w:rPr>
        <w:t>Nanomaterials</w:t>
      </w:r>
      <w:proofErr w:type="spellEnd"/>
    </w:p>
    <w:p w:rsidR="00766EB6" w:rsidRPr="00974CE8" w:rsidRDefault="00766EB6" w:rsidP="0034612E">
      <w:pPr>
        <w:pStyle w:val="ListParagraph"/>
        <w:numPr>
          <w:ilvl w:val="0"/>
          <w:numId w:val="24"/>
        </w:numPr>
        <w:spacing w:after="0"/>
        <w:rPr>
          <w:rFonts w:asciiTheme="majorHAnsi" w:hAnsiTheme="majorHAnsi"/>
          <w:sz w:val="24"/>
          <w:szCs w:val="24"/>
        </w:rPr>
      </w:pPr>
      <w:r w:rsidRPr="00974CE8">
        <w:rPr>
          <w:rFonts w:asciiTheme="majorHAnsi" w:hAnsiTheme="majorHAnsi"/>
          <w:sz w:val="24"/>
          <w:szCs w:val="24"/>
        </w:rPr>
        <w:t xml:space="preserve">To study about </w:t>
      </w:r>
      <w:proofErr w:type="spellStart"/>
      <w:r w:rsidRPr="00705BE2">
        <w:rPr>
          <w:rFonts w:asciiTheme="majorHAnsi" w:hAnsiTheme="majorHAnsi"/>
          <w:sz w:val="24"/>
          <w:szCs w:val="24"/>
        </w:rPr>
        <w:t>Nanocomposites</w:t>
      </w:r>
      <w:proofErr w:type="spellEnd"/>
      <w:r w:rsidRPr="00705BE2">
        <w:rPr>
          <w:rFonts w:asciiTheme="majorHAnsi" w:hAnsiTheme="majorHAnsi"/>
          <w:sz w:val="24"/>
          <w:szCs w:val="24"/>
        </w:rPr>
        <w:t xml:space="preserve">, </w:t>
      </w:r>
      <w:proofErr w:type="spellStart"/>
      <w:r w:rsidRPr="00705BE2">
        <w:rPr>
          <w:rFonts w:asciiTheme="majorHAnsi" w:hAnsiTheme="majorHAnsi"/>
          <w:sz w:val="24"/>
          <w:szCs w:val="24"/>
        </w:rPr>
        <w:t>Nanofillers</w:t>
      </w:r>
      <w:proofErr w:type="spellEnd"/>
      <w:r>
        <w:rPr>
          <w:rFonts w:asciiTheme="majorHAnsi" w:hAnsiTheme="majorHAnsi"/>
          <w:sz w:val="24"/>
          <w:szCs w:val="24"/>
        </w:rPr>
        <w:t>.</w:t>
      </w:r>
    </w:p>
    <w:p w:rsidR="00766EB6" w:rsidRPr="0048012C" w:rsidRDefault="00766EB6" w:rsidP="0034612E">
      <w:pPr>
        <w:pStyle w:val="ListParagraph"/>
        <w:numPr>
          <w:ilvl w:val="0"/>
          <w:numId w:val="24"/>
        </w:numPr>
        <w:spacing w:after="0"/>
        <w:rPr>
          <w:rFonts w:asciiTheme="majorHAnsi" w:hAnsiTheme="majorHAnsi"/>
          <w:sz w:val="24"/>
          <w:szCs w:val="24"/>
        </w:rPr>
      </w:pPr>
      <w:r>
        <w:rPr>
          <w:rFonts w:asciiTheme="majorHAnsi" w:hAnsiTheme="majorHAnsi"/>
          <w:sz w:val="24"/>
          <w:szCs w:val="24"/>
        </w:rPr>
        <w:t>To understand</w:t>
      </w:r>
      <w:r w:rsidRPr="0048012C">
        <w:rPr>
          <w:rFonts w:asciiTheme="majorHAnsi" w:hAnsiTheme="majorHAnsi"/>
          <w:sz w:val="24"/>
          <w:szCs w:val="24"/>
        </w:rPr>
        <w:t xml:space="preserve"> about </w:t>
      </w:r>
      <w:proofErr w:type="spellStart"/>
      <w:r w:rsidRPr="00705BE2">
        <w:rPr>
          <w:rFonts w:asciiTheme="majorHAnsi" w:hAnsiTheme="majorHAnsi"/>
          <w:sz w:val="24"/>
          <w:szCs w:val="24"/>
        </w:rPr>
        <w:t>Nanomanipulation</w:t>
      </w:r>
      <w:proofErr w:type="spellEnd"/>
      <w:r w:rsidRPr="00705BE2">
        <w:rPr>
          <w:rFonts w:asciiTheme="majorHAnsi" w:hAnsiTheme="majorHAnsi"/>
          <w:sz w:val="24"/>
          <w:szCs w:val="24"/>
        </w:rPr>
        <w:t>, Micro and nanofabrication techniques</w:t>
      </w:r>
    </w:p>
    <w:p w:rsidR="00766EB6" w:rsidRDefault="00766EB6" w:rsidP="00766EB6">
      <w:pPr>
        <w:rPr>
          <w:rFonts w:asciiTheme="majorHAnsi" w:hAnsiTheme="majorHAnsi"/>
          <w:b/>
          <w:bCs/>
          <w:sz w:val="24"/>
          <w:szCs w:val="24"/>
        </w:rPr>
      </w:pPr>
      <w:r w:rsidRPr="000B0012">
        <w:rPr>
          <w:rFonts w:asciiTheme="majorHAnsi" w:hAnsiTheme="majorHAnsi"/>
          <w:b/>
          <w:bCs/>
          <w:sz w:val="24"/>
          <w:szCs w:val="24"/>
        </w:rPr>
        <w:t>Syllabus</w:t>
      </w:r>
    </w:p>
    <w:p w:rsidR="00766EB6" w:rsidRDefault="00766EB6" w:rsidP="00766EB6">
      <w:pPr>
        <w:spacing w:after="0" w:line="240" w:lineRule="auto"/>
        <w:jc w:val="both"/>
        <w:rPr>
          <w:rFonts w:asciiTheme="majorHAnsi" w:hAnsiTheme="majorHAnsi"/>
          <w:sz w:val="24"/>
          <w:szCs w:val="24"/>
        </w:rPr>
      </w:pPr>
      <w:proofErr w:type="gramStart"/>
      <w:r w:rsidRPr="00705BE2">
        <w:rPr>
          <w:rFonts w:asciiTheme="majorHAnsi" w:hAnsiTheme="majorHAnsi"/>
          <w:sz w:val="24"/>
          <w:szCs w:val="24"/>
        </w:rPr>
        <w:t xml:space="preserve">Introduction to nanotechnology, </w:t>
      </w:r>
      <w:proofErr w:type="spellStart"/>
      <w:r w:rsidRPr="00705BE2">
        <w:rPr>
          <w:rFonts w:asciiTheme="majorHAnsi" w:hAnsiTheme="majorHAnsi"/>
          <w:sz w:val="24"/>
          <w:szCs w:val="24"/>
        </w:rPr>
        <w:t>Nano</w:t>
      </w:r>
      <w:r>
        <w:rPr>
          <w:rFonts w:asciiTheme="majorHAnsi" w:hAnsiTheme="majorHAnsi"/>
          <w:sz w:val="24"/>
          <w:szCs w:val="24"/>
        </w:rPr>
        <w:t>scale</w:t>
      </w:r>
      <w:proofErr w:type="spellEnd"/>
      <w:r>
        <w:rPr>
          <w:rFonts w:asciiTheme="majorHAnsi" w:hAnsiTheme="majorHAnsi"/>
          <w:sz w:val="24"/>
          <w:szCs w:val="24"/>
        </w:rPr>
        <w:t>, Electromagnetic spectrum-</w:t>
      </w:r>
      <w:r w:rsidRPr="00705BE2">
        <w:rPr>
          <w:rFonts w:asciiTheme="majorHAnsi" w:hAnsiTheme="majorHAnsi"/>
          <w:sz w:val="24"/>
          <w:szCs w:val="24"/>
        </w:rPr>
        <w:t xml:space="preserve">Electronic phenomenon in nanostructures </w:t>
      </w:r>
      <w:r>
        <w:rPr>
          <w:rFonts w:asciiTheme="majorHAnsi" w:hAnsiTheme="majorHAnsi"/>
          <w:sz w:val="24"/>
          <w:szCs w:val="24"/>
        </w:rPr>
        <w:t>-</w:t>
      </w:r>
      <w:r w:rsidRPr="00705BE2">
        <w:rPr>
          <w:rFonts w:asciiTheme="majorHAnsi" w:hAnsiTheme="majorHAnsi"/>
          <w:sz w:val="24"/>
          <w:szCs w:val="24"/>
        </w:rPr>
        <w:t xml:space="preserve">Preparation of </w:t>
      </w:r>
      <w:proofErr w:type="spellStart"/>
      <w:r w:rsidRPr="00705BE2">
        <w:rPr>
          <w:rFonts w:asciiTheme="majorHAnsi" w:hAnsiTheme="majorHAnsi"/>
          <w:sz w:val="24"/>
          <w:szCs w:val="24"/>
        </w:rPr>
        <w:t>nanomaterials</w:t>
      </w:r>
      <w:proofErr w:type="spellEnd"/>
      <w:r>
        <w:rPr>
          <w:rFonts w:asciiTheme="majorHAnsi" w:hAnsiTheme="majorHAnsi"/>
          <w:sz w:val="24"/>
          <w:szCs w:val="24"/>
        </w:rPr>
        <w:t>-</w:t>
      </w:r>
      <w:r w:rsidRPr="00705BE2">
        <w:rPr>
          <w:rFonts w:asciiTheme="majorHAnsi" w:hAnsiTheme="majorHAnsi"/>
          <w:sz w:val="24"/>
          <w:szCs w:val="24"/>
        </w:rPr>
        <w:t xml:space="preserve">Different types of characterization techniques </w:t>
      </w:r>
      <w:r>
        <w:rPr>
          <w:rFonts w:asciiTheme="majorHAnsi" w:hAnsiTheme="majorHAnsi"/>
          <w:sz w:val="24"/>
          <w:szCs w:val="24"/>
        </w:rPr>
        <w:t>-</w:t>
      </w:r>
      <w:proofErr w:type="spellStart"/>
      <w:r w:rsidRPr="00705BE2">
        <w:rPr>
          <w:rFonts w:asciiTheme="majorHAnsi" w:hAnsiTheme="majorHAnsi"/>
          <w:sz w:val="24"/>
          <w:szCs w:val="24"/>
        </w:rPr>
        <w:t>Nanocomposites</w:t>
      </w:r>
      <w:proofErr w:type="spellEnd"/>
      <w:r w:rsidRPr="00705BE2">
        <w:rPr>
          <w:rFonts w:asciiTheme="majorHAnsi" w:hAnsiTheme="majorHAnsi"/>
          <w:sz w:val="24"/>
          <w:szCs w:val="24"/>
        </w:rPr>
        <w:t xml:space="preserve">, </w:t>
      </w:r>
      <w:proofErr w:type="spellStart"/>
      <w:r w:rsidRPr="00705BE2">
        <w:rPr>
          <w:rFonts w:asciiTheme="majorHAnsi" w:hAnsiTheme="majorHAnsi"/>
          <w:sz w:val="24"/>
          <w:szCs w:val="24"/>
        </w:rPr>
        <w:t>Nanofillers</w:t>
      </w:r>
      <w:r>
        <w:rPr>
          <w:rFonts w:asciiTheme="majorHAnsi" w:hAnsiTheme="majorHAnsi"/>
          <w:sz w:val="24"/>
          <w:szCs w:val="24"/>
        </w:rPr>
        <w:t>-</w:t>
      </w:r>
      <w:r w:rsidRPr="00705BE2">
        <w:rPr>
          <w:rFonts w:asciiTheme="majorHAnsi" w:hAnsiTheme="majorHAnsi"/>
          <w:sz w:val="24"/>
          <w:szCs w:val="24"/>
        </w:rPr>
        <w:t>Nanomanipulation</w:t>
      </w:r>
      <w:proofErr w:type="spellEnd"/>
      <w:r w:rsidRPr="00705BE2">
        <w:rPr>
          <w:rFonts w:asciiTheme="majorHAnsi" w:hAnsiTheme="majorHAnsi"/>
          <w:sz w:val="24"/>
          <w:szCs w:val="24"/>
        </w:rPr>
        <w:t>, Micro and nanofabrication techniques</w:t>
      </w:r>
      <w:r>
        <w:rPr>
          <w:rFonts w:asciiTheme="majorHAnsi" w:hAnsiTheme="majorHAnsi"/>
          <w:sz w:val="24"/>
          <w:szCs w:val="24"/>
        </w:rPr>
        <w:t>.</w:t>
      </w:r>
      <w:proofErr w:type="gramEnd"/>
    </w:p>
    <w:p w:rsidR="00766EB6" w:rsidRDefault="00766EB6" w:rsidP="00766EB6">
      <w:pPr>
        <w:jc w:val="both"/>
        <w:rPr>
          <w:rFonts w:asciiTheme="majorHAnsi" w:hAnsiTheme="majorHAnsi"/>
          <w:b/>
          <w:bCs/>
          <w:sz w:val="24"/>
          <w:szCs w:val="24"/>
        </w:rPr>
      </w:pP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 Course Outcome:  </w:t>
      </w:r>
    </w:p>
    <w:p w:rsidR="00766EB6" w:rsidRPr="00EF3890" w:rsidRDefault="00766EB6" w:rsidP="00766EB6">
      <w:pPr>
        <w:jc w:val="both"/>
        <w:rPr>
          <w:rFonts w:asciiTheme="majorHAnsi" w:hAnsiTheme="majorHAnsi"/>
          <w:bCs/>
          <w:sz w:val="24"/>
          <w:szCs w:val="24"/>
        </w:rPr>
      </w:pPr>
      <w:r>
        <w:rPr>
          <w:rFonts w:asciiTheme="majorHAnsi" w:hAnsiTheme="majorHAnsi"/>
          <w:bCs/>
          <w:sz w:val="24"/>
          <w:szCs w:val="24"/>
        </w:rPr>
        <w:t>Students will be able to know about Nanomaterial, preparation techniques,</w:t>
      </w:r>
      <w:proofErr w:type="gramStart"/>
      <w:r>
        <w:rPr>
          <w:rFonts w:asciiTheme="majorHAnsi" w:hAnsiTheme="majorHAnsi"/>
          <w:bCs/>
          <w:sz w:val="24"/>
          <w:szCs w:val="24"/>
        </w:rPr>
        <w:t>,</w:t>
      </w:r>
      <w:proofErr w:type="spellStart"/>
      <w:r>
        <w:rPr>
          <w:rFonts w:asciiTheme="majorHAnsi" w:hAnsiTheme="majorHAnsi"/>
          <w:bCs/>
          <w:sz w:val="24"/>
          <w:szCs w:val="24"/>
        </w:rPr>
        <w:t>Nanocomposites</w:t>
      </w:r>
      <w:proofErr w:type="spellEnd"/>
      <w:proofErr w:type="gramEnd"/>
      <w:r>
        <w:rPr>
          <w:rFonts w:asciiTheme="majorHAnsi" w:hAnsiTheme="majorHAnsi"/>
          <w:bCs/>
          <w:sz w:val="24"/>
          <w:szCs w:val="24"/>
        </w:rPr>
        <w:t xml:space="preserve">, </w:t>
      </w:r>
      <w:proofErr w:type="spellStart"/>
      <w:r>
        <w:rPr>
          <w:rFonts w:asciiTheme="majorHAnsi" w:hAnsiTheme="majorHAnsi"/>
          <w:bCs/>
          <w:sz w:val="24"/>
          <w:szCs w:val="24"/>
        </w:rPr>
        <w:t>Nanofillers</w:t>
      </w:r>
      <w:proofErr w:type="spellEnd"/>
      <w:r>
        <w:rPr>
          <w:rFonts w:asciiTheme="majorHAnsi" w:hAnsiTheme="majorHAnsi"/>
          <w:bCs/>
          <w:sz w:val="24"/>
          <w:szCs w:val="24"/>
        </w:rPr>
        <w:t xml:space="preserve">, </w:t>
      </w:r>
      <w:proofErr w:type="spellStart"/>
      <w:r>
        <w:rPr>
          <w:rFonts w:asciiTheme="majorHAnsi" w:hAnsiTheme="majorHAnsi"/>
          <w:bCs/>
          <w:sz w:val="24"/>
          <w:szCs w:val="24"/>
        </w:rPr>
        <w:t>Nanomanipulation</w:t>
      </w:r>
      <w:proofErr w:type="spellEnd"/>
      <w:r>
        <w:rPr>
          <w:rFonts w:asciiTheme="majorHAnsi" w:hAnsiTheme="majorHAnsi"/>
          <w:bCs/>
          <w:sz w:val="24"/>
          <w:szCs w:val="24"/>
        </w:rPr>
        <w:t>, micro and nanofabrication techniques.</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Text Books: </w:t>
      </w:r>
    </w:p>
    <w:p w:rsidR="00766EB6" w:rsidRPr="00006434" w:rsidRDefault="00766EB6" w:rsidP="0034612E">
      <w:pPr>
        <w:pStyle w:val="ListParagraph"/>
        <w:numPr>
          <w:ilvl w:val="0"/>
          <w:numId w:val="70"/>
        </w:numPr>
        <w:jc w:val="both"/>
        <w:rPr>
          <w:rFonts w:asciiTheme="majorHAnsi" w:hAnsiTheme="majorHAnsi"/>
          <w:sz w:val="24"/>
          <w:szCs w:val="24"/>
        </w:rPr>
      </w:pPr>
      <w:proofErr w:type="spellStart"/>
      <w:r w:rsidRPr="00006434">
        <w:rPr>
          <w:rFonts w:asciiTheme="majorHAnsi" w:hAnsiTheme="majorHAnsi"/>
          <w:sz w:val="24"/>
          <w:szCs w:val="24"/>
        </w:rPr>
        <w:t>Nanocomposite</w:t>
      </w:r>
      <w:proofErr w:type="spellEnd"/>
      <w:r w:rsidRPr="00006434">
        <w:rPr>
          <w:rFonts w:asciiTheme="majorHAnsi" w:hAnsiTheme="majorHAnsi"/>
          <w:sz w:val="24"/>
          <w:szCs w:val="24"/>
        </w:rPr>
        <w:t xml:space="preserve"> science and technology, </w:t>
      </w:r>
      <w:proofErr w:type="spellStart"/>
      <w:r w:rsidRPr="00006434">
        <w:rPr>
          <w:rFonts w:asciiTheme="majorHAnsi" w:hAnsiTheme="majorHAnsi"/>
          <w:sz w:val="24"/>
          <w:szCs w:val="24"/>
        </w:rPr>
        <w:t>Pulikel</w:t>
      </w:r>
      <w:proofErr w:type="spellEnd"/>
      <w:r w:rsidRPr="00006434">
        <w:rPr>
          <w:rFonts w:asciiTheme="majorHAnsi" w:hAnsiTheme="majorHAnsi"/>
          <w:sz w:val="24"/>
          <w:szCs w:val="24"/>
        </w:rPr>
        <w:t xml:space="preserve"> M. </w:t>
      </w:r>
      <w:proofErr w:type="spellStart"/>
      <w:r w:rsidRPr="00006434">
        <w:rPr>
          <w:rFonts w:asciiTheme="majorHAnsi" w:hAnsiTheme="majorHAnsi"/>
          <w:sz w:val="24"/>
          <w:szCs w:val="24"/>
        </w:rPr>
        <w:t>Ajayan</w:t>
      </w:r>
      <w:proofErr w:type="spellEnd"/>
      <w:r w:rsidRPr="00006434">
        <w:rPr>
          <w:rFonts w:asciiTheme="majorHAnsi" w:hAnsiTheme="majorHAnsi"/>
          <w:sz w:val="24"/>
          <w:szCs w:val="24"/>
        </w:rPr>
        <w:t>, Wiley – VCH 2005.</w:t>
      </w:r>
    </w:p>
    <w:p w:rsidR="00766EB6" w:rsidRPr="00006434" w:rsidRDefault="00766EB6" w:rsidP="0034612E">
      <w:pPr>
        <w:pStyle w:val="ListParagraph"/>
        <w:numPr>
          <w:ilvl w:val="0"/>
          <w:numId w:val="70"/>
        </w:numPr>
        <w:jc w:val="both"/>
        <w:rPr>
          <w:rFonts w:asciiTheme="majorHAnsi" w:hAnsiTheme="majorHAnsi"/>
          <w:sz w:val="24"/>
          <w:szCs w:val="24"/>
        </w:rPr>
      </w:pPr>
      <w:r w:rsidRPr="00006434">
        <w:rPr>
          <w:rFonts w:asciiTheme="majorHAnsi" w:hAnsiTheme="majorHAnsi"/>
          <w:sz w:val="24"/>
          <w:szCs w:val="24"/>
        </w:rPr>
        <w:t xml:space="preserve">Nanolithography and patterning techniques in microelectronics, Davis G. </w:t>
      </w:r>
      <w:proofErr w:type="spellStart"/>
      <w:r w:rsidRPr="00006434">
        <w:rPr>
          <w:rFonts w:asciiTheme="majorHAnsi" w:hAnsiTheme="majorHAnsi"/>
          <w:sz w:val="24"/>
          <w:szCs w:val="24"/>
        </w:rPr>
        <w:t>Bucknall</w:t>
      </w:r>
      <w:proofErr w:type="spellEnd"/>
      <w:r w:rsidRPr="00006434">
        <w:rPr>
          <w:rFonts w:asciiTheme="majorHAnsi" w:hAnsiTheme="majorHAnsi"/>
          <w:sz w:val="24"/>
          <w:szCs w:val="24"/>
        </w:rPr>
        <w:t>, Wood head publishing 2005.</w:t>
      </w:r>
    </w:p>
    <w:p w:rsidR="00766EB6" w:rsidRPr="00006434" w:rsidRDefault="00766EB6" w:rsidP="0034612E">
      <w:pPr>
        <w:pStyle w:val="ListParagraph"/>
        <w:numPr>
          <w:ilvl w:val="0"/>
          <w:numId w:val="70"/>
        </w:numPr>
        <w:jc w:val="both"/>
        <w:rPr>
          <w:rFonts w:asciiTheme="majorHAnsi" w:hAnsiTheme="majorHAnsi"/>
          <w:sz w:val="24"/>
          <w:szCs w:val="24"/>
        </w:rPr>
      </w:pPr>
      <w:r w:rsidRPr="00006434">
        <w:rPr>
          <w:rFonts w:asciiTheme="majorHAnsi" w:hAnsiTheme="majorHAnsi"/>
          <w:sz w:val="24"/>
          <w:szCs w:val="24"/>
        </w:rPr>
        <w:t xml:space="preserve">Hand book of </w:t>
      </w:r>
      <w:proofErr w:type="spellStart"/>
      <w:r w:rsidRPr="00006434">
        <w:rPr>
          <w:rFonts w:asciiTheme="majorHAnsi" w:hAnsiTheme="majorHAnsi"/>
          <w:sz w:val="24"/>
          <w:szCs w:val="24"/>
        </w:rPr>
        <w:t>Nanoscience</w:t>
      </w:r>
      <w:proofErr w:type="spellEnd"/>
      <w:r w:rsidRPr="00006434">
        <w:rPr>
          <w:rFonts w:asciiTheme="majorHAnsi" w:hAnsiTheme="majorHAnsi"/>
          <w:sz w:val="24"/>
          <w:szCs w:val="24"/>
        </w:rPr>
        <w:t>, Engineering, and Technology, William A Goddard, CRC press 2003.</w:t>
      </w:r>
    </w:p>
    <w:p w:rsidR="00766EB6" w:rsidRPr="00006434" w:rsidRDefault="00766EB6" w:rsidP="0034612E">
      <w:pPr>
        <w:pStyle w:val="ListParagraph"/>
        <w:numPr>
          <w:ilvl w:val="0"/>
          <w:numId w:val="70"/>
        </w:numPr>
        <w:jc w:val="both"/>
        <w:rPr>
          <w:rFonts w:asciiTheme="majorHAnsi" w:hAnsiTheme="majorHAnsi"/>
          <w:sz w:val="24"/>
          <w:szCs w:val="24"/>
        </w:rPr>
      </w:pPr>
      <w:proofErr w:type="spellStart"/>
      <w:r w:rsidRPr="00006434">
        <w:rPr>
          <w:rFonts w:asciiTheme="majorHAnsi" w:hAnsiTheme="majorHAnsi"/>
          <w:sz w:val="24"/>
          <w:szCs w:val="24"/>
        </w:rPr>
        <w:t>Nanoelectronics</w:t>
      </w:r>
      <w:proofErr w:type="spellEnd"/>
      <w:r w:rsidRPr="00006434">
        <w:rPr>
          <w:rFonts w:asciiTheme="majorHAnsi" w:hAnsiTheme="majorHAnsi"/>
          <w:sz w:val="24"/>
          <w:szCs w:val="24"/>
        </w:rPr>
        <w:t xml:space="preserve"> and Information Technology, Rainer </w:t>
      </w:r>
      <w:proofErr w:type="spellStart"/>
      <w:r w:rsidRPr="00006434">
        <w:rPr>
          <w:rFonts w:asciiTheme="majorHAnsi" w:hAnsiTheme="majorHAnsi"/>
          <w:sz w:val="24"/>
          <w:szCs w:val="24"/>
        </w:rPr>
        <w:t>Waser</w:t>
      </w:r>
      <w:proofErr w:type="spellEnd"/>
      <w:r w:rsidRPr="00006434">
        <w:rPr>
          <w:rFonts w:asciiTheme="majorHAnsi" w:hAnsiTheme="majorHAnsi"/>
          <w:sz w:val="24"/>
          <w:szCs w:val="24"/>
        </w:rPr>
        <w:t>, Wiley –VCH 2003.</w:t>
      </w:r>
    </w:p>
    <w:p w:rsidR="00766EB6" w:rsidRDefault="00766EB6" w:rsidP="00766EB6">
      <w:pPr>
        <w:jc w:val="both"/>
        <w:rPr>
          <w:rFonts w:asciiTheme="majorHAnsi" w:hAnsiTheme="majorHAnsi"/>
          <w:sz w:val="24"/>
          <w:szCs w:val="24"/>
        </w:rPr>
      </w:pPr>
      <w:r w:rsidRPr="000B0012">
        <w:rPr>
          <w:rFonts w:asciiTheme="majorHAnsi" w:hAnsiTheme="majorHAnsi"/>
          <w:b/>
          <w:bCs/>
          <w:sz w:val="24"/>
          <w:szCs w:val="24"/>
        </w:rPr>
        <w:t>References</w:t>
      </w:r>
      <w:r w:rsidRPr="000B0012">
        <w:rPr>
          <w:rFonts w:asciiTheme="majorHAnsi" w:hAnsiTheme="majorHAnsi"/>
          <w:sz w:val="24"/>
          <w:szCs w:val="24"/>
        </w:rPr>
        <w:t xml:space="preserve">:  </w:t>
      </w:r>
      <w:r w:rsidRPr="000B0012">
        <w:rPr>
          <w:rFonts w:asciiTheme="majorHAnsi" w:hAnsiTheme="majorHAnsi"/>
          <w:sz w:val="24"/>
          <w:szCs w:val="24"/>
        </w:rPr>
        <w:tab/>
      </w:r>
    </w:p>
    <w:p w:rsidR="00766EB6" w:rsidRPr="00006434" w:rsidRDefault="00766EB6" w:rsidP="0034612E">
      <w:pPr>
        <w:pStyle w:val="ListParagraph"/>
        <w:numPr>
          <w:ilvl w:val="0"/>
          <w:numId w:val="71"/>
        </w:numPr>
        <w:jc w:val="both"/>
        <w:rPr>
          <w:rFonts w:asciiTheme="majorHAnsi" w:hAnsiTheme="majorHAnsi"/>
          <w:sz w:val="24"/>
          <w:szCs w:val="24"/>
        </w:rPr>
      </w:pPr>
      <w:r w:rsidRPr="00006434">
        <w:rPr>
          <w:rFonts w:asciiTheme="majorHAnsi" w:hAnsiTheme="majorHAnsi"/>
          <w:sz w:val="24"/>
          <w:szCs w:val="24"/>
        </w:rPr>
        <w:t>Optical properties of solids, F. Wooten, Academic press 1972.</w:t>
      </w:r>
    </w:p>
    <w:p w:rsidR="00766EB6" w:rsidRPr="00006434" w:rsidRDefault="00766EB6" w:rsidP="0034612E">
      <w:pPr>
        <w:pStyle w:val="ListParagraph"/>
        <w:numPr>
          <w:ilvl w:val="0"/>
          <w:numId w:val="71"/>
        </w:numPr>
        <w:jc w:val="both"/>
        <w:rPr>
          <w:rFonts w:asciiTheme="majorHAnsi" w:hAnsiTheme="majorHAnsi"/>
          <w:sz w:val="24"/>
          <w:szCs w:val="24"/>
        </w:rPr>
      </w:pPr>
      <w:r w:rsidRPr="00006434">
        <w:rPr>
          <w:rFonts w:asciiTheme="majorHAnsi" w:hAnsiTheme="majorHAnsi"/>
          <w:sz w:val="24"/>
          <w:szCs w:val="24"/>
        </w:rPr>
        <w:t xml:space="preserve">Micro and Nanofabrication, </w:t>
      </w:r>
      <w:proofErr w:type="spellStart"/>
      <w:r w:rsidRPr="00006434">
        <w:rPr>
          <w:rFonts w:asciiTheme="majorHAnsi" w:hAnsiTheme="majorHAnsi"/>
          <w:sz w:val="24"/>
          <w:szCs w:val="24"/>
        </w:rPr>
        <w:t>Zheng</w:t>
      </w:r>
      <w:proofErr w:type="spellEnd"/>
      <w:r w:rsidRPr="00006434">
        <w:rPr>
          <w:rFonts w:asciiTheme="majorHAnsi" w:hAnsiTheme="majorHAnsi"/>
          <w:sz w:val="24"/>
          <w:szCs w:val="24"/>
        </w:rPr>
        <w:t xml:space="preserve"> Cui, Springer 2005.</w:t>
      </w:r>
    </w:p>
    <w:p w:rsidR="00766EB6" w:rsidRPr="00006434" w:rsidRDefault="00766EB6" w:rsidP="0034612E">
      <w:pPr>
        <w:pStyle w:val="ListParagraph"/>
        <w:numPr>
          <w:ilvl w:val="0"/>
          <w:numId w:val="71"/>
        </w:numPr>
        <w:jc w:val="both"/>
        <w:rPr>
          <w:rFonts w:asciiTheme="majorHAnsi" w:hAnsiTheme="majorHAnsi"/>
          <w:sz w:val="24"/>
          <w:szCs w:val="24"/>
        </w:rPr>
      </w:pPr>
      <w:r w:rsidRPr="00006434">
        <w:rPr>
          <w:rFonts w:asciiTheme="majorHAnsi" w:hAnsiTheme="majorHAnsi"/>
          <w:sz w:val="24"/>
          <w:szCs w:val="24"/>
        </w:rPr>
        <w:t>Nanostructured materials, Jackie Y. Ying, Academic press 2001.</w:t>
      </w:r>
    </w:p>
    <w:p w:rsidR="00766EB6" w:rsidRPr="00006434" w:rsidRDefault="00766EB6" w:rsidP="0034612E">
      <w:pPr>
        <w:pStyle w:val="ListParagraph"/>
        <w:numPr>
          <w:ilvl w:val="0"/>
          <w:numId w:val="71"/>
        </w:numPr>
        <w:jc w:val="both"/>
        <w:rPr>
          <w:rFonts w:asciiTheme="majorHAnsi" w:hAnsiTheme="majorHAnsi"/>
          <w:sz w:val="24"/>
          <w:szCs w:val="24"/>
        </w:rPr>
      </w:pPr>
      <w:r w:rsidRPr="00006434">
        <w:rPr>
          <w:rFonts w:asciiTheme="majorHAnsi" w:hAnsiTheme="majorHAnsi"/>
          <w:sz w:val="24"/>
          <w:szCs w:val="24"/>
        </w:rPr>
        <w:t xml:space="preserve">Nanotechnology and </w:t>
      </w:r>
      <w:proofErr w:type="spellStart"/>
      <w:r w:rsidRPr="00006434">
        <w:rPr>
          <w:rFonts w:asciiTheme="majorHAnsi" w:hAnsiTheme="majorHAnsi"/>
          <w:sz w:val="24"/>
          <w:szCs w:val="24"/>
        </w:rPr>
        <w:t>nanoelectronics</w:t>
      </w:r>
      <w:proofErr w:type="spellEnd"/>
      <w:r w:rsidRPr="00006434">
        <w:rPr>
          <w:rFonts w:asciiTheme="majorHAnsi" w:hAnsiTheme="majorHAnsi"/>
          <w:sz w:val="24"/>
          <w:szCs w:val="24"/>
        </w:rPr>
        <w:t xml:space="preserve">, W.R, </w:t>
      </w:r>
      <w:proofErr w:type="spellStart"/>
      <w:r w:rsidRPr="00006434">
        <w:rPr>
          <w:rFonts w:asciiTheme="majorHAnsi" w:hAnsiTheme="majorHAnsi"/>
          <w:sz w:val="24"/>
          <w:szCs w:val="24"/>
        </w:rPr>
        <w:t>Fahrner</w:t>
      </w:r>
      <w:proofErr w:type="spellEnd"/>
      <w:r w:rsidRPr="00006434">
        <w:rPr>
          <w:rFonts w:asciiTheme="majorHAnsi" w:hAnsiTheme="majorHAnsi"/>
          <w:sz w:val="24"/>
          <w:szCs w:val="24"/>
        </w:rPr>
        <w:t>, Springer 2005</w:t>
      </w:r>
    </w:p>
    <w:p w:rsidR="00766EB6" w:rsidRDefault="00766EB6" w:rsidP="00766EB6">
      <w:pPr>
        <w:jc w:val="both"/>
        <w:rPr>
          <w:rFonts w:asciiTheme="majorHAnsi" w:hAnsiTheme="majorHAnsi"/>
          <w:sz w:val="24"/>
          <w:szCs w:val="24"/>
        </w:rPr>
      </w:pPr>
    </w:p>
    <w:p w:rsidR="00766EB6" w:rsidRDefault="00766EB6" w:rsidP="00766EB6">
      <w:pPr>
        <w:jc w:val="both"/>
        <w:rPr>
          <w:rFonts w:asciiTheme="majorHAnsi" w:hAnsiTheme="majorHAnsi"/>
          <w:sz w:val="24"/>
          <w:szCs w:val="24"/>
        </w:rPr>
      </w:pPr>
    </w:p>
    <w:p w:rsidR="00766EB6" w:rsidRDefault="00766EB6" w:rsidP="00766EB6">
      <w:pPr>
        <w:spacing w:after="0" w:line="360" w:lineRule="auto"/>
        <w:jc w:val="both"/>
        <w:rPr>
          <w:rFonts w:asciiTheme="majorHAnsi" w:hAnsiTheme="majorHAnsi"/>
          <w:sz w:val="24"/>
          <w:szCs w:val="24"/>
        </w:rPr>
      </w:pPr>
    </w:p>
    <w:p w:rsidR="00766EB6" w:rsidRDefault="00766EB6" w:rsidP="00766EB6">
      <w:pPr>
        <w:spacing w:after="0" w:line="360" w:lineRule="auto"/>
        <w:jc w:val="both"/>
        <w:rPr>
          <w:rFonts w:ascii="Times New Roman" w:hAnsi="Times New Roman"/>
          <w:sz w:val="24"/>
          <w:szCs w:val="24"/>
        </w:rPr>
      </w:pPr>
    </w:p>
    <w:p w:rsidR="00766EB6" w:rsidRDefault="00766EB6" w:rsidP="00766EB6">
      <w:pPr>
        <w:ind w:left="1440" w:hanging="1440"/>
        <w:jc w:val="center"/>
        <w:rPr>
          <w:rFonts w:asciiTheme="majorHAnsi" w:hAnsiTheme="majorHAnsi"/>
          <w:b/>
          <w:sz w:val="24"/>
          <w:szCs w:val="24"/>
        </w:rPr>
      </w:pPr>
    </w:p>
    <w:p w:rsidR="00766EB6" w:rsidRDefault="00766EB6" w:rsidP="00766EB6">
      <w:pPr>
        <w:ind w:left="1440" w:hanging="1440"/>
        <w:jc w:val="center"/>
        <w:rPr>
          <w:rFonts w:asciiTheme="majorHAnsi" w:hAnsiTheme="majorHAnsi"/>
          <w:b/>
          <w:sz w:val="24"/>
          <w:szCs w:val="24"/>
        </w:rPr>
      </w:pPr>
    </w:p>
    <w:p w:rsidR="00766EB6" w:rsidRPr="002911C8" w:rsidRDefault="00F64A19" w:rsidP="00F64A19">
      <w:pPr>
        <w:jc w:val="center"/>
        <w:rPr>
          <w:rFonts w:asciiTheme="majorHAnsi" w:hAnsiTheme="majorHAnsi"/>
          <w:b/>
          <w:sz w:val="24"/>
          <w:szCs w:val="24"/>
        </w:rPr>
      </w:pPr>
      <w:r>
        <w:rPr>
          <w:rFonts w:asciiTheme="majorHAnsi" w:hAnsiTheme="majorHAnsi"/>
          <w:b/>
          <w:sz w:val="24"/>
          <w:szCs w:val="24"/>
        </w:rPr>
        <w:t>COURSE PLAN</w:t>
      </w:r>
    </w:p>
    <w:tbl>
      <w:tblPr>
        <w:tblStyle w:val="TableGrid"/>
        <w:tblpPr w:leftFromText="180" w:rightFromText="180" w:vertAnchor="page" w:horzAnchor="margin" w:tblpY="2176"/>
        <w:tblW w:w="0" w:type="auto"/>
        <w:tblLook w:val="04A0" w:firstRow="1" w:lastRow="0" w:firstColumn="1" w:lastColumn="0" w:noHBand="0" w:noVBand="1"/>
      </w:tblPr>
      <w:tblGrid>
        <w:gridCol w:w="6818"/>
        <w:gridCol w:w="922"/>
        <w:gridCol w:w="1165"/>
      </w:tblGrid>
      <w:tr w:rsidR="00766EB6" w:rsidTr="00E5296F">
        <w:trPr>
          <w:trHeight w:val="134"/>
        </w:trPr>
        <w:tc>
          <w:tcPr>
            <w:tcW w:w="8905" w:type="dxa"/>
            <w:gridSpan w:val="3"/>
            <w:shd w:val="clear" w:color="auto" w:fill="D9D9D9" w:themeFill="background1" w:themeFillShade="D9"/>
          </w:tcPr>
          <w:p w:rsidR="00766EB6" w:rsidRDefault="00766EB6" w:rsidP="00E5296F">
            <w:pPr>
              <w:rPr>
                <w:b/>
              </w:rPr>
            </w:pPr>
            <w:r w:rsidRPr="001B2BCC">
              <w:rPr>
                <w:b/>
              </w:rPr>
              <w:t>COURSE NO:</w:t>
            </w:r>
            <w:r w:rsidR="00A21DE4">
              <w:rPr>
                <w:rFonts w:asciiTheme="majorHAnsi" w:hAnsiTheme="majorHAnsi"/>
                <w:b/>
                <w:sz w:val="24"/>
                <w:szCs w:val="24"/>
              </w:rPr>
              <w:t>08EE7023(C)</w:t>
            </w:r>
            <w:r w:rsidR="00A21DE4" w:rsidRPr="00705BE2">
              <w:rPr>
                <w:rFonts w:asciiTheme="majorHAnsi" w:hAnsiTheme="majorHAnsi"/>
                <w:b/>
                <w:sz w:val="24"/>
                <w:szCs w:val="24"/>
              </w:rPr>
              <w:t xml:space="preserve">  </w:t>
            </w:r>
            <w:r w:rsidR="00A21DE4">
              <w:rPr>
                <w:b/>
              </w:rPr>
              <w:t xml:space="preserve">   </w:t>
            </w:r>
            <w:r w:rsidR="00A21DE4" w:rsidRPr="00705BE2">
              <w:rPr>
                <w:rFonts w:asciiTheme="majorHAnsi" w:hAnsiTheme="majorHAnsi"/>
                <w:b/>
                <w:sz w:val="24"/>
                <w:szCs w:val="24"/>
              </w:rPr>
              <w:t xml:space="preserve">  </w:t>
            </w:r>
            <w:r>
              <w:rPr>
                <w:b/>
              </w:rPr>
              <w:t xml:space="preserve">  COURSE TITLE</w:t>
            </w:r>
            <w:r w:rsidRPr="001B2BCC">
              <w:rPr>
                <w:b/>
              </w:rPr>
              <w:t>:</w:t>
            </w:r>
            <w:r w:rsidRPr="00705BE2">
              <w:rPr>
                <w:rFonts w:asciiTheme="majorHAnsi" w:hAnsiTheme="majorHAnsi"/>
                <w:b/>
                <w:sz w:val="24"/>
                <w:szCs w:val="24"/>
              </w:rPr>
              <w:t xml:space="preserve">Nanomaterials and  </w:t>
            </w:r>
            <w:r>
              <w:rPr>
                <w:rFonts w:asciiTheme="majorHAnsi" w:hAnsiTheme="majorHAnsi"/>
                <w:b/>
                <w:sz w:val="24"/>
                <w:szCs w:val="24"/>
              </w:rPr>
              <w:t>Nanotechnology</w:t>
            </w:r>
          </w:p>
          <w:p w:rsidR="00766EB6" w:rsidRDefault="00766EB6" w:rsidP="00E5296F">
            <w:pPr>
              <w:rPr>
                <w:b/>
              </w:rPr>
            </w:pPr>
            <w:r w:rsidRPr="001B2BCC">
              <w:rPr>
                <w:b/>
              </w:rPr>
              <w:t>(L-T-P :3-</w:t>
            </w:r>
            <w:r>
              <w:rPr>
                <w:b/>
              </w:rPr>
              <w:t>0</w:t>
            </w:r>
            <w:r w:rsidRPr="001B2BCC">
              <w:rPr>
                <w:b/>
              </w:rPr>
              <w:t xml:space="preserve">-0) </w:t>
            </w:r>
          </w:p>
          <w:p w:rsidR="00766EB6" w:rsidRPr="001B2BCC" w:rsidRDefault="00766EB6" w:rsidP="00E5296F">
            <w:pPr>
              <w:rPr>
                <w:b/>
              </w:rPr>
            </w:pPr>
            <w:r>
              <w:rPr>
                <w:b/>
              </w:rPr>
              <w:t xml:space="preserve">                                                                                                                                                    CREDITS:3</w:t>
            </w:r>
          </w:p>
          <w:p w:rsidR="00766EB6" w:rsidRDefault="00766EB6" w:rsidP="00E5296F"/>
        </w:tc>
      </w:tr>
      <w:tr w:rsidR="00766EB6" w:rsidTr="00E5296F">
        <w:trPr>
          <w:trHeight w:val="134"/>
        </w:trPr>
        <w:tc>
          <w:tcPr>
            <w:tcW w:w="6818" w:type="dxa"/>
            <w:shd w:val="clear" w:color="auto" w:fill="D9D9D9" w:themeFill="background1" w:themeFillShade="D9"/>
          </w:tcPr>
          <w:p w:rsidR="00766EB6" w:rsidRPr="001B2BCC" w:rsidRDefault="00766EB6" w:rsidP="00E5296F">
            <w:pPr>
              <w:jc w:val="center"/>
              <w:rPr>
                <w:b/>
              </w:rPr>
            </w:pPr>
            <w:r w:rsidRPr="001B2BCC">
              <w:rPr>
                <w:b/>
              </w:rPr>
              <w:t>MODULES</w:t>
            </w:r>
          </w:p>
        </w:tc>
        <w:tc>
          <w:tcPr>
            <w:tcW w:w="922" w:type="dxa"/>
            <w:shd w:val="clear" w:color="auto" w:fill="D9D9D9" w:themeFill="background1" w:themeFillShade="D9"/>
          </w:tcPr>
          <w:p w:rsidR="00766EB6" w:rsidRPr="001B2BCC" w:rsidRDefault="00766EB6" w:rsidP="00E5296F">
            <w:pPr>
              <w:jc w:val="center"/>
              <w:rPr>
                <w:b/>
              </w:rPr>
            </w:pPr>
            <w:r>
              <w:rPr>
                <w:b/>
              </w:rPr>
              <w:t>Contact</w:t>
            </w:r>
          </w:p>
          <w:p w:rsidR="00766EB6" w:rsidRPr="001B2BCC" w:rsidRDefault="00766EB6" w:rsidP="00E5296F">
            <w:pPr>
              <w:rPr>
                <w:b/>
              </w:rPr>
            </w:pPr>
            <w:r>
              <w:rPr>
                <w:b/>
              </w:rPr>
              <w:t>Hours</w:t>
            </w:r>
          </w:p>
        </w:tc>
        <w:tc>
          <w:tcPr>
            <w:tcW w:w="1165" w:type="dxa"/>
            <w:shd w:val="clear" w:color="auto" w:fill="D9D9D9" w:themeFill="background1" w:themeFillShade="D9"/>
          </w:tcPr>
          <w:p w:rsidR="00766EB6" w:rsidRPr="001B2BCC" w:rsidRDefault="00766EB6" w:rsidP="00E5296F">
            <w:pPr>
              <w:jc w:val="center"/>
              <w:rPr>
                <w:b/>
              </w:rPr>
            </w:pPr>
            <w:proofErr w:type="spellStart"/>
            <w:r w:rsidRPr="001B2BCC">
              <w:rPr>
                <w:b/>
              </w:rPr>
              <w:t>Sem.Exam</w:t>
            </w:r>
            <w:proofErr w:type="spellEnd"/>
          </w:p>
          <w:p w:rsidR="00766EB6" w:rsidRPr="001B2BCC" w:rsidRDefault="00766EB6" w:rsidP="00E5296F">
            <w:pPr>
              <w:jc w:val="center"/>
              <w:rPr>
                <w:b/>
              </w:rPr>
            </w:pPr>
            <w:r w:rsidRPr="001B2BCC">
              <w:rPr>
                <w:b/>
              </w:rPr>
              <w:t>Marks;%</w:t>
            </w:r>
          </w:p>
        </w:tc>
      </w:tr>
      <w:tr w:rsidR="00766EB6" w:rsidTr="00E5296F">
        <w:trPr>
          <w:trHeight w:val="756"/>
        </w:trPr>
        <w:tc>
          <w:tcPr>
            <w:tcW w:w="6818" w:type="dxa"/>
          </w:tcPr>
          <w:p w:rsidR="00766EB6" w:rsidRDefault="00766EB6" w:rsidP="00E5296F">
            <w:r>
              <w:t>MODULE : 1</w:t>
            </w:r>
          </w:p>
          <w:p w:rsidR="00766EB6" w:rsidRDefault="00766EB6" w:rsidP="00E5296F">
            <w:pPr>
              <w:jc w:val="both"/>
            </w:pPr>
            <w:r w:rsidRPr="00705BE2">
              <w:rPr>
                <w:rFonts w:asciiTheme="majorHAnsi" w:hAnsiTheme="majorHAnsi"/>
                <w:sz w:val="24"/>
                <w:szCs w:val="24"/>
              </w:rPr>
              <w:t xml:space="preserve">Introduction to nanotechnology, </w:t>
            </w:r>
            <w:proofErr w:type="spellStart"/>
            <w:r w:rsidRPr="00705BE2">
              <w:rPr>
                <w:rFonts w:asciiTheme="majorHAnsi" w:hAnsiTheme="majorHAnsi"/>
                <w:sz w:val="24"/>
                <w:szCs w:val="24"/>
              </w:rPr>
              <w:t>Nanoscale</w:t>
            </w:r>
            <w:proofErr w:type="spellEnd"/>
            <w:r w:rsidRPr="00705BE2">
              <w:rPr>
                <w:rFonts w:asciiTheme="majorHAnsi" w:hAnsiTheme="majorHAnsi"/>
                <w:sz w:val="24"/>
                <w:szCs w:val="24"/>
              </w:rPr>
              <w:t xml:space="preserve">, Electromagnetic spectrum, Top down and Bottom up approach, Particle size, Chemistry and Physics of </w:t>
            </w:r>
            <w:proofErr w:type="spellStart"/>
            <w:r w:rsidRPr="00705BE2">
              <w:rPr>
                <w:rFonts w:asciiTheme="majorHAnsi" w:hAnsiTheme="majorHAnsi"/>
                <w:sz w:val="24"/>
                <w:szCs w:val="24"/>
              </w:rPr>
              <w:t>nanomaterials</w:t>
            </w:r>
            <w:proofErr w:type="spellEnd"/>
            <w:r w:rsidRPr="00705BE2">
              <w:rPr>
                <w:rFonts w:asciiTheme="majorHAnsi" w:hAnsiTheme="majorHAnsi"/>
                <w:sz w:val="24"/>
                <w:szCs w:val="24"/>
              </w:rPr>
              <w:t>, Electronic phenomenon in nanostructures, Optical absorption in solids, Quantum effects.</w:t>
            </w:r>
          </w:p>
        </w:tc>
        <w:tc>
          <w:tcPr>
            <w:tcW w:w="922" w:type="dxa"/>
          </w:tcPr>
          <w:p w:rsidR="00766EB6" w:rsidRDefault="00766EB6" w:rsidP="00E5296F">
            <w:pPr>
              <w:jc w:val="center"/>
            </w:pPr>
            <w:r>
              <w:t>7</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r>
              <w:t>MODULE : 2</w:t>
            </w:r>
          </w:p>
          <w:p w:rsidR="00766EB6" w:rsidRDefault="00766EB6" w:rsidP="00E5296F">
            <w:pPr>
              <w:jc w:val="both"/>
              <w:rPr>
                <w:rFonts w:asciiTheme="majorHAnsi" w:hAnsiTheme="majorHAnsi"/>
                <w:sz w:val="24"/>
                <w:szCs w:val="24"/>
              </w:rPr>
            </w:pPr>
            <w:proofErr w:type="spellStart"/>
            <w:r w:rsidRPr="00705BE2">
              <w:rPr>
                <w:rFonts w:asciiTheme="majorHAnsi" w:hAnsiTheme="majorHAnsi"/>
                <w:sz w:val="24"/>
                <w:szCs w:val="24"/>
              </w:rPr>
              <w:t>Nanomaterials</w:t>
            </w:r>
            <w:proofErr w:type="spellEnd"/>
            <w:r w:rsidRPr="00705BE2">
              <w:rPr>
                <w:rFonts w:asciiTheme="majorHAnsi" w:hAnsiTheme="majorHAnsi"/>
                <w:sz w:val="24"/>
                <w:szCs w:val="24"/>
              </w:rPr>
              <w:t xml:space="preserve">, Preparation of </w:t>
            </w:r>
            <w:proofErr w:type="spellStart"/>
            <w:r w:rsidRPr="00705BE2">
              <w:rPr>
                <w:rFonts w:asciiTheme="majorHAnsi" w:hAnsiTheme="majorHAnsi"/>
                <w:sz w:val="24"/>
                <w:szCs w:val="24"/>
              </w:rPr>
              <w:t>nanomaterials</w:t>
            </w:r>
            <w:proofErr w:type="spellEnd"/>
            <w:r w:rsidRPr="00705BE2">
              <w:rPr>
                <w:rFonts w:asciiTheme="majorHAnsi" w:hAnsiTheme="majorHAnsi"/>
                <w:sz w:val="24"/>
                <w:szCs w:val="24"/>
              </w:rPr>
              <w:t xml:space="preserve"> like gold, silver, Different types of </w:t>
            </w:r>
            <w:proofErr w:type="spellStart"/>
            <w:r w:rsidRPr="00705BE2">
              <w:rPr>
                <w:rFonts w:asciiTheme="majorHAnsi" w:hAnsiTheme="majorHAnsi"/>
                <w:sz w:val="24"/>
                <w:szCs w:val="24"/>
              </w:rPr>
              <w:t>nano</w:t>
            </w:r>
            <w:proofErr w:type="spellEnd"/>
            <w:r w:rsidRPr="00705BE2">
              <w:rPr>
                <w:rFonts w:asciiTheme="majorHAnsi" w:hAnsiTheme="majorHAnsi"/>
                <w:sz w:val="24"/>
                <w:szCs w:val="24"/>
              </w:rPr>
              <w:t xml:space="preserve"> - oxides, A1</w:t>
            </w:r>
            <w:r w:rsidRPr="00705BE2">
              <w:rPr>
                <w:rFonts w:asciiTheme="majorHAnsi" w:hAnsiTheme="majorHAnsi"/>
                <w:sz w:val="24"/>
                <w:szCs w:val="24"/>
                <w:vertAlign w:val="subscript"/>
              </w:rPr>
              <w:t>2</w:t>
            </w:r>
            <w:r w:rsidRPr="00705BE2">
              <w:rPr>
                <w:rFonts w:asciiTheme="majorHAnsi" w:hAnsiTheme="majorHAnsi"/>
                <w:sz w:val="24"/>
                <w:szCs w:val="24"/>
              </w:rPr>
              <w:t>O</w:t>
            </w:r>
            <w:r w:rsidRPr="00705BE2">
              <w:rPr>
                <w:rFonts w:asciiTheme="majorHAnsi" w:hAnsiTheme="majorHAnsi"/>
                <w:sz w:val="24"/>
                <w:szCs w:val="24"/>
                <w:vertAlign w:val="subscript"/>
              </w:rPr>
              <w:t>3</w:t>
            </w:r>
            <w:r w:rsidRPr="00705BE2">
              <w:rPr>
                <w:rFonts w:asciiTheme="majorHAnsi" w:hAnsiTheme="majorHAnsi"/>
                <w:sz w:val="24"/>
                <w:szCs w:val="24"/>
              </w:rPr>
              <w:t>, TiO</w:t>
            </w:r>
            <w:r w:rsidRPr="00705BE2">
              <w:rPr>
                <w:rFonts w:asciiTheme="majorHAnsi" w:hAnsiTheme="majorHAnsi"/>
                <w:sz w:val="24"/>
                <w:szCs w:val="24"/>
                <w:vertAlign w:val="subscript"/>
              </w:rPr>
              <w:t>2</w:t>
            </w:r>
            <w:r w:rsidRPr="00705BE2">
              <w:rPr>
                <w:rFonts w:asciiTheme="majorHAnsi" w:hAnsiTheme="majorHAnsi"/>
                <w:sz w:val="24"/>
                <w:szCs w:val="24"/>
              </w:rPr>
              <w:t xml:space="preserve">, </w:t>
            </w:r>
            <w:proofErr w:type="spellStart"/>
            <w:r w:rsidRPr="00705BE2">
              <w:rPr>
                <w:rFonts w:asciiTheme="majorHAnsi" w:hAnsiTheme="majorHAnsi"/>
                <w:sz w:val="24"/>
                <w:szCs w:val="24"/>
              </w:rPr>
              <w:t>ZnO</w:t>
            </w:r>
            <w:proofErr w:type="spellEnd"/>
            <w:r w:rsidRPr="00705BE2">
              <w:rPr>
                <w:rFonts w:asciiTheme="majorHAnsi" w:hAnsiTheme="majorHAnsi"/>
                <w:sz w:val="24"/>
                <w:szCs w:val="24"/>
              </w:rPr>
              <w:t xml:space="preserve"> etc. Sol-gel methods, Chemical vapour deposition, Ball milling etc.</w:t>
            </w:r>
            <w:r>
              <w:rPr>
                <w:rFonts w:asciiTheme="majorHAnsi" w:hAnsiTheme="majorHAnsi"/>
                <w:sz w:val="24"/>
                <w:szCs w:val="24"/>
              </w:rPr>
              <w:t>6</w:t>
            </w:r>
          </w:p>
          <w:p w:rsidR="00766EB6" w:rsidRDefault="00766EB6" w:rsidP="00E5296F">
            <w:pPr>
              <w:jc w:val="both"/>
            </w:pPr>
            <w:r w:rsidRPr="00705BE2">
              <w:rPr>
                <w:rFonts w:asciiTheme="majorHAnsi" w:hAnsiTheme="majorHAnsi"/>
                <w:sz w:val="24"/>
                <w:szCs w:val="24"/>
              </w:rPr>
              <w:t xml:space="preserve">Carbon nanotubes, Preparation properties and Applications like field emission displays. Different types of characterization techniques like SEM, AFM, </w:t>
            </w:r>
            <w:proofErr w:type="gramStart"/>
            <w:r w:rsidRPr="00705BE2">
              <w:rPr>
                <w:rFonts w:asciiTheme="majorHAnsi" w:hAnsiTheme="majorHAnsi"/>
                <w:sz w:val="24"/>
                <w:szCs w:val="24"/>
              </w:rPr>
              <w:t>TEM</w:t>
            </w:r>
            <w:proofErr w:type="gramEnd"/>
            <w:r w:rsidRPr="00705BE2">
              <w:rPr>
                <w:rFonts w:asciiTheme="majorHAnsi" w:hAnsiTheme="majorHAnsi"/>
                <w:sz w:val="24"/>
                <w:szCs w:val="24"/>
              </w:rPr>
              <w:t>&amp; STM.</w:t>
            </w: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FIRST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r>
              <w:t>MODULE : 3</w:t>
            </w:r>
          </w:p>
          <w:p w:rsidR="00766EB6" w:rsidRDefault="00766EB6" w:rsidP="00E5296F">
            <w:pPr>
              <w:jc w:val="both"/>
            </w:pPr>
            <w:proofErr w:type="spellStart"/>
            <w:r w:rsidRPr="00705BE2">
              <w:rPr>
                <w:rFonts w:asciiTheme="majorHAnsi" w:hAnsiTheme="majorHAnsi"/>
                <w:sz w:val="24"/>
                <w:szCs w:val="24"/>
              </w:rPr>
              <w:t>Nanocomposites</w:t>
            </w:r>
            <w:proofErr w:type="spellEnd"/>
            <w:r w:rsidRPr="00705BE2">
              <w:rPr>
                <w:rFonts w:asciiTheme="majorHAnsi" w:hAnsiTheme="majorHAnsi"/>
                <w:sz w:val="24"/>
                <w:szCs w:val="24"/>
              </w:rPr>
              <w:t xml:space="preserve">, </w:t>
            </w:r>
            <w:proofErr w:type="spellStart"/>
            <w:r w:rsidRPr="00705BE2">
              <w:rPr>
                <w:rFonts w:asciiTheme="majorHAnsi" w:hAnsiTheme="majorHAnsi"/>
                <w:sz w:val="24"/>
                <w:szCs w:val="24"/>
              </w:rPr>
              <w:t>Nanofillers</w:t>
            </w:r>
            <w:proofErr w:type="spellEnd"/>
            <w:r w:rsidRPr="00705BE2">
              <w:rPr>
                <w:rFonts w:asciiTheme="majorHAnsi" w:hAnsiTheme="majorHAnsi"/>
                <w:sz w:val="24"/>
                <w:szCs w:val="24"/>
              </w:rPr>
              <w:t xml:space="preserve">, High performance materials, Polymer </w:t>
            </w:r>
            <w:proofErr w:type="spellStart"/>
            <w:r w:rsidRPr="00705BE2">
              <w:rPr>
                <w:rFonts w:asciiTheme="majorHAnsi" w:hAnsiTheme="majorHAnsi"/>
                <w:sz w:val="24"/>
                <w:szCs w:val="24"/>
              </w:rPr>
              <w:t>nanocomposites</w:t>
            </w:r>
            <w:proofErr w:type="spellEnd"/>
            <w:r w:rsidRPr="00705BE2">
              <w:rPr>
                <w:rFonts w:asciiTheme="majorHAnsi" w:hAnsiTheme="majorHAnsi"/>
                <w:sz w:val="24"/>
                <w:szCs w:val="24"/>
              </w:rPr>
              <w:t xml:space="preserve">, </w:t>
            </w:r>
            <w:proofErr w:type="spellStart"/>
            <w:r w:rsidRPr="00705BE2">
              <w:rPr>
                <w:rFonts w:asciiTheme="majorHAnsi" w:hAnsiTheme="majorHAnsi"/>
                <w:sz w:val="24"/>
                <w:szCs w:val="24"/>
              </w:rPr>
              <w:t>Nanoclays</w:t>
            </w:r>
            <w:proofErr w:type="spellEnd"/>
            <w:r w:rsidRPr="00705BE2">
              <w:rPr>
                <w:rFonts w:asciiTheme="majorHAnsi" w:hAnsiTheme="majorHAnsi"/>
                <w:sz w:val="24"/>
                <w:szCs w:val="24"/>
              </w:rPr>
              <w:t xml:space="preserve">, Nanowires, Nanotubes, </w:t>
            </w:r>
            <w:proofErr w:type="spellStart"/>
            <w:r w:rsidRPr="00705BE2">
              <w:rPr>
                <w:rFonts w:asciiTheme="majorHAnsi" w:hAnsiTheme="majorHAnsi"/>
                <w:sz w:val="24"/>
                <w:szCs w:val="24"/>
              </w:rPr>
              <w:t>Nanoclusters</w:t>
            </w:r>
            <w:proofErr w:type="spellEnd"/>
            <w:r w:rsidRPr="00705BE2">
              <w:rPr>
                <w:rFonts w:asciiTheme="majorHAnsi" w:hAnsiTheme="majorHAnsi"/>
                <w:sz w:val="24"/>
                <w:szCs w:val="24"/>
              </w:rPr>
              <w:t xml:space="preserve"> etc.</w:t>
            </w: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742"/>
        </w:trPr>
        <w:tc>
          <w:tcPr>
            <w:tcW w:w="6818" w:type="dxa"/>
          </w:tcPr>
          <w:p w:rsidR="00766EB6" w:rsidRDefault="00766EB6" w:rsidP="00E5296F">
            <w:r>
              <w:t>MODULE : 4</w:t>
            </w:r>
          </w:p>
          <w:p w:rsidR="00766EB6" w:rsidRDefault="00766EB6" w:rsidP="00E5296F">
            <w:pPr>
              <w:jc w:val="both"/>
            </w:pPr>
            <w:r>
              <w:rPr>
                <w:rFonts w:ascii="Times New Roman" w:hAnsi="Times New Roman"/>
                <w:sz w:val="24"/>
                <w:szCs w:val="24"/>
              </w:rPr>
              <w:t>Types and operating characteristics of electric motors – Energy efficient control and starting – Load matching – Selection of motors – Efficiency and load analysis – Energy efficiency – High efficiency motors</w:t>
            </w:r>
          </w:p>
        </w:tc>
        <w:tc>
          <w:tcPr>
            <w:tcW w:w="922" w:type="dxa"/>
          </w:tcPr>
          <w:p w:rsidR="00766EB6" w:rsidRDefault="00766EB6" w:rsidP="00E5296F">
            <w:pPr>
              <w:jc w:val="center"/>
            </w:pPr>
            <w:r>
              <w:t>6</w:t>
            </w:r>
          </w:p>
        </w:tc>
        <w:tc>
          <w:tcPr>
            <w:tcW w:w="1165" w:type="dxa"/>
          </w:tcPr>
          <w:p w:rsidR="00766EB6" w:rsidRDefault="00766EB6" w:rsidP="00E5296F">
            <w:pPr>
              <w:jc w:val="center"/>
            </w:pPr>
            <w:r>
              <w:t>15</w:t>
            </w:r>
          </w:p>
        </w:tc>
      </w:tr>
      <w:tr w:rsidR="00766EB6" w:rsidTr="00E5296F">
        <w:trPr>
          <w:trHeight w:val="252"/>
        </w:trPr>
        <w:tc>
          <w:tcPr>
            <w:tcW w:w="6818" w:type="dxa"/>
            <w:shd w:val="clear" w:color="auto" w:fill="D9D9D9" w:themeFill="background1" w:themeFillShade="D9"/>
          </w:tcPr>
          <w:p w:rsidR="00766EB6" w:rsidRPr="001B2BCC" w:rsidRDefault="00766EB6" w:rsidP="00E5296F">
            <w:pPr>
              <w:jc w:val="center"/>
              <w:rPr>
                <w:b/>
              </w:rPr>
            </w:pPr>
            <w:r w:rsidRPr="001B2BCC">
              <w:rPr>
                <w:b/>
              </w:rPr>
              <w:t>SECOND INTERNAL TEST</w:t>
            </w:r>
          </w:p>
        </w:tc>
        <w:tc>
          <w:tcPr>
            <w:tcW w:w="922" w:type="dxa"/>
            <w:shd w:val="clear" w:color="auto" w:fill="D9D9D9" w:themeFill="background1" w:themeFillShade="D9"/>
          </w:tcPr>
          <w:p w:rsidR="00766EB6" w:rsidRDefault="00766EB6" w:rsidP="00E5296F">
            <w:pPr>
              <w:jc w:val="center"/>
            </w:pPr>
          </w:p>
        </w:tc>
        <w:tc>
          <w:tcPr>
            <w:tcW w:w="1165" w:type="dxa"/>
            <w:shd w:val="clear" w:color="auto" w:fill="D9D9D9" w:themeFill="background1" w:themeFillShade="D9"/>
          </w:tcPr>
          <w:p w:rsidR="00766EB6" w:rsidRDefault="00766EB6" w:rsidP="00E5296F">
            <w:pPr>
              <w:jc w:val="center"/>
            </w:pPr>
          </w:p>
        </w:tc>
      </w:tr>
      <w:tr w:rsidR="00766EB6" w:rsidTr="00E5296F">
        <w:trPr>
          <w:trHeight w:val="742"/>
        </w:trPr>
        <w:tc>
          <w:tcPr>
            <w:tcW w:w="6818" w:type="dxa"/>
          </w:tcPr>
          <w:p w:rsidR="00766EB6" w:rsidRDefault="00766EB6" w:rsidP="00E5296F">
            <w:r>
              <w:t>MODULE : 5</w:t>
            </w:r>
          </w:p>
          <w:p w:rsidR="00766EB6" w:rsidRDefault="00766EB6" w:rsidP="00E5296F">
            <w:pPr>
              <w:jc w:val="both"/>
            </w:pPr>
            <w:r w:rsidRPr="00705BE2">
              <w:rPr>
                <w:rFonts w:asciiTheme="majorHAnsi" w:hAnsiTheme="majorHAnsi"/>
                <w:sz w:val="24"/>
                <w:szCs w:val="24"/>
              </w:rPr>
              <w:t xml:space="preserve">Smart materials, Self-assembly of materials, Safety issues with </w:t>
            </w:r>
            <w:proofErr w:type="spellStart"/>
            <w:r w:rsidRPr="00705BE2">
              <w:rPr>
                <w:rFonts w:asciiTheme="majorHAnsi" w:hAnsiTheme="majorHAnsi"/>
                <w:sz w:val="24"/>
                <w:szCs w:val="24"/>
              </w:rPr>
              <w:t>nanoscale</w:t>
            </w:r>
            <w:proofErr w:type="spellEnd"/>
            <w:r w:rsidRPr="00705BE2">
              <w:rPr>
                <w:rFonts w:asciiTheme="majorHAnsi" w:hAnsiTheme="majorHAnsi"/>
                <w:sz w:val="24"/>
                <w:szCs w:val="24"/>
              </w:rPr>
              <w:t xml:space="preserve"> powders.</w:t>
            </w:r>
          </w:p>
        </w:tc>
        <w:tc>
          <w:tcPr>
            <w:tcW w:w="922" w:type="dxa"/>
          </w:tcPr>
          <w:p w:rsidR="00766EB6" w:rsidRDefault="00766EB6" w:rsidP="00E5296F">
            <w:pPr>
              <w:jc w:val="center"/>
            </w:pPr>
            <w:r>
              <w:t>6</w:t>
            </w:r>
          </w:p>
        </w:tc>
        <w:tc>
          <w:tcPr>
            <w:tcW w:w="1165" w:type="dxa"/>
          </w:tcPr>
          <w:p w:rsidR="00766EB6" w:rsidRDefault="00766EB6" w:rsidP="00E5296F">
            <w:pPr>
              <w:jc w:val="center"/>
            </w:pPr>
            <w:r>
              <w:t>20</w:t>
            </w:r>
          </w:p>
        </w:tc>
      </w:tr>
      <w:tr w:rsidR="00766EB6" w:rsidTr="00E5296F">
        <w:trPr>
          <w:trHeight w:val="1175"/>
        </w:trPr>
        <w:tc>
          <w:tcPr>
            <w:tcW w:w="6818" w:type="dxa"/>
          </w:tcPr>
          <w:p w:rsidR="00766EB6" w:rsidRDefault="00766EB6" w:rsidP="00E5296F">
            <w:r>
              <w:t>MODULE : 6</w:t>
            </w:r>
          </w:p>
          <w:p w:rsidR="00766EB6" w:rsidRDefault="00766EB6" w:rsidP="00E5296F">
            <w:pPr>
              <w:jc w:val="both"/>
            </w:pPr>
            <w:proofErr w:type="spellStart"/>
            <w:r w:rsidRPr="00705BE2">
              <w:rPr>
                <w:rFonts w:asciiTheme="majorHAnsi" w:hAnsiTheme="majorHAnsi"/>
                <w:sz w:val="24"/>
                <w:szCs w:val="24"/>
              </w:rPr>
              <w:t>Nanomanipulation</w:t>
            </w:r>
            <w:proofErr w:type="spellEnd"/>
            <w:r w:rsidRPr="00705BE2">
              <w:rPr>
                <w:rFonts w:asciiTheme="majorHAnsi" w:hAnsiTheme="majorHAnsi"/>
                <w:sz w:val="24"/>
                <w:szCs w:val="24"/>
              </w:rPr>
              <w:t>, Micro and nanofabrication techniques, Photolithography, E-Beam, FIB etc. Nanolithography.</w:t>
            </w:r>
            <w:proofErr w:type="gramStart"/>
            <w:r w:rsidRPr="00705BE2">
              <w:rPr>
                <w:rFonts w:asciiTheme="majorHAnsi" w:hAnsiTheme="majorHAnsi"/>
                <w:sz w:val="24"/>
                <w:szCs w:val="24"/>
              </w:rPr>
              <w:t>,</w:t>
            </w:r>
            <w:proofErr w:type="spellStart"/>
            <w:r w:rsidRPr="00705BE2">
              <w:rPr>
                <w:rFonts w:asciiTheme="majorHAnsi" w:hAnsiTheme="majorHAnsi"/>
                <w:sz w:val="24"/>
                <w:szCs w:val="24"/>
              </w:rPr>
              <w:t>Softlithography</w:t>
            </w:r>
            <w:proofErr w:type="spellEnd"/>
            <w:proofErr w:type="gramEnd"/>
            <w:r w:rsidRPr="00705BE2">
              <w:rPr>
                <w:rFonts w:asciiTheme="majorHAnsi" w:hAnsiTheme="majorHAnsi"/>
                <w:sz w:val="24"/>
                <w:szCs w:val="24"/>
              </w:rPr>
              <w:t xml:space="preserve">, Photoresist materials. Introduction to MEMS, NEMS and </w:t>
            </w:r>
            <w:proofErr w:type="spellStart"/>
            <w:r w:rsidRPr="00705BE2">
              <w:rPr>
                <w:rFonts w:asciiTheme="majorHAnsi" w:hAnsiTheme="majorHAnsi"/>
                <w:sz w:val="24"/>
                <w:szCs w:val="24"/>
              </w:rPr>
              <w:t>nanoelectronics</w:t>
            </w:r>
            <w:proofErr w:type="spellEnd"/>
            <w:r w:rsidRPr="00705BE2">
              <w:rPr>
                <w:rFonts w:asciiTheme="majorHAnsi" w:hAnsiTheme="majorHAnsi"/>
                <w:sz w:val="24"/>
                <w:szCs w:val="24"/>
              </w:rPr>
              <w:t xml:space="preserve">. Introduction to </w:t>
            </w:r>
            <w:proofErr w:type="spellStart"/>
            <w:r w:rsidRPr="00705BE2">
              <w:rPr>
                <w:rFonts w:asciiTheme="majorHAnsi" w:hAnsiTheme="majorHAnsi"/>
                <w:sz w:val="24"/>
                <w:szCs w:val="24"/>
              </w:rPr>
              <w:t>bionanotechnology</w:t>
            </w:r>
            <w:proofErr w:type="spellEnd"/>
            <w:r w:rsidRPr="00705BE2">
              <w:rPr>
                <w:rFonts w:asciiTheme="majorHAnsi" w:hAnsiTheme="majorHAnsi"/>
                <w:sz w:val="24"/>
                <w:szCs w:val="24"/>
              </w:rPr>
              <w:t xml:space="preserve"> and </w:t>
            </w:r>
            <w:proofErr w:type="spellStart"/>
            <w:r w:rsidRPr="00705BE2">
              <w:rPr>
                <w:rFonts w:asciiTheme="majorHAnsi" w:hAnsiTheme="majorHAnsi"/>
                <w:sz w:val="24"/>
                <w:szCs w:val="24"/>
              </w:rPr>
              <w:t>nanomedicines</w:t>
            </w:r>
            <w:proofErr w:type="spellEnd"/>
            <w:r w:rsidRPr="00705BE2">
              <w:rPr>
                <w:rFonts w:asciiTheme="majorHAnsi" w:hAnsiTheme="majorHAnsi"/>
                <w:sz w:val="24"/>
                <w:szCs w:val="24"/>
              </w:rPr>
              <w:t>.</w:t>
            </w:r>
          </w:p>
        </w:tc>
        <w:tc>
          <w:tcPr>
            <w:tcW w:w="922" w:type="dxa"/>
          </w:tcPr>
          <w:p w:rsidR="00766EB6" w:rsidRDefault="00766EB6" w:rsidP="00E5296F">
            <w:pPr>
              <w:jc w:val="center"/>
            </w:pPr>
            <w:r>
              <w:t>8</w:t>
            </w:r>
          </w:p>
        </w:tc>
        <w:tc>
          <w:tcPr>
            <w:tcW w:w="1165" w:type="dxa"/>
          </w:tcPr>
          <w:p w:rsidR="00766EB6" w:rsidRDefault="00766EB6" w:rsidP="00E5296F">
            <w:pPr>
              <w:jc w:val="center"/>
            </w:pPr>
            <w:r>
              <w:t>20</w:t>
            </w:r>
          </w:p>
        </w:tc>
      </w:tr>
    </w:tbl>
    <w:p w:rsidR="00766EB6" w:rsidRDefault="00766EB6" w:rsidP="00766EB6">
      <w:pPr>
        <w:ind w:left="720"/>
        <w:rPr>
          <w:rFonts w:asciiTheme="majorHAnsi" w:hAnsiTheme="majorHAnsi"/>
          <w:b/>
          <w:sz w:val="24"/>
          <w:szCs w:val="24"/>
          <w:lang w:val="en-US"/>
        </w:rPr>
      </w:pPr>
      <w:r w:rsidRPr="000B0012">
        <w:rPr>
          <w:rFonts w:asciiTheme="majorHAnsi" w:hAnsiTheme="majorHAnsi"/>
          <w:sz w:val="24"/>
          <w:szCs w:val="24"/>
        </w:rPr>
        <w:tab/>
      </w: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Pr="00705BE2" w:rsidRDefault="00766EB6" w:rsidP="00766EB6">
      <w:pPr>
        <w:tabs>
          <w:tab w:val="left" w:pos="6450"/>
        </w:tabs>
        <w:spacing w:line="240" w:lineRule="atLeast"/>
        <w:jc w:val="both"/>
        <w:rPr>
          <w:rFonts w:asciiTheme="majorHAnsi" w:hAnsiTheme="majorHAnsi"/>
          <w:b/>
          <w:sz w:val="24"/>
          <w:szCs w:val="24"/>
        </w:rPr>
      </w:pPr>
      <w:r w:rsidRPr="00705BE2">
        <w:rPr>
          <w:rFonts w:asciiTheme="majorHAnsi" w:hAnsiTheme="majorHAnsi"/>
          <w:b/>
          <w:sz w:val="24"/>
          <w:szCs w:val="24"/>
        </w:rPr>
        <w:t xml:space="preserve">Course No. </w:t>
      </w:r>
      <w:r w:rsidR="00AF7147">
        <w:rPr>
          <w:rFonts w:asciiTheme="majorHAnsi" w:hAnsiTheme="majorHAnsi"/>
          <w:b/>
          <w:sz w:val="24"/>
          <w:szCs w:val="24"/>
        </w:rPr>
        <w:t>08EE7033</w:t>
      </w:r>
      <w:r w:rsidR="00AF7147" w:rsidRPr="00705BE2">
        <w:rPr>
          <w:rFonts w:asciiTheme="majorHAnsi" w:hAnsiTheme="majorHAnsi"/>
          <w:b/>
          <w:sz w:val="24"/>
          <w:szCs w:val="24"/>
        </w:rPr>
        <w:t xml:space="preserve">  </w:t>
      </w:r>
      <w:r w:rsidR="00AF7147">
        <w:rPr>
          <w:b/>
        </w:rPr>
        <w:t xml:space="preserve">   </w:t>
      </w:r>
      <w:r w:rsidR="00AF7147" w:rsidRPr="00705BE2">
        <w:rPr>
          <w:rFonts w:asciiTheme="majorHAnsi" w:hAnsiTheme="majorHAnsi"/>
          <w:b/>
          <w:sz w:val="24"/>
          <w:szCs w:val="24"/>
        </w:rPr>
        <w:t xml:space="preserve">  </w:t>
      </w:r>
      <w:r w:rsidRPr="00705BE2">
        <w:rPr>
          <w:rFonts w:asciiTheme="majorHAnsi" w:hAnsiTheme="majorHAnsi"/>
          <w:b/>
          <w:sz w:val="24"/>
          <w:szCs w:val="24"/>
        </w:rPr>
        <w:t>Course Title: Seminar</w:t>
      </w:r>
      <w:r w:rsidRPr="00705BE2">
        <w:rPr>
          <w:rFonts w:asciiTheme="majorHAnsi" w:hAnsiTheme="majorHAnsi"/>
          <w:b/>
          <w:sz w:val="24"/>
          <w:szCs w:val="24"/>
        </w:rPr>
        <w:tab/>
        <w:t xml:space="preserve">                    Credits</w:t>
      </w:r>
      <w:proofErr w:type="gramStart"/>
      <w:r w:rsidRPr="00705BE2">
        <w:rPr>
          <w:rFonts w:asciiTheme="majorHAnsi" w:hAnsiTheme="majorHAnsi"/>
          <w:b/>
          <w:sz w:val="24"/>
          <w:szCs w:val="24"/>
        </w:rPr>
        <w:t>:0</w:t>
      </w:r>
      <w:proofErr w:type="gramEnd"/>
      <w:r w:rsidRPr="00705BE2">
        <w:rPr>
          <w:rFonts w:asciiTheme="majorHAnsi" w:hAnsiTheme="majorHAnsi"/>
          <w:b/>
          <w:sz w:val="24"/>
          <w:szCs w:val="24"/>
        </w:rPr>
        <w:t>-0-2</w:t>
      </w:r>
      <w:r w:rsidR="00AF7147">
        <w:rPr>
          <w:rFonts w:asciiTheme="majorHAnsi" w:hAnsiTheme="majorHAnsi"/>
          <w:b/>
          <w:sz w:val="24"/>
          <w:szCs w:val="24"/>
        </w:rPr>
        <w:t>:2</w:t>
      </w:r>
    </w:p>
    <w:p w:rsidR="00766EB6" w:rsidRPr="00705BE2" w:rsidRDefault="00766EB6" w:rsidP="00766EB6">
      <w:pPr>
        <w:spacing w:after="0"/>
        <w:jc w:val="both"/>
        <w:rPr>
          <w:rFonts w:asciiTheme="majorHAnsi" w:hAnsiTheme="majorHAnsi"/>
          <w:sz w:val="24"/>
          <w:szCs w:val="24"/>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766EB6" w:rsidRPr="00705BE2" w:rsidRDefault="00766EB6" w:rsidP="00766EB6">
      <w:pPr>
        <w:rPr>
          <w:rFonts w:asciiTheme="majorHAnsi" w:hAnsiTheme="majorHAnsi"/>
          <w:b/>
          <w:sz w:val="24"/>
          <w:szCs w:val="24"/>
        </w:rPr>
      </w:pPr>
      <w:r w:rsidRPr="00705BE2">
        <w:rPr>
          <w:rFonts w:asciiTheme="majorHAnsi" w:hAnsiTheme="majorHAnsi"/>
          <w:b/>
          <w:sz w:val="24"/>
          <w:szCs w:val="24"/>
        </w:rPr>
        <w:t>Pre-requisites: Nil</w:t>
      </w:r>
    </w:p>
    <w:p w:rsidR="00766EB6" w:rsidRPr="000B0012" w:rsidRDefault="00766EB6" w:rsidP="00766EB6">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766EB6" w:rsidRDefault="00766EB6" w:rsidP="0034612E">
      <w:pPr>
        <w:pStyle w:val="ListParagraph"/>
        <w:numPr>
          <w:ilvl w:val="0"/>
          <w:numId w:val="24"/>
        </w:numPr>
        <w:spacing w:after="0"/>
        <w:jc w:val="both"/>
        <w:rPr>
          <w:rFonts w:asciiTheme="majorHAnsi" w:hAnsiTheme="majorHAnsi"/>
          <w:sz w:val="24"/>
          <w:szCs w:val="24"/>
        </w:rPr>
      </w:pPr>
      <w:r w:rsidRPr="00705BE2">
        <w:rPr>
          <w:rFonts w:asciiTheme="majorHAnsi" w:hAnsiTheme="majorHAnsi"/>
          <w:sz w:val="24"/>
          <w:szCs w:val="24"/>
        </w:rPr>
        <w:t>To assess the debating capability of the student to present a technical topic.</w:t>
      </w:r>
    </w:p>
    <w:p w:rsidR="00766EB6" w:rsidRDefault="00766EB6" w:rsidP="0034612E">
      <w:pPr>
        <w:pStyle w:val="ListParagraph"/>
        <w:numPr>
          <w:ilvl w:val="0"/>
          <w:numId w:val="24"/>
        </w:numPr>
        <w:jc w:val="both"/>
        <w:rPr>
          <w:rFonts w:asciiTheme="majorHAnsi" w:hAnsiTheme="majorHAnsi"/>
          <w:sz w:val="24"/>
          <w:szCs w:val="24"/>
        </w:rPr>
      </w:pPr>
      <w:r>
        <w:rPr>
          <w:rFonts w:asciiTheme="majorHAnsi" w:hAnsiTheme="majorHAnsi"/>
          <w:sz w:val="24"/>
          <w:szCs w:val="24"/>
        </w:rPr>
        <w:t>T</w:t>
      </w:r>
      <w:r w:rsidRPr="00273308">
        <w:rPr>
          <w:rFonts w:asciiTheme="majorHAnsi" w:hAnsiTheme="majorHAnsi"/>
          <w:sz w:val="24"/>
          <w:szCs w:val="24"/>
        </w:rPr>
        <w:t>o impart training to a student to face audience and present his ideas and thus creating in him self-esteem and courage that are essential for an engineer.</w:t>
      </w:r>
    </w:p>
    <w:p w:rsidR="00766EB6" w:rsidRDefault="00766EB6" w:rsidP="00766EB6">
      <w:pPr>
        <w:rPr>
          <w:rFonts w:asciiTheme="majorHAnsi" w:hAnsiTheme="majorHAnsi"/>
          <w:b/>
          <w:bCs/>
          <w:sz w:val="24"/>
          <w:szCs w:val="24"/>
        </w:rPr>
      </w:pPr>
      <w:r w:rsidRPr="000B0012">
        <w:rPr>
          <w:rFonts w:asciiTheme="majorHAnsi" w:hAnsiTheme="majorHAnsi"/>
          <w:b/>
          <w:bCs/>
          <w:sz w:val="24"/>
          <w:szCs w:val="24"/>
        </w:rPr>
        <w:t>Syllabus</w:t>
      </w:r>
    </w:p>
    <w:p w:rsidR="00766EB6" w:rsidRPr="00705BE2" w:rsidRDefault="00766EB6" w:rsidP="00766EB6">
      <w:pPr>
        <w:jc w:val="both"/>
        <w:rPr>
          <w:rFonts w:asciiTheme="majorHAnsi" w:hAnsiTheme="majorHAnsi"/>
          <w:sz w:val="24"/>
          <w:szCs w:val="24"/>
        </w:rPr>
      </w:pPr>
      <w:r w:rsidRPr="00705BE2">
        <w:rPr>
          <w:rFonts w:asciiTheme="majorHAnsi" w:hAnsiTheme="majorHAnsi"/>
          <w:sz w:val="24"/>
          <w:szCs w:val="24"/>
        </w:rPr>
        <w:t xml:space="preserve">Individual students are required to choose a topic of their interest from Energy/Renewable Energy systems and related topics preferably from outside the </w:t>
      </w:r>
      <w:proofErr w:type="spellStart"/>
      <w:r w:rsidRPr="00705BE2">
        <w:rPr>
          <w:rFonts w:asciiTheme="majorHAnsi" w:hAnsiTheme="majorHAnsi"/>
          <w:sz w:val="24"/>
          <w:szCs w:val="24"/>
        </w:rPr>
        <w:t>M.Tech</w:t>
      </w:r>
      <w:proofErr w:type="spellEnd"/>
      <w:r w:rsidRPr="00705BE2">
        <w:rPr>
          <w:rFonts w:asciiTheme="majorHAnsi" w:hAnsiTheme="majorHAnsi"/>
          <w:sz w:val="24"/>
          <w:szCs w:val="24"/>
        </w:rPr>
        <w:t xml:space="preserve"> syllabus and give a seminar on that topic about 30 minutes. A committee consisting of at least three faculty members (preferably specialized in Energy/Renewable Energy) shall assess the presentation of the seminar and award marks to the students. Each student shall submit two copies of a write up of this seminar topic.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  </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 Course Outcome:  </w:t>
      </w:r>
    </w:p>
    <w:p w:rsidR="00766EB6" w:rsidRDefault="00766EB6" w:rsidP="00766EB6">
      <w:pPr>
        <w:jc w:val="both"/>
        <w:rPr>
          <w:rFonts w:asciiTheme="majorHAnsi" w:hAnsiTheme="majorHAnsi"/>
          <w:bCs/>
          <w:sz w:val="24"/>
          <w:szCs w:val="24"/>
        </w:rPr>
      </w:pPr>
      <w:r w:rsidRPr="00273308">
        <w:rPr>
          <w:rFonts w:asciiTheme="majorHAnsi" w:hAnsiTheme="majorHAnsi"/>
          <w:bCs/>
          <w:sz w:val="24"/>
          <w:szCs w:val="24"/>
        </w:rPr>
        <w:t>Students are capable to present a technical topic and to face audience and present his ideas and thus creating in him self-esteem and courage that are essential for an engineer</w:t>
      </w:r>
      <w:r>
        <w:rPr>
          <w:rFonts w:asciiTheme="majorHAnsi" w:hAnsiTheme="majorHAnsi"/>
          <w:bCs/>
          <w:sz w:val="24"/>
          <w:szCs w:val="24"/>
        </w:rPr>
        <w:t>.</w:t>
      </w: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Default="00766EB6" w:rsidP="00766EB6">
      <w:pPr>
        <w:jc w:val="both"/>
        <w:rPr>
          <w:rFonts w:asciiTheme="majorHAnsi" w:hAnsiTheme="majorHAnsi"/>
          <w:bCs/>
          <w:sz w:val="24"/>
          <w:szCs w:val="24"/>
        </w:rPr>
      </w:pPr>
    </w:p>
    <w:p w:rsidR="00766EB6" w:rsidRPr="00705BE2" w:rsidRDefault="00766EB6" w:rsidP="00766EB6">
      <w:pPr>
        <w:tabs>
          <w:tab w:val="left" w:pos="6450"/>
        </w:tabs>
        <w:spacing w:line="240" w:lineRule="atLeast"/>
        <w:jc w:val="both"/>
        <w:rPr>
          <w:rFonts w:asciiTheme="majorHAnsi" w:hAnsiTheme="majorHAnsi"/>
          <w:b/>
          <w:sz w:val="24"/>
          <w:szCs w:val="24"/>
        </w:rPr>
      </w:pPr>
      <w:r w:rsidRPr="00705BE2">
        <w:rPr>
          <w:rFonts w:asciiTheme="majorHAnsi" w:hAnsiTheme="majorHAnsi"/>
          <w:b/>
          <w:sz w:val="24"/>
          <w:szCs w:val="24"/>
        </w:rPr>
        <w:t xml:space="preserve">Course No. </w:t>
      </w:r>
      <w:r w:rsidR="0028497D">
        <w:rPr>
          <w:rFonts w:asciiTheme="majorHAnsi" w:hAnsiTheme="majorHAnsi"/>
          <w:b/>
          <w:sz w:val="24"/>
          <w:szCs w:val="24"/>
        </w:rPr>
        <w:t>08EE7043</w:t>
      </w:r>
      <w:r w:rsidR="0028497D">
        <w:rPr>
          <w:b/>
        </w:rPr>
        <w:t xml:space="preserve">   </w:t>
      </w:r>
      <w:r w:rsidR="0028497D" w:rsidRPr="00705BE2">
        <w:rPr>
          <w:rFonts w:asciiTheme="majorHAnsi" w:hAnsiTheme="majorHAnsi"/>
          <w:b/>
          <w:sz w:val="24"/>
          <w:szCs w:val="24"/>
        </w:rPr>
        <w:t xml:space="preserve">  </w:t>
      </w:r>
      <w:r w:rsidRPr="00705BE2">
        <w:rPr>
          <w:rFonts w:asciiTheme="majorHAnsi" w:hAnsiTheme="majorHAnsi"/>
          <w:b/>
          <w:sz w:val="24"/>
          <w:szCs w:val="24"/>
        </w:rPr>
        <w:t xml:space="preserve"> Course </w:t>
      </w:r>
      <w:proofErr w:type="spellStart"/>
      <w:r w:rsidRPr="00705BE2">
        <w:rPr>
          <w:rFonts w:asciiTheme="majorHAnsi" w:hAnsiTheme="majorHAnsi"/>
          <w:b/>
          <w:sz w:val="24"/>
          <w:szCs w:val="24"/>
        </w:rPr>
        <w:t>Title</w:t>
      </w:r>
      <w:proofErr w:type="gramStart"/>
      <w:r w:rsidRPr="00705BE2">
        <w:rPr>
          <w:rFonts w:asciiTheme="majorHAnsi" w:hAnsiTheme="majorHAnsi"/>
          <w:b/>
          <w:sz w:val="24"/>
          <w:szCs w:val="24"/>
        </w:rPr>
        <w:t>:Research</w:t>
      </w:r>
      <w:proofErr w:type="spellEnd"/>
      <w:proofErr w:type="gramEnd"/>
      <w:r w:rsidR="002E215A">
        <w:rPr>
          <w:rFonts w:asciiTheme="majorHAnsi" w:hAnsiTheme="majorHAnsi"/>
          <w:b/>
          <w:sz w:val="24"/>
          <w:szCs w:val="24"/>
        </w:rPr>
        <w:t xml:space="preserve"> Project Phase I           </w:t>
      </w:r>
      <w:r w:rsidRPr="00705BE2">
        <w:rPr>
          <w:rFonts w:asciiTheme="majorHAnsi" w:hAnsiTheme="majorHAnsi"/>
          <w:b/>
          <w:sz w:val="24"/>
          <w:szCs w:val="24"/>
        </w:rPr>
        <w:t>Credits:</w:t>
      </w:r>
      <w:r w:rsidR="00991CD4">
        <w:rPr>
          <w:rFonts w:asciiTheme="majorHAnsi" w:hAnsiTheme="majorHAnsi"/>
          <w:b/>
          <w:sz w:val="24"/>
          <w:szCs w:val="24"/>
        </w:rPr>
        <w:t>0-0-12</w:t>
      </w:r>
      <w:r w:rsidR="00CE647A">
        <w:rPr>
          <w:rFonts w:asciiTheme="majorHAnsi" w:hAnsiTheme="majorHAnsi"/>
          <w:b/>
          <w:sz w:val="24"/>
          <w:szCs w:val="24"/>
        </w:rPr>
        <w:t>:6</w:t>
      </w:r>
    </w:p>
    <w:p w:rsidR="00766EB6" w:rsidRPr="00705BE2" w:rsidRDefault="00766EB6" w:rsidP="00766EB6">
      <w:pPr>
        <w:spacing w:after="0"/>
        <w:jc w:val="both"/>
        <w:rPr>
          <w:rFonts w:asciiTheme="majorHAnsi" w:hAnsiTheme="majorHAnsi"/>
          <w:sz w:val="24"/>
          <w:szCs w:val="24"/>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766EB6" w:rsidRPr="00705BE2" w:rsidRDefault="00766EB6" w:rsidP="00766EB6">
      <w:pPr>
        <w:rPr>
          <w:rFonts w:asciiTheme="majorHAnsi" w:hAnsiTheme="majorHAnsi"/>
          <w:b/>
          <w:sz w:val="24"/>
          <w:szCs w:val="24"/>
        </w:rPr>
      </w:pPr>
      <w:r w:rsidRPr="00705BE2">
        <w:rPr>
          <w:rFonts w:asciiTheme="majorHAnsi" w:hAnsiTheme="majorHAnsi"/>
          <w:b/>
          <w:sz w:val="24"/>
          <w:szCs w:val="24"/>
        </w:rPr>
        <w:t>Pre-requisites: Nil</w:t>
      </w:r>
    </w:p>
    <w:p w:rsidR="00766EB6" w:rsidRPr="000B0012" w:rsidRDefault="00766EB6" w:rsidP="00766EB6">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766EB6" w:rsidRDefault="00766EB6" w:rsidP="0034612E">
      <w:pPr>
        <w:pStyle w:val="ListParagraph"/>
        <w:numPr>
          <w:ilvl w:val="0"/>
          <w:numId w:val="24"/>
        </w:numPr>
        <w:jc w:val="both"/>
        <w:rPr>
          <w:rFonts w:asciiTheme="majorHAnsi" w:hAnsiTheme="majorHAnsi"/>
          <w:sz w:val="24"/>
          <w:szCs w:val="24"/>
        </w:rPr>
      </w:pPr>
      <w:r w:rsidRPr="00705BE2">
        <w:rPr>
          <w:rFonts w:asciiTheme="majorHAnsi" w:hAnsiTheme="majorHAnsi"/>
          <w:sz w:val="24"/>
          <w:szCs w:val="24"/>
        </w:rPr>
        <w:t>To improve the professional competency and research aptitude by touching the areas which otherwise not covered by theory or laboratory classes.</w:t>
      </w:r>
    </w:p>
    <w:p w:rsidR="00766EB6" w:rsidRPr="00711932" w:rsidRDefault="00766EB6" w:rsidP="0034612E">
      <w:pPr>
        <w:pStyle w:val="ListParagraph"/>
        <w:numPr>
          <w:ilvl w:val="0"/>
          <w:numId w:val="24"/>
        </w:numPr>
        <w:spacing w:line="240" w:lineRule="auto"/>
        <w:jc w:val="both"/>
        <w:rPr>
          <w:rFonts w:asciiTheme="majorHAnsi" w:hAnsiTheme="majorHAnsi"/>
          <w:b/>
          <w:sz w:val="24"/>
          <w:szCs w:val="24"/>
        </w:rPr>
      </w:pPr>
      <w:r>
        <w:rPr>
          <w:rFonts w:asciiTheme="majorHAnsi" w:hAnsiTheme="majorHAnsi"/>
          <w:sz w:val="24"/>
          <w:szCs w:val="24"/>
        </w:rPr>
        <w:t>T</w:t>
      </w:r>
      <w:r w:rsidRPr="00711932">
        <w:rPr>
          <w:rFonts w:asciiTheme="majorHAnsi" w:hAnsiTheme="majorHAnsi"/>
          <w:sz w:val="24"/>
          <w:szCs w:val="24"/>
        </w:rPr>
        <w:t>o develop the work practice in students to apply theoretical and practical tools/ techniques to solve real life problems related to industry and current research.</w:t>
      </w:r>
    </w:p>
    <w:p w:rsidR="00766EB6" w:rsidRDefault="00766EB6" w:rsidP="00766EB6">
      <w:pPr>
        <w:rPr>
          <w:rFonts w:asciiTheme="majorHAnsi" w:hAnsiTheme="majorHAnsi"/>
          <w:b/>
          <w:bCs/>
          <w:sz w:val="24"/>
          <w:szCs w:val="24"/>
        </w:rPr>
      </w:pPr>
      <w:r w:rsidRPr="000B0012">
        <w:rPr>
          <w:rFonts w:asciiTheme="majorHAnsi" w:hAnsiTheme="majorHAnsi"/>
          <w:b/>
          <w:bCs/>
          <w:sz w:val="24"/>
          <w:szCs w:val="24"/>
        </w:rPr>
        <w:t>Syllabus</w:t>
      </w:r>
    </w:p>
    <w:p w:rsidR="00766EB6" w:rsidRPr="00705BE2" w:rsidRDefault="00766EB6" w:rsidP="00766EB6">
      <w:pPr>
        <w:spacing w:line="240" w:lineRule="auto"/>
        <w:jc w:val="both"/>
        <w:rPr>
          <w:rFonts w:asciiTheme="majorHAnsi" w:hAnsiTheme="majorHAnsi"/>
          <w:sz w:val="24"/>
          <w:szCs w:val="24"/>
        </w:rPr>
      </w:pPr>
      <w:r w:rsidRPr="00705BE2">
        <w:rPr>
          <w:rFonts w:asciiTheme="majorHAnsi" w:hAnsiTheme="majorHAnsi"/>
          <w:sz w:val="24"/>
          <w:szCs w:val="24"/>
        </w:rPr>
        <w:t xml:space="preserve">The project work can be a design project/ experimental project and / or computer simulation project on any of the topics in the area of Energy/Renewable energy. The project work is allotted individually on different topics. The students shall be encouraged to do their project work in the parent institute itself. </w:t>
      </w:r>
      <w:proofErr w:type="gramStart"/>
      <w:r w:rsidRPr="00705BE2">
        <w:rPr>
          <w:rFonts w:asciiTheme="majorHAnsi" w:hAnsiTheme="majorHAnsi"/>
          <w:sz w:val="24"/>
          <w:szCs w:val="24"/>
        </w:rPr>
        <w:t xml:space="preserve">If found essential, they may be permitted to continue their project outside the parent institute, subject to the conditions in cause 10 of </w:t>
      </w:r>
      <w:proofErr w:type="spellStart"/>
      <w:r w:rsidRPr="00705BE2">
        <w:rPr>
          <w:rFonts w:asciiTheme="majorHAnsi" w:hAnsiTheme="majorHAnsi"/>
          <w:sz w:val="24"/>
          <w:szCs w:val="24"/>
        </w:rPr>
        <w:t>M.Tech</w:t>
      </w:r>
      <w:proofErr w:type="spellEnd"/>
      <w:r w:rsidRPr="00705BE2">
        <w:rPr>
          <w:rFonts w:asciiTheme="majorHAnsi" w:hAnsiTheme="majorHAnsi"/>
          <w:sz w:val="24"/>
          <w:szCs w:val="24"/>
        </w:rPr>
        <w:t xml:space="preserve"> regulations.</w:t>
      </w:r>
      <w:proofErr w:type="gramEnd"/>
      <w:r w:rsidRPr="00705BE2">
        <w:rPr>
          <w:rFonts w:asciiTheme="majorHAnsi" w:hAnsiTheme="majorHAnsi"/>
          <w:sz w:val="24"/>
          <w:szCs w:val="24"/>
        </w:rPr>
        <w:t xml:space="preserve"> Department will constitute an Evaluation Committee to review the project work. The Evaluation committee consists of at least three faculty members of which internal guide and another expert in the specified area of the project shall be two essential members.</w:t>
      </w:r>
    </w:p>
    <w:p w:rsidR="00766EB6" w:rsidRPr="00705BE2" w:rsidRDefault="00766EB6" w:rsidP="00766EB6">
      <w:pPr>
        <w:spacing w:line="240" w:lineRule="auto"/>
        <w:jc w:val="both"/>
        <w:rPr>
          <w:rFonts w:asciiTheme="majorHAnsi" w:hAnsiTheme="majorHAnsi"/>
          <w:sz w:val="24"/>
          <w:szCs w:val="24"/>
        </w:rPr>
      </w:pPr>
      <w:r w:rsidRPr="00705BE2">
        <w:rPr>
          <w:rFonts w:asciiTheme="majorHAnsi" w:hAnsiTheme="majorHAnsi"/>
          <w:sz w:val="24"/>
          <w:szCs w:val="24"/>
        </w:rPr>
        <w:t>The student is required to undertake the master research project phase 1 during the third semester and the same is continued in the 4</w:t>
      </w:r>
      <w:r w:rsidRPr="00705BE2">
        <w:rPr>
          <w:rFonts w:asciiTheme="majorHAnsi" w:hAnsiTheme="majorHAnsi"/>
          <w:sz w:val="24"/>
          <w:szCs w:val="24"/>
          <w:vertAlign w:val="superscript"/>
        </w:rPr>
        <w:t>th</w:t>
      </w:r>
      <w:r w:rsidRPr="00705BE2">
        <w:rPr>
          <w:rFonts w:asciiTheme="majorHAnsi" w:hAnsiTheme="majorHAnsi"/>
          <w:sz w:val="24"/>
          <w:szCs w:val="24"/>
        </w:rPr>
        <w:t xml:space="preserve"> semester (Phase 2). Phase 1 consist of preliminary thesis work, two reviews of the work and the submission of preliminary report. First review would highlight the topic, objectives, methodology and expected results. Second review evaluates the progress of the work, preliminary report and scope of the work which is to be completed in the 4</w:t>
      </w:r>
      <w:r w:rsidRPr="00705BE2">
        <w:rPr>
          <w:rFonts w:asciiTheme="majorHAnsi" w:hAnsiTheme="majorHAnsi"/>
          <w:sz w:val="24"/>
          <w:szCs w:val="24"/>
          <w:vertAlign w:val="superscript"/>
        </w:rPr>
        <w:t>th</w:t>
      </w:r>
      <w:r w:rsidRPr="00705BE2">
        <w:rPr>
          <w:rFonts w:asciiTheme="majorHAnsi" w:hAnsiTheme="majorHAnsi"/>
          <w:sz w:val="24"/>
          <w:szCs w:val="24"/>
        </w:rPr>
        <w:t xml:space="preserve"> semester. </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 Course Outcome:  </w:t>
      </w:r>
    </w:p>
    <w:p w:rsidR="00766EB6" w:rsidRPr="00711932" w:rsidRDefault="00766EB6" w:rsidP="00766EB6">
      <w:pPr>
        <w:spacing w:line="240" w:lineRule="auto"/>
        <w:jc w:val="both"/>
        <w:rPr>
          <w:rFonts w:asciiTheme="majorHAnsi" w:hAnsiTheme="majorHAnsi"/>
          <w:b/>
          <w:sz w:val="24"/>
          <w:szCs w:val="24"/>
        </w:rPr>
      </w:pPr>
      <w:r w:rsidRPr="00711932">
        <w:rPr>
          <w:rFonts w:asciiTheme="majorHAnsi" w:hAnsiTheme="majorHAnsi"/>
          <w:bCs/>
          <w:sz w:val="24"/>
          <w:szCs w:val="24"/>
        </w:rPr>
        <w:t xml:space="preserve">Students are capable to </w:t>
      </w:r>
      <w:r w:rsidRPr="00711932">
        <w:rPr>
          <w:rFonts w:asciiTheme="majorHAnsi" w:hAnsiTheme="majorHAnsi"/>
          <w:sz w:val="24"/>
          <w:szCs w:val="24"/>
        </w:rPr>
        <w:t>apply theoretical and practical tools/ techniques to solve real life problems related to industry and current research.</w:t>
      </w: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Pr="00705BE2" w:rsidRDefault="006D4D6A" w:rsidP="00766EB6">
      <w:pPr>
        <w:jc w:val="center"/>
        <w:rPr>
          <w:rFonts w:asciiTheme="majorHAnsi" w:hAnsiTheme="majorHAnsi"/>
          <w:b/>
          <w:sz w:val="40"/>
          <w:szCs w:val="40"/>
        </w:rPr>
      </w:pPr>
      <w:r>
        <w:rPr>
          <w:rFonts w:asciiTheme="majorHAnsi" w:hAnsiTheme="majorHAnsi"/>
          <w:b/>
          <w:noProof/>
          <w:sz w:val="40"/>
          <w:szCs w:val="40"/>
        </w:rPr>
        <mc:AlternateContent>
          <mc:Choice Requires="wps">
            <w:drawing>
              <wp:anchor distT="0" distB="0" distL="114300" distR="114300" simplePos="0" relativeHeight="251679744" behindDoc="0" locked="0" layoutInCell="1" allowOverlap="1">
                <wp:simplePos x="0" y="0"/>
                <wp:positionH relativeFrom="column">
                  <wp:posOffset>39370</wp:posOffset>
                </wp:positionH>
                <wp:positionV relativeFrom="paragraph">
                  <wp:posOffset>429260</wp:posOffset>
                </wp:positionV>
                <wp:extent cx="5831205" cy="635"/>
                <wp:effectExtent l="0" t="0" r="17145" b="3746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3.1pt;margin-top:33.8pt;width:459.15pt;height:.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" strokeweight="2pt">
                <v:stroke dashstyle="1 1"/>
              </v:shape>
            </w:pict>
          </mc:Fallback>
        </mc:AlternateContent>
      </w:r>
      <w:r>
        <w:rPr>
          <w:rFonts w:asciiTheme="majorHAnsi" w:hAnsiTheme="majorHAnsi"/>
          <w:b/>
          <w:noProof/>
          <w:sz w:val="40"/>
          <w:szCs w:val="40"/>
        </w:rPr>
        <mc:AlternateContent>
          <mc:Choice Requires="wps">
            <w:drawing>
              <wp:anchor distT="0" distB="0" distL="114300" distR="114300" simplePos="0" relativeHeight="251678720" behindDoc="0" locked="0" layoutInCell="1" allowOverlap="1">
                <wp:simplePos x="0" y="0"/>
                <wp:positionH relativeFrom="column">
                  <wp:posOffset>29210</wp:posOffset>
                </wp:positionH>
                <wp:positionV relativeFrom="paragraph">
                  <wp:posOffset>392430</wp:posOffset>
                </wp:positionV>
                <wp:extent cx="5831205" cy="635"/>
                <wp:effectExtent l="0" t="0" r="17145" b="3746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 o:spid="_x0000_s1026" type="#_x0000_t32" style="position:absolute;margin-left:2.3pt;margin-top:30.9pt;width:459.15pt;height:.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" strokeweight="2pt"/>
            </w:pict>
          </mc:Fallback>
        </mc:AlternateContent>
      </w:r>
      <w:r>
        <w:rPr>
          <w:rFonts w:asciiTheme="majorHAnsi" w:hAnsiTheme="majorHAnsi"/>
          <w:noProof/>
          <w:sz w:val="40"/>
          <w:szCs w:val="40"/>
        </w:rPr>
        <mc:AlternateContent>
          <mc:Choice Requires="wps">
            <w:drawing>
              <wp:anchor distT="0" distB="0" distL="114300" distR="114300" simplePos="0" relativeHeight="251677696" behindDoc="0" locked="0" layoutInCell="1" allowOverlap="1">
                <wp:simplePos x="0" y="0"/>
                <wp:positionH relativeFrom="column">
                  <wp:posOffset>46990</wp:posOffset>
                </wp:positionH>
                <wp:positionV relativeFrom="paragraph">
                  <wp:posOffset>-88265</wp:posOffset>
                </wp:positionV>
                <wp:extent cx="5831205" cy="635"/>
                <wp:effectExtent l="0" t="0" r="17145" b="3746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8" o:spid="_x0000_s1026" type="#_x0000_t32" style="position:absolute;margin-left:3.7pt;margin-top:-6.95pt;width:459.15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" strokeweight="2pt">
                <v:stroke dashstyle="1 1"/>
              </v:shape>
            </w:pict>
          </mc:Fallback>
        </mc:AlternateContent>
      </w:r>
      <w:r>
        <w:rPr>
          <w:rFonts w:asciiTheme="majorHAnsi" w:hAnsiTheme="majorHAnsi"/>
          <w:noProof/>
          <w:sz w:val="40"/>
          <w:szCs w:val="40"/>
        </w:rPr>
        <mc:AlternateContent>
          <mc:Choice Requires="wps">
            <w:drawing>
              <wp:anchor distT="0" distB="0" distL="114300" distR="114300" simplePos="0" relativeHeight="251676672" behindDoc="0" locked="0" layoutInCell="1" allowOverlap="1">
                <wp:simplePos x="0" y="0"/>
                <wp:positionH relativeFrom="column">
                  <wp:posOffset>36830</wp:posOffset>
                </wp:positionH>
                <wp:positionV relativeFrom="paragraph">
                  <wp:posOffset>-53975</wp:posOffset>
                </wp:positionV>
                <wp:extent cx="5831205" cy="635"/>
                <wp:effectExtent l="0" t="0" r="17145" b="3746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1205"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9" o:spid="_x0000_s1026" type="#_x0000_t32" style="position:absolute;margin-left:2.9pt;margin-top:-4.25pt;width:459.15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" strokeweight="2pt"/>
            </w:pict>
          </mc:Fallback>
        </mc:AlternateContent>
      </w:r>
      <w:r w:rsidR="00766EB6">
        <w:rPr>
          <w:rFonts w:asciiTheme="majorHAnsi" w:hAnsiTheme="majorHAnsi"/>
          <w:b/>
          <w:sz w:val="40"/>
          <w:szCs w:val="40"/>
        </w:rPr>
        <w:t>SEMESTER 4</w:t>
      </w:r>
    </w:p>
    <w:p w:rsidR="00766EB6" w:rsidRDefault="00766EB6" w:rsidP="00766EB6">
      <w:pPr>
        <w:jc w:val="both"/>
        <w:rPr>
          <w:rFonts w:asciiTheme="majorHAnsi" w:hAnsiTheme="majorHAnsi"/>
          <w:bCs/>
          <w:sz w:val="24"/>
          <w:szCs w:val="24"/>
        </w:rPr>
      </w:pPr>
    </w:p>
    <w:p w:rsidR="00766EB6" w:rsidRPr="00705BE2" w:rsidRDefault="00766EB6" w:rsidP="00766EB6">
      <w:pPr>
        <w:tabs>
          <w:tab w:val="left" w:pos="6450"/>
        </w:tabs>
        <w:spacing w:line="240" w:lineRule="atLeast"/>
        <w:jc w:val="both"/>
        <w:rPr>
          <w:rFonts w:asciiTheme="majorHAnsi" w:hAnsiTheme="majorHAnsi"/>
          <w:b/>
          <w:sz w:val="24"/>
          <w:szCs w:val="24"/>
        </w:rPr>
      </w:pPr>
      <w:r>
        <w:rPr>
          <w:rFonts w:asciiTheme="majorHAnsi" w:hAnsiTheme="majorHAnsi"/>
          <w:b/>
          <w:sz w:val="24"/>
          <w:szCs w:val="24"/>
        </w:rPr>
        <w:t xml:space="preserve">Course No. </w:t>
      </w:r>
      <w:r w:rsidR="0065707A">
        <w:rPr>
          <w:rFonts w:asciiTheme="majorHAnsi" w:hAnsiTheme="majorHAnsi"/>
          <w:b/>
          <w:sz w:val="24"/>
          <w:szCs w:val="24"/>
        </w:rPr>
        <w:t>08EE7014(C)</w:t>
      </w:r>
      <w:r w:rsidR="0065707A" w:rsidRPr="00705BE2">
        <w:rPr>
          <w:rFonts w:asciiTheme="majorHAnsi" w:hAnsiTheme="majorHAnsi"/>
          <w:b/>
          <w:sz w:val="24"/>
          <w:szCs w:val="24"/>
        </w:rPr>
        <w:t xml:space="preserve">  </w:t>
      </w:r>
      <w:r w:rsidR="0065707A">
        <w:rPr>
          <w:b/>
        </w:rPr>
        <w:t xml:space="preserve">   </w:t>
      </w:r>
      <w:r w:rsidR="0065707A" w:rsidRPr="00705BE2">
        <w:rPr>
          <w:rFonts w:asciiTheme="majorHAnsi" w:hAnsiTheme="majorHAnsi"/>
          <w:b/>
          <w:sz w:val="24"/>
          <w:szCs w:val="24"/>
        </w:rPr>
        <w:t xml:space="preserve"> </w:t>
      </w:r>
      <w:r w:rsidRPr="00705BE2">
        <w:rPr>
          <w:rFonts w:asciiTheme="majorHAnsi" w:hAnsiTheme="majorHAnsi"/>
          <w:b/>
          <w:sz w:val="24"/>
          <w:szCs w:val="24"/>
        </w:rPr>
        <w:t xml:space="preserve">Course </w:t>
      </w:r>
      <w:proofErr w:type="spellStart"/>
      <w:r w:rsidRPr="00705BE2">
        <w:rPr>
          <w:rFonts w:asciiTheme="majorHAnsi" w:hAnsiTheme="majorHAnsi"/>
          <w:b/>
          <w:sz w:val="24"/>
          <w:szCs w:val="24"/>
        </w:rPr>
        <w:t>Title:Research</w:t>
      </w:r>
      <w:proofErr w:type="spellEnd"/>
      <w:r w:rsidRPr="00705BE2">
        <w:rPr>
          <w:rFonts w:asciiTheme="majorHAnsi" w:hAnsiTheme="majorHAnsi"/>
          <w:b/>
          <w:sz w:val="24"/>
          <w:szCs w:val="24"/>
        </w:rPr>
        <w:t xml:space="preserve"> Project Phase I</w:t>
      </w:r>
      <w:r>
        <w:rPr>
          <w:rFonts w:asciiTheme="majorHAnsi" w:hAnsiTheme="majorHAnsi"/>
          <w:b/>
          <w:sz w:val="24"/>
          <w:szCs w:val="24"/>
        </w:rPr>
        <w:t>I</w:t>
      </w:r>
      <w:r w:rsidRPr="00705BE2">
        <w:rPr>
          <w:rFonts w:asciiTheme="majorHAnsi" w:hAnsiTheme="majorHAnsi"/>
          <w:b/>
          <w:sz w:val="24"/>
          <w:szCs w:val="24"/>
        </w:rPr>
        <w:t xml:space="preserve">   Credits:0-0-</w:t>
      </w:r>
      <w:r>
        <w:rPr>
          <w:rFonts w:asciiTheme="majorHAnsi" w:hAnsiTheme="majorHAnsi"/>
          <w:b/>
          <w:sz w:val="24"/>
          <w:szCs w:val="24"/>
        </w:rPr>
        <w:t>21</w:t>
      </w:r>
      <w:r w:rsidR="00CE647A">
        <w:rPr>
          <w:rFonts w:asciiTheme="majorHAnsi" w:hAnsiTheme="majorHAnsi"/>
          <w:b/>
          <w:sz w:val="24"/>
          <w:szCs w:val="24"/>
        </w:rPr>
        <w:t>:12</w:t>
      </w:r>
    </w:p>
    <w:p w:rsidR="00766EB6" w:rsidRPr="00705BE2" w:rsidRDefault="00766EB6" w:rsidP="00766EB6">
      <w:pPr>
        <w:spacing w:after="0"/>
        <w:jc w:val="both"/>
        <w:rPr>
          <w:rFonts w:asciiTheme="majorHAnsi" w:hAnsiTheme="majorHAnsi"/>
          <w:sz w:val="24"/>
          <w:szCs w:val="24"/>
        </w:rPr>
      </w:pP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r>
      <w:r w:rsidRPr="00705BE2">
        <w:rPr>
          <w:rFonts w:asciiTheme="majorHAnsi" w:hAnsiTheme="majorHAnsi"/>
          <w:b/>
          <w:sz w:val="24"/>
          <w:szCs w:val="24"/>
        </w:rPr>
        <w:tab/>
        <w:t xml:space="preserve"> Year</w:t>
      </w:r>
      <w:proofErr w:type="gramStart"/>
      <w:r w:rsidRPr="00705BE2">
        <w:rPr>
          <w:rFonts w:asciiTheme="majorHAnsi" w:hAnsiTheme="majorHAnsi"/>
          <w:b/>
          <w:sz w:val="24"/>
          <w:szCs w:val="24"/>
        </w:rPr>
        <w:t>:2015</w:t>
      </w:r>
      <w:proofErr w:type="gramEnd"/>
    </w:p>
    <w:p w:rsidR="00766EB6" w:rsidRPr="00705BE2" w:rsidRDefault="00766EB6" w:rsidP="00766EB6">
      <w:pPr>
        <w:rPr>
          <w:rFonts w:asciiTheme="majorHAnsi" w:hAnsiTheme="majorHAnsi"/>
          <w:b/>
          <w:sz w:val="24"/>
          <w:szCs w:val="24"/>
        </w:rPr>
      </w:pPr>
      <w:r w:rsidRPr="00705BE2">
        <w:rPr>
          <w:rFonts w:asciiTheme="majorHAnsi" w:hAnsiTheme="majorHAnsi"/>
          <w:b/>
          <w:sz w:val="24"/>
          <w:szCs w:val="24"/>
        </w:rPr>
        <w:t>Pre-requisites: Nil</w:t>
      </w:r>
    </w:p>
    <w:p w:rsidR="00766EB6" w:rsidRPr="000B0012" w:rsidRDefault="00766EB6" w:rsidP="00766EB6">
      <w:pPr>
        <w:rPr>
          <w:rFonts w:asciiTheme="majorHAnsi" w:hAnsiTheme="majorHAnsi"/>
          <w:sz w:val="24"/>
          <w:szCs w:val="24"/>
        </w:rPr>
      </w:pPr>
      <w:r w:rsidRPr="000B0012">
        <w:rPr>
          <w:rFonts w:asciiTheme="majorHAnsi" w:hAnsiTheme="majorHAnsi"/>
          <w:b/>
          <w:bCs/>
          <w:sz w:val="24"/>
          <w:szCs w:val="24"/>
        </w:rPr>
        <w:t>Course Objectives</w:t>
      </w:r>
      <w:r w:rsidRPr="000B0012">
        <w:rPr>
          <w:rFonts w:asciiTheme="majorHAnsi" w:hAnsiTheme="majorHAnsi"/>
          <w:sz w:val="24"/>
          <w:szCs w:val="24"/>
        </w:rPr>
        <w:t xml:space="preserve">: </w:t>
      </w:r>
    </w:p>
    <w:p w:rsidR="00766EB6" w:rsidRPr="00861729" w:rsidRDefault="00766EB6" w:rsidP="0034612E">
      <w:pPr>
        <w:pStyle w:val="ListParagraph"/>
        <w:numPr>
          <w:ilvl w:val="0"/>
          <w:numId w:val="24"/>
        </w:numPr>
        <w:spacing w:line="240" w:lineRule="auto"/>
        <w:jc w:val="both"/>
        <w:rPr>
          <w:rFonts w:asciiTheme="majorHAnsi" w:hAnsiTheme="majorHAnsi"/>
          <w:b/>
          <w:sz w:val="24"/>
          <w:szCs w:val="24"/>
        </w:rPr>
      </w:pPr>
      <w:r w:rsidRPr="00705BE2">
        <w:rPr>
          <w:rFonts w:asciiTheme="majorHAnsi" w:hAnsiTheme="majorHAnsi"/>
          <w:sz w:val="24"/>
          <w:szCs w:val="24"/>
        </w:rPr>
        <w:t>To improve the professional competency and research aptitude by touching the areas which otherwise not covered by theory or laboratory classes</w:t>
      </w:r>
      <w:r>
        <w:rPr>
          <w:rFonts w:asciiTheme="majorHAnsi" w:hAnsiTheme="majorHAnsi"/>
          <w:sz w:val="24"/>
          <w:szCs w:val="24"/>
        </w:rPr>
        <w:t>.</w:t>
      </w:r>
    </w:p>
    <w:p w:rsidR="00766EB6" w:rsidRPr="00861729" w:rsidRDefault="00766EB6" w:rsidP="0034612E">
      <w:pPr>
        <w:pStyle w:val="ListParagraph"/>
        <w:numPr>
          <w:ilvl w:val="0"/>
          <w:numId w:val="24"/>
        </w:numPr>
        <w:spacing w:line="240" w:lineRule="auto"/>
        <w:jc w:val="both"/>
        <w:rPr>
          <w:rFonts w:asciiTheme="majorHAnsi" w:hAnsiTheme="majorHAnsi"/>
          <w:sz w:val="24"/>
          <w:szCs w:val="24"/>
        </w:rPr>
      </w:pPr>
      <w:r>
        <w:rPr>
          <w:rFonts w:asciiTheme="majorHAnsi" w:hAnsiTheme="majorHAnsi"/>
          <w:sz w:val="24"/>
          <w:szCs w:val="24"/>
        </w:rPr>
        <w:t>T</w:t>
      </w:r>
      <w:r w:rsidRPr="00861729">
        <w:rPr>
          <w:rFonts w:asciiTheme="majorHAnsi" w:hAnsiTheme="majorHAnsi"/>
          <w:sz w:val="24"/>
          <w:szCs w:val="24"/>
        </w:rPr>
        <w:t>o develop the work practice in students to apply theoretical and practical tools/ techniques to solve real life problems related to industry and current research.</w:t>
      </w:r>
    </w:p>
    <w:p w:rsidR="00766EB6" w:rsidRDefault="00766EB6" w:rsidP="00766EB6">
      <w:pPr>
        <w:rPr>
          <w:rFonts w:asciiTheme="majorHAnsi" w:hAnsiTheme="majorHAnsi"/>
          <w:b/>
          <w:bCs/>
          <w:sz w:val="24"/>
          <w:szCs w:val="24"/>
        </w:rPr>
      </w:pPr>
      <w:r w:rsidRPr="000B0012">
        <w:rPr>
          <w:rFonts w:asciiTheme="majorHAnsi" w:hAnsiTheme="majorHAnsi"/>
          <w:b/>
          <w:bCs/>
          <w:sz w:val="24"/>
          <w:szCs w:val="24"/>
        </w:rPr>
        <w:t>Syllabus</w:t>
      </w:r>
    </w:p>
    <w:p w:rsidR="00766EB6" w:rsidRPr="00705BE2" w:rsidRDefault="00766EB6" w:rsidP="00766EB6">
      <w:pPr>
        <w:spacing w:line="240" w:lineRule="auto"/>
        <w:jc w:val="both"/>
        <w:rPr>
          <w:rFonts w:asciiTheme="majorHAnsi" w:hAnsiTheme="majorHAnsi"/>
          <w:sz w:val="24"/>
          <w:szCs w:val="24"/>
        </w:rPr>
      </w:pPr>
      <w:r w:rsidRPr="00705BE2">
        <w:rPr>
          <w:rFonts w:asciiTheme="majorHAnsi" w:hAnsiTheme="majorHAnsi"/>
          <w:sz w:val="24"/>
          <w:szCs w:val="24"/>
        </w:rPr>
        <w:t xml:space="preserve">Master Research project phase 2 is a continuation of project phase 1 started in the third semester. There would be two reviews in the fourth semester, first in the middle of the semester and the second at the end of the semester. First review is to evaluate the progress of the work, presentation and discussion. Second review would be a pre-submission presentation before the evaluation committee to assess the quality and quantum of the work done. This would be a pre-qualifying exercise for the students for getting approval by the departmental committee for the submission of the thesis. At least one technical paper is to be prepared for possible publication in journal or conferences. The technical paper is to be submitted along with the thesis. The final evaluation of the project will be external evaluation. </w:t>
      </w:r>
    </w:p>
    <w:p w:rsidR="00766EB6" w:rsidRDefault="00766EB6" w:rsidP="00766EB6">
      <w:pPr>
        <w:jc w:val="both"/>
        <w:rPr>
          <w:rFonts w:asciiTheme="majorHAnsi" w:hAnsiTheme="majorHAnsi"/>
          <w:b/>
          <w:bCs/>
          <w:sz w:val="24"/>
          <w:szCs w:val="24"/>
        </w:rPr>
      </w:pPr>
      <w:r w:rsidRPr="000B0012">
        <w:rPr>
          <w:rFonts w:asciiTheme="majorHAnsi" w:hAnsiTheme="majorHAnsi"/>
          <w:b/>
          <w:bCs/>
          <w:sz w:val="24"/>
          <w:szCs w:val="24"/>
        </w:rPr>
        <w:t xml:space="preserve"> Course Outcome:  </w:t>
      </w:r>
    </w:p>
    <w:p w:rsidR="00766EB6" w:rsidRPr="00711932" w:rsidRDefault="00766EB6" w:rsidP="00766EB6">
      <w:pPr>
        <w:spacing w:line="240" w:lineRule="auto"/>
        <w:jc w:val="both"/>
        <w:rPr>
          <w:rFonts w:asciiTheme="majorHAnsi" w:hAnsiTheme="majorHAnsi"/>
          <w:b/>
          <w:sz w:val="24"/>
          <w:szCs w:val="24"/>
        </w:rPr>
      </w:pPr>
      <w:r w:rsidRPr="00711932">
        <w:rPr>
          <w:rFonts w:asciiTheme="majorHAnsi" w:hAnsiTheme="majorHAnsi"/>
          <w:bCs/>
          <w:sz w:val="24"/>
          <w:szCs w:val="24"/>
        </w:rPr>
        <w:t xml:space="preserve">Students are capable to </w:t>
      </w:r>
      <w:r w:rsidRPr="00711932">
        <w:rPr>
          <w:rFonts w:asciiTheme="majorHAnsi" w:hAnsiTheme="majorHAnsi"/>
          <w:sz w:val="24"/>
          <w:szCs w:val="24"/>
        </w:rPr>
        <w:t>apply theoretical and practical tools/ techniques to solve real life problems related to industry and current research.</w:t>
      </w:r>
    </w:p>
    <w:p w:rsidR="00766EB6" w:rsidRPr="00273308" w:rsidRDefault="00766EB6" w:rsidP="00766EB6">
      <w:pPr>
        <w:jc w:val="both"/>
        <w:rPr>
          <w:rFonts w:asciiTheme="majorHAnsi" w:hAnsiTheme="majorHAnsi"/>
          <w:sz w:val="24"/>
          <w:szCs w:val="24"/>
        </w:rPr>
      </w:pPr>
    </w:p>
    <w:p w:rsidR="00766EB6" w:rsidRDefault="00766EB6" w:rsidP="00D56FA6">
      <w:pPr>
        <w:spacing w:after="0" w:line="360" w:lineRule="auto"/>
        <w:rPr>
          <w:rFonts w:asciiTheme="majorHAnsi" w:hAnsiTheme="majorHAnsi" w:cs="Times New Roman"/>
          <w:b/>
          <w:sz w:val="24"/>
          <w:szCs w:val="24"/>
        </w:rPr>
      </w:pPr>
    </w:p>
    <w:p w:rsidR="00766EB6" w:rsidRDefault="00766EB6" w:rsidP="00D56FA6">
      <w:pPr>
        <w:spacing w:after="0" w:line="360" w:lineRule="auto"/>
        <w:rPr>
          <w:rFonts w:asciiTheme="majorHAnsi" w:hAnsiTheme="majorHAnsi" w:cs="Times New Roman"/>
          <w:b/>
          <w:sz w:val="24"/>
          <w:szCs w:val="24"/>
        </w:rPr>
      </w:pPr>
    </w:p>
    <w:p w:rsidR="00766EB6" w:rsidRPr="00D53E68" w:rsidRDefault="00766EB6" w:rsidP="00D56FA6">
      <w:pPr>
        <w:spacing w:after="0" w:line="360" w:lineRule="auto"/>
        <w:rPr>
          <w:rFonts w:asciiTheme="majorHAnsi" w:hAnsiTheme="majorHAnsi" w:cs="Times New Roman"/>
          <w:b/>
          <w:sz w:val="24"/>
          <w:szCs w:val="24"/>
        </w:rPr>
      </w:pPr>
    </w:p>
    <w:sectPr w:rsidR="00766EB6" w:rsidRPr="00D53E68" w:rsidSect="00BB0202">
      <w:footerReference w:type="default" r:id="rId9"/>
      <w:pgSz w:w="11906" w:h="16838"/>
      <w:pgMar w:top="709" w:right="1133"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48B" w:rsidRDefault="00CA048B" w:rsidP="001B08A7">
      <w:pPr>
        <w:spacing w:after="0" w:line="240" w:lineRule="auto"/>
      </w:pPr>
      <w:r>
        <w:separator/>
      </w:r>
    </w:p>
  </w:endnote>
  <w:endnote w:type="continuationSeparator" w:id="0">
    <w:p w:rsidR="00CA048B" w:rsidRDefault="00CA048B" w:rsidP="001B0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92563"/>
      <w:docPartObj>
        <w:docPartGallery w:val="Page Numbers (Bottom of Page)"/>
        <w:docPartUnique/>
      </w:docPartObj>
    </w:sdtPr>
    <w:sdtEndPr/>
    <w:sdtContent>
      <w:p w:rsidR="00634C91" w:rsidRDefault="00634C91">
        <w:pPr>
          <w:pStyle w:val="Footer"/>
          <w:jc w:val="right"/>
        </w:pPr>
        <w:r>
          <w:fldChar w:fldCharType="begin"/>
        </w:r>
        <w:r>
          <w:instrText xml:space="preserve"> PAGE   \* MERGEFORMAT </w:instrText>
        </w:r>
        <w:r>
          <w:fldChar w:fldCharType="separate"/>
        </w:r>
        <w:r w:rsidR="00C9271B">
          <w:rPr>
            <w:noProof/>
          </w:rPr>
          <w:t>8</w:t>
        </w:r>
        <w:r>
          <w:rPr>
            <w:noProof/>
          </w:rPr>
          <w:fldChar w:fldCharType="end"/>
        </w:r>
      </w:p>
    </w:sdtContent>
  </w:sdt>
  <w:p w:rsidR="00634C91" w:rsidRDefault="00634C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48B" w:rsidRDefault="00CA048B" w:rsidP="001B08A7">
      <w:pPr>
        <w:spacing w:after="0" w:line="240" w:lineRule="auto"/>
      </w:pPr>
      <w:r>
        <w:separator/>
      </w:r>
    </w:p>
  </w:footnote>
  <w:footnote w:type="continuationSeparator" w:id="0">
    <w:p w:rsidR="00CA048B" w:rsidRDefault="00CA048B" w:rsidP="001B08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7A5"/>
    <w:multiLevelType w:val="hybridMultilevel"/>
    <w:tmpl w:val="BF42D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DE6F38"/>
    <w:multiLevelType w:val="hybridMultilevel"/>
    <w:tmpl w:val="919C7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DD5BA7"/>
    <w:multiLevelType w:val="hybridMultilevel"/>
    <w:tmpl w:val="644C3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90326A"/>
    <w:multiLevelType w:val="hybridMultilevel"/>
    <w:tmpl w:val="0352A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C324A9"/>
    <w:multiLevelType w:val="hybridMultilevel"/>
    <w:tmpl w:val="474E0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6F4F40"/>
    <w:multiLevelType w:val="hybridMultilevel"/>
    <w:tmpl w:val="11822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F029D8"/>
    <w:multiLevelType w:val="hybridMultilevel"/>
    <w:tmpl w:val="17160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8B5D95"/>
    <w:multiLevelType w:val="hybridMultilevel"/>
    <w:tmpl w:val="ED2AE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260977"/>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522179"/>
    <w:multiLevelType w:val="hybridMultilevel"/>
    <w:tmpl w:val="881C3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2466A3"/>
    <w:multiLevelType w:val="hybridMultilevel"/>
    <w:tmpl w:val="AB2C2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6756F6"/>
    <w:multiLevelType w:val="hybridMultilevel"/>
    <w:tmpl w:val="EA24F172"/>
    <w:lvl w:ilvl="0" w:tplc="F7229D82">
      <w:start w:val="1"/>
      <w:numFmt w:val="decimal"/>
      <w:lvlText w:val="%1."/>
      <w:lvlJc w:val="left"/>
      <w:pPr>
        <w:ind w:left="1794"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85A737B"/>
    <w:multiLevelType w:val="hybridMultilevel"/>
    <w:tmpl w:val="1F1AA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B02DEE"/>
    <w:multiLevelType w:val="hybridMultilevel"/>
    <w:tmpl w:val="0CA0BBDA"/>
    <w:lvl w:ilvl="0" w:tplc="935CD1D2">
      <w:numFmt w:val="bullet"/>
      <w:lvlText w:val="•"/>
      <w:lvlJc w:val="left"/>
      <w:pPr>
        <w:ind w:left="1080" w:hanging="72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557756"/>
    <w:multiLevelType w:val="hybridMultilevel"/>
    <w:tmpl w:val="BF0CC9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1AF9772A"/>
    <w:multiLevelType w:val="hybridMultilevel"/>
    <w:tmpl w:val="C842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7933D4"/>
    <w:multiLevelType w:val="hybridMultilevel"/>
    <w:tmpl w:val="919C7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321E04"/>
    <w:multiLevelType w:val="hybridMultilevel"/>
    <w:tmpl w:val="AB9AE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555AC4"/>
    <w:multiLevelType w:val="hybridMultilevel"/>
    <w:tmpl w:val="CDAE30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E8A5419"/>
    <w:multiLevelType w:val="hybridMultilevel"/>
    <w:tmpl w:val="27D0DC46"/>
    <w:lvl w:ilvl="0" w:tplc="F7229D82">
      <w:start w:val="1"/>
      <w:numFmt w:val="decimal"/>
      <w:lvlText w:val="%1."/>
      <w:lvlJc w:val="left"/>
      <w:pPr>
        <w:ind w:left="1434"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A62714"/>
    <w:multiLevelType w:val="hybridMultilevel"/>
    <w:tmpl w:val="C842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FE2F89"/>
    <w:multiLevelType w:val="hybridMultilevel"/>
    <w:tmpl w:val="17160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39E221F"/>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3F0685F"/>
    <w:multiLevelType w:val="hybridMultilevel"/>
    <w:tmpl w:val="AE30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4035025"/>
    <w:multiLevelType w:val="hybridMultilevel"/>
    <w:tmpl w:val="E6D6284E"/>
    <w:lvl w:ilvl="0" w:tplc="F7229D82">
      <w:start w:val="1"/>
      <w:numFmt w:val="decimal"/>
      <w:lvlText w:val="%1."/>
      <w:lvlJc w:val="left"/>
      <w:pPr>
        <w:ind w:left="1794"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43655A2"/>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6DF7440"/>
    <w:multiLevelType w:val="hybridMultilevel"/>
    <w:tmpl w:val="174E8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84A58C0"/>
    <w:multiLevelType w:val="hybridMultilevel"/>
    <w:tmpl w:val="19DA3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AC4E02"/>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32D0D6D"/>
    <w:multiLevelType w:val="hybridMultilevel"/>
    <w:tmpl w:val="17160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36F711B"/>
    <w:multiLevelType w:val="hybridMultilevel"/>
    <w:tmpl w:val="B9FEE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4E7403A"/>
    <w:multiLevelType w:val="hybridMultilevel"/>
    <w:tmpl w:val="801E6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4F260F5"/>
    <w:multiLevelType w:val="hybridMultilevel"/>
    <w:tmpl w:val="9F700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51814F8"/>
    <w:multiLevelType w:val="hybridMultilevel"/>
    <w:tmpl w:val="47422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95E00D4"/>
    <w:multiLevelType w:val="hybridMultilevel"/>
    <w:tmpl w:val="644C3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B7E22C6"/>
    <w:multiLevelType w:val="hybridMultilevel"/>
    <w:tmpl w:val="C842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053A95"/>
    <w:multiLevelType w:val="hybridMultilevel"/>
    <w:tmpl w:val="AB2C2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DC608F1"/>
    <w:multiLevelType w:val="hybridMultilevel"/>
    <w:tmpl w:val="633456F4"/>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38">
    <w:nsid w:val="3DD375D5"/>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01353A4"/>
    <w:multiLevelType w:val="hybridMultilevel"/>
    <w:tmpl w:val="EF262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22A74F8"/>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2A86760"/>
    <w:multiLevelType w:val="hybridMultilevel"/>
    <w:tmpl w:val="2C6C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30E1F90"/>
    <w:multiLevelType w:val="hybridMultilevel"/>
    <w:tmpl w:val="AD02B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3863E73"/>
    <w:multiLevelType w:val="hybridMultilevel"/>
    <w:tmpl w:val="0352A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40253F0"/>
    <w:multiLevelType w:val="hybridMultilevel"/>
    <w:tmpl w:val="DB701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46C1E7B"/>
    <w:multiLevelType w:val="hybridMultilevel"/>
    <w:tmpl w:val="380C9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47E65FC"/>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8AA5E8D"/>
    <w:multiLevelType w:val="hybridMultilevel"/>
    <w:tmpl w:val="20C0B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A08477F"/>
    <w:multiLevelType w:val="hybridMultilevel"/>
    <w:tmpl w:val="C842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E322034"/>
    <w:multiLevelType w:val="hybridMultilevel"/>
    <w:tmpl w:val="54465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E5A17D4"/>
    <w:multiLevelType w:val="hybridMultilevel"/>
    <w:tmpl w:val="C842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426915"/>
    <w:multiLevelType w:val="hybridMultilevel"/>
    <w:tmpl w:val="4246D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48E1042"/>
    <w:multiLevelType w:val="hybridMultilevel"/>
    <w:tmpl w:val="C842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54F767C"/>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7407001"/>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BFF11EC"/>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D0C5D7D"/>
    <w:multiLevelType w:val="hybridMultilevel"/>
    <w:tmpl w:val="BC7C7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EEF312E"/>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6D83E99"/>
    <w:multiLevelType w:val="hybridMultilevel"/>
    <w:tmpl w:val="43BE6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9262B12"/>
    <w:multiLevelType w:val="hybridMultilevel"/>
    <w:tmpl w:val="C842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99F4C6F"/>
    <w:multiLevelType w:val="hybridMultilevel"/>
    <w:tmpl w:val="17E2A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B321B7C"/>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CE42F92"/>
    <w:multiLevelType w:val="hybridMultilevel"/>
    <w:tmpl w:val="5F440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D1A538D"/>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F96166D"/>
    <w:multiLevelType w:val="hybridMultilevel"/>
    <w:tmpl w:val="2B1A0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19B0F1B"/>
    <w:multiLevelType w:val="hybridMultilevel"/>
    <w:tmpl w:val="EA24F172"/>
    <w:lvl w:ilvl="0" w:tplc="F7229D82">
      <w:start w:val="1"/>
      <w:numFmt w:val="decimal"/>
      <w:lvlText w:val="%1."/>
      <w:lvlJc w:val="left"/>
      <w:pPr>
        <w:ind w:left="1794"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73E9067E"/>
    <w:multiLevelType w:val="hybridMultilevel"/>
    <w:tmpl w:val="C842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4E01670"/>
    <w:multiLevelType w:val="hybridMultilevel"/>
    <w:tmpl w:val="AD02B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C47714E"/>
    <w:multiLevelType w:val="hybridMultilevel"/>
    <w:tmpl w:val="3398B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D004DEE"/>
    <w:multiLevelType w:val="hybridMultilevel"/>
    <w:tmpl w:val="17160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F936C43"/>
    <w:multiLevelType w:val="hybridMultilevel"/>
    <w:tmpl w:val="65D8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9"/>
  </w:num>
  <w:num w:numId="3">
    <w:abstractNumId w:val="15"/>
  </w:num>
  <w:num w:numId="4">
    <w:abstractNumId w:val="20"/>
  </w:num>
  <w:num w:numId="5">
    <w:abstractNumId w:val="59"/>
  </w:num>
  <w:num w:numId="6">
    <w:abstractNumId w:val="66"/>
  </w:num>
  <w:num w:numId="7">
    <w:abstractNumId w:val="52"/>
  </w:num>
  <w:num w:numId="8">
    <w:abstractNumId w:val="35"/>
  </w:num>
  <w:num w:numId="9">
    <w:abstractNumId w:val="10"/>
  </w:num>
  <w:num w:numId="10">
    <w:abstractNumId w:val="36"/>
  </w:num>
  <w:num w:numId="11">
    <w:abstractNumId w:val="48"/>
  </w:num>
  <w:num w:numId="12">
    <w:abstractNumId w:val="50"/>
  </w:num>
  <w:num w:numId="13">
    <w:abstractNumId w:val="42"/>
  </w:num>
  <w:num w:numId="14">
    <w:abstractNumId w:val="67"/>
  </w:num>
  <w:num w:numId="15">
    <w:abstractNumId w:val="27"/>
  </w:num>
  <w:num w:numId="16">
    <w:abstractNumId w:val="47"/>
  </w:num>
  <w:num w:numId="17">
    <w:abstractNumId w:val="64"/>
  </w:num>
  <w:num w:numId="18">
    <w:abstractNumId w:val="58"/>
  </w:num>
  <w:num w:numId="19">
    <w:abstractNumId w:val="30"/>
  </w:num>
  <w:num w:numId="20">
    <w:abstractNumId w:val="62"/>
  </w:num>
  <w:num w:numId="21">
    <w:abstractNumId w:val="60"/>
  </w:num>
  <w:num w:numId="22">
    <w:abstractNumId w:val="17"/>
  </w:num>
  <w:num w:numId="23">
    <w:abstractNumId w:val="45"/>
  </w:num>
  <w:num w:numId="24">
    <w:abstractNumId w:val="37"/>
  </w:num>
  <w:num w:numId="25">
    <w:abstractNumId w:val="38"/>
  </w:num>
  <w:num w:numId="26">
    <w:abstractNumId w:val="57"/>
  </w:num>
  <w:num w:numId="27">
    <w:abstractNumId w:val="41"/>
  </w:num>
  <w:num w:numId="28">
    <w:abstractNumId w:val="8"/>
  </w:num>
  <w:num w:numId="29">
    <w:abstractNumId w:val="55"/>
  </w:num>
  <w:num w:numId="30">
    <w:abstractNumId w:val="63"/>
  </w:num>
  <w:num w:numId="31">
    <w:abstractNumId w:val="22"/>
  </w:num>
  <w:num w:numId="32">
    <w:abstractNumId w:val="70"/>
  </w:num>
  <w:num w:numId="33">
    <w:abstractNumId w:val="54"/>
  </w:num>
  <w:num w:numId="34">
    <w:abstractNumId w:val="49"/>
  </w:num>
  <w:num w:numId="35">
    <w:abstractNumId w:val="9"/>
  </w:num>
  <w:num w:numId="36">
    <w:abstractNumId w:val="33"/>
  </w:num>
  <w:num w:numId="37">
    <w:abstractNumId w:val="69"/>
  </w:num>
  <w:num w:numId="38">
    <w:abstractNumId w:val="21"/>
  </w:num>
  <w:num w:numId="39">
    <w:abstractNumId w:val="46"/>
  </w:num>
  <w:num w:numId="40">
    <w:abstractNumId w:val="28"/>
  </w:num>
  <w:num w:numId="41">
    <w:abstractNumId w:val="2"/>
  </w:num>
  <w:num w:numId="42">
    <w:abstractNumId w:val="34"/>
  </w:num>
  <w:num w:numId="43">
    <w:abstractNumId w:val="53"/>
  </w:num>
  <w:num w:numId="44">
    <w:abstractNumId w:val="40"/>
  </w:num>
  <w:num w:numId="45">
    <w:abstractNumId w:val="61"/>
  </w:num>
  <w:num w:numId="46">
    <w:abstractNumId w:val="25"/>
  </w:num>
  <w:num w:numId="47">
    <w:abstractNumId w:val="18"/>
  </w:num>
  <w:num w:numId="48">
    <w:abstractNumId w:val="5"/>
  </w:num>
  <w:num w:numId="49">
    <w:abstractNumId w:val="44"/>
  </w:num>
  <w:num w:numId="50">
    <w:abstractNumId w:val="51"/>
  </w:num>
  <w:num w:numId="51">
    <w:abstractNumId w:val="68"/>
  </w:num>
  <w:num w:numId="52">
    <w:abstractNumId w:val="14"/>
  </w:num>
  <w:num w:numId="53">
    <w:abstractNumId w:val="31"/>
  </w:num>
  <w:num w:numId="54">
    <w:abstractNumId w:val="23"/>
  </w:num>
  <w:num w:numId="55">
    <w:abstractNumId w:val="13"/>
  </w:num>
  <w:num w:numId="56">
    <w:abstractNumId w:val="32"/>
  </w:num>
  <w:num w:numId="57">
    <w:abstractNumId w:val="7"/>
  </w:num>
  <w:num w:numId="58">
    <w:abstractNumId w:val="26"/>
  </w:num>
  <w:num w:numId="59">
    <w:abstractNumId w:val="4"/>
  </w:num>
  <w:num w:numId="60">
    <w:abstractNumId w:val="1"/>
  </w:num>
  <w:num w:numId="61">
    <w:abstractNumId w:val="16"/>
  </w:num>
  <w:num w:numId="62">
    <w:abstractNumId w:val="56"/>
  </w:num>
  <w:num w:numId="63">
    <w:abstractNumId w:val="19"/>
  </w:num>
  <w:num w:numId="64">
    <w:abstractNumId w:val="24"/>
  </w:num>
  <w:num w:numId="65">
    <w:abstractNumId w:val="65"/>
  </w:num>
  <w:num w:numId="66">
    <w:abstractNumId w:val="11"/>
  </w:num>
  <w:num w:numId="67">
    <w:abstractNumId w:val="0"/>
  </w:num>
  <w:num w:numId="68">
    <w:abstractNumId w:val="43"/>
  </w:num>
  <w:num w:numId="69">
    <w:abstractNumId w:val="3"/>
  </w:num>
  <w:num w:numId="70">
    <w:abstractNumId w:val="39"/>
  </w:num>
  <w:num w:numId="71">
    <w:abstractNumId w:val="1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94F"/>
    <w:rsid w:val="00000A13"/>
    <w:rsid w:val="00006444"/>
    <w:rsid w:val="00022C3A"/>
    <w:rsid w:val="00065392"/>
    <w:rsid w:val="00076C3A"/>
    <w:rsid w:val="0008694F"/>
    <w:rsid w:val="000A29E7"/>
    <w:rsid w:val="000A5BEB"/>
    <w:rsid w:val="000C3864"/>
    <w:rsid w:val="000C5388"/>
    <w:rsid w:val="00102F6E"/>
    <w:rsid w:val="00151456"/>
    <w:rsid w:val="00172F13"/>
    <w:rsid w:val="001750AD"/>
    <w:rsid w:val="00180CE9"/>
    <w:rsid w:val="0018311A"/>
    <w:rsid w:val="00194FAD"/>
    <w:rsid w:val="001B08A7"/>
    <w:rsid w:val="001B5FEB"/>
    <w:rsid w:val="001B65C0"/>
    <w:rsid w:val="001C02A6"/>
    <w:rsid w:val="001E4EBF"/>
    <w:rsid w:val="001F4CCF"/>
    <w:rsid w:val="00202FB3"/>
    <w:rsid w:val="0020716A"/>
    <w:rsid w:val="00231954"/>
    <w:rsid w:val="00250088"/>
    <w:rsid w:val="00251EB6"/>
    <w:rsid w:val="002606A4"/>
    <w:rsid w:val="00271D01"/>
    <w:rsid w:val="0028497D"/>
    <w:rsid w:val="00284D47"/>
    <w:rsid w:val="002A7156"/>
    <w:rsid w:val="002D2184"/>
    <w:rsid w:val="002E0368"/>
    <w:rsid w:val="002E215A"/>
    <w:rsid w:val="002E4571"/>
    <w:rsid w:val="002E5DA9"/>
    <w:rsid w:val="002F4CAD"/>
    <w:rsid w:val="00303FA0"/>
    <w:rsid w:val="003058F8"/>
    <w:rsid w:val="0032173C"/>
    <w:rsid w:val="00325DCA"/>
    <w:rsid w:val="0034612E"/>
    <w:rsid w:val="0035727B"/>
    <w:rsid w:val="003648F3"/>
    <w:rsid w:val="00390BE5"/>
    <w:rsid w:val="003A0BE9"/>
    <w:rsid w:val="003D2E39"/>
    <w:rsid w:val="003E42E9"/>
    <w:rsid w:val="003F0853"/>
    <w:rsid w:val="00405A37"/>
    <w:rsid w:val="00405B93"/>
    <w:rsid w:val="00414749"/>
    <w:rsid w:val="0041570C"/>
    <w:rsid w:val="00416C2F"/>
    <w:rsid w:val="00444FCA"/>
    <w:rsid w:val="004475C6"/>
    <w:rsid w:val="004A0DF6"/>
    <w:rsid w:val="004C1DDE"/>
    <w:rsid w:val="004C2902"/>
    <w:rsid w:val="004C5D88"/>
    <w:rsid w:val="00513E3B"/>
    <w:rsid w:val="005203FC"/>
    <w:rsid w:val="00545660"/>
    <w:rsid w:val="00546213"/>
    <w:rsid w:val="00592998"/>
    <w:rsid w:val="005A0828"/>
    <w:rsid w:val="005B1C0E"/>
    <w:rsid w:val="005C7B7A"/>
    <w:rsid w:val="006254B3"/>
    <w:rsid w:val="00634C91"/>
    <w:rsid w:val="0065132E"/>
    <w:rsid w:val="006555F1"/>
    <w:rsid w:val="0065707A"/>
    <w:rsid w:val="00662ED4"/>
    <w:rsid w:val="00670019"/>
    <w:rsid w:val="006B50C6"/>
    <w:rsid w:val="006C40DF"/>
    <w:rsid w:val="006C54FA"/>
    <w:rsid w:val="006D3EE2"/>
    <w:rsid w:val="006D4D6A"/>
    <w:rsid w:val="006E3149"/>
    <w:rsid w:val="006E4867"/>
    <w:rsid w:val="006F087F"/>
    <w:rsid w:val="007125E1"/>
    <w:rsid w:val="00713035"/>
    <w:rsid w:val="00716D61"/>
    <w:rsid w:val="0076613B"/>
    <w:rsid w:val="00766EB6"/>
    <w:rsid w:val="00796B75"/>
    <w:rsid w:val="007A65C4"/>
    <w:rsid w:val="007B4EDB"/>
    <w:rsid w:val="007D1666"/>
    <w:rsid w:val="007E3FFD"/>
    <w:rsid w:val="007F3C7D"/>
    <w:rsid w:val="007F43B6"/>
    <w:rsid w:val="00804023"/>
    <w:rsid w:val="0081043D"/>
    <w:rsid w:val="00841A11"/>
    <w:rsid w:val="008436AF"/>
    <w:rsid w:val="00864147"/>
    <w:rsid w:val="008B14AB"/>
    <w:rsid w:val="008C4096"/>
    <w:rsid w:val="008E0A22"/>
    <w:rsid w:val="008E7C3C"/>
    <w:rsid w:val="0090560F"/>
    <w:rsid w:val="00910B50"/>
    <w:rsid w:val="00917A41"/>
    <w:rsid w:val="00960F56"/>
    <w:rsid w:val="00972096"/>
    <w:rsid w:val="00972BB9"/>
    <w:rsid w:val="00991CD4"/>
    <w:rsid w:val="009A6D07"/>
    <w:rsid w:val="009B77C9"/>
    <w:rsid w:val="009C212D"/>
    <w:rsid w:val="009C7988"/>
    <w:rsid w:val="009D5E9F"/>
    <w:rsid w:val="009E170A"/>
    <w:rsid w:val="009E3CCC"/>
    <w:rsid w:val="00A21DE4"/>
    <w:rsid w:val="00A31A15"/>
    <w:rsid w:val="00A45E81"/>
    <w:rsid w:val="00AC78A2"/>
    <w:rsid w:val="00AF06B6"/>
    <w:rsid w:val="00AF1C71"/>
    <w:rsid w:val="00AF7147"/>
    <w:rsid w:val="00B0336E"/>
    <w:rsid w:val="00B343B2"/>
    <w:rsid w:val="00B44EE2"/>
    <w:rsid w:val="00B621B1"/>
    <w:rsid w:val="00B66D06"/>
    <w:rsid w:val="00B676ED"/>
    <w:rsid w:val="00B93F47"/>
    <w:rsid w:val="00BA625F"/>
    <w:rsid w:val="00BB0202"/>
    <w:rsid w:val="00BB5E48"/>
    <w:rsid w:val="00BC6145"/>
    <w:rsid w:val="00BD6DB9"/>
    <w:rsid w:val="00BE5298"/>
    <w:rsid w:val="00BF5FB5"/>
    <w:rsid w:val="00BF7087"/>
    <w:rsid w:val="00C0593D"/>
    <w:rsid w:val="00C142D1"/>
    <w:rsid w:val="00C27104"/>
    <w:rsid w:val="00C35A59"/>
    <w:rsid w:val="00C66545"/>
    <w:rsid w:val="00C66748"/>
    <w:rsid w:val="00C704E0"/>
    <w:rsid w:val="00C90534"/>
    <w:rsid w:val="00C9271B"/>
    <w:rsid w:val="00C93D5F"/>
    <w:rsid w:val="00C949ED"/>
    <w:rsid w:val="00C97B48"/>
    <w:rsid w:val="00CA048B"/>
    <w:rsid w:val="00CC6A60"/>
    <w:rsid w:val="00CD4DD9"/>
    <w:rsid w:val="00CE0569"/>
    <w:rsid w:val="00CE53CC"/>
    <w:rsid w:val="00CE647A"/>
    <w:rsid w:val="00CF14C3"/>
    <w:rsid w:val="00D10366"/>
    <w:rsid w:val="00D53E68"/>
    <w:rsid w:val="00D56FA6"/>
    <w:rsid w:val="00D5719C"/>
    <w:rsid w:val="00D67FC2"/>
    <w:rsid w:val="00D74246"/>
    <w:rsid w:val="00D7609A"/>
    <w:rsid w:val="00D8709D"/>
    <w:rsid w:val="00D90B0A"/>
    <w:rsid w:val="00DA5EE5"/>
    <w:rsid w:val="00DB3EE4"/>
    <w:rsid w:val="00DD7C99"/>
    <w:rsid w:val="00DE7170"/>
    <w:rsid w:val="00DF743C"/>
    <w:rsid w:val="00E14CC4"/>
    <w:rsid w:val="00E1527C"/>
    <w:rsid w:val="00E37E0E"/>
    <w:rsid w:val="00E42DCE"/>
    <w:rsid w:val="00E47014"/>
    <w:rsid w:val="00E5296F"/>
    <w:rsid w:val="00E62A8C"/>
    <w:rsid w:val="00E70055"/>
    <w:rsid w:val="00E71808"/>
    <w:rsid w:val="00E745EB"/>
    <w:rsid w:val="00EA24BF"/>
    <w:rsid w:val="00EA6B82"/>
    <w:rsid w:val="00EA7398"/>
    <w:rsid w:val="00ED075F"/>
    <w:rsid w:val="00ED616D"/>
    <w:rsid w:val="00EE20FF"/>
    <w:rsid w:val="00EE4E01"/>
    <w:rsid w:val="00EF50A2"/>
    <w:rsid w:val="00F25B48"/>
    <w:rsid w:val="00F50F5B"/>
    <w:rsid w:val="00F60E0D"/>
    <w:rsid w:val="00F64A19"/>
    <w:rsid w:val="00F95403"/>
    <w:rsid w:val="00F96762"/>
    <w:rsid w:val="00F96A9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94F"/>
    <w:pPr>
      <w:ind w:left="720"/>
      <w:contextualSpacing/>
    </w:pPr>
  </w:style>
  <w:style w:type="character" w:styleId="Strong">
    <w:name w:val="Strong"/>
    <w:basedOn w:val="DefaultParagraphFont"/>
    <w:uiPriority w:val="22"/>
    <w:qFormat/>
    <w:rsid w:val="00CE53CC"/>
    <w:rPr>
      <w:b/>
      <w:bCs/>
    </w:rPr>
  </w:style>
  <w:style w:type="paragraph" w:styleId="Header">
    <w:name w:val="header"/>
    <w:basedOn w:val="Normal"/>
    <w:link w:val="HeaderChar"/>
    <w:uiPriority w:val="99"/>
    <w:semiHidden/>
    <w:unhideWhenUsed/>
    <w:rsid w:val="001B08A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8A7"/>
  </w:style>
  <w:style w:type="paragraph" w:styleId="Footer">
    <w:name w:val="footer"/>
    <w:basedOn w:val="Normal"/>
    <w:link w:val="FooterChar"/>
    <w:uiPriority w:val="99"/>
    <w:unhideWhenUsed/>
    <w:rsid w:val="001B08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8A7"/>
  </w:style>
  <w:style w:type="paragraph" w:styleId="BalloonText">
    <w:name w:val="Balloon Text"/>
    <w:basedOn w:val="Normal"/>
    <w:link w:val="BalloonTextChar"/>
    <w:uiPriority w:val="99"/>
    <w:semiHidden/>
    <w:unhideWhenUsed/>
    <w:rsid w:val="00BC61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145"/>
    <w:rPr>
      <w:rFonts w:ascii="Tahoma" w:hAnsi="Tahoma" w:cs="Tahoma"/>
      <w:sz w:val="16"/>
      <w:szCs w:val="16"/>
    </w:rPr>
  </w:style>
  <w:style w:type="table" w:styleId="TableGrid">
    <w:name w:val="Table Grid"/>
    <w:basedOn w:val="TableNormal"/>
    <w:uiPriority w:val="59"/>
    <w:rsid w:val="00CE056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uiPriority w:val="99"/>
    <w:unhideWhenUsed/>
    <w:rsid w:val="00716D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94F"/>
    <w:pPr>
      <w:ind w:left="720"/>
      <w:contextualSpacing/>
    </w:pPr>
  </w:style>
  <w:style w:type="character" w:styleId="Strong">
    <w:name w:val="Strong"/>
    <w:basedOn w:val="DefaultParagraphFont"/>
    <w:uiPriority w:val="22"/>
    <w:qFormat/>
    <w:rsid w:val="00CE53CC"/>
    <w:rPr>
      <w:b/>
      <w:bCs/>
    </w:rPr>
  </w:style>
  <w:style w:type="paragraph" w:styleId="Header">
    <w:name w:val="header"/>
    <w:basedOn w:val="Normal"/>
    <w:link w:val="HeaderChar"/>
    <w:uiPriority w:val="99"/>
    <w:semiHidden/>
    <w:unhideWhenUsed/>
    <w:rsid w:val="001B08A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8A7"/>
  </w:style>
  <w:style w:type="paragraph" w:styleId="Footer">
    <w:name w:val="footer"/>
    <w:basedOn w:val="Normal"/>
    <w:link w:val="FooterChar"/>
    <w:uiPriority w:val="99"/>
    <w:unhideWhenUsed/>
    <w:rsid w:val="001B08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8A7"/>
  </w:style>
  <w:style w:type="paragraph" w:styleId="BalloonText">
    <w:name w:val="Balloon Text"/>
    <w:basedOn w:val="Normal"/>
    <w:link w:val="BalloonTextChar"/>
    <w:uiPriority w:val="99"/>
    <w:semiHidden/>
    <w:unhideWhenUsed/>
    <w:rsid w:val="00BC61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145"/>
    <w:rPr>
      <w:rFonts w:ascii="Tahoma" w:hAnsi="Tahoma" w:cs="Tahoma"/>
      <w:sz w:val="16"/>
      <w:szCs w:val="16"/>
    </w:rPr>
  </w:style>
  <w:style w:type="table" w:styleId="TableGrid">
    <w:name w:val="Table Grid"/>
    <w:basedOn w:val="TableNormal"/>
    <w:uiPriority w:val="59"/>
    <w:rsid w:val="00CE056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uiPriority w:val="99"/>
    <w:unhideWhenUsed/>
    <w:rsid w:val="00716D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scap.org/enrd/energy"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60</Pages>
  <Words>13503</Words>
  <Characters>76971</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5</cp:revision>
  <cp:lastPrinted>2015-07-23T09:15:00Z</cp:lastPrinted>
  <dcterms:created xsi:type="dcterms:W3CDTF">2015-07-24T19:17:00Z</dcterms:created>
  <dcterms:modified xsi:type="dcterms:W3CDTF">2015-07-24T19:20:00Z</dcterms:modified>
</cp:coreProperties>
</file>